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732A" w14:textId="77777777" w:rsidR="005B77CA" w:rsidRPr="005B77CA" w:rsidRDefault="005B77CA" w:rsidP="005B77CA">
      <w:pPr>
        <w:jc w:val="center"/>
        <w:rPr>
          <w:rFonts w:ascii="Times New Roman" w:hAnsi="Times New Roman" w:cs="Times New Roman"/>
          <w:lang w:eastAsia="ru-RU"/>
        </w:rPr>
      </w:pPr>
      <w:r w:rsidRPr="005B77CA">
        <w:rPr>
          <w:rFonts w:ascii="Times New Roman" w:hAnsi="Times New Roman" w:cs="Times New Roman"/>
          <w:lang w:eastAsia="ru-RU"/>
        </w:rPr>
        <w:t>ПОЛТАВСЬКИЙ УНІВЕРСИТЕТ ЕКОНОМІКИ І ТОРГІВЛІ</w:t>
      </w:r>
    </w:p>
    <w:p w14:paraId="261900C7" w14:textId="77777777" w:rsidR="005B77CA" w:rsidRPr="005B77CA" w:rsidRDefault="005B77CA" w:rsidP="005B77CA">
      <w:pPr>
        <w:shd w:val="clear" w:color="auto" w:fill="FFFFFF"/>
        <w:tabs>
          <w:tab w:val="left" w:pos="6691"/>
        </w:tabs>
        <w:ind w:left="14"/>
        <w:jc w:val="center"/>
        <w:rPr>
          <w:rFonts w:ascii="Times New Roman" w:eastAsia="Calibri" w:hAnsi="Times New Roman" w:cs="Times New Roman"/>
          <w:b/>
          <w:lang w:eastAsia="en-US"/>
        </w:rPr>
      </w:pPr>
    </w:p>
    <w:p w14:paraId="283FA923" w14:textId="77777777" w:rsidR="005B77CA" w:rsidRPr="005B77CA" w:rsidRDefault="005B77CA" w:rsidP="005B77CA">
      <w:pPr>
        <w:shd w:val="clear" w:color="auto" w:fill="FFFFFF"/>
        <w:tabs>
          <w:tab w:val="left" w:pos="6691"/>
        </w:tabs>
        <w:ind w:left="14"/>
        <w:jc w:val="center"/>
        <w:rPr>
          <w:rFonts w:ascii="Times New Roman" w:hAnsi="Times New Roman" w:cs="Times New Roman"/>
          <w:b/>
          <w:color w:val="000000"/>
          <w:lang w:eastAsia="en-US"/>
        </w:rPr>
      </w:pPr>
      <w:r w:rsidRPr="005B77CA">
        <w:rPr>
          <w:rFonts w:ascii="Times New Roman" w:hAnsi="Times New Roman" w:cs="Times New Roman"/>
          <w:b/>
          <w:color w:val="000000"/>
          <w:lang w:eastAsia="en-US"/>
        </w:rPr>
        <w:t>Навчально-науковий інститут заочно-дистанційного навчання</w:t>
      </w:r>
    </w:p>
    <w:p w14:paraId="2D486B33" w14:textId="77777777" w:rsidR="005B77CA" w:rsidRPr="005B77CA" w:rsidRDefault="005B77CA" w:rsidP="005B77CA">
      <w:pPr>
        <w:shd w:val="clear" w:color="auto" w:fill="FFFFFF"/>
        <w:tabs>
          <w:tab w:val="left" w:pos="6691"/>
        </w:tabs>
        <w:ind w:left="14"/>
        <w:jc w:val="center"/>
        <w:rPr>
          <w:rFonts w:ascii="Times New Roman" w:hAnsi="Times New Roman" w:cs="Times New Roman"/>
          <w:b/>
          <w:color w:val="000000"/>
          <w:u w:val="single"/>
          <w:lang w:eastAsia="en-US"/>
        </w:rPr>
      </w:pPr>
      <w:r w:rsidRPr="005B77CA">
        <w:rPr>
          <w:rFonts w:ascii="Times New Roman" w:hAnsi="Times New Roman" w:cs="Times New Roman"/>
          <w:b/>
          <w:color w:val="000000"/>
          <w:lang w:eastAsia="en-US"/>
        </w:rPr>
        <w:t>Форма навчання</w:t>
      </w:r>
      <w:r w:rsidRPr="005B77CA">
        <w:rPr>
          <w:rFonts w:ascii="Times New Roman" w:hAnsi="Times New Roman" w:cs="Times New Roman"/>
          <w:color w:val="000000"/>
          <w:lang w:eastAsia="en-US"/>
        </w:rPr>
        <w:t xml:space="preserve"> </w:t>
      </w:r>
      <w:r w:rsidRPr="005B77CA">
        <w:rPr>
          <w:rFonts w:ascii="Times New Roman" w:hAnsi="Times New Roman" w:cs="Times New Roman"/>
          <w:color w:val="000000"/>
          <w:u w:val="single"/>
          <w:lang w:eastAsia="en-US"/>
        </w:rPr>
        <w:t xml:space="preserve">  </w:t>
      </w:r>
      <w:r w:rsidRPr="005B77CA">
        <w:rPr>
          <w:rFonts w:ascii="Times New Roman" w:hAnsi="Times New Roman" w:cs="Times New Roman"/>
          <w:b/>
          <w:color w:val="000000"/>
          <w:u w:val="single"/>
          <w:lang w:eastAsia="en-US"/>
        </w:rPr>
        <w:t>заочна</w:t>
      </w:r>
    </w:p>
    <w:p w14:paraId="4E4541F1" w14:textId="77777777" w:rsidR="005B77CA" w:rsidRPr="005B77CA" w:rsidRDefault="005B77CA" w:rsidP="005B77CA">
      <w:pPr>
        <w:shd w:val="clear" w:color="auto" w:fill="FFFFFF"/>
        <w:tabs>
          <w:tab w:val="left" w:pos="6691"/>
        </w:tabs>
        <w:ind w:left="14"/>
        <w:jc w:val="center"/>
        <w:rPr>
          <w:rFonts w:ascii="Times New Roman" w:eastAsia="Calibri" w:hAnsi="Times New Roman" w:cs="Times New Roman"/>
          <w:b/>
          <w:color w:val="000000"/>
          <w:lang w:eastAsia="en-US"/>
        </w:rPr>
      </w:pPr>
      <w:r w:rsidRPr="005B77CA">
        <w:rPr>
          <w:rFonts w:ascii="Times New Roman" w:eastAsia="Calibri" w:hAnsi="Times New Roman" w:cs="Times New Roman"/>
          <w:b/>
          <w:color w:val="000000"/>
          <w:lang w:eastAsia="en-US"/>
        </w:rPr>
        <w:t>Кафедра технологій харчових виробництв і ресторанного господарства</w:t>
      </w:r>
    </w:p>
    <w:p w14:paraId="51FFA027" w14:textId="77777777" w:rsidR="005B77CA" w:rsidRPr="005B77CA" w:rsidRDefault="005B77CA" w:rsidP="005B77CA">
      <w:pPr>
        <w:shd w:val="clear" w:color="auto" w:fill="FFFFFF"/>
        <w:tabs>
          <w:tab w:val="left" w:pos="6691"/>
        </w:tabs>
        <w:ind w:left="11"/>
        <w:jc w:val="center"/>
        <w:rPr>
          <w:rFonts w:ascii="Times New Roman" w:eastAsia="Calibri" w:hAnsi="Times New Roman" w:cs="Times New Roman"/>
          <w:color w:val="000000"/>
          <w:lang w:eastAsia="en-US"/>
        </w:rPr>
      </w:pPr>
    </w:p>
    <w:tbl>
      <w:tblPr>
        <w:tblW w:w="5953" w:type="dxa"/>
        <w:tblInd w:w="5529" w:type="dxa"/>
        <w:tblLook w:val="01E0" w:firstRow="1" w:lastRow="1" w:firstColumn="1" w:lastColumn="1" w:noHBand="0" w:noVBand="0"/>
      </w:tblPr>
      <w:tblGrid>
        <w:gridCol w:w="5953"/>
      </w:tblGrid>
      <w:tr w:rsidR="005B77CA" w:rsidRPr="005B77CA" w14:paraId="33D8D43A" w14:textId="77777777" w:rsidTr="00A36B08">
        <w:tc>
          <w:tcPr>
            <w:tcW w:w="5953" w:type="dxa"/>
          </w:tcPr>
          <w:p w14:paraId="56AFDDB2" w14:textId="77777777" w:rsidR="005B77CA" w:rsidRPr="005B77CA" w:rsidRDefault="005B77CA" w:rsidP="005B77CA">
            <w:pPr>
              <w:shd w:val="clear" w:color="auto" w:fill="FFFFFF"/>
              <w:tabs>
                <w:tab w:val="left" w:pos="6691"/>
              </w:tabs>
              <w:rPr>
                <w:rFonts w:ascii="Times New Roman" w:eastAsia="Calibri" w:hAnsi="Times New Roman" w:cs="Times New Roman"/>
                <w:color w:val="000000"/>
                <w:lang w:eastAsia="en-US"/>
              </w:rPr>
            </w:pPr>
            <w:r w:rsidRPr="005B77CA">
              <w:rPr>
                <w:rFonts w:ascii="Times New Roman" w:eastAsia="Calibri" w:hAnsi="Times New Roman" w:cs="Times New Roman"/>
                <w:b/>
                <w:bCs/>
                <w:color w:val="000000"/>
                <w:lang w:eastAsia="en-US"/>
              </w:rPr>
              <w:t>Допускається до захисту</w:t>
            </w:r>
          </w:p>
        </w:tc>
      </w:tr>
      <w:tr w:rsidR="005B77CA" w:rsidRPr="005B77CA" w14:paraId="1A079E43" w14:textId="77777777" w:rsidTr="00A36B08">
        <w:tc>
          <w:tcPr>
            <w:tcW w:w="5953" w:type="dxa"/>
          </w:tcPr>
          <w:p w14:paraId="20527164" w14:textId="77777777" w:rsidR="005B77CA" w:rsidRPr="005B77CA" w:rsidRDefault="005B77CA" w:rsidP="005B77CA">
            <w:pPr>
              <w:shd w:val="clear" w:color="auto" w:fill="FFFFFF"/>
              <w:tabs>
                <w:tab w:val="left" w:pos="6691"/>
              </w:tabs>
              <w:rPr>
                <w:rFonts w:ascii="Times New Roman" w:eastAsia="Calibri" w:hAnsi="Times New Roman" w:cs="Times New Roman"/>
                <w:bCs/>
                <w:color w:val="000000"/>
                <w:w w:val="105"/>
                <w:lang w:eastAsia="en-US"/>
              </w:rPr>
            </w:pPr>
            <w:r w:rsidRPr="005B77CA">
              <w:rPr>
                <w:rFonts w:ascii="Times New Roman" w:eastAsia="Calibri" w:hAnsi="Times New Roman" w:cs="Times New Roman"/>
                <w:bCs/>
                <w:color w:val="000000"/>
                <w:w w:val="105"/>
                <w:lang w:eastAsia="en-US"/>
              </w:rPr>
              <w:t xml:space="preserve">Завідувач кафедри </w:t>
            </w:r>
          </w:p>
          <w:p w14:paraId="15D4C546" w14:textId="77777777" w:rsidR="005B77CA" w:rsidRPr="005B77CA" w:rsidRDefault="005B77CA" w:rsidP="005B77CA">
            <w:pPr>
              <w:shd w:val="clear" w:color="auto" w:fill="FFFFFF"/>
              <w:tabs>
                <w:tab w:val="left" w:pos="6691"/>
              </w:tabs>
              <w:rPr>
                <w:rFonts w:ascii="Times New Roman" w:eastAsia="Calibri" w:hAnsi="Times New Roman" w:cs="Times New Roman"/>
                <w:bCs/>
                <w:color w:val="000000"/>
                <w:w w:val="105"/>
                <w:lang w:eastAsia="en-US"/>
              </w:rPr>
            </w:pPr>
            <w:r w:rsidRPr="005B77CA">
              <w:rPr>
                <w:rFonts w:ascii="Times New Roman" w:eastAsia="Calibri" w:hAnsi="Times New Roman" w:cs="Times New Roman"/>
                <w:b/>
                <w:bCs/>
                <w:color w:val="000000"/>
                <w:w w:val="105"/>
                <w:lang w:eastAsia="en-US"/>
              </w:rPr>
              <w:t>_________</w:t>
            </w:r>
            <w:r w:rsidRPr="005B77CA">
              <w:rPr>
                <w:rFonts w:ascii="Times New Roman" w:eastAsia="Calibri" w:hAnsi="Times New Roman" w:cs="Times New Roman"/>
                <w:bCs/>
                <w:color w:val="000000"/>
                <w:w w:val="105"/>
                <w:lang w:eastAsia="en-US"/>
              </w:rPr>
              <w:t xml:space="preserve">   О. ГОРОБЕЦЬ</w:t>
            </w:r>
          </w:p>
          <w:p w14:paraId="1EA0CDE5" w14:textId="77777777" w:rsidR="005B77CA" w:rsidRPr="005B77CA" w:rsidRDefault="005B77CA" w:rsidP="005B77CA">
            <w:pPr>
              <w:shd w:val="clear" w:color="auto" w:fill="FFFFFF"/>
              <w:tabs>
                <w:tab w:val="left" w:pos="6691"/>
              </w:tabs>
              <w:rPr>
                <w:rFonts w:ascii="Times New Roman" w:eastAsia="Calibri" w:hAnsi="Times New Roman" w:cs="Times New Roman"/>
                <w:color w:val="000000"/>
                <w:vertAlign w:val="superscript"/>
                <w:lang w:eastAsia="en-US"/>
              </w:rPr>
            </w:pPr>
            <w:r w:rsidRPr="005B77CA">
              <w:rPr>
                <w:rFonts w:ascii="Times New Roman" w:eastAsia="Calibri" w:hAnsi="Times New Roman" w:cs="Times New Roman"/>
                <w:color w:val="000000"/>
                <w:lang w:eastAsia="en-US"/>
              </w:rPr>
              <w:t xml:space="preserve">     </w:t>
            </w:r>
            <w:r w:rsidRPr="005B77CA">
              <w:rPr>
                <w:rFonts w:ascii="Times New Roman" w:eastAsia="Calibri" w:hAnsi="Times New Roman" w:cs="Times New Roman"/>
                <w:color w:val="000000"/>
                <w:vertAlign w:val="superscript"/>
                <w:lang w:eastAsia="en-US"/>
              </w:rPr>
              <w:t>(підпис)</w:t>
            </w:r>
          </w:p>
        </w:tc>
      </w:tr>
      <w:tr w:rsidR="005B77CA" w:rsidRPr="005B77CA" w14:paraId="48B86593" w14:textId="77777777" w:rsidTr="00A36B08">
        <w:tc>
          <w:tcPr>
            <w:tcW w:w="5953" w:type="dxa"/>
          </w:tcPr>
          <w:p w14:paraId="314F428A" w14:textId="77777777" w:rsidR="005B77CA" w:rsidRPr="005B77CA" w:rsidRDefault="005B77CA" w:rsidP="005B77CA">
            <w:pPr>
              <w:shd w:val="clear" w:color="auto" w:fill="FFFFFF"/>
              <w:tabs>
                <w:tab w:val="left" w:pos="6691"/>
              </w:tabs>
              <w:rPr>
                <w:rFonts w:ascii="Times New Roman" w:eastAsia="Calibri" w:hAnsi="Times New Roman" w:cs="Times New Roman"/>
                <w:color w:val="000000"/>
                <w:lang w:eastAsia="en-US"/>
              </w:rPr>
            </w:pPr>
            <w:r w:rsidRPr="005B77CA">
              <w:rPr>
                <w:rFonts w:eastAsia="Calibri" w:cs="Times New Roman"/>
                <w:color w:val="000000"/>
                <w:lang w:val="ru-RU" w:eastAsia="en-US"/>
              </w:rPr>
              <w:t>«</w:t>
            </w:r>
            <w:r w:rsidRPr="005B77CA">
              <w:rPr>
                <w:rFonts w:eastAsia="Calibri" w:cs="Times New Roman"/>
                <w:color w:val="000000"/>
                <w:u w:val="single"/>
                <w:lang w:val="ru-RU" w:eastAsia="en-US"/>
              </w:rPr>
              <w:t xml:space="preserve">   </w:t>
            </w:r>
            <w:r w:rsidRPr="005B77CA">
              <w:rPr>
                <w:rFonts w:eastAsia="Calibri" w:cs="Times New Roman"/>
                <w:color w:val="000000"/>
                <w:u w:val="single"/>
                <w:lang w:val="en-US" w:eastAsia="en-US"/>
              </w:rPr>
              <w:t xml:space="preserve">  </w:t>
            </w:r>
            <w:r w:rsidRPr="005B77CA">
              <w:rPr>
                <w:rFonts w:eastAsia="Calibri" w:cs="Times New Roman"/>
                <w:color w:val="000000"/>
                <w:u w:val="single"/>
                <w:lang w:val="ru-RU" w:eastAsia="en-US"/>
              </w:rPr>
              <w:t xml:space="preserve">   </w:t>
            </w:r>
            <w:r w:rsidRPr="005B77CA">
              <w:rPr>
                <w:rFonts w:eastAsia="Calibri" w:cs="Times New Roman"/>
                <w:color w:val="000000"/>
                <w:lang w:val="ru-RU" w:eastAsia="en-US"/>
              </w:rPr>
              <w:t>»</w:t>
            </w:r>
            <w:r w:rsidRPr="005B77CA">
              <w:rPr>
                <w:rFonts w:eastAsia="Calibri" w:cs="Times New Roman"/>
                <w:color w:val="000000"/>
                <w:u w:val="single"/>
                <w:lang w:val="ru-RU" w:eastAsia="en-US"/>
              </w:rPr>
              <w:t xml:space="preserve">   </w:t>
            </w:r>
            <w:r w:rsidRPr="005B77CA">
              <w:rPr>
                <w:rFonts w:eastAsia="Calibri" w:cs="Times New Roman"/>
                <w:color w:val="000000"/>
                <w:u w:val="single"/>
                <w:lang w:val="en-US" w:eastAsia="en-US"/>
              </w:rPr>
              <w:t xml:space="preserve">                </w:t>
            </w:r>
            <w:r w:rsidRPr="005B77CA">
              <w:rPr>
                <w:rFonts w:eastAsia="Calibri" w:cs="Times New Roman"/>
                <w:color w:val="000000"/>
                <w:u w:val="single"/>
                <w:lang w:val="ru-RU" w:eastAsia="en-US"/>
              </w:rPr>
              <w:t xml:space="preserve">   </w:t>
            </w:r>
            <w:r w:rsidRPr="005B77CA">
              <w:rPr>
                <w:rFonts w:ascii="Times New Roman" w:eastAsia="Calibri" w:hAnsi="Times New Roman" w:cs="Times New Roman"/>
                <w:color w:val="000000"/>
                <w:lang w:eastAsia="en-US"/>
              </w:rPr>
              <w:t>2024 р.</w:t>
            </w:r>
          </w:p>
        </w:tc>
      </w:tr>
    </w:tbl>
    <w:p w14:paraId="651D9024" w14:textId="77777777" w:rsidR="005B77CA" w:rsidRPr="005B77CA" w:rsidRDefault="005B77CA" w:rsidP="005B77CA">
      <w:pPr>
        <w:spacing w:line="360" w:lineRule="auto"/>
        <w:jc w:val="both"/>
        <w:rPr>
          <w:rFonts w:ascii="Times New Roman" w:hAnsi="Times New Roman" w:cs="Times New Roman"/>
          <w:i/>
          <w:lang w:eastAsia="ru-RU"/>
        </w:rPr>
      </w:pPr>
    </w:p>
    <w:p w14:paraId="3A2FA9D1" w14:textId="77777777" w:rsidR="005B77CA" w:rsidRPr="005B77CA" w:rsidRDefault="005B77CA" w:rsidP="005B77CA">
      <w:pPr>
        <w:spacing w:line="276" w:lineRule="auto"/>
        <w:jc w:val="center"/>
        <w:rPr>
          <w:rFonts w:ascii="Times New Roman" w:hAnsi="Times New Roman" w:cs="Times New Roman"/>
          <w:b/>
          <w:caps/>
          <w:lang w:eastAsia="ru-RU"/>
        </w:rPr>
      </w:pPr>
    </w:p>
    <w:p w14:paraId="5192909D" w14:textId="77777777" w:rsidR="005B77CA" w:rsidRPr="005B77CA" w:rsidRDefault="005B77CA" w:rsidP="005B77CA">
      <w:pPr>
        <w:spacing w:line="276" w:lineRule="auto"/>
        <w:jc w:val="center"/>
        <w:rPr>
          <w:rFonts w:ascii="Times New Roman" w:hAnsi="Times New Roman" w:cs="Times New Roman"/>
          <w:b/>
          <w:caps/>
          <w:sz w:val="36"/>
          <w:lang w:eastAsia="ru-RU"/>
        </w:rPr>
      </w:pPr>
      <w:r w:rsidRPr="005B77CA">
        <w:rPr>
          <w:rFonts w:ascii="Times New Roman" w:hAnsi="Times New Roman" w:cs="Times New Roman"/>
          <w:b/>
          <w:caps/>
          <w:sz w:val="36"/>
          <w:lang w:eastAsia="ru-RU"/>
        </w:rPr>
        <w:t>КВАЛІФІКАЦІЙНА РОБОтА</w:t>
      </w:r>
    </w:p>
    <w:p w14:paraId="7EC2C121" w14:textId="77777777" w:rsidR="005B77CA" w:rsidRPr="005B77CA" w:rsidRDefault="005B77CA" w:rsidP="005B77CA">
      <w:pPr>
        <w:spacing w:line="276" w:lineRule="auto"/>
        <w:jc w:val="center"/>
        <w:rPr>
          <w:rFonts w:ascii="Times New Roman" w:hAnsi="Times New Roman" w:cs="Times New Roman"/>
          <w:b/>
          <w:i/>
          <w:caps/>
          <w:sz w:val="36"/>
          <w:lang w:eastAsia="ru-RU"/>
        </w:rPr>
      </w:pPr>
    </w:p>
    <w:p w14:paraId="107816FD" w14:textId="77777777" w:rsidR="005B77CA" w:rsidRPr="005B77CA" w:rsidRDefault="005B77CA" w:rsidP="005B77CA">
      <w:pPr>
        <w:spacing w:line="276" w:lineRule="auto"/>
        <w:jc w:val="both"/>
        <w:rPr>
          <w:rFonts w:ascii="Times New Roman" w:eastAsia="Calibri" w:hAnsi="Times New Roman" w:cs="Times New Roman"/>
          <w:b/>
          <w:sz w:val="32"/>
          <w:szCs w:val="32"/>
          <w:u w:val="single"/>
          <w:lang w:eastAsia="en-US"/>
        </w:rPr>
      </w:pPr>
      <w:r w:rsidRPr="005B77CA">
        <w:rPr>
          <w:rFonts w:ascii="Times New Roman" w:hAnsi="Times New Roman" w:cs="Times New Roman"/>
          <w:b/>
          <w:i/>
          <w:lang w:eastAsia="ru-RU"/>
        </w:rPr>
        <w:t xml:space="preserve">на тему:  </w:t>
      </w:r>
      <w:r w:rsidRPr="005B77CA">
        <w:rPr>
          <w:rFonts w:ascii="Times New Roman" w:eastAsia="Calibri" w:hAnsi="Times New Roman" w:cs="Times New Roman"/>
          <w:b/>
          <w:sz w:val="32"/>
          <w:szCs w:val="32"/>
          <w:u w:val="single"/>
          <w:lang w:eastAsia="en-US"/>
        </w:rPr>
        <w:tab/>
        <w:t>«</w:t>
      </w:r>
      <w:bookmarkStart w:id="0" w:name="_Hlk165394578"/>
      <w:r w:rsidRPr="005B77CA">
        <w:rPr>
          <w:rFonts w:ascii="Times New Roman" w:eastAsia="Calibri" w:hAnsi="Times New Roman" w:cs="Times New Roman"/>
          <w:b/>
          <w:sz w:val="32"/>
          <w:szCs w:val="32"/>
          <w:u w:val="single"/>
          <w:lang w:eastAsia="en-US"/>
        </w:rPr>
        <w:t>Проєкт будівництва переробного підприємства з виробництва фруктових консервів на території Болградської територіальної громади Одеської області</w:t>
      </w:r>
      <w:bookmarkEnd w:id="0"/>
      <w:r w:rsidRPr="005B77CA">
        <w:rPr>
          <w:rFonts w:ascii="Times New Roman" w:eastAsia="Calibri" w:hAnsi="Times New Roman" w:cs="Times New Roman"/>
          <w:b/>
          <w:sz w:val="32"/>
          <w:szCs w:val="32"/>
          <w:u w:val="single"/>
          <w:lang w:eastAsia="en-US"/>
        </w:rPr>
        <w:t>»</w:t>
      </w:r>
    </w:p>
    <w:p w14:paraId="6A168F18" w14:textId="77777777" w:rsidR="005B77CA" w:rsidRPr="005B77CA" w:rsidRDefault="005B77CA" w:rsidP="005B77CA">
      <w:pPr>
        <w:shd w:val="clear" w:color="auto" w:fill="FFFFFF"/>
        <w:spacing w:line="276" w:lineRule="auto"/>
        <w:jc w:val="center"/>
        <w:rPr>
          <w:rFonts w:ascii="Times New Roman" w:eastAsia="Calibri" w:hAnsi="Times New Roman" w:cs="Times New Roman"/>
          <w:b/>
          <w:bCs/>
          <w:iCs/>
          <w:color w:val="000000"/>
          <w:lang w:eastAsia="en-US"/>
        </w:rPr>
      </w:pPr>
    </w:p>
    <w:p w14:paraId="7E7C8BD8" w14:textId="77777777" w:rsidR="005B77CA" w:rsidRPr="005B77CA" w:rsidRDefault="005B77CA" w:rsidP="005B77CA">
      <w:pPr>
        <w:shd w:val="clear" w:color="auto" w:fill="FFFFFF"/>
        <w:spacing w:line="360" w:lineRule="auto"/>
        <w:rPr>
          <w:rFonts w:ascii="Times New Roman" w:eastAsia="Calibri" w:hAnsi="Times New Roman" w:cs="Times New Roman"/>
          <w:b/>
          <w:bCs/>
          <w:u w:val="single"/>
          <w:lang w:eastAsia="en-US"/>
        </w:rPr>
      </w:pPr>
      <w:r w:rsidRPr="005B77CA">
        <w:rPr>
          <w:rFonts w:ascii="Times New Roman" w:eastAsia="Calibri" w:hAnsi="Times New Roman" w:cs="Times New Roman"/>
          <w:b/>
          <w:bCs/>
          <w:i/>
          <w:iCs/>
          <w:lang w:eastAsia="en-US"/>
        </w:rPr>
        <w:t xml:space="preserve">зі спеціальності </w:t>
      </w:r>
      <w:r w:rsidRPr="005B77CA">
        <w:rPr>
          <w:rFonts w:ascii="Times New Roman" w:eastAsia="Calibri" w:hAnsi="Times New Roman" w:cs="Times New Roman"/>
          <w:bCs/>
          <w:iCs/>
          <w:lang w:eastAsia="en-US"/>
        </w:rPr>
        <w:t xml:space="preserve">   </w:t>
      </w:r>
      <w:r w:rsidRPr="005B77CA">
        <w:rPr>
          <w:rFonts w:ascii="Times New Roman" w:eastAsia="Calibri" w:hAnsi="Times New Roman" w:cs="Times New Roman"/>
          <w:bCs/>
          <w:iCs/>
          <w:u w:val="single"/>
          <w:lang w:eastAsia="en-US"/>
        </w:rPr>
        <w:tab/>
      </w:r>
      <w:r w:rsidRPr="005B77CA">
        <w:rPr>
          <w:rFonts w:ascii="Times New Roman" w:eastAsia="Calibri" w:hAnsi="Times New Roman" w:cs="Times New Roman"/>
          <w:b/>
          <w:u w:val="single"/>
          <w:lang w:eastAsia="en-US"/>
        </w:rPr>
        <w:t>181 Харчові технології</w:t>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p>
    <w:p w14:paraId="0B0DCE8A" w14:textId="77777777" w:rsidR="005B77CA" w:rsidRPr="005B77CA" w:rsidRDefault="005B77CA" w:rsidP="005B77CA">
      <w:pPr>
        <w:shd w:val="clear" w:color="auto" w:fill="FFFFFF"/>
        <w:rPr>
          <w:rFonts w:ascii="Times New Roman" w:eastAsia="Calibri" w:hAnsi="Times New Roman" w:cs="Times New Roman"/>
          <w:lang w:eastAsia="en-US"/>
        </w:rPr>
      </w:pPr>
      <w:r w:rsidRPr="005B77CA">
        <w:rPr>
          <w:rFonts w:ascii="Times New Roman" w:eastAsia="Calibri" w:hAnsi="Times New Roman" w:cs="Times New Roman"/>
          <w:b/>
          <w:bCs/>
          <w:i/>
          <w:lang w:eastAsia="en-US"/>
        </w:rPr>
        <w:t>освітня програма</w:t>
      </w:r>
      <w:r w:rsidRPr="005B77CA">
        <w:rPr>
          <w:rFonts w:ascii="Times New Roman" w:eastAsia="Calibri" w:hAnsi="Times New Roman" w:cs="Times New Roman"/>
          <w:bCs/>
          <w:lang w:eastAsia="en-US"/>
        </w:rPr>
        <w:t xml:space="preserve"> </w:t>
      </w:r>
      <w:r w:rsidRPr="005B77CA">
        <w:rPr>
          <w:rFonts w:ascii="Times New Roman" w:eastAsia="Calibri" w:hAnsi="Times New Roman" w:cs="Times New Roman"/>
          <w:b/>
          <w:bCs/>
          <w:u w:val="single"/>
          <w:lang w:eastAsia="en-US"/>
        </w:rPr>
        <w:t xml:space="preserve">           «</w:t>
      </w:r>
      <w:r w:rsidRPr="005B77CA">
        <w:rPr>
          <w:rFonts w:ascii="Times New Roman" w:eastAsia="Calibri" w:hAnsi="Times New Roman" w:cs="Times New Roman"/>
          <w:b/>
          <w:u w:val="single"/>
          <w:lang w:eastAsia="en-US"/>
        </w:rPr>
        <w:t>Харчові технології та інженерія»</w:t>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p>
    <w:p w14:paraId="2BB93B5B" w14:textId="77777777" w:rsidR="005B77CA" w:rsidRPr="005B77CA" w:rsidRDefault="005B77CA" w:rsidP="005B77CA">
      <w:pPr>
        <w:shd w:val="clear" w:color="auto" w:fill="FFFFFF"/>
        <w:ind w:left="3856" w:firstLine="391"/>
        <w:rPr>
          <w:rFonts w:ascii="Times New Roman" w:eastAsia="Calibri" w:hAnsi="Times New Roman" w:cs="Times New Roman"/>
          <w:spacing w:val="-10"/>
          <w:vertAlign w:val="superscript"/>
          <w:lang w:eastAsia="en-US"/>
        </w:rPr>
      </w:pPr>
      <w:r w:rsidRPr="005B77CA">
        <w:rPr>
          <w:rFonts w:ascii="Times New Roman" w:eastAsia="Calibri" w:hAnsi="Times New Roman" w:cs="Times New Roman"/>
          <w:spacing w:val="-10"/>
          <w:vertAlign w:val="superscript"/>
          <w:lang w:eastAsia="en-US"/>
        </w:rPr>
        <w:t>(шифр та назва)</w:t>
      </w:r>
    </w:p>
    <w:p w14:paraId="7C26E6E0" w14:textId="77777777" w:rsidR="005B77CA" w:rsidRPr="005B77CA" w:rsidRDefault="005B77CA" w:rsidP="005B77CA">
      <w:pPr>
        <w:adjustRightInd w:val="0"/>
        <w:ind w:left="33" w:right="-108"/>
        <w:rPr>
          <w:rFonts w:ascii="Times New Roman" w:hAnsi="Times New Roman" w:cs="Times New Roman"/>
          <w:b/>
          <w:u w:val="single"/>
          <w:lang w:eastAsia="ru-RU"/>
        </w:rPr>
      </w:pPr>
      <w:r w:rsidRPr="005B77CA">
        <w:rPr>
          <w:rFonts w:ascii="Times New Roman" w:eastAsia="Calibri" w:hAnsi="Times New Roman" w:cs="Times New Roman"/>
          <w:b/>
          <w:bCs/>
          <w:i/>
          <w:lang w:eastAsia="en-US"/>
        </w:rPr>
        <w:t>ступеня</w:t>
      </w:r>
      <w:r w:rsidRPr="005B77CA">
        <w:rPr>
          <w:rFonts w:ascii="Times New Roman" w:hAnsi="Times New Roman" w:cs="Times New Roman"/>
          <w:b/>
          <w:lang w:eastAsia="ru-RU"/>
        </w:rPr>
        <w:t xml:space="preserve"> </w:t>
      </w:r>
      <w:r w:rsidRPr="005B77CA">
        <w:rPr>
          <w:rFonts w:ascii="Times New Roman" w:hAnsi="Times New Roman" w:cs="Times New Roman"/>
          <w:b/>
          <w:u w:val="single"/>
          <w:lang w:eastAsia="ru-RU"/>
        </w:rPr>
        <w:tab/>
        <w:t>бакалавр</w:t>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p>
    <w:p w14:paraId="7B7410E3" w14:textId="77777777" w:rsidR="005B77CA" w:rsidRPr="005B77CA" w:rsidRDefault="005B77CA" w:rsidP="005B77CA">
      <w:pPr>
        <w:widowControl w:val="0"/>
        <w:autoSpaceDE w:val="0"/>
        <w:autoSpaceDN w:val="0"/>
        <w:adjustRightInd w:val="0"/>
        <w:ind w:left="33" w:right="-108"/>
        <w:rPr>
          <w:rFonts w:ascii="Times New Roman" w:hAnsi="Times New Roman" w:cs="Times New Roman"/>
          <w:b/>
          <w:lang w:eastAsia="ru-RU"/>
        </w:rPr>
      </w:pPr>
    </w:p>
    <w:p w14:paraId="2EB8DBDD" w14:textId="77777777" w:rsidR="005B77CA" w:rsidRPr="005B77CA" w:rsidRDefault="005B77CA" w:rsidP="005B77CA">
      <w:pPr>
        <w:rPr>
          <w:rFonts w:eastAsia="Calibri" w:cs="Times New Roman"/>
          <w:b/>
          <w:u w:val="single"/>
          <w:lang w:eastAsia="en-US"/>
        </w:rPr>
      </w:pPr>
      <w:r w:rsidRPr="005B77CA">
        <w:rPr>
          <w:rFonts w:ascii="Times New Roman" w:eastAsia="Calibri" w:hAnsi="Times New Roman" w:cs="Times New Roman"/>
          <w:b/>
          <w:lang w:eastAsia="en-US"/>
        </w:rPr>
        <w:t>Виконавець роботи</w:t>
      </w:r>
      <w:r w:rsidRPr="005B77CA">
        <w:rPr>
          <w:rFonts w:ascii="Times New Roman" w:eastAsia="Calibri" w:hAnsi="Times New Roman" w:cs="Times New Roman"/>
          <w:lang w:eastAsia="en-US"/>
        </w:rPr>
        <w:t xml:space="preserve">   </w:t>
      </w:r>
      <w:r w:rsidRPr="005B77CA">
        <w:rPr>
          <w:rFonts w:ascii="Times New Roman" w:eastAsia="Calibri" w:hAnsi="Times New Roman" w:cs="Times New Roman"/>
          <w:b/>
          <w:i/>
          <w:u w:val="single"/>
          <w:lang w:eastAsia="en-US"/>
        </w:rPr>
        <w:t xml:space="preserve"> </w:t>
      </w:r>
      <w:r w:rsidRPr="005B77CA">
        <w:rPr>
          <w:rFonts w:ascii="Times New Roman" w:eastAsia="Calibri" w:hAnsi="Times New Roman" w:cs="Times New Roman"/>
          <w:b/>
          <w:bCs/>
          <w:i/>
          <w:iCs/>
          <w:color w:val="000000"/>
          <w:w w:val="90"/>
          <w:u w:val="single"/>
          <w:lang w:eastAsia="en-US"/>
        </w:rPr>
        <w:t xml:space="preserve"> </w:t>
      </w:r>
      <w:r w:rsidRPr="005B77CA">
        <w:rPr>
          <w:rFonts w:ascii="Times New Roman" w:eastAsia="Calibri" w:hAnsi="Times New Roman" w:cs="Times New Roman"/>
          <w:b/>
          <w:bCs/>
          <w:color w:val="000000"/>
          <w:w w:val="90"/>
          <w:u w:val="single"/>
          <w:lang w:eastAsia="en-US"/>
        </w:rPr>
        <w:t xml:space="preserve">   </w:t>
      </w:r>
      <w:r w:rsidRPr="005B77CA">
        <w:rPr>
          <w:rFonts w:ascii="Times New Roman" w:eastAsia="Calibri" w:hAnsi="Times New Roman" w:cs="Times New Roman"/>
          <w:b/>
          <w:u w:val="single"/>
          <w:lang w:val="ru-RU" w:eastAsia="en-US"/>
        </w:rPr>
        <w:tab/>
        <w:t>Матковська Ніна Василівна</w:t>
      </w:r>
      <w:r w:rsidRPr="005B77CA">
        <w:rPr>
          <w:rFonts w:ascii="Times New Roman" w:eastAsia="Calibri" w:hAnsi="Times New Roman" w:cs="Times New Roman"/>
          <w:b/>
          <w:u w:val="single"/>
          <w:lang w:val="ru-RU" w:eastAsia="en-US"/>
        </w:rPr>
        <w:tab/>
      </w:r>
      <w:r w:rsidRPr="005B77CA">
        <w:rPr>
          <w:rFonts w:ascii="Times New Roman" w:eastAsia="Calibri" w:hAnsi="Times New Roman" w:cs="Times New Roman"/>
          <w:b/>
          <w:u w:val="single"/>
          <w:lang w:val="ru-RU" w:eastAsia="en-US"/>
        </w:rPr>
        <w:tab/>
      </w:r>
      <w:r w:rsidRPr="005B77CA">
        <w:rPr>
          <w:rFonts w:ascii="Times New Roman" w:eastAsia="Calibri" w:hAnsi="Times New Roman" w:cs="Times New Roman"/>
          <w:b/>
          <w:u w:val="single"/>
          <w:lang w:val="ru-RU" w:eastAsia="en-US"/>
        </w:rPr>
        <w:tab/>
      </w:r>
    </w:p>
    <w:p w14:paraId="04D76975" w14:textId="77777777" w:rsidR="005B77CA" w:rsidRPr="005B77CA" w:rsidRDefault="005B77CA" w:rsidP="005B77CA">
      <w:pPr>
        <w:ind w:left="2832" w:firstLine="708"/>
        <w:contextualSpacing/>
        <w:rPr>
          <w:rFonts w:ascii="Times New Roman" w:eastAsia="Calibri" w:hAnsi="Times New Roman" w:cs="Times New Roman"/>
          <w:b/>
          <w:bCs/>
          <w:color w:val="000000"/>
          <w:spacing w:val="-5"/>
          <w:vertAlign w:val="superscript"/>
          <w:lang w:eastAsia="en-US"/>
        </w:rPr>
      </w:pPr>
      <w:r w:rsidRPr="005B77CA">
        <w:rPr>
          <w:rFonts w:ascii="Times New Roman" w:eastAsia="Calibri" w:hAnsi="Times New Roman" w:cs="Times New Roman"/>
          <w:color w:val="000000"/>
          <w:spacing w:val="-8"/>
          <w:vertAlign w:val="superscript"/>
          <w:lang w:eastAsia="en-US"/>
        </w:rPr>
        <w:t xml:space="preserve"> (прізвище, ім'я, по батькові)</w:t>
      </w:r>
    </w:p>
    <w:p w14:paraId="56F55B82" w14:textId="77777777" w:rsidR="005B77CA" w:rsidRPr="005B77CA" w:rsidRDefault="005B77CA" w:rsidP="005B77CA">
      <w:pPr>
        <w:shd w:val="clear" w:color="auto" w:fill="FFFFFF"/>
        <w:tabs>
          <w:tab w:val="left" w:pos="7513"/>
        </w:tabs>
        <w:ind w:firstLine="2404"/>
        <w:rPr>
          <w:rFonts w:ascii="Times New Roman" w:eastAsia="Calibri" w:hAnsi="Times New Roman" w:cs="Times New Roman"/>
          <w:lang w:eastAsia="en-US"/>
        </w:rPr>
      </w:pPr>
      <w:r w:rsidRPr="005B77CA">
        <w:rPr>
          <w:rFonts w:ascii="Times New Roman" w:eastAsia="Calibri" w:hAnsi="Times New Roman" w:cs="Times New Roman"/>
          <w:b/>
          <w:bCs/>
          <w:color w:val="000000"/>
          <w:spacing w:val="-5"/>
          <w:lang w:eastAsia="en-US"/>
        </w:rPr>
        <w:t>____________________________</w:t>
      </w:r>
    </w:p>
    <w:p w14:paraId="1DC4784C" w14:textId="77777777" w:rsidR="005B77CA" w:rsidRPr="005B77CA" w:rsidRDefault="005B77CA" w:rsidP="005B77CA">
      <w:pPr>
        <w:shd w:val="clear" w:color="auto" w:fill="FFFFFF"/>
        <w:tabs>
          <w:tab w:val="left" w:pos="8222"/>
        </w:tabs>
        <w:ind w:firstLine="4111"/>
        <w:rPr>
          <w:rFonts w:ascii="Times New Roman" w:eastAsia="Calibri" w:hAnsi="Times New Roman" w:cs="Times New Roman"/>
          <w:vertAlign w:val="superscript"/>
          <w:lang w:eastAsia="en-US"/>
        </w:rPr>
      </w:pPr>
      <w:r w:rsidRPr="005B77CA">
        <w:rPr>
          <w:rFonts w:ascii="Times New Roman" w:eastAsia="Calibri" w:hAnsi="Times New Roman" w:cs="Times New Roman"/>
          <w:color w:val="000000"/>
          <w:spacing w:val="-9"/>
          <w:vertAlign w:val="superscript"/>
          <w:lang w:eastAsia="en-US"/>
        </w:rPr>
        <w:t>(підпис, дата)</w:t>
      </w:r>
    </w:p>
    <w:p w14:paraId="1547CEEF" w14:textId="77777777" w:rsidR="005B77CA" w:rsidRPr="005B77CA" w:rsidRDefault="005B77CA" w:rsidP="005B77CA">
      <w:pPr>
        <w:jc w:val="both"/>
        <w:rPr>
          <w:rFonts w:ascii="Times New Roman" w:hAnsi="Times New Roman" w:cs="Times New Roman"/>
          <w:lang w:eastAsia="ru-RU"/>
        </w:rPr>
      </w:pPr>
      <w:r w:rsidRPr="005B77CA">
        <w:rPr>
          <w:rFonts w:ascii="Times New Roman" w:hAnsi="Times New Roman" w:cs="Times New Roman"/>
          <w:b/>
          <w:lang w:eastAsia="ru-RU"/>
        </w:rPr>
        <w:t xml:space="preserve">Науковий керівник </w:t>
      </w:r>
      <w:r w:rsidRPr="005B77CA">
        <w:rPr>
          <w:rFonts w:ascii="Times New Roman" w:hAnsi="Times New Roman" w:cs="Times New Roman"/>
          <w:lang w:eastAsia="ru-RU"/>
        </w:rPr>
        <w:t xml:space="preserve">  </w:t>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t>к.т.н.доц. Наконечна Юлія Григорівна</w:t>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p>
    <w:p w14:paraId="7EDA59B2" w14:textId="77777777" w:rsidR="005B77CA" w:rsidRPr="005B77CA" w:rsidRDefault="005B77CA" w:rsidP="005B77CA">
      <w:pPr>
        <w:shd w:val="clear" w:color="auto" w:fill="FFFFFF"/>
        <w:tabs>
          <w:tab w:val="left" w:pos="5670"/>
        </w:tabs>
        <w:ind w:firstLine="2880"/>
        <w:jc w:val="both"/>
        <w:rPr>
          <w:rFonts w:ascii="Times New Roman" w:eastAsia="Calibri" w:hAnsi="Times New Roman" w:cs="Times New Roman"/>
          <w:color w:val="000000"/>
          <w:vertAlign w:val="superscript"/>
          <w:lang w:eastAsia="en-US"/>
        </w:rPr>
      </w:pPr>
      <w:r w:rsidRPr="005B77CA">
        <w:rPr>
          <w:rFonts w:ascii="Times New Roman" w:eastAsia="Calibri" w:hAnsi="Times New Roman" w:cs="Times New Roman"/>
          <w:color w:val="000000"/>
          <w:vertAlign w:val="superscript"/>
          <w:lang w:eastAsia="en-US"/>
        </w:rPr>
        <w:t xml:space="preserve">(науковий ступінь,  вчене звання, </w:t>
      </w:r>
      <w:r w:rsidRPr="005B77CA">
        <w:rPr>
          <w:rFonts w:ascii="Times New Roman" w:eastAsia="Calibri" w:hAnsi="Times New Roman" w:cs="Times New Roman"/>
          <w:color w:val="000000"/>
          <w:spacing w:val="-8"/>
          <w:vertAlign w:val="superscript"/>
          <w:lang w:eastAsia="en-US"/>
        </w:rPr>
        <w:t>прізвище, ім'я, по батькові</w:t>
      </w:r>
      <w:r w:rsidRPr="005B77CA">
        <w:rPr>
          <w:rFonts w:ascii="Times New Roman" w:eastAsia="Calibri" w:hAnsi="Times New Roman" w:cs="Times New Roman"/>
          <w:color w:val="000000"/>
          <w:vertAlign w:val="superscript"/>
          <w:lang w:eastAsia="en-US"/>
        </w:rPr>
        <w:t>)</w:t>
      </w:r>
    </w:p>
    <w:p w14:paraId="19B00EAF" w14:textId="77777777" w:rsidR="005B77CA" w:rsidRPr="005B77CA" w:rsidRDefault="005B77CA" w:rsidP="005B77CA">
      <w:pPr>
        <w:shd w:val="clear" w:color="auto" w:fill="FFFFFF"/>
        <w:ind w:firstLine="2410"/>
        <w:jc w:val="both"/>
        <w:rPr>
          <w:rFonts w:ascii="Times New Roman" w:hAnsi="Times New Roman" w:cs="Times New Roman"/>
          <w:color w:val="000000"/>
          <w:lang w:val="ru-RU" w:eastAsia="en-US"/>
        </w:rPr>
      </w:pPr>
      <w:r w:rsidRPr="005B77CA">
        <w:rPr>
          <w:rFonts w:ascii="Times New Roman" w:hAnsi="Times New Roman" w:cs="Times New Roman"/>
          <w:color w:val="000000"/>
          <w:lang w:val="ru-RU" w:eastAsia="en-US"/>
        </w:rPr>
        <w:t>________________________________</w:t>
      </w:r>
    </w:p>
    <w:p w14:paraId="122FFD5C" w14:textId="77777777" w:rsidR="005B77CA" w:rsidRPr="005B77CA" w:rsidRDefault="005B77CA" w:rsidP="005B77CA">
      <w:pPr>
        <w:shd w:val="clear" w:color="auto" w:fill="FFFFFF"/>
        <w:ind w:firstLine="4111"/>
        <w:jc w:val="both"/>
        <w:rPr>
          <w:rFonts w:ascii="Times New Roman" w:eastAsia="Calibri" w:hAnsi="Times New Roman" w:cs="Times New Roman"/>
          <w:color w:val="000000"/>
          <w:w w:val="84"/>
          <w:vertAlign w:val="superscript"/>
          <w:lang w:eastAsia="en-US"/>
        </w:rPr>
      </w:pPr>
      <w:r w:rsidRPr="005B77CA">
        <w:rPr>
          <w:rFonts w:ascii="Times New Roman" w:eastAsia="Calibri" w:hAnsi="Times New Roman" w:cs="Times New Roman"/>
          <w:color w:val="000000"/>
          <w:w w:val="84"/>
          <w:vertAlign w:val="superscript"/>
          <w:lang w:eastAsia="en-US"/>
        </w:rPr>
        <w:t xml:space="preserve"> (</w:t>
      </w:r>
      <w:r w:rsidRPr="005B77CA">
        <w:rPr>
          <w:rFonts w:ascii="Times New Roman" w:eastAsia="Calibri" w:hAnsi="Times New Roman" w:cs="Times New Roman"/>
          <w:color w:val="000000"/>
          <w:vertAlign w:val="superscript"/>
          <w:lang w:eastAsia="en-US"/>
        </w:rPr>
        <w:t>підпис, дата</w:t>
      </w:r>
      <w:r w:rsidRPr="005B77CA">
        <w:rPr>
          <w:rFonts w:ascii="Times New Roman" w:eastAsia="Calibri" w:hAnsi="Times New Roman" w:cs="Times New Roman"/>
          <w:color w:val="000000"/>
          <w:w w:val="84"/>
          <w:vertAlign w:val="superscript"/>
          <w:lang w:eastAsia="en-US"/>
        </w:rPr>
        <w:t>)</w:t>
      </w:r>
    </w:p>
    <w:p w14:paraId="56176539" w14:textId="77777777" w:rsidR="005B77CA" w:rsidRPr="005B77CA" w:rsidRDefault="005B77CA" w:rsidP="005B77CA">
      <w:pPr>
        <w:jc w:val="both"/>
        <w:rPr>
          <w:rFonts w:ascii="Times New Roman" w:hAnsi="Times New Roman" w:cs="Times New Roman"/>
          <w:b/>
          <w:i/>
          <w:lang w:eastAsia="ru-RU"/>
        </w:rPr>
      </w:pPr>
      <w:r w:rsidRPr="005B77CA">
        <w:rPr>
          <w:rFonts w:ascii="Times New Roman" w:hAnsi="Times New Roman" w:cs="Times New Roman"/>
          <w:b/>
          <w:lang w:eastAsia="ru-RU"/>
        </w:rPr>
        <w:t xml:space="preserve">Рецензент         </w:t>
      </w:r>
      <w:r w:rsidRPr="005B77CA">
        <w:rPr>
          <w:rFonts w:ascii="Times New Roman" w:hAnsi="Times New Roman" w:cs="Times New Roman"/>
          <w:b/>
          <w:u w:val="single"/>
          <w:lang w:eastAsia="ru-RU"/>
        </w:rPr>
        <w:t xml:space="preserve">    </w:t>
      </w:r>
      <w:r w:rsidRPr="005B77CA">
        <w:rPr>
          <w:rFonts w:ascii="Times New Roman" w:hAnsi="Times New Roman" w:cs="Times New Roman"/>
          <w:b/>
          <w:i/>
          <w:u w:val="single"/>
          <w:lang w:eastAsia="ru-RU"/>
        </w:rPr>
        <w:t xml:space="preserve">      </w:t>
      </w:r>
      <w:r w:rsidRPr="005B77CA">
        <w:rPr>
          <w:rFonts w:ascii="Times New Roman" w:hAnsi="Times New Roman" w:cs="Times New Roman"/>
          <w:b/>
          <w:iCs/>
          <w:u w:val="single"/>
          <w:lang w:eastAsia="ru-RU"/>
        </w:rPr>
        <w:tab/>
        <w:t>к.т.н. доц. Рогова Наталія Володимирівна</w:t>
      </w:r>
      <w:r w:rsidRPr="005B77CA">
        <w:rPr>
          <w:rFonts w:ascii="Times New Roman" w:hAnsi="Times New Roman" w:cs="Times New Roman"/>
          <w:b/>
          <w:iCs/>
          <w:u w:val="single"/>
          <w:lang w:eastAsia="ru-RU"/>
        </w:rPr>
        <w:tab/>
      </w:r>
      <w:r w:rsidRPr="005B77CA">
        <w:rPr>
          <w:rFonts w:ascii="Times New Roman" w:hAnsi="Times New Roman" w:cs="Times New Roman"/>
          <w:b/>
          <w:i/>
          <w:u w:val="single"/>
          <w:lang w:eastAsia="ru-RU"/>
        </w:rPr>
        <w:tab/>
      </w:r>
    </w:p>
    <w:p w14:paraId="5A931B64" w14:textId="77777777" w:rsidR="005B77CA" w:rsidRPr="005B77CA" w:rsidRDefault="005B77CA" w:rsidP="005B77CA">
      <w:pPr>
        <w:shd w:val="clear" w:color="auto" w:fill="FFFFFF"/>
        <w:tabs>
          <w:tab w:val="left" w:pos="5670"/>
        </w:tabs>
        <w:jc w:val="center"/>
        <w:rPr>
          <w:rFonts w:ascii="Times New Roman" w:eastAsia="Calibri" w:hAnsi="Times New Roman" w:cs="Times New Roman"/>
          <w:vertAlign w:val="superscript"/>
          <w:lang w:eastAsia="en-US"/>
        </w:rPr>
      </w:pPr>
      <w:r w:rsidRPr="005B77CA">
        <w:rPr>
          <w:rFonts w:ascii="Times New Roman" w:eastAsia="Calibri" w:hAnsi="Times New Roman" w:cs="Times New Roman"/>
          <w:vertAlign w:val="superscript"/>
          <w:lang w:eastAsia="en-US"/>
        </w:rPr>
        <w:t xml:space="preserve"> (прізвище, ім'я, по батькові)</w:t>
      </w:r>
    </w:p>
    <w:p w14:paraId="588EA371" w14:textId="77777777" w:rsidR="005B77CA" w:rsidRPr="005B77CA" w:rsidRDefault="005B77CA" w:rsidP="005B77CA">
      <w:pPr>
        <w:jc w:val="center"/>
        <w:rPr>
          <w:rFonts w:ascii="Times New Roman" w:eastAsia="Calibri" w:hAnsi="Times New Roman" w:cs="Times New Roman"/>
          <w:color w:val="000000"/>
          <w:lang w:eastAsia="en-US"/>
        </w:rPr>
      </w:pPr>
    </w:p>
    <w:p w14:paraId="73211744" w14:textId="77777777" w:rsidR="005B77CA" w:rsidRPr="005B77CA" w:rsidRDefault="005B77CA" w:rsidP="005B77CA">
      <w:pPr>
        <w:jc w:val="center"/>
        <w:rPr>
          <w:rFonts w:ascii="Times New Roman" w:eastAsia="Calibri" w:hAnsi="Times New Roman" w:cs="Times New Roman"/>
          <w:color w:val="000000"/>
          <w:lang w:eastAsia="en-US"/>
        </w:rPr>
      </w:pPr>
    </w:p>
    <w:p w14:paraId="57867726" w14:textId="77777777" w:rsidR="005B77CA" w:rsidRPr="005B77CA" w:rsidRDefault="005B77CA" w:rsidP="005B77CA">
      <w:pPr>
        <w:jc w:val="center"/>
        <w:rPr>
          <w:rFonts w:ascii="Times New Roman" w:eastAsia="Calibri" w:hAnsi="Times New Roman" w:cs="Times New Roman"/>
          <w:color w:val="000000"/>
          <w:lang w:eastAsia="en-US"/>
        </w:rPr>
      </w:pPr>
    </w:p>
    <w:p w14:paraId="5C95D8ED" w14:textId="77777777" w:rsidR="005B77CA" w:rsidRPr="005B77CA" w:rsidRDefault="005B77CA" w:rsidP="005B77CA">
      <w:pPr>
        <w:jc w:val="center"/>
        <w:rPr>
          <w:rFonts w:ascii="Times New Roman" w:eastAsia="Calibri" w:hAnsi="Times New Roman" w:cs="Times New Roman"/>
          <w:color w:val="000000"/>
          <w:lang w:eastAsia="en-US"/>
        </w:rPr>
      </w:pPr>
    </w:p>
    <w:p w14:paraId="7BAFDA0E" w14:textId="77777777" w:rsidR="005B77CA" w:rsidRPr="005B77CA" w:rsidRDefault="005B77CA" w:rsidP="005B77CA">
      <w:pPr>
        <w:jc w:val="center"/>
        <w:rPr>
          <w:rFonts w:ascii="Times New Roman" w:eastAsia="Calibri" w:hAnsi="Times New Roman" w:cs="Times New Roman"/>
          <w:color w:val="000000"/>
          <w:lang w:eastAsia="en-US"/>
        </w:rPr>
      </w:pPr>
    </w:p>
    <w:p w14:paraId="244D42C0" w14:textId="77777777" w:rsidR="005B77CA" w:rsidRPr="005B77CA" w:rsidRDefault="005B77CA" w:rsidP="005B77CA">
      <w:pPr>
        <w:jc w:val="center"/>
        <w:rPr>
          <w:rFonts w:ascii="Times New Roman" w:eastAsia="Calibri" w:hAnsi="Times New Roman" w:cs="Times New Roman"/>
          <w:b/>
          <w:i/>
          <w:sz w:val="20"/>
          <w:szCs w:val="20"/>
          <w:lang w:eastAsia="ru-RU"/>
        </w:rPr>
      </w:pPr>
      <w:r w:rsidRPr="005B77CA">
        <w:rPr>
          <w:rFonts w:ascii="Times New Roman" w:eastAsia="Calibri" w:hAnsi="Times New Roman" w:cs="Times New Roman"/>
          <w:b/>
          <w:i/>
          <w:color w:val="000000"/>
          <w:lang w:eastAsia="en-US"/>
        </w:rPr>
        <w:t>Полтава</w:t>
      </w:r>
      <w:r w:rsidRPr="005B77CA">
        <w:rPr>
          <w:rFonts w:ascii="Times New Roman" w:eastAsia="Calibri" w:hAnsi="Times New Roman" w:cs="Times New Roman"/>
          <w:b/>
          <w:i/>
          <w:lang w:eastAsia="en-US"/>
        </w:rPr>
        <w:t xml:space="preserve">  2024</w:t>
      </w:r>
      <w:r w:rsidRPr="005B77CA">
        <w:rPr>
          <w:rFonts w:eastAsia="Calibri" w:cs="Times New Roman"/>
          <w:b/>
          <w:sz w:val="22"/>
          <w:lang w:eastAsia="en-US"/>
        </w:rPr>
        <w:br w:type="page"/>
      </w:r>
    </w:p>
    <w:p w14:paraId="4306765F" w14:textId="77777777" w:rsidR="005B77CA" w:rsidRPr="005B77CA" w:rsidRDefault="005B77CA" w:rsidP="005B77CA">
      <w:pPr>
        <w:spacing w:line="228" w:lineRule="auto"/>
        <w:jc w:val="right"/>
        <w:rPr>
          <w:rFonts w:ascii="Times New Roman" w:eastAsia="Calibri" w:hAnsi="Times New Roman" w:cs="Times New Roman"/>
          <w:b/>
          <w:lang w:eastAsia="ru-RU"/>
        </w:rPr>
      </w:pPr>
    </w:p>
    <w:p w14:paraId="69F8044F" w14:textId="77777777" w:rsidR="005B77CA" w:rsidRPr="005B77CA" w:rsidRDefault="005B77CA" w:rsidP="005B77CA">
      <w:pPr>
        <w:spacing w:line="228" w:lineRule="auto"/>
        <w:jc w:val="center"/>
        <w:rPr>
          <w:rFonts w:ascii="Times New Roman" w:eastAsia="Calibri" w:hAnsi="Times New Roman" w:cs="Times New Roman"/>
          <w:b/>
          <w:i/>
          <w:sz w:val="24"/>
          <w:szCs w:val="20"/>
          <w:lang w:eastAsia="ru-RU"/>
        </w:rPr>
      </w:pPr>
      <w:r w:rsidRPr="005B77CA">
        <w:rPr>
          <w:rFonts w:ascii="Times New Roman" w:eastAsia="Calibri" w:hAnsi="Times New Roman" w:cs="Times New Roman"/>
          <w:b/>
          <w:lang w:eastAsia="ru-RU"/>
        </w:rPr>
        <w:t>ПОЛТАВСЬКИЙ УНІВЕРСИТЕТ ЕКОНОМІКИ І ТОРГІВЛІ</w:t>
      </w:r>
    </w:p>
    <w:tbl>
      <w:tblPr>
        <w:tblStyle w:val="111"/>
        <w:tblW w:w="8199"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46"/>
        <w:gridCol w:w="3401"/>
        <w:gridCol w:w="2552"/>
      </w:tblGrid>
      <w:tr w:rsidR="005B77CA" w:rsidRPr="005B77CA" w14:paraId="6AA5F43F" w14:textId="77777777" w:rsidTr="00A36B08">
        <w:trPr>
          <w:gridAfter w:val="1"/>
          <w:wAfter w:w="2552" w:type="dxa"/>
        </w:trPr>
        <w:tc>
          <w:tcPr>
            <w:tcW w:w="5647" w:type="dxa"/>
            <w:gridSpan w:val="2"/>
          </w:tcPr>
          <w:p w14:paraId="6ACA36D2" w14:textId="77777777" w:rsidR="005B77CA" w:rsidRPr="005B77CA" w:rsidRDefault="005B77CA" w:rsidP="005B77CA">
            <w:pPr>
              <w:shd w:val="clear" w:color="auto" w:fill="FFFFFF"/>
              <w:tabs>
                <w:tab w:val="left" w:pos="6691"/>
              </w:tabs>
              <w:spacing w:line="360" w:lineRule="auto"/>
              <w:rPr>
                <w:rFonts w:ascii="Times New Roman" w:hAnsi="Times New Roman" w:cs="Times New Roman"/>
                <w:color w:val="000000"/>
                <w:lang w:eastAsia="en-US"/>
              </w:rPr>
            </w:pPr>
          </w:p>
        </w:tc>
      </w:tr>
      <w:tr w:rsidR="005B77CA" w:rsidRPr="005B77CA" w14:paraId="048861EF" w14:textId="77777777" w:rsidTr="00A36B08">
        <w:trPr>
          <w:gridBefore w:val="1"/>
          <w:wBefore w:w="2246" w:type="dxa"/>
        </w:trPr>
        <w:tc>
          <w:tcPr>
            <w:tcW w:w="5953" w:type="dxa"/>
            <w:gridSpan w:val="2"/>
          </w:tcPr>
          <w:p w14:paraId="7B980CB2" w14:textId="77777777" w:rsidR="005B77CA" w:rsidRPr="005B77CA" w:rsidRDefault="005B77CA" w:rsidP="005B77CA">
            <w:pPr>
              <w:shd w:val="clear" w:color="auto" w:fill="FFFFFF"/>
              <w:tabs>
                <w:tab w:val="left" w:pos="6691"/>
              </w:tabs>
              <w:rPr>
                <w:rFonts w:ascii="Times New Roman" w:hAnsi="Times New Roman" w:cs="Times New Roman"/>
                <w:bCs/>
                <w:color w:val="000000"/>
                <w:w w:val="105"/>
                <w:lang w:eastAsia="en-US"/>
              </w:rPr>
            </w:pPr>
            <w:r w:rsidRPr="005B77CA">
              <w:rPr>
                <w:rFonts w:ascii="Times New Roman" w:hAnsi="Times New Roman" w:cs="Times New Roman"/>
                <w:b/>
                <w:bCs/>
                <w:color w:val="000000"/>
                <w:lang w:eastAsia="en-US"/>
              </w:rPr>
              <w:t>Затверджую</w:t>
            </w:r>
            <w:r w:rsidRPr="005B77CA">
              <w:rPr>
                <w:rFonts w:ascii="Times New Roman" w:hAnsi="Times New Roman" w:cs="Times New Roman"/>
                <w:bCs/>
                <w:color w:val="000000"/>
                <w:w w:val="105"/>
                <w:lang w:eastAsia="en-US"/>
              </w:rPr>
              <w:t xml:space="preserve"> </w:t>
            </w:r>
          </w:p>
          <w:p w14:paraId="132BF384" w14:textId="77777777" w:rsidR="005B77CA" w:rsidRPr="005B77CA" w:rsidRDefault="005B77CA" w:rsidP="005B77CA">
            <w:pPr>
              <w:shd w:val="clear" w:color="auto" w:fill="FFFFFF"/>
              <w:tabs>
                <w:tab w:val="left" w:pos="6691"/>
              </w:tabs>
              <w:rPr>
                <w:rFonts w:ascii="Times New Roman" w:hAnsi="Times New Roman" w:cs="Times New Roman"/>
                <w:bCs/>
                <w:color w:val="000000"/>
                <w:w w:val="105"/>
                <w:lang w:eastAsia="en-US"/>
              </w:rPr>
            </w:pPr>
            <w:r w:rsidRPr="005B77CA">
              <w:rPr>
                <w:rFonts w:ascii="Times New Roman" w:hAnsi="Times New Roman" w:cs="Times New Roman"/>
                <w:bCs/>
                <w:color w:val="000000"/>
                <w:w w:val="105"/>
                <w:lang w:eastAsia="en-US"/>
              </w:rPr>
              <w:t xml:space="preserve">Завідувач кафедри </w:t>
            </w:r>
          </w:p>
          <w:p w14:paraId="1829C355" w14:textId="77777777" w:rsidR="005B77CA" w:rsidRPr="005B77CA" w:rsidRDefault="005B77CA" w:rsidP="005B77CA">
            <w:pPr>
              <w:shd w:val="clear" w:color="auto" w:fill="FFFFFF"/>
              <w:tabs>
                <w:tab w:val="left" w:pos="6691"/>
              </w:tabs>
              <w:rPr>
                <w:rFonts w:ascii="Times New Roman" w:hAnsi="Times New Roman" w:cs="Times New Roman"/>
                <w:bCs/>
                <w:color w:val="000000"/>
                <w:w w:val="105"/>
                <w:lang w:eastAsia="en-US"/>
              </w:rPr>
            </w:pPr>
            <w:r w:rsidRPr="005B77CA">
              <w:rPr>
                <w:rFonts w:ascii="Times New Roman" w:hAnsi="Times New Roman" w:cs="Times New Roman"/>
                <w:bCs/>
                <w:color w:val="000000"/>
                <w:w w:val="105"/>
                <w:lang w:eastAsia="en-US"/>
              </w:rPr>
              <w:t>___________Г. ХОМИЧ</w:t>
            </w:r>
          </w:p>
          <w:p w14:paraId="15374615" w14:textId="77777777" w:rsidR="005B77CA" w:rsidRPr="005B77CA" w:rsidRDefault="005B77CA" w:rsidP="005B77CA">
            <w:pPr>
              <w:shd w:val="clear" w:color="auto" w:fill="FFFFFF"/>
              <w:tabs>
                <w:tab w:val="left" w:pos="6691"/>
              </w:tabs>
              <w:rPr>
                <w:rFonts w:ascii="Times New Roman" w:hAnsi="Times New Roman" w:cs="Times New Roman"/>
                <w:color w:val="000000"/>
                <w:sz w:val="16"/>
                <w:szCs w:val="16"/>
                <w:lang w:eastAsia="en-US"/>
              </w:rPr>
            </w:pPr>
            <w:r w:rsidRPr="005B77CA">
              <w:rPr>
                <w:rFonts w:ascii="Times New Roman" w:hAnsi="Times New Roman" w:cs="Times New Roman"/>
                <w:color w:val="000000"/>
                <w:sz w:val="16"/>
                <w:szCs w:val="16"/>
                <w:lang w:eastAsia="en-US"/>
              </w:rPr>
              <w:t xml:space="preserve">                (підпис)</w:t>
            </w:r>
          </w:p>
        </w:tc>
      </w:tr>
      <w:tr w:rsidR="005B77CA" w:rsidRPr="005B77CA" w14:paraId="4BF064EE" w14:textId="77777777" w:rsidTr="00A36B08">
        <w:trPr>
          <w:gridBefore w:val="1"/>
          <w:wBefore w:w="2246" w:type="dxa"/>
          <w:trHeight w:val="573"/>
        </w:trPr>
        <w:tc>
          <w:tcPr>
            <w:tcW w:w="5953" w:type="dxa"/>
            <w:gridSpan w:val="2"/>
          </w:tcPr>
          <w:p w14:paraId="7F21BA2E" w14:textId="77777777" w:rsidR="005B77CA" w:rsidRPr="005B77CA" w:rsidRDefault="005B77CA" w:rsidP="005B77CA">
            <w:pPr>
              <w:shd w:val="clear" w:color="auto" w:fill="FFFFFF"/>
              <w:tabs>
                <w:tab w:val="left" w:pos="6691"/>
              </w:tabs>
              <w:rPr>
                <w:rFonts w:ascii="Times New Roman" w:hAnsi="Times New Roman" w:cs="Times New Roman"/>
                <w:color w:val="000000"/>
                <w:lang w:eastAsia="en-US"/>
              </w:rPr>
            </w:pPr>
            <w:r w:rsidRPr="005B77CA">
              <w:rPr>
                <w:rFonts w:ascii="Times New Roman" w:hAnsi="Times New Roman" w:cs="Times New Roman"/>
                <w:color w:val="000000"/>
                <w:lang w:eastAsia="en-US"/>
              </w:rPr>
              <w:t>«</w:t>
            </w:r>
            <w:r w:rsidRPr="005B77CA">
              <w:rPr>
                <w:rFonts w:ascii="Times New Roman" w:hAnsi="Times New Roman" w:cs="Times New Roman"/>
                <w:color w:val="000000"/>
                <w:u w:val="single"/>
                <w:lang w:eastAsia="en-US"/>
              </w:rPr>
              <w:t xml:space="preserve">   </w:t>
            </w:r>
            <w:r w:rsidRPr="005B77CA">
              <w:rPr>
                <w:rFonts w:ascii="Times New Roman" w:hAnsi="Times New Roman" w:cs="Times New Roman"/>
                <w:color w:val="000000"/>
                <w:u w:val="single"/>
                <w:lang w:val="en-US" w:eastAsia="en-US"/>
              </w:rPr>
              <w:t xml:space="preserve">  </w:t>
            </w:r>
            <w:r w:rsidRPr="005B77CA">
              <w:rPr>
                <w:rFonts w:ascii="Times New Roman" w:hAnsi="Times New Roman" w:cs="Times New Roman"/>
                <w:color w:val="000000"/>
                <w:u w:val="single"/>
                <w:lang w:eastAsia="en-US"/>
              </w:rPr>
              <w:t xml:space="preserve">   </w:t>
            </w:r>
            <w:r w:rsidRPr="005B77CA">
              <w:rPr>
                <w:rFonts w:ascii="Times New Roman" w:hAnsi="Times New Roman" w:cs="Times New Roman"/>
                <w:color w:val="000000"/>
                <w:lang w:eastAsia="en-US"/>
              </w:rPr>
              <w:t>»</w:t>
            </w:r>
            <w:r w:rsidRPr="005B77CA">
              <w:rPr>
                <w:rFonts w:ascii="Times New Roman" w:hAnsi="Times New Roman" w:cs="Times New Roman"/>
                <w:color w:val="000000"/>
                <w:u w:val="single"/>
                <w:lang w:eastAsia="en-US"/>
              </w:rPr>
              <w:t xml:space="preserve">   </w:t>
            </w:r>
            <w:r w:rsidRPr="005B77CA">
              <w:rPr>
                <w:rFonts w:ascii="Times New Roman" w:hAnsi="Times New Roman" w:cs="Times New Roman"/>
                <w:color w:val="000000"/>
                <w:u w:val="single"/>
                <w:lang w:val="en-US" w:eastAsia="en-US"/>
              </w:rPr>
              <w:t xml:space="preserve">                </w:t>
            </w:r>
            <w:r w:rsidRPr="005B77CA">
              <w:rPr>
                <w:rFonts w:ascii="Times New Roman" w:hAnsi="Times New Roman" w:cs="Times New Roman"/>
                <w:color w:val="000000"/>
                <w:u w:val="single"/>
                <w:lang w:eastAsia="en-US"/>
              </w:rPr>
              <w:t xml:space="preserve">   </w:t>
            </w:r>
            <w:r w:rsidRPr="005B77CA">
              <w:rPr>
                <w:rFonts w:ascii="Times New Roman" w:hAnsi="Times New Roman" w:cs="Times New Roman"/>
                <w:color w:val="000000"/>
                <w:lang w:eastAsia="en-US"/>
              </w:rPr>
              <w:t>2023 р.</w:t>
            </w:r>
          </w:p>
        </w:tc>
      </w:tr>
    </w:tbl>
    <w:p w14:paraId="605CDFCB" w14:textId="77777777" w:rsidR="005B77CA" w:rsidRPr="005B77CA" w:rsidRDefault="005B77CA" w:rsidP="005B77CA">
      <w:pPr>
        <w:shd w:val="clear" w:color="auto" w:fill="FFFFFF"/>
        <w:spacing w:line="360" w:lineRule="auto"/>
        <w:ind w:right="130"/>
        <w:jc w:val="center"/>
        <w:rPr>
          <w:rFonts w:ascii="Times New Roman" w:eastAsia="Calibri" w:hAnsi="Times New Roman" w:cs="Times New Roman"/>
          <w:b/>
          <w:bCs/>
          <w:iCs/>
          <w:color w:val="000000"/>
          <w:spacing w:val="-11"/>
          <w:sz w:val="24"/>
          <w:szCs w:val="24"/>
          <w:lang w:eastAsia="ru-RU"/>
        </w:rPr>
      </w:pPr>
    </w:p>
    <w:p w14:paraId="660246B6" w14:textId="77777777" w:rsidR="005B77CA" w:rsidRPr="005B77CA" w:rsidRDefault="005B77CA" w:rsidP="005B77CA">
      <w:pPr>
        <w:shd w:val="clear" w:color="auto" w:fill="FFFFFF"/>
        <w:spacing w:line="360" w:lineRule="auto"/>
        <w:ind w:right="130"/>
        <w:jc w:val="center"/>
        <w:rPr>
          <w:rFonts w:ascii="Times New Roman" w:eastAsia="Calibri" w:hAnsi="Times New Roman" w:cs="Times New Roman"/>
          <w:b/>
          <w:bCs/>
          <w:iCs/>
          <w:color w:val="000000"/>
          <w:spacing w:val="-11"/>
          <w:sz w:val="24"/>
          <w:szCs w:val="24"/>
          <w:lang w:eastAsia="ru-RU"/>
        </w:rPr>
      </w:pPr>
    </w:p>
    <w:p w14:paraId="005F9767" w14:textId="77777777" w:rsidR="005B77CA" w:rsidRPr="005B77CA" w:rsidRDefault="005B77CA" w:rsidP="005B77CA">
      <w:pPr>
        <w:shd w:val="clear" w:color="auto" w:fill="FFFFFF"/>
        <w:tabs>
          <w:tab w:val="left" w:pos="8184"/>
        </w:tabs>
        <w:ind w:left="-567"/>
        <w:jc w:val="center"/>
        <w:rPr>
          <w:rFonts w:ascii="Times New Roman" w:hAnsi="Times New Roman" w:cs="Times New Roman"/>
          <w:b/>
          <w:bCs/>
          <w:iCs/>
          <w:caps/>
          <w:color w:val="000000"/>
          <w:spacing w:val="-6"/>
          <w:lang w:eastAsia="en-US"/>
        </w:rPr>
      </w:pPr>
      <w:r w:rsidRPr="005B77CA">
        <w:rPr>
          <w:rFonts w:ascii="Times New Roman" w:hAnsi="Times New Roman" w:cs="Times New Roman"/>
          <w:b/>
          <w:bCs/>
          <w:iCs/>
          <w:caps/>
          <w:color w:val="000000"/>
          <w:spacing w:val="-6"/>
          <w:lang w:eastAsia="en-US"/>
        </w:rPr>
        <w:t>Завдання та календарний графік</w:t>
      </w:r>
      <w:r w:rsidRPr="005B77CA">
        <w:rPr>
          <w:rFonts w:ascii="Times New Roman" w:hAnsi="Times New Roman" w:cs="Times New Roman"/>
          <w:b/>
          <w:bCs/>
          <w:iCs/>
          <w:caps/>
          <w:color w:val="000000"/>
          <w:spacing w:val="-6"/>
          <w:lang w:val="ru-RU" w:eastAsia="en-US"/>
        </w:rPr>
        <w:t xml:space="preserve"> </w:t>
      </w:r>
    </w:p>
    <w:p w14:paraId="6E3FF161" w14:textId="77777777" w:rsidR="005B77CA" w:rsidRPr="005B77CA" w:rsidRDefault="005B77CA" w:rsidP="005B77CA">
      <w:pPr>
        <w:shd w:val="clear" w:color="auto" w:fill="FFFFFF"/>
        <w:tabs>
          <w:tab w:val="left" w:pos="8184"/>
        </w:tabs>
        <w:ind w:left="-567"/>
        <w:jc w:val="center"/>
        <w:rPr>
          <w:rFonts w:ascii="Times New Roman" w:hAnsi="Times New Roman" w:cs="Times New Roman"/>
          <w:caps/>
          <w:lang w:val="ru-RU" w:eastAsia="en-US"/>
        </w:rPr>
      </w:pPr>
      <w:r w:rsidRPr="005B77CA">
        <w:rPr>
          <w:rFonts w:ascii="Times New Roman" w:hAnsi="Times New Roman" w:cs="Times New Roman"/>
          <w:b/>
          <w:bCs/>
          <w:iCs/>
          <w:caps/>
          <w:color w:val="000000"/>
          <w:spacing w:val="-3"/>
          <w:lang w:eastAsia="en-US"/>
        </w:rPr>
        <w:t>виконання КВАЛІФІКАЦІЙНОЇ РОБОТИ</w:t>
      </w:r>
    </w:p>
    <w:p w14:paraId="261C0177" w14:textId="77777777" w:rsidR="005B77CA" w:rsidRPr="005B77CA" w:rsidRDefault="005B77CA" w:rsidP="005B77CA">
      <w:pPr>
        <w:shd w:val="clear" w:color="auto" w:fill="FFFFFF"/>
        <w:tabs>
          <w:tab w:val="left" w:pos="-567"/>
        </w:tabs>
        <w:ind w:left="-567"/>
        <w:rPr>
          <w:rFonts w:ascii="Times New Roman" w:hAnsi="Times New Roman" w:cs="Times New Roman"/>
          <w:b/>
          <w:bCs/>
          <w:i/>
          <w:iCs/>
          <w:color w:val="000000"/>
          <w:w w:val="90"/>
          <w:sz w:val="24"/>
          <w:szCs w:val="24"/>
          <w:lang w:eastAsia="en-US"/>
        </w:rPr>
      </w:pPr>
    </w:p>
    <w:p w14:paraId="1B70F166" w14:textId="77777777" w:rsidR="005B77CA" w:rsidRPr="005B77CA" w:rsidRDefault="005B77CA" w:rsidP="005B77CA">
      <w:pPr>
        <w:shd w:val="clear" w:color="auto" w:fill="FFFFFF"/>
        <w:tabs>
          <w:tab w:val="left" w:pos="-567"/>
        </w:tabs>
        <w:ind w:left="-567"/>
        <w:rPr>
          <w:rFonts w:ascii="Times New Roman" w:hAnsi="Times New Roman" w:cs="Times New Roman"/>
          <w:b/>
          <w:bCs/>
          <w:i/>
          <w:iCs/>
          <w:color w:val="000000"/>
          <w:w w:val="90"/>
          <w:sz w:val="24"/>
          <w:szCs w:val="24"/>
          <w:lang w:eastAsia="en-US"/>
        </w:rPr>
      </w:pPr>
    </w:p>
    <w:p w14:paraId="56E98E40" w14:textId="77777777" w:rsidR="005B77CA" w:rsidRPr="005B77CA" w:rsidRDefault="005B77CA" w:rsidP="005B77CA">
      <w:pPr>
        <w:spacing w:line="276" w:lineRule="auto"/>
        <w:jc w:val="both"/>
        <w:rPr>
          <w:rFonts w:ascii="Times New Roman" w:eastAsia="Calibri" w:hAnsi="Times New Roman" w:cs="Times New Roman"/>
          <w:b/>
          <w:sz w:val="32"/>
          <w:szCs w:val="32"/>
          <w:u w:val="single"/>
          <w:lang w:eastAsia="en-US"/>
        </w:rPr>
      </w:pPr>
      <w:r w:rsidRPr="005B77CA">
        <w:rPr>
          <w:rFonts w:ascii="Times New Roman" w:hAnsi="Times New Roman" w:cs="Times New Roman"/>
          <w:b/>
          <w:i/>
          <w:lang w:eastAsia="ru-RU"/>
        </w:rPr>
        <w:t xml:space="preserve">на тему:  </w:t>
      </w:r>
      <w:r w:rsidRPr="005B77CA">
        <w:rPr>
          <w:rFonts w:ascii="Times New Roman" w:eastAsia="Calibri" w:hAnsi="Times New Roman" w:cs="Times New Roman"/>
          <w:b/>
          <w:sz w:val="32"/>
          <w:szCs w:val="32"/>
          <w:u w:val="single"/>
          <w:lang w:eastAsia="en-US"/>
        </w:rPr>
        <w:tab/>
        <w:t>«Проєкт будівництва переробного підприємства з виробництва фруктових консервів на території Болградської територіальної громади Одеської області»</w:t>
      </w:r>
    </w:p>
    <w:p w14:paraId="59030FEE" w14:textId="77777777" w:rsidR="005B77CA" w:rsidRPr="005B77CA" w:rsidRDefault="005B77CA" w:rsidP="005B77CA">
      <w:pPr>
        <w:shd w:val="clear" w:color="auto" w:fill="FFFFFF"/>
        <w:spacing w:line="276" w:lineRule="auto"/>
        <w:rPr>
          <w:rFonts w:ascii="Times New Roman" w:eastAsia="Calibri" w:hAnsi="Times New Roman" w:cs="Times New Roman"/>
          <w:b/>
          <w:bCs/>
          <w:iCs/>
          <w:color w:val="000000"/>
          <w:sz w:val="16"/>
          <w:szCs w:val="16"/>
          <w:lang w:eastAsia="en-US"/>
        </w:rPr>
      </w:pPr>
    </w:p>
    <w:p w14:paraId="6586FFC4" w14:textId="77777777" w:rsidR="005B77CA" w:rsidRPr="005B77CA" w:rsidRDefault="005B77CA" w:rsidP="005B77CA">
      <w:pPr>
        <w:shd w:val="clear" w:color="auto" w:fill="FFFFFF"/>
        <w:spacing w:line="360" w:lineRule="auto"/>
        <w:rPr>
          <w:rFonts w:ascii="Times New Roman" w:eastAsia="Calibri" w:hAnsi="Times New Roman" w:cs="Times New Roman"/>
          <w:b/>
          <w:bCs/>
          <w:u w:val="single"/>
          <w:lang w:eastAsia="en-US"/>
        </w:rPr>
      </w:pPr>
      <w:r w:rsidRPr="005B77CA">
        <w:rPr>
          <w:rFonts w:ascii="Times New Roman" w:eastAsia="Calibri" w:hAnsi="Times New Roman" w:cs="Times New Roman"/>
          <w:b/>
          <w:bCs/>
          <w:i/>
          <w:iCs/>
          <w:lang w:eastAsia="en-US"/>
        </w:rPr>
        <w:t xml:space="preserve">зі спеціальності </w:t>
      </w:r>
      <w:r w:rsidRPr="005B77CA">
        <w:rPr>
          <w:rFonts w:ascii="Times New Roman" w:eastAsia="Calibri" w:hAnsi="Times New Roman" w:cs="Times New Roman"/>
          <w:bCs/>
          <w:iCs/>
          <w:lang w:eastAsia="en-US"/>
        </w:rPr>
        <w:t xml:space="preserve">   </w:t>
      </w:r>
      <w:r w:rsidRPr="005B77CA">
        <w:rPr>
          <w:rFonts w:ascii="Times New Roman" w:eastAsia="Calibri" w:hAnsi="Times New Roman" w:cs="Times New Roman"/>
          <w:bCs/>
          <w:iCs/>
          <w:u w:val="single"/>
          <w:lang w:eastAsia="en-US"/>
        </w:rPr>
        <w:tab/>
      </w:r>
      <w:r w:rsidRPr="005B77CA">
        <w:rPr>
          <w:rFonts w:ascii="Times New Roman" w:eastAsia="Calibri" w:hAnsi="Times New Roman" w:cs="Times New Roman"/>
          <w:b/>
          <w:u w:val="single"/>
          <w:lang w:eastAsia="en-US"/>
        </w:rPr>
        <w:t>181 Харчові технології</w:t>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p>
    <w:p w14:paraId="070EE809" w14:textId="77777777" w:rsidR="005B77CA" w:rsidRPr="005B77CA" w:rsidRDefault="005B77CA" w:rsidP="005B77CA">
      <w:pPr>
        <w:shd w:val="clear" w:color="auto" w:fill="FFFFFF"/>
        <w:rPr>
          <w:rFonts w:ascii="Times New Roman" w:eastAsia="Calibri" w:hAnsi="Times New Roman" w:cs="Times New Roman"/>
          <w:lang w:eastAsia="en-US"/>
        </w:rPr>
      </w:pPr>
      <w:r w:rsidRPr="005B77CA">
        <w:rPr>
          <w:rFonts w:ascii="Times New Roman" w:eastAsia="Calibri" w:hAnsi="Times New Roman" w:cs="Times New Roman"/>
          <w:b/>
          <w:bCs/>
          <w:i/>
          <w:lang w:eastAsia="en-US"/>
        </w:rPr>
        <w:t>освітня програма</w:t>
      </w:r>
      <w:r w:rsidRPr="005B77CA">
        <w:rPr>
          <w:rFonts w:ascii="Times New Roman" w:eastAsia="Calibri" w:hAnsi="Times New Roman" w:cs="Times New Roman"/>
          <w:bCs/>
          <w:lang w:eastAsia="en-US"/>
        </w:rPr>
        <w:t xml:space="preserve"> </w:t>
      </w:r>
      <w:r w:rsidRPr="005B77CA">
        <w:rPr>
          <w:rFonts w:ascii="Times New Roman" w:eastAsia="Calibri" w:hAnsi="Times New Roman" w:cs="Times New Roman"/>
          <w:b/>
          <w:bCs/>
          <w:u w:val="single"/>
          <w:lang w:eastAsia="en-US"/>
        </w:rPr>
        <w:t xml:space="preserve">           «</w:t>
      </w:r>
      <w:r w:rsidRPr="005B77CA">
        <w:rPr>
          <w:rFonts w:ascii="Times New Roman" w:eastAsia="Calibri" w:hAnsi="Times New Roman" w:cs="Times New Roman"/>
          <w:b/>
          <w:u w:val="single"/>
          <w:lang w:eastAsia="en-US"/>
        </w:rPr>
        <w:t>Харчові технології та інженерія»</w:t>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r w:rsidRPr="005B77CA">
        <w:rPr>
          <w:rFonts w:ascii="Times New Roman" w:eastAsia="Calibri" w:hAnsi="Times New Roman" w:cs="Times New Roman"/>
          <w:b/>
          <w:u w:val="single"/>
          <w:lang w:eastAsia="en-US"/>
        </w:rPr>
        <w:tab/>
      </w:r>
    </w:p>
    <w:p w14:paraId="61E84EF9" w14:textId="77777777" w:rsidR="005B77CA" w:rsidRPr="005B77CA" w:rsidRDefault="005B77CA" w:rsidP="005B77CA">
      <w:pPr>
        <w:shd w:val="clear" w:color="auto" w:fill="FFFFFF"/>
        <w:ind w:left="3856" w:firstLine="391"/>
        <w:rPr>
          <w:rFonts w:ascii="Times New Roman" w:eastAsia="Calibri" w:hAnsi="Times New Roman" w:cs="Times New Roman"/>
          <w:spacing w:val="-10"/>
          <w:vertAlign w:val="superscript"/>
          <w:lang w:eastAsia="en-US"/>
        </w:rPr>
      </w:pPr>
      <w:r w:rsidRPr="005B77CA">
        <w:rPr>
          <w:rFonts w:ascii="Times New Roman" w:eastAsia="Calibri" w:hAnsi="Times New Roman" w:cs="Times New Roman"/>
          <w:spacing w:val="-10"/>
          <w:vertAlign w:val="superscript"/>
          <w:lang w:eastAsia="en-US"/>
        </w:rPr>
        <w:t>(шифр та назва)</w:t>
      </w:r>
    </w:p>
    <w:p w14:paraId="282A9F05" w14:textId="77777777" w:rsidR="005B77CA" w:rsidRPr="005B77CA" w:rsidRDefault="005B77CA" w:rsidP="005B77CA">
      <w:pPr>
        <w:adjustRightInd w:val="0"/>
        <w:ind w:left="33" w:right="-108"/>
        <w:rPr>
          <w:rFonts w:ascii="Times New Roman" w:hAnsi="Times New Roman" w:cs="Times New Roman"/>
          <w:b/>
          <w:u w:val="single"/>
          <w:lang w:eastAsia="ru-RU"/>
        </w:rPr>
      </w:pPr>
      <w:r w:rsidRPr="005B77CA">
        <w:rPr>
          <w:rFonts w:ascii="Times New Roman" w:eastAsia="Calibri" w:hAnsi="Times New Roman" w:cs="Times New Roman"/>
          <w:b/>
          <w:bCs/>
          <w:i/>
          <w:lang w:eastAsia="en-US"/>
        </w:rPr>
        <w:t>ступеня</w:t>
      </w:r>
      <w:r w:rsidRPr="005B77CA">
        <w:rPr>
          <w:rFonts w:ascii="Times New Roman" w:hAnsi="Times New Roman" w:cs="Times New Roman"/>
          <w:b/>
          <w:lang w:eastAsia="ru-RU"/>
        </w:rPr>
        <w:t xml:space="preserve"> </w:t>
      </w:r>
      <w:r w:rsidRPr="005B77CA">
        <w:rPr>
          <w:rFonts w:ascii="Times New Roman" w:hAnsi="Times New Roman" w:cs="Times New Roman"/>
          <w:b/>
          <w:u w:val="single"/>
          <w:lang w:eastAsia="ru-RU"/>
        </w:rPr>
        <w:tab/>
        <w:t>бакалавр</w:t>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r w:rsidRPr="005B77CA">
        <w:rPr>
          <w:rFonts w:ascii="Times New Roman" w:hAnsi="Times New Roman" w:cs="Times New Roman"/>
          <w:b/>
          <w:u w:val="single"/>
          <w:lang w:eastAsia="ru-RU"/>
        </w:rPr>
        <w:tab/>
      </w:r>
    </w:p>
    <w:p w14:paraId="06234043" w14:textId="77777777" w:rsidR="005B77CA" w:rsidRPr="005B77CA" w:rsidRDefault="005B77CA" w:rsidP="005B77CA">
      <w:pPr>
        <w:widowControl w:val="0"/>
        <w:autoSpaceDE w:val="0"/>
        <w:autoSpaceDN w:val="0"/>
        <w:adjustRightInd w:val="0"/>
        <w:ind w:left="33" w:right="-108"/>
        <w:rPr>
          <w:rFonts w:ascii="Times New Roman" w:hAnsi="Times New Roman" w:cs="Times New Roman"/>
          <w:b/>
          <w:lang w:eastAsia="ru-RU"/>
        </w:rPr>
      </w:pPr>
    </w:p>
    <w:p w14:paraId="1164FBB9" w14:textId="77777777" w:rsidR="005B77CA" w:rsidRPr="005B77CA" w:rsidRDefault="005B77CA" w:rsidP="005B77CA">
      <w:pPr>
        <w:widowControl w:val="0"/>
        <w:autoSpaceDE w:val="0"/>
        <w:autoSpaceDN w:val="0"/>
        <w:adjustRightInd w:val="0"/>
        <w:spacing w:after="120" w:line="276" w:lineRule="auto"/>
        <w:ind w:right="-108"/>
        <w:rPr>
          <w:rFonts w:ascii="Times New Roman" w:hAnsi="Times New Roman" w:cs="Times New Roman"/>
          <w:b/>
          <w:u w:val="single"/>
          <w:lang w:eastAsia="en-US"/>
        </w:rPr>
      </w:pPr>
      <w:r w:rsidRPr="005B77CA">
        <w:rPr>
          <w:rFonts w:ascii="Times New Roman" w:hAnsi="Times New Roman" w:cs="Times New Roman"/>
          <w:b/>
          <w:i/>
          <w:lang w:eastAsia="en-US"/>
        </w:rPr>
        <w:t>Прізвище, ім'я, по батькові</w:t>
      </w:r>
      <w:r w:rsidRPr="005B77CA">
        <w:rPr>
          <w:rFonts w:ascii="Times New Roman" w:hAnsi="Times New Roman" w:cs="Times New Roman"/>
          <w:b/>
          <w:i/>
          <w:lang w:eastAsia="en-US"/>
        </w:rPr>
        <w:tab/>
      </w:r>
      <w:r w:rsidRPr="005B77CA">
        <w:rPr>
          <w:rFonts w:ascii="Times New Roman" w:hAnsi="Times New Roman" w:cs="Times New Roman"/>
          <w:b/>
          <w:u w:val="single"/>
          <w:lang w:eastAsia="en-US"/>
        </w:rPr>
        <w:tab/>
        <w:t>Матковської Ніни Василівни</w:t>
      </w:r>
      <w:r w:rsidRPr="005B77CA">
        <w:rPr>
          <w:rFonts w:ascii="Times New Roman" w:eastAsia="Calibri" w:hAnsi="Times New Roman" w:cs="Times New Roman"/>
          <w:b/>
          <w:u w:val="single"/>
          <w:lang w:eastAsia="en-US"/>
        </w:rPr>
        <w:tab/>
      </w:r>
    </w:p>
    <w:p w14:paraId="6A199037" w14:textId="77777777" w:rsidR="005B77CA" w:rsidRPr="005B77CA" w:rsidRDefault="005B77CA" w:rsidP="005B77CA">
      <w:pPr>
        <w:shd w:val="clear" w:color="auto" w:fill="FFFFFF"/>
        <w:tabs>
          <w:tab w:val="left" w:pos="8434"/>
        </w:tabs>
        <w:rPr>
          <w:rFonts w:ascii="Times New Roman" w:hAnsi="Times New Roman" w:cs="Times New Roman"/>
          <w:bCs/>
          <w:color w:val="000000"/>
          <w:lang w:eastAsia="en-US"/>
        </w:rPr>
      </w:pPr>
      <w:r w:rsidRPr="005B77CA">
        <w:rPr>
          <w:rFonts w:ascii="Times New Roman" w:hAnsi="Times New Roman" w:cs="Times New Roman"/>
          <w:bCs/>
          <w:color w:val="000000"/>
          <w:lang w:eastAsia="en-US"/>
        </w:rPr>
        <w:t xml:space="preserve">Затверджена наказом ректора №  </w:t>
      </w:r>
      <w:r w:rsidRPr="005B77CA">
        <w:rPr>
          <w:rFonts w:ascii="Times New Roman" w:hAnsi="Times New Roman" w:cs="Times New Roman"/>
          <w:bCs/>
          <w:color w:val="000000"/>
          <w:u w:val="single"/>
          <w:lang w:eastAsia="en-US"/>
        </w:rPr>
        <w:t>218-Н</w:t>
      </w:r>
      <w:r w:rsidRPr="005B77CA">
        <w:rPr>
          <w:rFonts w:ascii="Times New Roman" w:hAnsi="Times New Roman" w:cs="Times New Roman"/>
          <w:bCs/>
          <w:color w:val="000000"/>
          <w:lang w:eastAsia="en-US"/>
        </w:rPr>
        <w:t>_ від «</w:t>
      </w:r>
      <w:r w:rsidRPr="005B77CA">
        <w:rPr>
          <w:rFonts w:ascii="Times New Roman" w:hAnsi="Times New Roman" w:cs="Times New Roman"/>
          <w:bCs/>
          <w:color w:val="000000"/>
          <w:u w:val="single"/>
          <w:lang w:eastAsia="en-US"/>
        </w:rPr>
        <w:t>07</w:t>
      </w:r>
      <w:r w:rsidRPr="005B77CA">
        <w:rPr>
          <w:rFonts w:ascii="Times New Roman" w:hAnsi="Times New Roman" w:cs="Times New Roman"/>
          <w:bCs/>
          <w:color w:val="000000"/>
          <w:lang w:eastAsia="en-US"/>
        </w:rPr>
        <w:t xml:space="preserve">»  </w:t>
      </w:r>
      <w:r w:rsidRPr="005B77CA">
        <w:rPr>
          <w:rFonts w:ascii="Times New Roman" w:hAnsi="Times New Roman" w:cs="Times New Roman"/>
          <w:bCs/>
          <w:color w:val="000000"/>
          <w:u w:val="single"/>
          <w:lang w:eastAsia="en-US"/>
        </w:rPr>
        <w:t>листопада</w:t>
      </w:r>
      <w:r w:rsidRPr="005B77CA">
        <w:rPr>
          <w:rFonts w:ascii="Times New Roman" w:hAnsi="Times New Roman" w:cs="Times New Roman"/>
          <w:bCs/>
          <w:color w:val="000000"/>
          <w:lang w:eastAsia="en-US"/>
        </w:rPr>
        <w:t xml:space="preserve">   2023 р.</w:t>
      </w:r>
    </w:p>
    <w:p w14:paraId="71BE8E08" w14:textId="77777777" w:rsidR="005B77CA" w:rsidRPr="005B77CA" w:rsidRDefault="005B77CA" w:rsidP="005B77CA">
      <w:pPr>
        <w:shd w:val="clear" w:color="auto" w:fill="FFFFFF"/>
        <w:tabs>
          <w:tab w:val="left" w:pos="8434"/>
        </w:tabs>
        <w:rPr>
          <w:rFonts w:ascii="Times New Roman" w:hAnsi="Times New Roman" w:cs="Times New Roman"/>
          <w:bCs/>
          <w:lang w:eastAsia="en-US"/>
        </w:rPr>
      </w:pPr>
      <w:r w:rsidRPr="005B77CA">
        <w:rPr>
          <w:rFonts w:ascii="Times New Roman" w:hAnsi="Times New Roman" w:cs="Times New Roman"/>
          <w:bCs/>
          <w:color w:val="000000"/>
          <w:lang w:eastAsia="en-US"/>
        </w:rPr>
        <w:t xml:space="preserve">Термін подання </w:t>
      </w:r>
      <w:r w:rsidRPr="005B77CA">
        <w:rPr>
          <w:rFonts w:ascii="Times New Roman" w:hAnsi="Times New Roman" w:cs="Times New Roman"/>
          <w:bCs/>
          <w:lang w:eastAsia="en-US"/>
        </w:rPr>
        <w:t xml:space="preserve">студентом кваліфікаційної роботи     </w:t>
      </w:r>
      <w:r w:rsidRPr="005B77CA">
        <w:rPr>
          <w:rFonts w:ascii="Times New Roman" w:hAnsi="Times New Roman" w:cs="Times New Roman"/>
          <w:highlight w:val="yellow"/>
          <w:u w:val="single"/>
          <w:lang w:eastAsia="en-US"/>
        </w:rPr>
        <w:t>10.06. 2024 р</w:t>
      </w:r>
      <w:r w:rsidRPr="005B77CA">
        <w:rPr>
          <w:rFonts w:ascii="Times New Roman" w:hAnsi="Times New Roman" w:cs="Times New Roman"/>
          <w:u w:val="single"/>
          <w:lang w:eastAsia="en-US"/>
        </w:rPr>
        <w:t>.</w:t>
      </w:r>
      <w:r w:rsidRPr="005B77CA">
        <w:rPr>
          <w:rFonts w:ascii="Times New Roman" w:hAnsi="Times New Roman" w:cs="Times New Roman"/>
          <w:bCs/>
          <w:u w:val="single"/>
          <w:lang w:eastAsia="en-US"/>
        </w:rPr>
        <w:tab/>
      </w:r>
    </w:p>
    <w:p w14:paraId="365BB301" w14:textId="77777777" w:rsidR="005B77CA" w:rsidRPr="005B77CA" w:rsidRDefault="005B77CA" w:rsidP="005B77CA">
      <w:pPr>
        <w:shd w:val="clear" w:color="auto" w:fill="FFFFFF"/>
        <w:tabs>
          <w:tab w:val="left" w:pos="2169"/>
        </w:tabs>
        <w:ind w:left="-567"/>
        <w:jc w:val="both"/>
        <w:rPr>
          <w:rFonts w:ascii="Times New Roman" w:hAnsi="Times New Roman" w:cs="Times New Roman"/>
          <w:bCs/>
          <w:sz w:val="16"/>
          <w:szCs w:val="16"/>
          <w:lang w:eastAsia="en-US"/>
        </w:rPr>
      </w:pPr>
      <w:r w:rsidRPr="005B77CA">
        <w:rPr>
          <w:rFonts w:ascii="Times New Roman" w:hAnsi="Times New Roman" w:cs="Times New Roman"/>
          <w:bCs/>
          <w:sz w:val="24"/>
          <w:szCs w:val="24"/>
          <w:lang w:eastAsia="en-US"/>
        </w:rPr>
        <w:tab/>
      </w:r>
    </w:p>
    <w:p w14:paraId="76EF0EFE" w14:textId="77777777" w:rsidR="005B77CA" w:rsidRPr="005B77CA" w:rsidRDefault="005B77CA" w:rsidP="005B77CA">
      <w:pPr>
        <w:jc w:val="both"/>
        <w:rPr>
          <w:rFonts w:ascii="Times New Roman" w:eastAsia="Calibri" w:hAnsi="Times New Roman" w:cs="Times New Roman"/>
          <w:u w:val="single"/>
          <w:lang w:eastAsia="en-US"/>
        </w:rPr>
      </w:pPr>
      <w:r w:rsidRPr="005B77CA">
        <w:rPr>
          <w:rFonts w:ascii="Times New Roman" w:hAnsi="Times New Roman" w:cs="Times New Roman"/>
          <w:bCs/>
          <w:lang w:eastAsia="en-US"/>
        </w:rPr>
        <w:t xml:space="preserve">Вихідні дані до кваліфікаційної роботи </w:t>
      </w:r>
      <w:r w:rsidRPr="005B77CA">
        <w:rPr>
          <w:rFonts w:ascii="Times New Roman" w:hAnsi="Times New Roman" w:cs="Times New Roman"/>
          <w:bCs/>
          <w:lang w:eastAsia="en-US"/>
        </w:rPr>
        <w:tab/>
      </w:r>
      <w:r w:rsidRPr="005B77CA">
        <w:rPr>
          <w:rFonts w:ascii="Times New Roman" w:eastAsia="Calibri" w:hAnsi="Times New Roman" w:cs="Times New Roman"/>
          <w:bCs/>
          <w:u w:val="single"/>
          <w:lang w:eastAsia="en-US"/>
        </w:rPr>
        <w:t xml:space="preserve">Розробити лінії з виробництва консервів: </w:t>
      </w:r>
      <w:bookmarkStart w:id="1" w:name="_Hlk89273986"/>
      <w:r w:rsidRPr="005B77CA">
        <w:rPr>
          <w:rFonts w:ascii="Times New Roman" w:eastAsia="Calibri" w:hAnsi="Times New Roman" w:cs="Times New Roman"/>
          <w:bCs/>
          <w:u w:val="single"/>
          <w:lang w:eastAsia="en-US"/>
        </w:rPr>
        <w:t>«Обуолене з яблук з ксилітом» потужністю   18 тоб/зм.</w:t>
      </w:r>
      <w:bookmarkEnd w:id="1"/>
      <w:r w:rsidRPr="005B77CA">
        <w:rPr>
          <w:rFonts w:ascii="Times New Roman" w:eastAsia="Calibri" w:hAnsi="Times New Roman" w:cs="Times New Roman"/>
          <w:bCs/>
          <w:u w:val="single"/>
          <w:lang w:eastAsia="en-US"/>
        </w:rPr>
        <w:t xml:space="preserve"> </w:t>
      </w:r>
      <w:bookmarkStart w:id="2" w:name="_Hlk89274088"/>
      <w:r w:rsidRPr="005B77CA">
        <w:rPr>
          <w:rFonts w:ascii="Times New Roman" w:eastAsia="Calibri" w:hAnsi="Times New Roman" w:cs="Times New Roman"/>
          <w:bCs/>
          <w:u w:val="single"/>
          <w:lang w:eastAsia="en-US"/>
        </w:rPr>
        <w:t xml:space="preserve">Фасування в склобанку ІІІ-82-500;.  </w:t>
      </w:r>
      <w:bookmarkEnd w:id="2"/>
      <w:r w:rsidRPr="005B77CA">
        <w:rPr>
          <w:rFonts w:ascii="Times New Roman" w:eastAsia="Calibri" w:hAnsi="Times New Roman" w:cs="Times New Roman"/>
          <w:bCs/>
          <w:u w:val="single"/>
          <w:lang w:eastAsia="en-US"/>
        </w:rPr>
        <w:t>2. «Компот яблучний з ксилітом» потужністю 18      тоб/зм. Фасування в склобанку</w:t>
      </w:r>
      <w:r w:rsidRPr="005B77CA">
        <w:rPr>
          <w:rFonts w:ascii="Times New Roman" w:eastAsia="Calibri" w:hAnsi="Times New Roman" w:cs="Times New Roman"/>
          <w:bCs/>
          <w:u w:val="single"/>
          <w:lang w:val="ru-RU" w:eastAsia="en-US"/>
        </w:rPr>
        <w:t xml:space="preserve"> </w:t>
      </w:r>
      <w:r w:rsidRPr="005B77CA">
        <w:rPr>
          <w:rFonts w:ascii="Times New Roman" w:eastAsia="Calibri" w:hAnsi="Times New Roman" w:cs="Times New Roman"/>
          <w:bCs/>
          <w:u w:val="single"/>
          <w:lang w:eastAsia="en-US"/>
        </w:rPr>
        <w:t xml:space="preserve">ІІІ-82-1000  </w:t>
      </w:r>
    </w:p>
    <w:p w14:paraId="4C1F1A1D" w14:textId="77777777" w:rsidR="005B77CA" w:rsidRPr="005B77CA" w:rsidRDefault="005B77CA" w:rsidP="005B77CA">
      <w:pPr>
        <w:spacing w:line="259" w:lineRule="auto"/>
        <w:jc w:val="both"/>
        <w:rPr>
          <w:rFonts w:ascii="Times New Roman" w:hAnsi="Times New Roman" w:cs="Times New Roman"/>
          <w:b/>
          <w:color w:val="FF0000"/>
          <w:u w:val="single"/>
          <w:lang w:eastAsia="en-US"/>
        </w:rPr>
      </w:pPr>
      <w:r w:rsidRPr="005B77CA">
        <w:rPr>
          <w:rFonts w:ascii="Times New Roman" w:hAnsi="Times New Roman" w:cs="Times New Roman"/>
          <w:lang w:eastAsia="en-US"/>
        </w:rPr>
        <w:t>Зміст розрахунково-пояснювальної</w:t>
      </w:r>
      <w:r w:rsidRPr="005B77CA">
        <w:rPr>
          <w:rFonts w:ascii="Times New Roman" w:eastAsia="Calibri" w:hAnsi="Times New Roman" w:cs="Times New Roman"/>
          <w:lang w:eastAsia="en-US"/>
        </w:rPr>
        <w:t xml:space="preserve"> записки  </w:t>
      </w:r>
      <w:r w:rsidRPr="005B77CA">
        <w:rPr>
          <w:rFonts w:ascii="Times New Roman" w:eastAsia="Calibri" w:hAnsi="Times New Roman" w:cs="Times New Roman"/>
          <w:u w:val="single"/>
          <w:lang w:eastAsia="en-US"/>
        </w:rPr>
        <w:t xml:space="preserve"> Вступ. Розділ 1. Техніко-економічне обґрунтування проєкту будівництва або розширення існуючого підприємства. Розділ 2. Організаційно-технологічна частина. Розділ 3. Розрахунок та підбір технологічного обладнання. Розділ 4. Інженерна частина. Розділ 5. Охорона праці та навколишнього природного середовища. </w:t>
      </w:r>
      <w:r w:rsidRPr="005B77CA">
        <w:rPr>
          <w:rFonts w:ascii="Times New Roman" w:hAnsi="Times New Roman" w:cs="Times New Roman"/>
          <w:u w:val="single"/>
          <w:lang w:eastAsia="en-US"/>
        </w:rPr>
        <w:t>Висновки. Список використаних інформаційних джерел.</w:t>
      </w:r>
    </w:p>
    <w:p w14:paraId="60399D7B" w14:textId="77777777" w:rsidR="005B77CA" w:rsidRPr="005B77CA" w:rsidRDefault="005B77CA" w:rsidP="005B77CA">
      <w:pPr>
        <w:spacing w:line="259" w:lineRule="auto"/>
        <w:jc w:val="both"/>
        <w:rPr>
          <w:rFonts w:ascii="Times New Roman" w:hAnsi="Times New Roman" w:cs="Times New Roman"/>
          <w:color w:val="FF0000"/>
          <w:sz w:val="16"/>
          <w:szCs w:val="16"/>
          <w:u w:val="single"/>
          <w:vertAlign w:val="subscript"/>
          <w:lang w:eastAsia="en-US"/>
        </w:rPr>
      </w:pPr>
    </w:p>
    <w:p w14:paraId="1D5B5472" w14:textId="77777777" w:rsidR="005B77CA" w:rsidRPr="005B77CA" w:rsidRDefault="005B77CA" w:rsidP="005B77CA">
      <w:pPr>
        <w:jc w:val="both"/>
        <w:rPr>
          <w:rFonts w:ascii="Times New Roman" w:eastAsia="Calibri" w:hAnsi="Times New Roman" w:cs="Times New Roman"/>
          <w:u w:val="single"/>
          <w:lang w:eastAsia="en-US"/>
        </w:rPr>
      </w:pPr>
      <w:r w:rsidRPr="005B77CA">
        <w:rPr>
          <w:rFonts w:ascii="Times New Roman" w:hAnsi="Times New Roman" w:cs="Times New Roman"/>
          <w:lang w:eastAsia="en-US"/>
        </w:rPr>
        <w:t xml:space="preserve">Перелік графічного матеріалу </w:t>
      </w:r>
      <w:r w:rsidRPr="005B77CA">
        <w:rPr>
          <w:rFonts w:ascii="Times New Roman" w:eastAsia="Calibri" w:hAnsi="Times New Roman" w:cs="Times New Roman"/>
          <w:u w:val="single"/>
          <w:lang w:eastAsia="en-US"/>
        </w:rPr>
        <w:t>Генеральний план – 1 лист. План цеху з розташуванням технологічного обладнання. Графік надходження сировини та програма роботи цеху – 1 лист. Поздовжній розріз цеху із зображенням на ньому обладнання і будівельних конструкцій – 1 лист. Технологічна схема виробництва продукції – 1 лист.</w:t>
      </w:r>
    </w:p>
    <w:p w14:paraId="0CA2C3F2" w14:textId="77777777" w:rsidR="005B77CA" w:rsidRDefault="005B77CA" w:rsidP="005B77CA">
      <w:pPr>
        <w:widowControl w:val="0"/>
        <w:autoSpaceDE w:val="0"/>
        <w:autoSpaceDN w:val="0"/>
        <w:spacing w:before="70"/>
        <w:ind w:left="834" w:right="206"/>
        <w:jc w:val="center"/>
        <w:outlineLvl w:val="0"/>
        <w:rPr>
          <w:rFonts w:ascii="Times New Roman" w:hAnsi="Times New Roman" w:cs="Times New Roman"/>
          <w:b/>
          <w:bCs/>
          <w:lang w:eastAsia="en-US"/>
        </w:rPr>
      </w:pPr>
    </w:p>
    <w:p w14:paraId="7CC34F54" w14:textId="3F1FFC87" w:rsidR="002D59E3" w:rsidRPr="002804EE" w:rsidRDefault="002D59E3" w:rsidP="005B77CA">
      <w:pPr>
        <w:widowControl w:val="0"/>
        <w:autoSpaceDE w:val="0"/>
        <w:autoSpaceDN w:val="0"/>
        <w:spacing w:before="70"/>
        <w:ind w:left="834" w:right="206"/>
        <w:jc w:val="center"/>
        <w:outlineLvl w:val="0"/>
        <w:rPr>
          <w:rFonts w:ascii="Times New Roman" w:hAnsi="Times New Roman" w:cs="Times New Roman"/>
          <w:b/>
          <w:bCs/>
          <w:lang w:eastAsia="en-US"/>
        </w:rPr>
      </w:pPr>
      <w:r w:rsidRPr="002804EE">
        <w:rPr>
          <w:rFonts w:ascii="Times New Roman" w:hAnsi="Times New Roman" w:cs="Times New Roman"/>
          <w:b/>
          <w:bCs/>
          <w:lang w:eastAsia="en-US"/>
        </w:rPr>
        <w:lastRenderedPageBreak/>
        <w:t>Вступ</w:t>
      </w:r>
    </w:p>
    <w:p w14:paraId="6BC74CF0" w14:textId="77777777" w:rsidR="002D59E3" w:rsidRPr="002804EE" w:rsidRDefault="002D59E3" w:rsidP="000A007C">
      <w:pPr>
        <w:widowControl w:val="0"/>
        <w:autoSpaceDE w:val="0"/>
        <w:autoSpaceDN w:val="0"/>
        <w:spacing w:before="70"/>
        <w:ind w:left="834" w:right="206"/>
        <w:jc w:val="both"/>
        <w:outlineLvl w:val="0"/>
        <w:rPr>
          <w:rFonts w:ascii="Times New Roman" w:hAnsi="Times New Roman" w:cs="Times New Roman"/>
          <w:b/>
          <w:bCs/>
          <w:lang w:eastAsia="en-US"/>
        </w:rPr>
      </w:pPr>
    </w:p>
    <w:p w14:paraId="57DF841A"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Консервна промисловість - галузь харчової промисловості, підприємства якої переробляють сировину рослинного й тваринного походження і виготовляють консервовані продукти, головним чином у герметичній упаковці. Основна продукція галузі: консерви плодоовочеві (овочеві, томатні, фруктові тощо), м'ясні, молочні, рибні, м'ясо-рослинні, сало-бобові та ін. Сировиною для консервної промисловості є плоди, овочі, молоко, риба тощо. Консервування продуктів харчування, які швидко псуються у свіжому вигляді і мають сезонний характер виробництва, дає можливість постачати їх населенню рівномірно протягом року. Промислове виробництво консервів почало розвиватися на поч. 19 ст. </w:t>
      </w:r>
    </w:p>
    <w:p w14:paraId="34DBCF75"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В СРСР консервну промисловість створено по суті заново. Було повністю реконструйовано старі підприємства на новій технологічній базі, збудовано сотні </w:t>
      </w:r>
      <w:bookmarkStart w:id="3" w:name="_Hlk137749383"/>
      <w:r w:rsidRPr="002804EE">
        <w:rPr>
          <w:rFonts w:ascii="Times New Roman" w:hAnsi="Times New Roman" w:cs="Times New Roman"/>
        </w:rPr>
        <w:t xml:space="preserve">нових консервних заводів. Освоєно випуск багатьох нових видів продукції консервної промисловості. Створено нові галузі (молочноконсервну, виробн. консервів для дитячого та дієтичного харчування тощо). </w:t>
      </w:r>
    </w:p>
    <w:p w14:paraId="6FB29890"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Поряд із старими районами зосередження К. п.— Пд. України, Молдавія, Кубань, Пн. Кавказ — вона набула розвитку в Білорусії, Центральному й Центральночорноземному районах, Поволжі, Закавказзі, Серед. Азії, Сибіру, на Далекому Сході. За обсягом виробн. консервів СРСР з поч. 60-х рр. посідає 2-е місце в світі (після США). В СРСР, у т. ч. на Україні, 70% продукції становлять плодоовочеві консерви (див. Плодоовочева промисловість). </w:t>
      </w:r>
    </w:p>
    <w:p w14:paraId="3193BD15"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В Україні потужну консервну промисловість створено на базі розвитку овочівництва й садівництва. Тут зосереджено (1978) 31% усіх посівних площ овочевих культур та 31% площ плодових насаджень країни. В довоєнні роки було споруджено великі консервні підприємства в Херсоні, Одесі, Черкасах, Мелітополі, Сімферополі та в ін. містах. За післявоєнні роки поряд з відбудовою зруйнованих заводів споруджено багато нових підприємств і цехів. </w:t>
      </w:r>
    </w:p>
    <w:p w14:paraId="0BC99058"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У 1978 на Україні консерви виробляли 400 підприємств кількох відомств. Понад 65% виробничих потужностей по переробці овочів і плодів </w:t>
      </w:r>
      <w:r w:rsidRPr="002804EE">
        <w:rPr>
          <w:rFonts w:ascii="Times New Roman" w:hAnsi="Times New Roman" w:cs="Times New Roman"/>
        </w:rPr>
        <w:lastRenderedPageBreak/>
        <w:t xml:space="preserve">припадає на державні підприємства (Міністерство харчової промисловості УРСР) </w:t>
      </w:r>
    </w:p>
    <w:p w14:paraId="4EB33EE8"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В результаті розвитку агропромислової інтеграції створено виробничі об'єднання консервної промисловості в складі державних консервних заводів і спеціалізованих радгоспів. У системі "Укрконсервпрому" (1979) діяло 17 виробничих об'єднань, з них 14 агропромислових. До складу їх входять 44 консервні підприємства і 63 радгоспи, спеціалізовані на вирощуванні овочів і плодів. Найбільші підприємства К. п. УРСР: Херсонський комбінат, Ізмаїльський, Одеський дослідний завод дитячого харчування, Нижньогірський, Кам'янсько-Дніпровський заводи. </w:t>
      </w:r>
    </w:p>
    <w:p w14:paraId="4D813A4C"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На консервних підприємствах впроваджують комплексну механізацію і автоматизацію виробничих процесів, систематично оновлюють парк устаткування, вдосконалюють технологічні процеси. Проблемами розвитку консервної </w:t>
      </w:r>
      <w:bookmarkEnd w:id="3"/>
      <w:r w:rsidRPr="002804EE">
        <w:rPr>
          <w:rFonts w:ascii="Times New Roman" w:hAnsi="Times New Roman" w:cs="Times New Roman"/>
        </w:rPr>
        <w:t xml:space="preserve">промисловості займається ряд науководослідних інститутів та лабораторій, які очолює в Україні — Всеукраїнський п.-д. і проектно-конструкторський інститут продуктів дитячого харчування і систем керування агропромисловими комплексами консервної промисловості в Одесі. Серед європейських країн консервна промисловість розвинута, зокрема, в Болгарії, Угорщині, Румунії. </w:t>
      </w:r>
    </w:p>
    <w:p w14:paraId="71A664A7" w14:textId="77777777" w:rsidR="002D59E3" w:rsidRPr="002804EE" w:rsidRDefault="002D59E3" w:rsidP="000A007C">
      <w:pPr>
        <w:spacing w:line="360" w:lineRule="auto"/>
        <w:ind w:firstLine="1134"/>
        <w:jc w:val="both"/>
        <w:rPr>
          <w:rFonts w:ascii="Times New Roman" w:hAnsi="Times New Roman" w:cs="Times New Roman"/>
        </w:rPr>
      </w:pPr>
      <w:r w:rsidRPr="002804EE">
        <w:rPr>
          <w:rFonts w:ascii="Times New Roman" w:hAnsi="Times New Roman" w:cs="Times New Roman"/>
        </w:rPr>
        <w:t xml:space="preserve">Україна за своїми кліматичними, географічними та геологічними умовами має великі можливості вирощування овочів і виробництва овочевої продукції. Овочева галузь – це галузь харчової промисловості, складова частина агропромислового під комплексу України, в якої 73 підприємства займаються первинною переробкою і зберіганням овочів, картоплі та грибів. Основна продукція цієї галузі: сушені овочі, картопля, солоні і квашені овочі, гриби, овочеві та грибні консерви, свіжоморожені овочі, екстракти, соки тощо. З усіх видів овочевого консервування в Україні найбільш розповсюджено виробництво соків та консервованих овочів. На розвиток та діяльність підприємств цієї галузі впливає багато внутрішніх та зовнішніх факторів: висока конкуренція на ринку виробництва та збуту, коливання цін на продукцію, кліматичні умови та фактори вирощування овочів, характеристика продукції та потенціалу підприємства та </w:t>
      </w:r>
      <w:r w:rsidRPr="002804EE">
        <w:rPr>
          <w:rFonts w:ascii="Times New Roman" w:hAnsi="Times New Roman" w:cs="Times New Roman"/>
        </w:rPr>
        <w:lastRenderedPageBreak/>
        <w:t>інші. В умовах економічної та політичної кризи в Україні відсутній чіткий системний механізм розробки стратегії економічного розвитку харчової промисловості. Овочеконсервна галузь потребує постійної уваги, так як виробництво консервної продукції потребує різноманітної сировини, великої кількості технологічних процесів та їх параметрів, та тісно пов’язане із розвитком агропромислового комплексу в цілому, так як залежить від якості та наявності сільськогосподарської сировини. Овочепереробна промисловість України в останні роки находиться у кризовому стані, з цього скорочується виробництво овочеконсервної продукції та зростає її імпорт. В умовах ринкової економіки забезпечення сталого розвитку національної економіки та ефективного її функціонування є першочерговим завданням АПК України, але сучасний стан аграрного виробництва характеризується високим рівнем фізичного та морального зносу основних засобів. Забезпечення продукцією овочеконсервної галузі є одним із завдань сучасного вітчизняного продовольчого ринку. Найбільш відомі вчені у галузі вивчення АПК України виділяють наступні основні проблеми: відсутність у багатьох з підприємств налагоджених зв’язків з постачальниками овочевої сировини, висока енергоємність виробництва продукції, важкий доступ до ринків збуту, недостатня кількість овочесховищ для зберігання продукції протягом року та ін.</w:t>
      </w:r>
    </w:p>
    <w:p w14:paraId="17703BDA" w14:textId="77777777" w:rsidR="002D59E3" w:rsidRPr="002804EE" w:rsidRDefault="002D59E3" w:rsidP="000A007C">
      <w:pPr>
        <w:widowControl w:val="0"/>
        <w:autoSpaceDE w:val="0"/>
        <w:autoSpaceDN w:val="0"/>
        <w:spacing w:before="5" w:line="360" w:lineRule="auto"/>
        <w:jc w:val="both"/>
        <w:rPr>
          <w:rFonts w:ascii="Times New Roman" w:hAnsi="Times New Roman" w:cs="Times New Roman"/>
          <w:lang w:eastAsia="en-US"/>
        </w:rPr>
      </w:pPr>
      <w:r w:rsidRPr="002804EE">
        <w:rPr>
          <w:rFonts w:ascii="Times New Roman" w:hAnsi="Times New Roman" w:cs="Times New Roman"/>
          <w:lang w:eastAsia="en-US"/>
        </w:rPr>
        <w:t>На сьогоднішній день здорове, раціональне харчування людини є однією з найважливіших проблем, оскільки за останні роки спостерігається різке зниження калорійності продуктів споживання, зменшення в них білків, жирів, вітамінів, вуглеводів та інших поживних речовин. Саме продукція консервної промисловості забезпечує нас високовітамінізованим, оздоровчим харчуванням і може тривалий час зберігати свої поживні якості.</w:t>
      </w:r>
    </w:p>
    <w:p w14:paraId="47B4E44D" w14:textId="77777777" w:rsidR="002D59E3" w:rsidRPr="002804EE" w:rsidRDefault="002D59E3" w:rsidP="000A007C">
      <w:pPr>
        <w:widowControl w:val="0"/>
        <w:autoSpaceDE w:val="0"/>
        <w:autoSpaceDN w:val="0"/>
        <w:spacing w:before="5" w:line="360" w:lineRule="auto"/>
        <w:jc w:val="both"/>
        <w:rPr>
          <w:rFonts w:ascii="Times New Roman" w:hAnsi="Times New Roman" w:cs="Times New Roman"/>
          <w:lang w:eastAsia="en-US"/>
        </w:rPr>
      </w:pPr>
      <w:r w:rsidRPr="002804EE">
        <w:rPr>
          <w:rFonts w:ascii="Times New Roman" w:hAnsi="Times New Roman" w:cs="Times New Roman"/>
          <w:lang w:eastAsia="en-US"/>
        </w:rPr>
        <w:t xml:space="preserve">В сучасних умовах необхідно проаналізувати стан та тенденції розвитку ринку вітчизняної консервної продукції.[1] Виробництво плодоовочевих консервів безпосередньо пов'язане із забезпеченням сировиною переробних підприємств. Це, в свою чергу, залежить від рівня розвитку сільського господарства, особливо рослинництва, стан якого є досить не стійким на сучасному етапі розвитку економічних відносин в Україні. [2] Однак, як і будь - яка галузь, консервна, в </w:t>
      </w:r>
      <w:r w:rsidRPr="002804EE">
        <w:rPr>
          <w:rFonts w:ascii="Times New Roman" w:hAnsi="Times New Roman" w:cs="Times New Roman"/>
          <w:lang w:eastAsia="en-US"/>
        </w:rPr>
        <w:lastRenderedPageBreak/>
        <w:t>Україні в цілому має ряд проблем, однією з яких є подорожчання енергоносіїв і не основної сировини, наприклад, цукру.</w:t>
      </w:r>
    </w:p>
    <w:p w14:paraId="01A72A1B" w14:textId="77777777" w:rsidR="002D59E3" w:rsidRPr="002804EE" w:rsidRDefault="002D59E3" w:rsidP="000A007C">
      <w:pPr>
        <w:widowControl w:val="0"/>
        <w:autoSpaceDE w:val="0"/>
        <w:autoSpaceDN w:val="0"/>
        <w:spacing w:before="5" w:line="360" w:lineRule="auto"/>
        <w:jc w:val="both"/>
        <w:rPr>
          <w:rFonts w:ascii="Times New Roman" w:hAnsi="Times New Roman" w:cs="Times New Roman"/>
          <w:lang w:eastAsia="en-US"/>
        </w:rPr>
      </w:pPr>
      <w:r w:rsidRPr="002804EE">
        <w:rPr>
          <w:rFonts w:ascii="Times New Roman" w:hAnsi="Times New Roman" w:cs="Times New Roman"/>
          <w:lang w:eastAsia="en-US"/>
        </w:rPr>
        <w:t>У зв'язку з цим оптові та роздрібні ціни плодоовочевої консервації в Україні зросли. Ще однією, не менш важливою перешкодою щодо ефективного функціонування підприємств досліджуваної галузі є пристосування до платоспроможного попиту населення через ціни на дану продукцію та структуру виробництва.</w:t>
      </w:r>
    </w:p>
    <w:p w14:paraId="0506EFE8" w14:textId="77777777" w:rsidR="002D59E3" w:rsidRPr="002804EE" w:rsidRDefault="002D59E3" w:rsidP="000A007C">
      <w:pPr>
        <w:widowControl w:val="0"/>
        <w:autoSpaceDE w:val="0"/>
        <w:autoSpaceDN w:val="0"/>
        <w:spacing w:before="5" w:line="360" w:lineRule="auto"/>
        <w:jc w:val="both"/>
        <w:rPr>
          <w:rFonts w:ascii="Times New Roman" w:hAnsi="Times New Roman" w:cs="Times New Roman"/>
          <w:lang w:eastAsia="en-US"/>
        </w:rPr>
      </w:pPr>
      <w:r w:rsidRPr="002804EE">
        <w:rPr>
          <w:rFonts w:ascii="Times New Roman" w:hAnsi="Times New Roman" w:cs="Times New Roman"/>
          <w:lang w:eastAsia="en-US"/>
        </w:rPr>
        <w:t>Метою кваліфікаційної роботи було виготовлення  і впровадження нових технологій  за рахунок будівництва нового цеху з виробництва консервів “Компот яблучний з ксилітом“, “Обуелене з яблук з ксилітом“.</w:t>
      </w:r>
    </w:p>
    <w:p w14:paraId="762E3D31" w14:textId="77777777" w:rsidR="002D59E3" w:rsidRPr="002804EE" w:rsidRDefault="002D59E3" w:rsidP="000A007C">
      <w:pPr>
        <w:spacing w:after="120" w:line="360" w:lineRule="auto"/>
        <w:ind w:left="175" w:right="347" w:firstLine="799"/>
        <w:jc w:val="both"/>
        <w:rPr>
          <w:rFonts w:ascii="Times New Roman" w:hAnsi="Times New Roman" w:cs="Times New Roman"/>
          <w:lang w:eastAsia="en-US"/>
        </w:rPr>
      </w:pPr>
      <w:r w:rsidRPr="002804EE">
        <w:rPr>
          <w:rFonts w:ascii="Times New Roman" w:hAnsi="Times New Roman" w:cs="Times New Roman"/>
          <w:lang w:eastAsia="en-US"/>
        </w:rPr>
        <w:t>Консервація виникла</w:t>
      </w:r>
      <w:r w:rsidRPr="002804EE">
        <w:rPr>
          <w:rFonts w:ascii="Times New Roman" w:hAnsi="Times New Roman" w:cs="Times New Roman"/>
          <w:spacing w:val="-5"/>
          <w:lang w:eastAsia="en-US"/>
        </w:rPr>
        <w:t xml:space="preserve"> </w:t>
      </w:r>
      <w:r w:rsidRPr="002804EE">
        <w:rPr>
          <w:rFonts w:ascii="Times New Roman" w:hAnsi="Times New Roman" w:cs="Times New Roman"/>
          <w:lang w:eastAsia="en-US"/>
        </w:rPr>
        <w:t>ще</w:t>
      </w:r>
      <w:r w:rsidRPr="002804EE">
        <w:rPr>
          <w:rFonts w:ascii="Times New Roman" w:hAnsi="Times New Roman" w:cs="Times New Roman"/>
          <w:spacing w:val="-4"/>
          <w:lang w:eastAsia="en-US"/>
        </w:rPr>
        <w:t xml:space="preserve"> </w:t>
      </w:r>
      <w:r w:rsidRPr="002804EE">
        <w:rPr>
          <w:rFonts w:ascii="Times New Roman" w:hAnsi="Times New Roman" w:cs="Times New Roman"/>
          <w:lang w:eastAsia="en-US"/>
        </w:rPr>
        <w:t>на</w:t>
      </w:r>
      <w:r w:rsidRPr="002804EE">
        <w:rPr>
          <w:rFonts w:ascii="Times New Roman" w:hAnsi="Times New Roman" w:cs="Times New Roman"/>
          <w:spacing w:val="-4"/>
          <w:lang w:eastAsia="en-US"/>
        </w:rPr>
        <w:t xml:space="preserve"> </w:t>
      </w:r>
      <w:r w:rsidRPr="002804EE">
        <w:rPr>
          <w:rFonts w:ascii="Times New Roman" w:hAnsi="Times New Roman" w:cs="Times New Roman"/>
          <w:lang w:eastAsia="en-US"/>
        </w:rPr>
        <w:t>ранніх</w:t>
      </w:r>
      <w:r w:rsidRPr="002804EE">
        <w:rPr>
          <w:rFonts w:ascii="Times New Roman" w:hAnsi="Times New Roman" w:cs="Times New Roman"/>
          <w:spacing w:val="-4"/>
          <w:lang w:eastAsia="en-US"/>
        </w:rPr>
        <w:t xml:space="preserve"> </w:t>
      </w:r>
      <w:r w:rsidRPr="002804EE">
        <w:rPr>
          <w:rFonts w:ascii="Times New Roman" w:hAnsi="Times New Roman" w:cs="Times New Roman"/>
          <w:lang w:eastAsia="en-US"/>
        </w:rPr>
        <w:t>етапах розвитку людства, як</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метод</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зберігання</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харчових</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продуктів</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від</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псування.</w:t>
      </w:r>
      <w:r w:rsidRPr="002804EE">
        <w:rPr>
          <w:rFonts w:ascii="Times New Roman" w:hAnsi="Times New Roman" w:cs="Times New Roman"/>
          <w:spacing w:val="-5"/>
          <w:lang w:eastAsia="en-US"/>
        </w:rPr>
        <w:t xml:space="preserve"> </w:t>
      </w:r>
      <w:r w:rsidRPr="002804EE">
        <w:rPr>
          <w:rFonts w:ascii="Times New Roman" w:hAnsi="Times New Roman" w:cs="Times New Roman"/>
          <w:lang w:eastAsia="en-US"/>
        </w:rPr>
        <w:t>Адже виникла</w:t>
      </w:r>
      <w:r w:rsidRPr="002804EE">
        <w:rPr>
          <w:rFonts w:ascii="Times New Roman" w:hAnsi="Times New Roman" w:cs="Times New Roman"/>
          <w:spacing w:val="-6"/>
          <w:lang w:eastAsia="en-US"/>
        </w:rPr>
        <w:t xml:space="preserve"> </w:t>
      </w:r>
      <w:r w:rsidRPr="002804EE">
        <w:rPr>
          <w:rFonts w:ascii="Times New Roman" w:hAnsi="Times New Roman" w:cs="Times New Roman"/>
          <w:lang w:eastAsia="en-US"/>
        </w:rPr>
        <w:t>потреба</w:t>
      </w:r>
      <w:r w:rsidRPr="002804EE">
        <w:rPr>
          <w:rFonts w:ascii="Times New Roman" w:hAnsi="Times New Roman" w:cs="Times New Roman"/>
          <w:spacing w:val="-4"/>
          <w:lang w:eastAsia="en-US"/>
        </w:rPr>
        <w:t xml:space="preserve"> </w:t>
      </w:r>
      <w:r w:rsidRPr="002804EE">
        <w:rPr>
          <w:rFonts w:ascii="Times New Roman" w:hAnsi="Times New Roman" w:cs="Times New Roman"/>
          <w:lang w:eastAsia="en-US"/>
        </w:rPr>
        <w:t>продовжити термін використання</w:t>
      </w:r>
      <w:r w:rsidRPr="002804EE">
        <w:rPr>
          <w:rFonts w:ascii="Times New Roman" w:hAnsi="Times New Roman" w:cs="Times New Roman"/>
          <w:spacing w:val="-12"/>
          <w:lang w:eastAsia="en-US"/>
        </w:rPr>
        <w:t xml:space="preserve"> </w:t>
      </w:r>
      <w:r w:rsidRPr="002804EE">
        <w:rPr>
          <w:rFonts w:ascii="Times New Roman" w:hAnsi="Times New Roman" w:cs="Times New Roman"/>
          <w:lang w:eastAsia="en-US"/>
        </w:rPr>
        <w:t>продуктів</w:t>
      </w:r>
      <w:r w:rsidRPr="002804EE">
        <w:rPr>
          <w:rFonts w:ascii="Times New Roman" w:hAnsi="Times New Roman" w:cs="Times New Roman"/>
          <w:spacing w:val="-12"/>
          <w:lang w:eastAsia="en-US"/>
        </w:rPr>
        <w:t xml:space="preserve"> </w:t>
      </w:r>
      <w:r w:rsidRPr="002804EE">
        <w:rPr>
          <w:rFonts w:ascii="Times New Roman" w:hAnsi="Times New Roman" w:cs="Times New Roman"/>
          <w:lang w:eastAsia="en-US"/>
        </w:rPr>
        <w:t>харчування</w:t>
      </w:r>
      <w:r w:rsidRPr="002804EE">
        <w:rPr>
          <w:rFonts w:ascii="Times New Roman" w:hAnsi="Times New Roman" w:cs="Times New Roman"/>
          <w:spacing w:val="-14"/>
          <w:lang w:eastAsia="en-US"/>
        </w:rPr>
        <w:t xml:space="preserve"> </w:t>
      </w:r>
      <w:r w:rsidRPr="002804EE">
        <w:rPr>
          <w:rFonts w:ascii="Times New Roman" w:hAnsi="Times New Roman" w:cs="Times New Roman"/>
          <w:lang w:eastAsia="en-US"/>
        </w:rPr>
        <w:t>(плоди,</w:t>
      </w:r>
      <w:r w:rsidRPr="002804EE">
        <w:rPr>
          <w:rFonts w:ascii="Times New Roman" w:hAnsi="Times New Roman" w:cs="Times New Roman"/>
          <w:spacing w:val="-12"/>
          <w:lang w:eastAsia="en-US"/>
        </w:rPr>
        <w:t xml:space="preserve"> </w:t>
      </w:r>
      <w:r w:rsidRPr="002804EE">
        <w:rPr>
          <w:rFonts w:ascii="Times New Roman" w:hAnsi="Times New Roman" w:cs="Times New Roman"/>
          <w:lang w:eastAsia="en-US"/>
        </w:rPr>
        <w:t>ягоди,</w:t>
      </w:r>
      <w:r w:rsidRPr="002804EE">
        <w:rPr>
          <w:rFonts w:ascii="Times New Roman" w:hAnsi="Times New Roman" w:cs="Times New Roman"/>
          <w:spacing w:val="-13"/>
          <w:lang w:eastAsia="en-US"/>
        </w:rPr>
        <w:t xml:space="preserve"> </w:t>
      </w:r>
      <w:r w:rsidRPr="002804EE">
        <w:rPr>
          <w:rFonts w:ascii="Times New Roman" w:hAnsi="Times New Roman" w:cs="Times New Roman"/>
          <w:lang w:eastAsia="en-US"/>
        </w:rPr>
        <w:t>м'ясо</w:t>
      </w:r>
      <w:r w:rsidRPr="002804EE">
        <w:rPr>
          <w:rFonts w:ascii="Times New Roman" w:hAnsi="Times New Roman" w:cs="Times New Roman"/>
          <w:spacing w:val="-68"/>
          <w:lang w:eastAsia="en-US"/>
        </w:rPr>
        <w:t xml:space="preserve"> </w:t>
      </w:r>
      <w:r w:rsidRPr="002804EE">
        <w:rPr>
          <w:rFonts w:ascii="Times New Roman" w:hAnsi="Times New Roman" w:cs="Times New Roman"/>
          <w:lang w:eastAsia="en-US"/>
        </w:rPr>
        <w:t>молоко та ін.)</w:t>
      </w:r>
    </w:p>
    <w:p w14:paraId="66EE890D" w14:textId="77777777" w:rsidR="002D59E3" w:rsidRPr="002804EE" w:rsidRDefault="002D59E3" w:rsidP="000A007C">
      <w:pPr>
        <w:widowControl w:val="0"/>
        <w:autoSpaceDE w:val="0"/>
        <w:autoSpaceDN w:val="0"/>
        <w:spacing w:line="360" w:lineRule="auto"/>
        <w:ind w:left="175" w:right="345" w:firstLine="799"/>
        <w:jc w:val="both"/>
        <w:rPr>
          <w:rFonts w:ascii="Times New Roman" w:hAnsi="Times New Roman" w:cs="Times New Roman"/>
          <w:lang w:eastAsia="en-US"/>
        </w:rPr>
      </w:pPr>
      <w:r w:rsidRPr="002804EE">
        <w:rPr>
          <w:rFonts w:ascii="Times New Roman" w:hAnsi="Times New Roman" w:cs="Times New Roman"/>
          <w:lang w:eastAsia="en-US"/>
        </w:rPr>
        <w:t>Виробництво</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консервів має велике</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значення</w:t>
      </w:r>
      <w:r w:rsidRPr="002804EE">
        <w:rPr>
          <w:rFonts w:ascii="Times New Roman" w:hAnsi="Times New Roman" w:cs="Times New Roman"/>
          <w:spacing w:val="1"/>
          <w:lang w:eastAsia="en-US"/>
        </w:rPr>
        <w:t xml:space="preserve"> у житті людей</w:t>
      </w:r>
      <w:r w:rsidRPr="002804EE">
        <w:rPr>
          <w:rFonts w:ascii="Times New Roman" w:hAnsi="Times New Roman" w:cs="Times New Roman"/>
          <w:lang w:eastAsia="en-US"/>
        </w:rPr>
        <w:t>.</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Консервовані</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продукти</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роблять наше життя зручнішим, бо вони дають змогу значною мірою скоротити</w:t>
      </w:r>
      <w:r w:rsidRPr="002804EE">
        <w:rPr>
          <w:rFonts w:ascii="Times New Roman" w:hAnsi="Times New Roman" w:cs="Times New Roman"/>
          <w:spacing w:val="-67"/>
          <w:lang w:eastAsia="en-US"/>
        </w:rPr>
        <w:t xml:space="preserve">     </w:t>
      </w:r>
      <w:r w:rsidRPr="002804EE">
        <w:rPr>
          <w:rFonts w:ascii="Times New Roman" w:hAnsi="Times New Roman" w:cs="Times New Roman"/>
          <w:lang w:eastAsia="en-US"/>
        </w:rPr>
        <w:t>витрати праці та часу на приготування їжі в домашніх умовах, урізноманітнити</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меню в закладах громадського харчування. Актуальність консервації на даний</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момент</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підвищилась,</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бо</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зараз</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в</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нашій</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країні</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війна.</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Консервування</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може</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забезпечити</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населення</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протягом</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року</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продуктами</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з</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сировини,</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 xml:space="preserve">яка росте </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тільки</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в</w:t>
      </w:r>
      <w:r w:rsidRPr="002804EE">
        <w:rPr>
          <w:rFonts w:ascii="Times New Roman" w:hAnsi="Times New Roman" w:cs="Times New Roman"/>
          <w:spacing w:val="-2"/>
          <w:lang w:eastAsia="en-US"/>
        </w:rPr>
        <w:t xml:space="preserve"> </w:t>
      </w:r>
      <w:r w:rsidRPr="002804EE">
        <w:rPr>
          <w:rFonts w:ascii="Times New Roman" w:hAnsi="Times New Roman" w:cs="Times New Roman"/>
          <w:lang w:eastAsia="en-US"/>
        </w:rPr>
        <w:t>теплий</w:t>
      </w:r>
      <w:r w:rsidRPr="002804EE">
        <w:rPr>
          <w:rFonts w:ascii="Times New Roman" w:hAnsi="Times New Roman" w:cs="Times New Roman"/>
          <w:spacing w:val="-5"/>
          <w:lang w:eastAsia="en-US"/>
        </w:rPr>
        <w:t xml:space="preserve"> </w:t>
      </w:r>
      <w:r w:rsidRPr="002804EE">
        <w:rPr>
          <w:rFonts w:ascii="Times New Roman" w:hAnsi="Times New Roman" w:cs="Times New Roman"/>
          <w:lang w:eastAsia="en-US"/>
        </w:rPr>
        <w:t>період року,</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тобто з</w:t>
      </w:r>
      <w:r w:rsidRPr="002804EE">
        <w:rPr>
          <w:rFonts w:ascii="Times New Roman" w:hAnsi="Times New Roman" w:cs="Times New Roman"/>
          <w:spacing w:val="-3"/>
          <w:lang w:eastAsia="en-US"/>
        </w:rPr>
        <w:t xml:space="preserve"> </w:t>
      </w:r>
      <w:r w:rsidRPr="002804EE">
        <w:rPr>
          <w:rFonts w:ascii="Times New Roman" w:hAnsi="Times New Roman" w:cs="Times New Roman"/>
          <w:lang w:eastAsia="en-US"/>
        </w:rPr>
        <w:t>плодів</w:t>
      </w:r>
      <w:r w:rsidRPr="002804EE">
        <w:rPr>
          <w:rFonts w:ascii="Times New Roman" w:hAnsi="Times New Roman" w:cs="Times New Roman"/>
          <w:spacing w:val="-3"/>
          <w:lang w:eastAsia="en-US"/>
        </w:rPr>
        <w:t xml:space="preserve"> </w:t>
      </w:r>
      <w:r w:rsidRPr="002804EE">
        <w:rPr>
          <w:rFonts w:ascii="Times New Roman" w:hAnsi="Times New Roman" w:cs="Times New Roman"/>
          <w:lang w:eastAsia="en-US"/>
        </w:rPr>
        <w:t>та</w:t>
      </w:r>
      <w:r w:rsidRPr="002804EE">
        <w:rPr>
          <w:rFonts w:ascii="Times New Roman" w:hAnsi="Times New Roman" w:cs="Times New Roman"/>
          <w:spacing w:val="-1"/>
          <w:lang w:eastAsia="en-US"/>
        </w:rPr>
        <w:t xml:space="preserve"> </w:t>
      </w:r>
      <w:r w:rsidRPr="002804EE">
        <w:rPr>
          <w:rFonts w:ascii="Times New Roman" w:hAnsi="Times New Roman" w:cs="Times New Roman"/>
          <w:lang w:eastAsia="en-US"/>
        </w:rPr>
        <w:t>овочів.</w:t>
      </w:r>
    </w:p>
    <w:p w14:paraId="680CA93D" w14:textId="77777777" w:rsidR="002D59E3" w:rsidRDefault="002D59E3" w:rsidP="000A007C">
      <w:pPr>
        <w:spacing w:line="360" w:lineRule="auto"/>
        <w:ind w:left="360"/>
        <w:jc w:val="both"/>
        <w:rPr>
          <w:b/>
          <w:color w:val="FF0000"/>
          <w:lang w:val="ru-RU"/>
        </w:rPr>
      </w:pPr>
    </w:p>
    <w:p w14:paraId="00D67671" w14:textId="77777777" w:rsidR="000A007C" w:rsidRDefault="000A007C" w:rsidP="000A007C">
      <w:pPr>
        <w:spacing w:line="360" w:lineRule="auto"/>
        <w:ind w:left="360"/>
        <w:jc w:val="both"/>
        <w:rPr>
          <w:b/>
          <w:color w:val="FF0000"/>
          <w:lang w:val="ru-RU"/>
        </w:rPr>
      </w:pPr>
    </w:p>
    <w:p w14:paraId="5F35B1F6" w14:textId="77777777" w:rsidR="000A007C" w:rsidRDefault="000A007C" w:rsidP="000A007C">
      <w:pPr>
        <w:spacing w:line="360" w:lineRule="auto"/>
        <w:ind w:left="360"/>
        <w:jc w:val="both"/>
        <w:rPr>
          <w:b/>
          <w:color w:val="FF0000"/>
          <w:lang w:val="ru-RU"/>
        </w:rPr>
      </w:pPr>
    </w:p>
    <w:p w14:paraId="526DC80D" w14:textId="77777777" w:rsidR="000A007C" w:rsidRDefault="000A007C" w:rsidP="000A007C">
      <w:pPr>
        <w:spacing w:line="360" w:lineRule="auto"/>
        <w:ind w:left="360"/>
        <w:jc w:val="both"/>
        <w:rPr>
          <w:b/>
          <w:color w:val="FF0000"/>
          <w:lang w:val="ru-RU"/>
        </w:rPr>
      </w:pPr>
    </w:p>
    <w:p w14:paraId="224ABFF5" w14:textId="77777777" w:rsidR="000A007C" w:rsidRDefault="000A007C" w:rsidP="000A007C">
      <w:pPr>
        <w:spacing w:line="360" w:lineRule="auto"/>
        <w:ind w:left="360"/>
        <w:jc w:val="both"/>
        <w:rPr>
          <w:b/>
          <w:color w:val="FF0000"/>
          <w:lang w:val="ru-RU"/>
        </w:rPr>
      </w:pPr>
    </w:p>
    <w:p w14:paraId="6EF1D44F" w14:textId="77777777" w:rsidR="000A007C" w:rsidRDefault="000A007C" w:rsidP="000A007C">
      <w:pPr>
        <w:spacing w:line="360" w:lineRule="auto"/>
        <w:ind w:left="360"/>
        <w:jc w:val="both"/>
        <w:rPr>
          <w:b/>
          <w:color w:val="FF0000"/>
          <w:lang w:val="ru-RU"/>
        </w:rPr>
      </w:pPr>
    </w:p>
    <w:p w14:paraId="48C56A1E" w14:textId="77777777" w:rsidR="002D59E3" w:rsidRPr="006E03D6" w:rsidRDefault="002D59E3" w:rsidP="000A007C">
      <w:pPr>
        <w:spacing w:line="360" w:lineRule="auto"/>
        <w:ind w:left="360"/>
        <w:jc w:val="both"/>
        <w:rPr>
          <w:b/>
          <w:lang w:val="ru-RU"/>
        </w:rPr>
      </w:pPr>
    </w:p>
    <w:p w14:paraId="5884DC62" w14:textId="77777777" w:rsidR="002D59E3" w:rsidRPr="006E03D6" w:rsidRDefault="002D59E3" w:rsidP="000A007C">
      <w:pPr>
        <w:spacing w:line="360" w:lineRule="auto"/>
        <w:jc w:val="both"/>
        <w:rPr>
          <w:b/>
          <w:lang w:val="ru-RU"/>
        </w:rPr>
      </w:pPr>
    </w:p>
    <w:p w14:paraId="7C07937C" w14:textId="77777777" w:rsidR="002D59E3" w:rsidRPr="006E03D6" w:rsidRDefault="002D59E3" w:rsidP="000A007C">
      <w:pPr>
        <w:spacing w:line="360" w:lineRule="auto"/>
        <w:ind w:left="360"/>
        <w:jc w:val="both"/>
        <w:rPr>
          <w:rFonts w:ascii="Times New Roman" w:hAnsi="Times New Roman" w:cs="Times New Roman"/>
        </w:rPr>
      </w:pPr>
      <w:r w:rsidRPr="006E03D6">
        <w:rPr>
          <w:rFonts w:ascii="Times New Roman" w:hAnsi="Times New Roman" w:cs="Times New Roman"/>
          <w:b/>
        </w:rPr>
        <w:lastRenderedPageBreak/>
        <w:t>РОЗДІЛ 1</w:t>
      </w:r>
      <w:r w:rsidRPr="006E03D6">
        <w:rPr>
          <w:rFonts w:ascii="Times New Roman" w:hAnsi="Times New Roman" w:cs="Times New Roman"/>
        </w:rPr>
        <w:t xml:space="preserve"> </w:t>
      </w:r>
    </w:p>
    <w:p w14:paraId="49B1EDDD" w14:textId="77777777" w:rsidR="002D59E3" w:rsidRPr="006E03D6" w:rsidRDefault="002D59E3" w:rsidP="000A007C">
      <w:pPr>
        <w:spacing w:line="360" w:lineRule="auto"/>
        <w:ind w:left="360"/>
        <w:jc w:val="both"/>
        <w:rPr>
          <w:rFonts w:ascii="Times New Roman" w:hAnsi="Times New Roman" w:cs="Times New Roman"/>
          <w:b/>
        </w:rPr>
      </w:pPr>
      <w:r w:rsidRPr="006E03D6">
        <w:rPr>
          <w:rFonts w:ascii="Times New Roman" w:hAnsi="Times New Roman" w:cs="Times New Roman"/>
          <w:b/>
        </w:rPr>
        <w:t xml:space="preserve">ТЕХНІКО-ЕКОНОМІЧНЕ ОБҐРУНТУВАННЯ БУДІВНИЦТВА ПЕРЕРОБНОГО ПІДПРИЄМСТВА </w:t>
      </w:r>
      <w:r w:rsidRPr="006E03D6">
        <w:rPr>
          <w:rFonts w:ascii="Times New Roman" w:eastAsia="Calibri" w:hAnsi="Times New Roman" w:cs="Times New Roman"/>
          <w:b/>
          <w:lang w:eastAsia="en-US"/>
        </w:rPr>
        <w:t>НА ТЕРИТОРІЇ БОЛГРАДСЬКОЇ  ТЕРИТОРІАЛЬНОЇ ГРОМАДИ ОДЕСЬКОЇ ОБЛАСТІ</w:t>
      </w:r>
    </w:p>
    <w:p w14:paraId="49FF0DD4" w14:textId="77777777" w:rsidR="002D59E3" w:rsidRPr="006E03D6" w:rsidRDefault="002D59E3" w:rsidP="000A007C">
      <w:pPr>
        <w:spacing w:line="360" w:lineRule="auto"/>
        <w:ind w:left="360"/>
        <w:jc w:val="both"/>
        <w:rPr>
          <w:rFonts w:ascii="Times New Roman" w:hAnsi="Times New Roman" w:cs="Times New Roman"/>
          <w:b/>
        </w:rPr>
      </w:pPr>
    </w:p>
    <w:p w14:paraId="58C24FFC" w14:textId="77777777" w:rsidR="002D59E3" w:rsidRPr="006E03D6" w:rsidRDefault="002D59E3" w:rsidP="000A007C">
      <w:pPr>
        <w:ind w:firstLine="708"/>
        <w:jc w:val="both"/>
        <w:rPr>
          <w:rFonts w:ascii="Times New Roman" w:hAnsi="Times New Roman" w:cs="Times New Roman"/>
          <w:b/>
        </w:rPr>
      </w:pPr>
    </w:p>
    <w:p w14:paraId="31836BD0" w14:textId="77777777" w:rsidR="002D59E3" w:rsidRPr="006E03D6" w:rsidRDefault="002D59E3" w:rsidP="000A007C">
      <w:pPr>
        <w:numPr>
          <w:ilvl w:val="1"/>
          <w:numId w:val="1"/>
        </w:numPr>
        <w:spacing w:line="360" w:lineRule="auto"/>
        <w:ind w:left="0" w:firstLine="709"/>
        <w:jc w:val="both"/>
        <w:rPr>
          <w:rFonts w:ascii="Times New Roman" w:hAnsi="Times New Roman" w:cs="Times New Roman"/>
          <w:bCs/>
        </w:rPr>
      </w:pPr>
      <w:r w:rsidRPr="006E03D6">
        <w:rPr>
          <w:rFonts w:ascii="Times New Roman" w:hAnsi="Times New Roman" w:cs="Times New Roman"/>
          <w:bCs/>
        </w:rPr>
        <w:t>Характеристика регіону і об’єкту будівництва</w:t>
      </w:r>
    </w:p>
    <w:p w14:paraId="19CBC84E" w14:textId="77777777" w:rsidR="002D59E3" w:rsidRPr="006E03D6" w:rsidRDefault="002D59E3" w:rsidP="000A007C">
      <w:pPr>
        <w:spacing w:line="360" w:lineRule="auto"/>
        <w:ind w:left="709"/>
        <w:jc w:val="both"/>
        <w:rPr>
          <w:rFonts w:ascii="Times New Roman" w:hAnsi="Times New Roman" w:cs="Times New Roman"/>
          <w:bCs/>
        </w:rPr>
      </w:pPr>
    </w:p>
    <w:p w14:paraId="39D02596"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rPr>
      </w:pPr>
      <w:r w:rsidRPr="006E03D6">
        <w:rPr>
          <w:rFonts w:ascii="Times New Roman" w:hAnsi="Times New Roman" w:cs="Times New Roman"/>
          <w:bCs/>
        </w:rPr>
        <w:t>Оде́ська о́бласть (Одещина) — область у Південній Україні. Найбільша за територією область України. Одна з найрозвиненіших областей країни в економічному, туристичному, культурному та науковому напрямках. На півночі та сході межує (за годинниковою стрілкою) з Вінницькою, Кіровоградською та Миколаївською областями України, омивається водами Чорного моря, на півдні — з Румунією, на заході — із Молдовою. До складу області входить також о. Зміїний.</w:t>
      </w:r>
    </w:p>
    <w:p w14:paraId="013ECFC0"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rPr>
      </w:pPr>
      <w:r w:rsidRPr="006E03D6">
        <w:rPr>
          <w:rFonts w:ascii="Times New Roman" w:hAnsi="Times New Roman" w:cs="Times New Roman"/>
          <w:bCs/>
        </w:rPr>
        <w:t>Одеську область було утворено 27 лютого 1932 року, коли ЦВК СРСР затвердив постанову IV позачергової сесії ВУЦВК від 9 лютого 1932 року про створення на території Української СРР п'яти областей. У 1954 році до її складу увійшла територія колишньої Ізмаїльської області (територія від Дністровського лиману до р. Дунай).</w:t>
      </w:r>
    </w:p>
    <w:p w14:paraId="61B4AD93"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rPr>
      </w:pPr>
      <w:r w:rsidRPr="006E03D6">
        <w:rPr>
          <w:rFonts w:ascii="Times New Roman" w:hAnsi="Times New Roman" w:cs="Times New Roman"/>
          <w:bCs/>
        </w:rPr>
        <w:t>Площа області співставна з територією таких країн, як Молдова та Бельгія.</w:t>
      </w:r>
    </w:p>
    <w:p w14:paraId="6B73BC6A"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rPr>
      </w:pPr>
      <w:r w:rsidRPr="006E03D6">
        <w:rPr>
          <w:rFonts w:ascii="Times New Roman" w:hAnsi="Times New Roman" w:cs="Times New Roman"/>
          <w:bCs/>
        </w:rPr>
        <w:t>Станом на 1 січня 2022 року кількість населення області становила 2 351 392 осіб[1] (5,71 % мешканців України, без урахування тимчасово окупованої території АР Крим і м. Севастополя)[2].</w:t>
      </w:r>
    </w:p>
    <w:p w14:paraId="521015E8"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color w:val="000000"/>
        </w:rPr>
      </w:pPr>
      <w:r w:rsidRPr="006E03D6">
        <w:rPr>
          <w:rFonts w:ascii="Times New Roman" w:hAnsi="Times New Roman" w:cs="Times New Roman"/>
          <w:bCs/>
          <w:color w:val="000000"/>
        </w:rPr>
        <w:t>Адміністративний центр області — місто </w:t>
      </w:r>
      <w:hyperlink r:id="rId5" w:tooltip="Одеса" w:history="1">
        <w:r w:rsidRPr="006E03D6">
          <w:rPr>
            <w:rStyle w:val="a3"/>
            <w:rFonts w:ascii="Times New Roman" w:hAnsi="Times New Roman" w:cs="Times New Roman"/>
            <w:bCs/>
            <w:color w:val="000000"/>
          </w:rPr>
          <w:t>Одеса</w:t>
        </w:r>
      </w:hyperlink>
      <w:r w:rsidRPr="006E03D6">
        <w:rPr>
          <w:rFonts w:ascii="Times New Roman" w:hAnsi="Times New Roman" w:cs="Times New Roman"/>
          <w:bCs/>
          <w:color w:val="000000"/>
        </w:rPr>
        <w:t>.</w:t>
      </w:r>
    </w:p>
    <w:p w14:paraId="4E255898"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color w:val="000000"/>
        </w:rPr>
      </w:pPr>
      <w:r w:rsidRPr="006E03D6">
        <w:rPr>
          <w:rFonts w:ascii="Times New Roman" w:hAnsi="Times New Roman" w:cs="Times New Roman"/>
          <w:bCs/>
          <w:color w:val="000000"/>
        </w:rPr>
        <w:t>Склад області станом на 1 січня 2022 року</w:t>
      </w:r>
      <w:hyperlink r:id="rId6" w:anchor="cite_note-5" w:history="1">
        <w:r w:rsidRPr="006E03D6">
          <w:rPr>
            <w:rStyle w:val="a3"/>
            <w:rFonts w:ascii="Times New Roman" w:hAnsi="Times New Roman" w:cs="Times New Roman"/>
            <w:bCs/>
            <w:color w:val="000000"/>
            <w:vertAlign w:val="superscript"/>
          </w:rPr>
          <w:t>[5]</w:t>
        </w:r>
      </w:hyperlink>
      <w:r w:rsidRPr="006E03D6">
        <w:rPr>
          <w:rFonts w:ascii="Times New Roman" w:hAnsi="Times New Roman" w:cs="Times New Roman"/>
          <w:bCs/>
          <w:color w:val="000000"/>
        </w:rPr>
        <w:t>:</w:t>
      </w:r>
    </w:p>
    <w:p w14:paraId="09C4ADF7" w14:textId="77777777" w:rsidR="002D59E3" w:rsidRPr="006E03D6" w:rsidRDefault="002D59E3" w:rsidP="000A007C">
      <w:pPr>
        <w:widowControl w:val="0"/>
        <w:numPr>
          <w:ilvl w:val="0"/>
          <w:numId w:val="2"/>
        </w:numPr>
        <w:tabs>
          <w:tab w:val="left" w:pos="720"/>
        </w:tabs>
        <w:autoSpaceDE w:val="0"/>
        <w:autoSpaceDN w:val="0"/>
        <w:spacing w:before="68" w:line="360" w:lineRule="auto"/>
        <w:jc w:val="both"/>
        <w:outlineLvl w:val="0"/>
        <w:rPr>
          <w:rFonts w:ascii="Times New Roman" w:hAnsi="Times New Roman" w:cs="Times New Roman"/>
          <w:bCs/>
          <w:color w:val="000000"/>
        </w:rPr>
      </w:pPr>
      <w:r w:rsidRPr="006E03D6">
        <w:rPr>
          <w:rFonts w:ascii="Times New Roman" w:hAnsi="Times New Roman" w:cs="Times New Roman"/>
          <w:bCs/>
          <w:color w:val="000000"/>
        </w:rPr>
        <w:t>районів — 7</w:t>
      </w:r>
      <w:hyperlink r:id="rId7" w:anchor="cite_note-6" w:history="1">
        <w:r w:rsidRPr="006E03D6">
          <w:rPr>
            <w:rStyle w:val="a3"/>
            <w:rFonts w:ascii="Times New Roman" w:hAnsi="Times New Roman" w:cs="Times New Roman"/>
            <w:bCs/>
            <w:color w:val="000000"/>
            <w:vertAlign w:val="superscript"/>
          </w:rPr>
          <w:t>[6]</w:t>
        </w:r>
      </w:hyperlink>
      <w:r w:rsidRPr="006E03D6">
        <w:rPr>
          <w:rFonts w:ascii="Times New Roman" w:hAnsi="Times New Roman" w:cs="Times New Roman"/>
          <w:bCs/>
          <w:color w:val="000000"/>
        </w:rPr>
        <w:t>;</w:t>
      </w:r>
    </w:p>
    <w:p w14:paraId="5952A20A" w14:textId="77777777" w:rsidR="002D59E3" w:rsidRPr="006E03D6" w:rsidRDefault="002D59E3" w:rsidP="000A007C">
      <w:pPr>
        <w:widowControl w:val="0"/>
        <w:numPr>
          <w:ilvl w:val="0"/>
          <w:numId w:val="2"/>
        </w:numPr>
        <w:tabs>
          <w:tab w:val="left" w:pos="720"/>
        </w:tabs>
        <w:autoSpaceDE w:val="0"/>
        <w:autoSpaceDN w:val="0"/>
        <w:spacing w:before="68" w:line="360" w:lineRule="auto"/>
        <w:jc w:val="both"/>
        <w:outlineLvl w:val="0"/>
        <w:rPr>
          <w:rFonts w:ascii="Times New Roman" w:hAnsi="Times New Roman" w:cs="Times New Roman"/>
          <w:bCs/>
          <w:color w:val="000000"/>
        </w:rPr>
      </w:pPr>
      <w:r w:rsidRPr="006E03D6">
        <w:rPr>
          <w:rFonts w:ascii="Times New Roman" w:hAnsi="Times New Roman" w:cs="Times New Roman"/>
          <w:bCs/>
          <w:color w:val="000000"/>
        </w:rPr>
        <w:t>міст — 19;</w:t>
      </w:r>
    </w:p>
    <w:p w14:paraId="521F3425" w14:textId="77777777" w:rsidR="002D59E3" w:rsidRPr="006E03D6" w:rsidRDefault="002D59E3" w:rsidP="000A007C">
      <w:pPr>
        <w:widowControl w:val="0"/>
        <w:numPr>
          <w:ilvl w:val="0"/>
          <w:numId w:val="2"/>
        </w:numPr>
        <w:tabs>
          <w:tab w:val="left" w:pos="720"/>
        </w:tabs>
        <w:autoSpaceDE w:val="0"/>
        <w:autoSpaceDN w:val="0"/>
        <w:spacing w:before="68" w:line="360" w:lineRule="auto"/>
        <w:jc w:val="both"/>
        <w:outlineLvl w:val="0"/>
        <w:rPr>
          <w:rFonts w:ascii="Times New Roman" w:hAnsi="Times New Roman" w:cs="Times New Roman"/>
          <w:bCs/>
          <w:color w:val="000000"/>
        </w:rPr>
      </w:pPr>
      <w:r w:rsidRPr="006E03D6">
        <w:rPr>
          <w:rFonts w:ascii="Times New Roman" w:hAnsi="Times New Roman" w:cs="Times New Roman"/>
          <w:bCs/>
          <w:color w:val="000000"/>
        </w:rPr>
        <w:t>районів у містах — 4;</w:t>
      </w:r>
    </w:p>
    <w:p w14:paraId="12205978" w14:textId="77777777" w:rsidR="002D59E3" w:rsidRPr="006E03D6" w:rsidRDefault="002D59E3" w:rsidP="000A007C">
      <w:pPr>
        <w:widowControl w:val="0"/>
        <w:numPr>
          <w:ilvl w:val="0"/>
          <w:numId w:val="2"/>
        </w:numPr>
        <w:tabs>
          <w:tab w:val="left" w:pos="720"/>
        </w:tabs>
        <w:autoSpaceDE w:val="0"/>
        <w:autoSpaceDN w:val="0"/>
        <w:spacing w:before="68" w:line="360" w:lineRule="auto"/>
        <w:jc w:val="both"/>
        <w:outlineLvl w:val="0"/>
        <w:rPr>
          <w:rFonts w:ascii="Times New Roman" w:hAnsi="Times New Roman" w:cs="Times New Roman"/>
          <w:bCs/>
          <w:color w:val="000000"/>
        </w:rPr>
      </w:pPr>
      <w:r w:rsidRPr="006E03D6">
        <w:rPr>
          <w:rFonts w:ascii="Times New Roman" w:hAnsi="Times New Roman" w:cs="Times New Roman"/>
          <w:bCs/>
          <w:color w:val="000000"/>
        </w:rPr>
        <w:t>селищ міського типу — 33;</w:t>
      </w:r>
    </w:p>
    <w:p w14:paraId="7E1504E4" w14:textId="77777777" w:rsidR="002D59E3" w:rsidRPr="006E03D6" w:rsidRDefault="002D59E3" w:rsidP="000A007C">
      <w:pPr>
        <w:widowControl w:val="0"/>
        <w:numPr>
          <w:ilvl w:val="0"/>
          <w:numId w:val="2"/>
        </w:numPr>
        <w:tabs>
          <w:tab w:val="left" w:pos="720"/>
        </w:tabs>
        <w:autoSpaceDE w:val="0"/>
        <w:autoSpaceDN w:val="0"/>
        <w:spacing w:before="68" w:after="160" w:line="360" w:lineRule="auto"/>
        <w:jc w:val="both"/>
        <w:outlineLvl w:val="0"/>
        <w:rPr>
          <w:rFonts w:ascii="Times New Roman" w:hAnsi="Times New Roman" w:cs="Times New Roman"/>
          <w:bCs/>
          <w:color w:val="000000"/>
          <w:lang w:val="ru-RU" w:eastAsia="en-US"/>
        </w:rPr>
      </w:pPr>
      <w:r w:rsidRPr="006E03D6">
        <w:rPr>
          <w:rFonts w:ascii="Times New Roman" w:hAnsi="Times New Roman" w:cs="Times New Roman"/>
          <w:bCs/>
          <w:color w:val="000000"/>
          <w:lang w:val="ru-RU" w:eastAsia="en-US"/>
        </w:rPr>
        <w:lastRenderedPageBreak/>
        <w:t>населених пунктів — 1174 </w:t>
      </w:r>
      <w:r w:rsidRPr="006E03D6">
        <w:rPr>
          <w:rFonts w:ascii="Times New Roman" w:hAnsi="Times New Roman" w:cs="Times New Roman"/>
          <w:bCs/>
          <w:i/>
          <w:iCs/>
          <w:color w:val="000000"/>
          <w:lang w:val="ru-RU" w:eastAsia="en-US"/>
        </w:rPr>
        <w:t>(міських — 52, сільських — 1122).</w:t>
      </w:r>
    </w:p>
    <w:p w14:paraId="076996CB"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
          <w:bCs/>
          <w:color w:val="000000"/>
          <w:lang w:val="ru-RU" w:eastAsia="en-US"/>
        </w:rPr>
      </w:pPr>
      <w:r w:rsidRPr="006E03D6">
        <w:rPr>
          <w:rFonts w:ascii="Times New Roman" w:hAnsi="Times New Roman" w:cs="Times New Roman"/>
          <w:b/>
          <w:bCs/>
          <w:color w:val="000000"/>
          <w:lang w:val="ru-RU" w:eastAsia="en-US"/>
        </w:rPr>
        <w:t>громади:</w:t>
      </w:r>
    </w:p>
    <w:p w14:paraId="78CA95E0" w14:textId="77777777" w:rsidR="002D59E3" w:rsidRPr="006E03D6" w:rsidRDefault="002D59E3" w:rsidP="000A007C">
      <w:pPr>
        <w:widowControl w:val="0"/>
        <w:numPr>
          <w:ilvl w:val="0"/>
          <w:numId w:val="3"/>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міські — 19;</w:t>
      </w:r>
    </w:p>
    <w:p w14:paraId="0EE4B20E" w14:textId="77777777" w:rsidR="002D59E3" w:rsidRPr="006E03D6" w:rsidRDefault="002D59E3" w:rsidP="000A007C">
      <w:pPr>
        <w:widowControl w:val="0"/>
        <w:numPr>
          <w:ilvl w:val="0"/>
          <w:numId w:val="3"/>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селищні — 25;</w:t>
      </w:r>
    </w:p>
    <w:p w14:paraId="768F8A57" w14:textId="77777777" w:rsidR="002D59E3" w:rsidRPr="006E03D6" w:rsidRDefault="002D59E3" w:rsidP="000A007C">
      <w:pPr>
        <w:widowControl w:val="0"/>
        <w:numPr>
          <w:ilvl w:val="0"/>
          <w:numId w:val="3"/>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сільські — 47.</w:t>
      </w:r>
    </w:p>
    <w:p w14:paraId="7BBB21D7"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lang w:val="ru-RU" w:eastAsia="en-US"/>
        </w:rPr>
      </w:pPr>
      <w:r w:rsidRPr="006E03D6">
        <w:rPr>
          <w:rFonts w:ascii="Times New Roman" w:hAnsi="Times New Roman" w:cs="Times New Roman"/>
          <w:b/>
          <w:bCs/>
          <w:lang w:val="ru-RU" w:eastAsia="en-US"/>
        </w:rPr>
        <w:t>ради громад:</w:t>
      </w:r>
    </w:p>
    <w:p w14:paraId="550E2738" w14:textId="77777777" w:rsidR="002D59E3" w:rsidRPr="006E03D6" w:rsidRDefault="002D59E3" w:rsidP="000A007C">
      <w:pPr>
        <w:widowControl w:val="0"/>
        <w:numPr>
          <w:ilvl w:val="0"/>
          <w:numId w:val="4"/>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міські — 19;</w:t>
      </w:r>
    </w:p>
    <w:p w14:paraId="1B0381C3" w14:textId="77777777" w:rsidR="002D59E3" w:rsidRPr="006E03D6" w:rsidRDefault="002D59E3" w:rsidP="000A007C">
      <w:pPr>
        <w:widowControl w:val="0"/>
        <w:numPr>
          <w:ilvl w:val="0"/>
          <w:numId w:val="4"/>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селищні — 25;</w:t>
      </w:r>
    </w:p>
    <w:p w14:paraId="7095D753" w14:textId="77777777" w:rsidR="002D59E3" w:rsidRPr="006E03D6" w:rsidRDefault="002D59E3" w:rsidP="000A007C">
      <w:pPr>
        <w:widowControl w:val="0"/>
        <w:numPr>
          <w:ilvl w:val="0"/>
          <w:numId w:val="4"/>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сільські — 47.</w:t>
      </w:r>
    </w:p>
    <w:p w14:paraId="3F7281EA"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lang w:val="ru-RU" w:eastAsia="en-US"/>
        </w:rPr>
      </w:pPr>
      <w:r w:rsidRPr="006E03D6">
        <w:rPr>
          <w:rFonts w:ascii="Times New Roman" w:hAnsi="Times New Roman" w:cs="Times New Roman"/>
          <w:b/>
          <w:bCs/>
          <w:lang w:val="ru-RU" w:eastAsia="en-US"/>
        </w:rPr>
        <w:t>інші ради:</w:t>
      </w:r>
    </w:p>
    <w:p w14:paraId="26EEC41A" w14:textId="77777777" w:rsidR="002D59E3" w:rsidRPr="006E03D6" w:rsidRDefault="002D59E3" w:rsidP="000A007C">
      <w:pPr>
        <w:widowControl w:val="0"/>
        <w:numPr>
          <w:ilvl w:val="0"/>
          <w:numId w:val="5"/>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обласна — 1;</w:t>
      </w:r>
    </w:p>
    <w:p w14:paraId="30E5E7F9" w14:textId="77777777" w:rsidR="002D59E3" w:rsidRPr="006E03D6" w:rsidRDefault="002D59E3" w:rsidP="000A007C">
      <w:pPr>
        <w:widowControl w:val="0"/>
        <w:numPr>
          <w:ilvl w:val="0"/>
          <w:numId w:val="5"/>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районні — 7;</w:t>
      </w:r>
    </w:p>
    <w:p w14:paraId="7F00FCB7" w14:textId="77777777" w:rsidR="002D59E3" w:rsidRPr="006E03D6" w:rsidRDefault="002D59E3" w:rsidP="000A007C">
      <w:pPr>
        <w:widowControl w:val="0"/>
        <w:numPr>
          <w:ilvl w:val="0"/>
          <w:numId w:val="5"/>
        </w:numPr>
        <w:tabs>
          <w:tab w:val="left" w:pos="720"/>
        </w:tabs>
        <w:autoSpaceDE w:val="0"/>
        <w:autoSpaceDN w:val="0"/>
        <w:spacing w:before="68" w:after="160" w:line="360" w:lineRule="auto"/>
        <w:jc w:val="both"/>
        <w:outlineLvl w:val="0"/>
        <w:rPr>
          <w:rFonts w:ascii="Times New Roman" w:hAnsi="Times New Roman" w:cs="Times New Roman"/>
          <w:bCs/>
          <w:lang w:val="ru-RU" w:eastAsia="en-US"/>
        </w:rPr>
      </w:pPr>
      <w:r w:rsidRPr="006E03D6">
        <w:rPr>
          <w:rFonts w:ascii="Times New Roman" w:hAnsi="Times New Roman" w:cs="Times New Roman"/>
          <w:bCs/>
          <w:lang w:val="ru-RU" w:eastAsia="en-US"/>
        </w:rPr>
        <w:t>районів у містах — 0.</w:t>
      </w:r>
    </w:p>
    <w:p w14:paraId="63EC00B3"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
          <w:bCs/>
          <w:lang w:eastAsia="en-US"/>
        </w:rPr>
      </w:pPr>
      <w:r w:rsidRPr="006E03D6">
        <w:rPr>
          <w:rFonts w:ascii="Times New Roman" w:hAnsi="Times New Roman" w:cs="Times New Roman"/>
          <w:b/>
          <w:bCs/>
          <w:lang w:val="ru-RU" w:eastAsia="en-US"/>
        </w:rPr>
        <w:t>Географічне розташування</w:t>
      </w:r>
    </w:p>
    <w:p w14:paraId="6FE3B58E"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Cs/>
          <w:color w:val="000000"/>
          <w:lang w:val="ru-RU" w:eastAsia="en-US"/>
        </w:rPr>
      </w:pPr>
      <w:r w:rsidRPr="006E03D6">
        <w:rPr>
          <w:rFonts w:ascii="Times New Roman" w:hAnsi="Times New Roman" w:cs="Times New Roman"/>
          <w:bCs/>
          <w:color w:val="000000"/>
          <w:lang w:val="ru-RU" w:eastAsia="en-US"/>
        </w:rPr>
        <w:t>Область займає територію Північно-Західного Причорномор'я від гирла ріки Дунай до </w:t>
      </w:r>
      <w:hyperlink r:id="rId8" w:tooltip="Тилігульський лиман" w:history="1">
        <w:r w:rsidRPr="006E03D6">
          <w:rPr>
            <w:rFonts w:ascii="Times New Roman" w:hAnsi="Times New Roman" w:cs="Times New Roman"/>
            <w:bCs/>
            <w:color w:val="000000"/>
            <w:lang w:val="ru-RU" w:eastAsia="en-US"/>
          </w:rPr>
          <w:t>Тилігульського лиману</w:t>
        </w:r>
      </w:hyperlink>
      <w:r w:rsidRPr="006E03D6">
        <w:rPr>
          <w:rFonts w:ascii="Times New Roman" w:hAnsi="Times New Roman" w:cs="Times New Roman"/>
          <w:bCs/>
          <w:color w:val="000000"/>
          <w:lang w:val="ru-RU" w:eastAsia="en-US"/>
        </w:rPr>
        <w:t>, а від моря на північ — на 250 км.</w:t>
      </w:r>
    </w:p>
    <w:p w14:paraId="0DB90352"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Cs/>
          <w:color w:val="000000"/>
          <w:lang w:val="ru-RU" w:eastAsia="en-US"/>
        </w:rPr>
      </w:pPr>
      <w:r w:rsidRPr="006E03D6">
        <w:rPr>
          <w:rFonts w:ascii="Times New Roman" w:hAnsi="Times New Roman" w:cs="Times New Roman"/>
          <w:bCs/>
          <w:color w:val="000000"/>
          <w:lang w:val="ru-RU" w:eastAsia="en-US"/>
        </w:rPr>
        <w:t>Всього в межах області пролягає 1362 км </w:t>
      </w:r>
      <w:hyperlink r:id="rId9" w:tooltip="Державний кордон України" w:history="1">
        <w:r w:rsidRPr="006E03D6">
          <w:rPr>
            <w:rFonts w:ascii="Times New Roman" w:hAnsi="Times New Roman" w:cs="Times New Roman"/>
            <w:bCs/>
            <w:color w:val="000000"/>
            <w:lang w:val="ru-RU" w:eastAsia="en-US"/>
          </w:rPr>
          <w:t>державного кордону України</w:t>
        </w:r>
      </w:hyperlink>
      <w:r w:rsidRPr="006E03D6">
        <w:rPr>
          <w:rFonts w:ascii="Times New Roman" w:hAnsi="Times New Roman" w:cs="Times New Roman"/>
          <w:bCs/>
          <w:color w:val="000000"/>
          <w:lang w:val="ru-RU" w:eastAsia="en-US"/>
        </w:rPr>
        <w:t>. Площа Одеської області становить 5,5 % території України.</w:t>
      </w:r>
    </w:p>
    <w:p w14:paraId="0DC128A6"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Cs/>
          <w:color w:val="000000"/>
          <w:lang w:eastAsia="en-US"/>
        </w:rPr>
      </w:pPr>
      <w:r w:rsidRPr="006E03D6">
        <w:rPr>
          <w:rFonts w:ascii="Times New Roman" w:hAnsi="Times New Roman" w:cs="Times New Roman"/>
          <w:bCs/>
          <w:color w:val="000000"/>
          <w:lang w:val="ru-RU" w:eastAsia="en-US"/>
        </w:rPr>
        <w:t>Геополітичне розташування Одещини обумовлене як вигідним транспортно-географічним розміщенням, так і зростаючою активізацією її участі у великих європейських міжрегіональних організаціях — </w:t>
      </w:r>
      <w:hyperlink r:id="rId10" w:tooltip="Асамблея європейських регіонів" w:history="1">
        <w:r w:rsidRPr="006E03D6">
          <w:rPr>
            <w:rFonts w:ascii="Times New Roman" w:hAnsi="Times New Roman" w:cs="Times New Roman"/>
            <w:bCs/>
            <w:color w:val="000000"/>
            <w:lang w:val="ru-RU" w:eastAsia="en-US"/>
          </w:rPr>
          <w:t>Асамблеї європейських регіонів</w:t>
        </w:r>
      </w:hyperlink>
      <w:r w:rsidRPr="006E03D6">
        <w:rPr>
          <w:rFonts w:ascii="Times New Roman" w:hAnsi="Times New Roman" w:cs="Times New Roman"/>
          <w:bCs/>
          <w:color w:val="000000"/>
          <w:lang w:val="ru-RU" w:eastAsia="en-US"/>
        </w:rPr>
        <w:t> і </w:t>
      </w:r>
      <w:hyperlink r:id="rId11" w:tooltip="Робітнича співдружність придунайських країн (ще не написана)" w:history="1">
        <w:r w:rsidRPr="006E03D6">
          <w:rPr>
            <w:rFonts w:ascii="Times New Roman" w:hAnsi="Times New Roman" w:cs="Times New Roman"/>
            <w:bCs/>
            <w:color w:val="000000"/>
            <w:lang w:val="ru-RU" w:eastAsia="en-US"/>
          </w:rPr>
          <w:t>Робітничої співдружності придунайських країн</w:t>
        </w:r>
      </w:hyperlink>
      <w:r w:rsidRPr="006E03D6">
        <w:rPr>
          <w:rFonts w:ascii="Times New Roman" w:hAnsi="Times New Roman" w:cs="Times New Roman"/>
          <w:bCs/>
          <w:color w:val="000000"/>
          <w:lang w:val="ru-RU" w:eastAsia="en-US"/>
        </w:rPr>
        <w:t>. Будучи частиною морського фасаду країни, Одеська обл. значною мірою сприяє активній участі України в роботі країн-членів </w:t>
      </w:r>
      <w:hyperlink r:id="rId12" w:tooltip="Організація чорноморського економічного співробітництва" w:history="1">
        <w:r w:rsidRPr="006E03D6">
          <w:rPr>
            <w:rFonts w:ascii="Times New Roman" w:hAnsi="Times New Roman" w:cs="Times New Roman"/>
            <w:bCs/>
            <w:color w:val="000000"/>
            <w:lang w:val="ru-RU" w:eastAsia="en-US"/>
          </w:rPr>
          <w:t>Чорноморського економічного співробітництва</w:t>
        </w:r>
      </w:hyperlink>
      <w:r w:rsidRPr="006E03D6">
        <w:rPr>
          <w:rFonts w:ascii="Times New Roman" w:hAnsi="Times New Roman" w:cs="Times New Roman"/>
          <w:bCs/>
          <w:color w:val="000000"/>
          <w:lang w:val="ru-RU" w:eastAsia="en-US"/>
        </w:rPr>
        <w:t>.</w:t>
      </w:r>
    </w:p>
    <w:p w14:paraId="46412333"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Cs/>
          <w:color w:val="000000"/>
          <w:lang w:eastAsia="en-US"/>
        </w:rPr>
      </w:pPr>
      <w:r w:rsidRPr="006E03D6">
        <w:rPr>
          <w:rFonts w:ascii="Times New Roman" w:hAnsi="Times New Roman" w:cs="Times New Roman"/>
          <w:bCs/>
          <w:color w:val="000000"/>
          <w:lang w:val="ru-RU" w:eastAsia="en-US"/>
        </w:rPr>
        <w:t>Одеська область — приморський прикордонний район, розташований на південному заході </w:t>
      </w:r>
      <w:hyperlink r:id="rId13" w:tooltip="Україна" w:history="1">
        <w:r w:rsidRPr="006E03D6">
          <w:rPr>
            <w:rFonts w:ascii="Times New Roman" w:hAnsi="Times New Roman" w:cs="Times New Roman"/>
            <w:bCs/>
            <w:color w:val="000000"/>
            <w:lang w:val="ru-RU" w:eastAsia="en-US"/>
          </w:rPr>
          <w:t>України</w:t>
        </w:r>
      </w:hyperlink>
      <w:r w:rsidRPr="006E03D6">
        <w:rPr>
          <w:rFonts w:ascii="Times New Roman" w:hAnsi="Times New Roman" w:cs="Times New Roman"/>
          <w:bCs/>
          <w:color w:val="000000"/>
          <w:lang w:val="ru-RU" w:eastAsia="en-US"/>
        </w:rPr>
        <w:t xml:space="preserve">. У стратегічному плані територія області розташована дуже вигідно — на перетині найважливіших міжнародних </w:t>
      </w:r>
      <w:r w:rsidRPr="006E03D6">
        <w:rPr>
          <w:rFonts w:ascii="Times New Roman" w:hAnsi="Times New Roman" w:cs="Times New Roman"/>
          <w:bCs/>
          <w:color w:val="000000"/>
          <w:lang w:val="ru-RU" w:eastAsia="en-US"/>
        </w:rPr>
        <w:lastRenderedPageBreak/>
        <w:t>водяних шляхів: дунайського, дністровського та дніпровського. Загальна довжина </w:t>
      </w:r>
      <w:hyperlink r:id="rId14" w:tooltip="Залізниця" w:history="1">
        <w:r w:rsidRPr="006E03D6">
          <w:rPr>
            <w:rFonts w:ascii="Times New Roman" w:hAnsi="Times New Roman" w:cs="Times New Roman"/>
            <w:bCs/>
            <w:color w:val="000000"/>
            <w:lang w:val="ru-RU" w:eastAsia="en-US"/>
          </w:rPr>
          <w:t>залізничної</w:t>
        </w:r>
      </w:hyperlink>
      <w:r w:rsidRPr="006E03D6">
        <w:rPr>
          <w:rFonts w:ascii="Times New Roman" w:hAnsi="Times New Roman" w:cs="Times New Roman"/>
          <w:bCs/>
          <w:color w:val="000000"/>
          <w:lang w:val="ru-RU" w:eastAsia="en-US"/>
        </w:rPr>
        <w:t> мережі області майже 1100 км, її обслуговує 100 залізничних станцій. Одещину перетинає також 7 автомагістралей. Усе це в сполученні з приморським розташуванням області, її транспортно-географічною своєрідністю робить Одещину могутнім експортно-імпортним потенціалом, що не може не враховуватися в проектах створення міжнародних транспортних коридорів Європейської комунікаційної інфраструктури єдиної транспортної системи країн-членів </w:t>
      </w:r>
      <w:hyperlink r:id="rId15" w:tooltip="Організація Чорноморського економічного співробітництва" w:history="1">
        <w:r w:rsidRPr="006E03D6">
          <w:rPr>
            <w:rFonts w:ascii="Times New Roman" w:hAnsi="Times New Roman" w:cs="Times New Roman"/>
            <w:bCs/>
            <w:color w:val="000000"/>
            <w:lang w:val="ru-RU" w:eastAsia="en-US"/>
          </w:rPr>
          <w:t>Чорноморського економічного співробітництва</w:t>
        </w:r>
      </w:hyperlink>
      <w:r w:rsidRPr="006E03D6">
        <w:rPr>
          <w:rFonts w:ascii="Times New Roman" w:hAnsi="Times New Roman" w:cs="Times New Roman"/>
          <w:bCs/>
          <w:color w:val="000000"/>
          <w:lang w:val="ru-RU" w:eastAsia="en-US"/>
        </w:rPr>
        <w:t>. Одеська область вирізняється серед інших областей провідним міжгалузевим морегосподарським комплексом, ступінь розвитку якого відбиває рівень соціально-економічного розвитку регіону.</w:t>
      </w:r>
    </w:p>
    <w:p w14:paraId="4BF02C86" w14:textId="77777777" w:rsidR="002D59E3" w:rsidRPr="006E03D6" w:rsidRDefault="002D59E3" w:rsidP="000A007C">
      <w:pPr>
        <w:widowControl w:val="0"/>
        <w:autoSpaceDE w:val="0"/>
        <w:autoSpaceDN w:val="0"/>
        <w:spacing w:before="68" w:line="360" w:lineRule="auto"/>
        <w:ind w:firstLine="142"/>
        <w:jc w:val="both"/>
        <w:outlineLvl w:val="0"/>
        <w:rPr>
          <w:rFonts w:ascii="Times New Roman" w:hAnsi="Times New Roman" w:cs="Times New Roman"/>
          <w:bCs/>
          <w:color w:val="000000"/>
          <w:lang w:eastAsia="en-US"/>
        </w:rPr>
      </w:pPr>
      <w:r w:rsidRPr="006E03D6">
        <w:rPr>
          <w:rFonts w:ascii="Times New Roman" w:hAnsi="Times New Roman" w:cs="Times New Roman"/>
          <w:bCs/>
          <w:color w:val="000000"/>
          <w:lang w:eastAsia="en-US"/>
        </w:rPr>
        <w:t>Болградська ОТГ створена 27 равня 2020 року, коли кабінетом міністрів України був затверджений перспективний план громади</w:t>
      </w:r>
      <w:hyperlink r:id="rId16" w:anchor="cite_note-1" w:history="1">
        <w:r w:rsidRPr="006E03D6">
          <w:rPr>
            <w:rFonts w:ascii="Times New Roman" w:hAnsi="Times New Roman" w:cs="Times New Roman"/>
            <w:bCs/>
            <w:color w:val="000000"/>
            <w:vertAlign w:val="superscript"/>
            <w:lang w:eastAsia="en-US"/>
          </w:rPr>
          <w:t>[1]</w:t>
        </w:r>
      </w:hyperlink>
      <w:r w:rsidRPr="006E03D6">
        <w:rPr>
          <w:rFonts w:ascii="Times New Roman" w:hAnsi="Times New Roman" w:cs="Times New Roman"/>
          <w:bCs/>
          <w:color w:val="000000"/>
          <w:lang w:val="ru-RU" w:eastAsia="en-US"/>
        </w:rPr>
        <w:t> </w:t>
      </w:r>
      <w:r w:rsidRPr="006E03D6">
        <w:rPr>
          <w:rFonts w:ascii="Times New Roman" w:hAnsi="Times New Roman" w:cs="Times New Roman"/>
          <w:bCs/>
          <w:color w:val="000000"/>
          <w:lang w:eastAsia="en-US"/>
        </w:rPr>
        <w:t>в рамках</w:t>
      </w:r>
      <w:r w:rsidRPr="006E03D6">
        <w:rPr>
          <w:rFonts w:ascii="Times New Roman" w:hAnsi="Times New Roman" w:cs="Times New Roman"/>
          <w:bCs/>
          <w:color w:val="000000"/>
          <w:lang w:val="ru-RU" w:eastAsia="en-US"/>
        </w:rPr>
        <w:t> </w:t>
      </w:r>
      <w:hyperlink r:id="rId17" w:tooltip="Адміністративно-територіальна реформа в Україні" w:history="1">
        <w:r w:rsidRPr="006E03D6">
          <w:rPr>
            <w:rFonts w:ascii="Times New Roman" w:hAnsi="Times New Roman" w:cs="Times New Roman"/>
            <w:bCs/>
            <w:color w:val="000000"/>
            <w:lang w:eastAsia="en-US"/>
          </w:rPr>
          <w:t>адміністративно-територіальної реформи</w:t>
        </w:r>
      </w:hyperlink>
      <w:r w:rsidRPr="006E03D6">
        <w:rPr>
          <w:rFonts w:ascii="Times New Roman" w:hAnsi="Times New Roman" w:cs="Times New Roman"/>
          <w:bCs/>
          <w:color w:val="000000"/>
          <w:lang w:eastAsia="en-US"/>
        </w:rPr>
        <w:t xml:space="preserve"> Головним мотивом об’єднання стали більші можливості для розвитку, пов'язані, зокрема, з додатковими коштами для інвестицій. Ця об’єднана територіальна громада є фінансово спроможною – в першу чергу завдяки високому рівню податкових надходжень як від фізичних, так і від юридичних осіб. </w:t>
      </w:r>
      <w:r w:rsidRPr="006E03D6">
        <w:rPr>
          <w:rFonts w:ascii="Times New Roman" w:hAnsi="Times New Roman" w:cs="Times New Roman"/>
          <w:bCs/>
          <w:color w:val="000000"/>
          <w:lang w:val="ru-RU" w:eastAsia="en-US"/>
        </w:rPr>
        <w:t>Населення громади становить 26 253 осіб, адміністративний центр — м. </w:t>
      </w:r>
      <w:hyperlink r:id="rId18" w:tooltip="Болград" w:history="1">
        <w:r w:rsidRPr="006E03D6">
          <w:rPr>
            <w:rFonts w:ascii="Times New Roman" w:hAnsi="Times New Roman" w:cs="Times New Roman"/>
            <w:bCs/>
            <w:color w:val="000000"/>
            <w:lang w:val="ru-RU" w:eastAsia="en-US"/>
          </w:rPr>
          <w:t>Болград</w:t>
        </w:r>
      </w:hyperlink>
      <w:r w:rsidRPr="006E03D6">
        <w:rPr>
          <w:rFonts w:ascii="Times New Roman" w:hAnsi="Times New Roman" w:cs="Times New Roman"/>
          <w:bCs/>
          <w:color w:val="000000"/>
          <w:lang w:eastAsia="en-US"/>
        </w:rPr>
        <w:t>.</w:t>
      </w:r>
    </w:p>
    <w:p w14:paraId="57E8F814"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color w:val="000000"/>
          <w:lang w:val="ru-RU" w:eastAsia="en-US"/>
        </w:rPr>
      </w:pPr>
      <w:r w:rsidRPr="006E03D6">
        <w:rPr>
          <w:rFonts w:ascii="Times New Roman" w:hAnsi="Times New Roman" w:cs="Times New Roman"/>
          <w:bCs/>
          <w:color w:val="000000"/>
          <w:lang w:val="ru-RU" w:eastAsia="en-US"/>
        </w:rPr>
        <w:t>До складу громади входить одне місто </w:t>
      </w:r>
      <w:hyperlink r:id="rId19" w:tooltip="Болград" w:history="1">
        <w:r w:rsidRPr="006E03D6">
          <w:rPr>
            <w:rFonts w:ascii="Times New Roman" w:hAnsi="Times New Roman" w:cs="Times New Roman"/>
            <w:bCs/>
            <w:color w:val="000000"/>
            <w:lang w:val="ru-RU" w:eastAsia="en-US"/>
          </w:rPr>
          <w:t>Болград</w:t>
        </w:r>
      </w:hyperlink>
      <w:r w:rsidRPr="006E03D6">
        <w:rPr>
          <w:rFonts w:ascii="Times New Roman" w:hAnsi="Times New Roman" w:cs="Times New Roman"/>
          <w:bCs/>
          <w:color w:val="000000"/>
          <w:lang w:val="ru-RU" w:eastAsia="en-US"/>
        </w:rPr>
        <w:t>, а також 6 сіл:</w:t>
      </w:r>
    </w:p>
    <w:p w14:paraId="1F820A95" w14:textId="77777777" w:rsidR="002D59E3" w:rsidRPr="006E03D6" w:rsidRDefault="002D59E3" w:rsidP="000A007C">
      <w:pPr>
        <w:widowControl w:val="0"/>
        <w:numPr>
          <w:ilvl w:val="0"/>
          <w:numId w:val="6"/>
        </w:numPr>
        <w:tabs>
          <w:tab w:val="left" w:pos="720"/>
        </w:tabs>
        <w:autoSpaceDE w:val="0"/>
        <w:autoSpaceDN w:val="0"/>
        <w:spacing w:before="68" w:after="160" w:line="360" w:lineRule="auto"/>
        <w:jc w:val="both"/>
        <w:outlineLvl w:val="0"/>
        <w:rPr>
          <w:rFonts w:ascii="Times New Roman" w:hAnsi="Times New Roman" w:cs="Times New Roman"/>
          <w:bCs/>
          <w:color w:val="000000"/>
          <w:lang w:val="ru-RU" w:eastAsia="en-US"/>
        </w:rPr>
      </w:pPr>
      <w:hyperlink r:id="rId20" w:tooltip="Виноградівка (Болградська міська громада)" w:history="1">
        <w:r w:rsidRPr="006E03D6">
          <w:rPr>
            <w:rFonts w:ascii="Times New Roman" w:hAnsi="Times New Roman" w:cs="Times New Roman"/>
            <w:bCs/>
            <w:color w:val="000000"/>
            <w:lang w:val="ru-RU" w:eastAsia="en-US"/>
          </w:rPr>
          <w:t>Виноградівка</w:t>
        </w:r>
      </w:hyperlink>
    </w:p>
    <w:p w14:paraId="5ADCBE82" w14:textId="77777777" w:rsidR="002D59E3" w:rsidRPr="006E03D6" w:rsidRDefault="002D59E3" w:rsidP="000A007C">
      <w:pPr>
        <w:widowControl w:val="0"/>
        <w:numPr>
          <w:ilvl w:val="0"/>
          <w:numId w:val="6"/>
        </w:numPr>
        <w:tabs>
          <w:tab w:val="left" w:pos="720"/>
        </w:tabs>
        <w:autoSpaceDE w:val="0"/>
        <w:autoSpaceDN w:val="0"/>
        <w:spacing w:before="68" w:after="160" w:line="360" w:lineRule="auto"/>
        <w:jc w:val="both"/>
        <w:outlineLvl w:val="0"/>
        <w:rPr>
          <w:rFonts w:ascii="Times New Roman" w:hAnsi="Times New Roman" w:cs="Times New Roman"/>
          <w:bCs/>
          <w:color w:val="000000"/>
          <w:lang w:val="ru-RU" w:eastAsia="en-US"/>
        </w:rPr>
      </w:pPr>
      <w:hyperlink r:id="rId21" w:tooltip="Владичень" w:history="1">
        <w:r w:rsidRPr="006E03D6">
          <w:rPr>
            <w:rFonts w:ascii="Times New Roman" w:hAnsi="Times New Roman" w:cs="Times New Roman"/>
            <w:bCs/>
            <w:color w:val="000000"/>
            <w:lang w:val="ru-RU" w:eastAsia="en-US"/>
          </w:rPr>
          <w:t>Владичень</w:t>
        </w:r>
      </w:hyperlink>
    </w:p>
    <w:p w14:paraId="61856CE6" w14:textId="77777777" w:rsidR="002D59E3" w:rsidRPr="006E03D6" w:rsidRDefault="002D59E3" w:rsidP="000A007C">
      <w:pPr>
        <w:widowControl w:val="0"/>
        <w:numPr>
          <w:ilvl w:val="0"/>
          <w:numId w:val="6"/>
        </w:numPr>
        <w:tabs>
          <w:tab w:val="left" w:pos="720"/>
        </w:tabs>
        <w:autoSpaceDE w:val="0"/>
        <w:autoSpaceDN w:val="0"/>
        <w:spacing w:before="68" w:after="160" w:line="360" w:lineRule="auto"/>
        <w:jc w:val="both"/>
        <w:outlineLvl w:val="0"/>
        <w:rPr>
          <w:rFonts w:ascii="Times New Roman" w:hAnsi="Times New Roman" w:cs="Times New Roman"/>
          <w:bCs/>
          <w:color w:val="000000"/>
          <w:lang w:val="ru-RU" w:eastAsia="en-US"/>
        </w:rPr>
      </w:pPr>
      <w:hyperlink r:id="rId22" w:tooltip="Залізничне (Болградський район)" w:history="1">
        <w:r w:rsidRPr="006E03D6">
          <w:rPr>
            <w:rFonts w:ascii="Times New Roman" w:hAnsi="Times New Roman" w:cs="Times New Roman"/>
            <w:bCs/>
            <w:color w:val="000000"/>
            <w:lang w:val="ru-RU" w:eastAsia="en-US"/>
          </w:rPr>
          <w:t>Залізничне</w:t>
        </w:r>
      </w:hyperlink>
    </w:p>
    <w:p w14:paraId="56AF8E11" w14:textId="77777777" w:rsidR="002D59E3" w:rsidRPr="006E03D6" w:rsidRDefault="002D59E3" w:rsidP="000A007C">
      <w:pPr>
        <w:widowControl w:val="0"/>
        <w:numPr>
          <w:ilvl w:val="0"/>
          <w:numId w:val="6"/>
        </w:numPr>
        <w:tabs>
          <w:tab w:val="left" w:pos="720"/>
        </w:tabs>
        <w:autoSpaceDE w:val="0"/>
        <w:autoSpaceDN w:val="0"/>
        <w:spacing w:before="68" w:after="160" w:line="360" w:lineRule="auto"/>
        <w:jc w:val="both"/>
        <w:outlineLvl w:val="0"/>
        <w:rPr>
          <w:rFonts w:ascii="Times New Roman" w:hAnsi="Times New Roman" w:cs="Times New Roman"/>
          <w:bCs/>
          <w:color w:val="000000"/>
          <w:lang w:val="ru-RU" w:eastAsia="en-US"/>
        </w:rPr>
      </w:pPr>
      <w:hyperlink r:id="rId23" w:tooltip="Оксамитне" w:history="1">
        <w:r w:rsidRPr="006E03D6">
          <w:rPr>
            <w:rFonts w:ascii="Times New Roman" w:hAnsi="Times New Roman" w:cs="Times New Roman"/>
            <w:bCs/>
            <w:color w:val="000000"/>
            <w:lang w:val="ru-RU" w:eastAsia="en-US"/>
          </w:rPr>
          <w:t>Оксамитне</w:t>
        </w:r>
      </w:hyperlink>
    </w:p>
    <w:p w14:paraId="27EA0C33" w14:textId="77777777" w:rsidR="002D59E3" w:rsidRPr="006E03D6" w:rsidRDefault="002D59E3" w:rsidP="000A007C">
      <w:pPr>
        <w:widowControl w:val="0"/>
        <w:numPr>
          <w:ilvl w:val="0"/>
          <w:numId w:val="6"/>
        </w:numPr>
        <w:tabs>
          <w:tab w:val="left" w:pos="720"/>
        </w:tabs>
        <w:autoSpaceDE w:val="0"/>
        <w:autoSpaceDN w:val="0"/>
        <w:spacing w:before="68" w:after="160" w:line="360" w:lineRule="auto"/>
        <w:jc w:val="both"/>
        <w:outlineLvl w:val="0"/>
        <w:rPr>
          <w:rFonts w:ascii="Times New Roman" w:hAnsi="Times New Roman" w:cs="Times New Roman"/>
          <w:bCs/>
          <w:color w:val="000000"/>
          <w:lang w:val="ru-RU" w:eastAsia="en-US"/>
        </w:rPr>
      </w:pPr>
      <w:hyperlink r:id="rId24" w:tooltip="Табаки" w:history="1">
        <w:r w:rsidRPr="006E03D6">
          <w:rPr>
            <w:rFonts w:ascii="Times New Roman" w:hAnsi="Times New Roman" w:cs="Times New Roman"/>
            <w:bCs/>
            <w:color w:val="000000"/>
            <w:lang w:val="ru-RU" w:eastAsia="en-US"/>
          </w:rPr>
          <w:t>Табаки</w:t>
        </w:r>
      </w:hyperlink>
    </w:p>
    <w:p w14:paraId="58E2DB30" w14:textId="77777777" w:rsidR="002D59E3" w:rsidRPr="006E03D6" w:rsidRDefault="002D59E3" w:rsidP="000A007C">
      <w:pPr>
        <w:widowControl w:val="0"/>
        <w:numPr>
          <w:ilvl w:val="0"/>
          <w:numId w:val="6"/>
        </w:numPr>
        <w:tabs>
          <w:tab w:val="left" w:pos="720"/>
        </w:tabs>
        <w:autoSpaceDE w:val="0"/>
        <w:autoSpaceDN w:val="0"/>
        <w:spacing w:before="68" w:after="160" w:line="360" w:lineRule="auto"/>
        <w:jc w:val="both"/>
        <w:outlineLvl w:val="0"/>
        <w:rPr>
          <w:rFonts w:ascii="Times New Roman" w:hAnsi="Times New Roman" w:cs="Times New Roman"/>
          <w:bCs/>
          <w:color w:val="000000"/>
          <w:lang w:val="ru-RU" w:eastAsia="en-US"/>
        </w:rPr>
      </w:pPr>
      <w:hyperlink r:id="rId25" w:tooltip="Тополине (Болградський район)" w:history="1">
        <w:r w:rsidRPr="006E03D6">
          <w:rPr>
            <w:rFonts w:ascii="Times New Roman" w:hAnsi="Times New Roman" w:cs="Times New Roman"/>
            <w:bCs/>
            <w:color w:val="000000"/>
            <w:lang w:val="ru-RU" w:eastAsia="en-US"/>
          </w:rPr>
          <w:t>Тополине</w:t>
        </w:r>
      </w:hyperlink>
    </w:p>
    <w:p w14:paraId="11FFB867"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Cs/>
          <w:color w:val="000000"/>
          <w:lang w:eastAsia="en-US"/>
        </w:rPr>
      </w:pPr>
      <w:r w:rsidRPr="006E03D6">
        <w:rPr>
          <w:rFonts w:ascii="Times New Roman" w:hAnsi="Times New Roman" w:cs="Times New Roman"/>
          <w:bCs/>
          <w:color w:val="000000"/>
          <w:lang w:val="ru-RU" w:eastAsia="en-US"/>
        </w:rPr>
        <w:t xml:space="preserve">Болгра́д — місто в Одеській області, районний центр, розташоване на східному березі озера Ялпуг — найбільшого прісного озера України. Адміністративний центр Болградської міської громади і Болградського району. Відстань до </w:t>
      </w:r>
      <w:r w:rsidRPr="006E03D6">
        <w:rPr>
          <w:rFonts w:ascii="Times New Roman" w:hAnsi="Times New Roman" w:cs="Times New Roman"/>
          <w:bCs/>
          <w:color w:val="000000"/>
          <w:lang w:val="ru-RU" w:eastAsia="en-US"/>
        </w:rPr>
        <w:lastRenderedPageBreak/>
        <w:t>облцентру становить близько 242 км і проходить автошляхом E87, із яким збігається М15.</w:t>
      </w:r>
    </w:p>
    <w:p w14:paraId="1A51F37A"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Cs/>
          <w:color w:val="000000"/>
          <w:lang w:eastAsia="en-US"/>
        </w:rPr>
      </w:pPr>
      <w:r w:rsidRPr="006E03D6">
        <w:rPr>
          <w:rFonts w:ascii="Times New Roman" w:hAnsi="Times New Roman" w:cs="Times New Roman"/>
          <w:bCs/>
          <w:color w:val="000000"/>
          <w:lang w:val="ru-RU" w:eastAsia="en-US"/>
        </w:rPr>
        <w:t>Неподалік від міста розташований пункт контролю на залізничній станції через молдовсько-український кордон Болград</w:t>
      </w:r>
      <w:r w:rsidRPr="006E03D6">
        <w:rPr>
          <w:rFonts w:ascii="Times New Roman" w:hAnsi="Times New Roman" w:cs="Times New Roman"/>
          <w:bCs/>
          <w:color w:val="000000"/>
          <w:lang w:eastAsia="en-US"/>
        </w:rPr>
        <w:t>.</w:t>
      </w:r>
    </w:p>
    <w:p w14:paraId="54F661AA" w14:textId="77777777" w:rsidR="002D59E3" w:rsidRPr="006E03D6" w:rsidRDefault="002D59E3" w:rsidP="000A007C">
      <w:pPr>
        <w:widowControl w:val="0"/>
        <w:autoSpaceDE w:val="0"/>
        <w:autoSpaceDN w:val="0"/>
        <w:spacing w:before="68" w:line="360" w:lineRule="auto"/>
        <w:jc w:val="both"/>
        <w:outlineLvl w:val="0"/>
        <w:rPr>
          <w:rFonts w:ascii="Times New Roman" w:hAnsi="Times New Roman" w:cs="Times New Roman"/>
          <w:bCs/>
          <w:color w:val="000000"/>
          <w:lang w:val="ru-RU" w:eastAsia="en-US"/>
        </w:rPr>
      </w:pPr>
      <w:r w:rsidRPr="006E03D6">
        <w:rPr>
          <w:rFonts w:ascii="Times New Roman" w:hAnsi="Times New Roman" w:cs="Times New Roman"/>
          <w:bCs/>
          <w:color w:val="000000"/>
          <w:lang w:val="ru-RU" w:eastAsia="en-US"/>
        </w:rPr>
        <w:t>Виногра́дівка — </w:t>
      </w:r>
      <w:hyperlink r:id="rId26" w:tooltip="Село" w:history="1">
        <w:r w:rsidRPr="006E03D6">
          <w:rPr>
            <w:rFonts w:ascii="Times New Roman" w:hAnsi="Times New Roman" w:cs="Times New Roman"/>
            <w:bCs/>
            <w:color w:val="000000"/>
            <w:lang w:val="ru-RU" w:eastAsia="en-US"/>
          </w:rPr>
          <w:t>село</w:t>
        </w:r>
      </w:hyperlink>
      <w:r w:rsidRPr="006E03D6">
        <w:rPr>
          <w:rFonts w:ascii="Times New Roman" w:hAnsi="Times New Roman" w:cs="Times New Roman"/>
          <w:bCs/>
          <w:color w:val="000000"/>
          <w:lang w:val="ru-RU" w:eastAsia="en-US"/>
        </w:rPr>
        <w:t> </w:t>
      </w:r>
      <w:hyperlink r:id="rId27" w:tooltip="Болградська міська громада" w:history="1">
        <w:r w:rsidRPr="006E03D6">
          <w:rPr>
            <w:rFonts w:ascii="Times New Roman" w:hAnsi="Times New Roman" w:cs="Times New Roman"/>
            <w:bCs/>
            <w:color w:val="000000"/>
            <w:lang w:val="ru-RU" w:eastAsia="en-US"/>
          </w:rPr>
          <w:t>Болградської міської громади</w:t>
        </w:r>
      </w:hyperlink>
      <w:r w:rsidRPr="006E03D6">
        <w:rPr>
          <w:rFonts w:ascii="Times New Roman" w:hAnsi="Times New Roman" w:cs="Times New Roman"/>
          <w:bCs/>
          <w:color w:val="000000"/>
          <w:lang w:val="ru-RU" w:eastAsia="en-US"/>
        </w:rPr>
        <w:t> </w:t>
      </w:r>
      <w:hyperlink r:id="rId28" w:history="1">
        <w:r w:rsidRPr="006E03D6">
          <w:rPr>
            <w:rFonts w:ascii="Times New Roman" w:hAnsi="Times New Roman" w:cs="Times New Roman"/>
            <w:bCs/>
            <w:color w:val="000000"/>
            <w:lang w:val="ru-RU" w:eastAsia="en-US"/>
          </w:rPr>
          <w:t>Болградського району</w:t>
        </w:r>
      </w:hyperlink>
      <w:r w:rsidRPr="006E03D6">
        <w:rPr>
          <w:rFonts w:ascii="Times New Roman" w:hAnsi="Times New Roman" w:cs="Times New Roman"/>
          <w:bCs/>
          <w:color w:val="000000"/>
          <w:lang w:val="ru-RU" w:eastAsia="en-US"/>
        </w:rPr>
        <w:t> </w:t>
      </w:r>
      <w:hyperlink r:id="rId29" w:tooltip="Одеська область" w:history="1">
        <w:r w:rsidRPr="006E03D6">
          <w:rPr>
            <w:rFonts w:ascii="Times New Roman" w:hAnsi="Times New Roman" w:cs="Times New Roman"/>
            <w:bCs/>
            <w:color w:val="000000"/>
            <w:lang w:val="ru-RU" w:eastAsia="en-US"/>
          </w:rPr>
          <w:t>Одеської області</w:t>
        </w:r>
      </w:hyperlink>
      <w:r w:rsidRPr="006E03D6">
        <w:rPr>
          <w:rFonts w:ascii="Times New Roman" w:hAnsi="Times New Roman" w:cs="Times New Roman"/>
          <w:bCs/>
          <w:color w:val="000000"/>
          <w:lang w:val="ru-RU" w:eastAsia="en-US"/>
        </w:rPr>
        <w:t> в </w:t>
      </w:r>
      <w:hyperlink r:id="rId30" w:tooltip="Україна" w:history="1">
        <w:r w:rsidRPr="006E03D6">
          <w:rPr>
            <w:rFonts w:ascii="Times New Roman" w:hAnsi="Times New Roman" w:cs="Times New Roman"/>
            <w:bCs/>
            <w:color w:val="000000"/>
            <w:lang w:val="ru-RU" w:eastAsia="en-US"/>
          </w:rPr>
          <w:t>Україні</w:t>
        </w:r>
      </w:hyperlink>
      <w:r w:rsidRPr="006E03D6">
        <w:rPr>
          <w:rFonts w:ascii="Times New Roman" w:hAnsi="Times New Roman" w:cs="Times New Roman"/>
          <w:bCs/>
          <w:color w:val="000000"/>
          <w:lang w:val="ru-RU" w:eastAsia="en-US"/>
        </w:rPr>
        <w:t>. Населення становить 3923 осіб. Відстань до </w:t>
      </w:r>
      <w:hyperlink r:id="rId31" w:tooltip="Болград" w:history="1">
        <w:r w:rsidRPr="006E03D6">
          <w:rPr>
            <w:rFonts w:ascii="Times New Roman" w:hAnsi="Times New Roman" w:cs="Times New Roman"/>
            <w:bCs/>
            <w:color w:val="000000"/>
            <w:lang w:val="ru-RU" w:eastAsia="en-US"/>
          </w:rPr>
          <w:t>райцентру</w:t>
        </w:r>
      </w:hyperlink>
      <w:r w:rsidRPr="006E03D6">
        <w:rPr>
          <w:rFonts w:ascii="Times New Roman" w:hAnsi="Times New Roman" w:cs="Times New Roman"/>
          <w:bCs/>
          <w:color w:val="000000"/>
          <w:lang w:val="ru-RU" w:eastAsia="en-US"/>
        </w:rPr>
        <w:t> становить близько 9 км і проходить автошляхом </w:t>
      </w:r>
      <w:hyperlink r:id="rId32" w:tooltip="Автошлях М 15" w:history="1">
        <w:r w:rsidRPr="006E03D6">
          <w:rPr>
            <w:rFonts w:ascii="Times New Roman" w:hAnsi="Times New Roman" w:cs="Times New Roman"/>
            <w:bCs/>
            <w:color w:val="000000"/>
            <w:lang w:val="ru-RU" w:eastAsia="en-US"/>
          </w:rPr>
          <w:t>М15</w:t>
        </w:r>
      </w:hyperlink>
      <w:r w:rsidRPr="006E03D6">
        <w:rPr>
          <w:rFonts w:ascii="Times New Roman" w:hAnsi="Times New Roman" w:cs="Times New Roman"/>
          <w:bCs/>
          <w:color w:val="000000"/>
          <w:lang w:val="ru-RU" w:eastAsia="en-US"/>
        </w:rPr>
        <w:t>.</w:t>
      </w:r>
    </w:p>
    <w:p w14:paraId="0B0DA881" w14:textId="77777777" w:rsidR="002D59E3" w:rsidRPr="006E03D6" w:rsidRDefault="002D59E3" w:rsidP="000A007C">
      <w:pPr>
        <w:widowControl w:val="0"/>
        <w:autoSpaceDE w:val="0"/>
        <w:autoSpaceDN w:val="0"/>
        <w:spacing w:before="68" w:line="360" w:lineRule="auto"/>
        <w:ind w:left="-142"/>
        <w:jc w:val="both"/>
        <w:outlineLvl w:val="0"/>
        <w:rPr>
          <w:rFonts w:ascii="Times New Roman" w:hAnsi="Times New Roman" w:cs="Times New Roman"/>
          <w:bCs/>
          <w:color w:val="000000"/>
          <w:lang w:val="ru-RU" w:eastAsia="en-US"/>
        </w:rPr>
      </w:pPr>
      <w:r w:rsidRPr="006E03D6">
        <w:rPr>
          <w:rFonts w:ascii="Times New Roman" w:hAnsi="Times New Roman" w:cs="Times New Roman"/>
          <w:bCs/>
          <w:color w:val="000000"/>
          <w:lang w:val="ru-RU" w:eastAsia="en-US"/>
        </w:rPr>
        <w:t xml:space="preserve"> З південно-східного боку менша частина</w:t>
      </w:r>
      <w:r w:rsidRPr="006E03D6">
        <w:rPr>
          <w:rFonts w:ascii="Times New Roman" w:hAnsi="Times New Roman" w:cs="Times New Roman"/>
          <w:bCs/>
          <w:color w:val="000000"/>
          <w:lang w:eastAsia="en-US"/>
        </w:rPr>
        <w:t xml:space="preserve">, </w:t>
      </w:r>
      <w:r w:rsidRPr="006E03D6">
        <w:rPr>
          <w:rFonts w:ascii="Times New Roman" w:hAnsi="Times New Roman" w:cs="Times New Roman"/>
          <w:bCs/>
          <w:color w:val="000000"/>
          <w:lang w:val="ru-RU" w:eastAsia="en-US"/>
        </w:rPr>
        <w:t>омивається прісноводним озером </w:t>
      </w:r>
      <w:hyperlink r:id="rId33" w:tooltip="Ялпуг" w:history="1">
        <w:r w:rsidRPr="006E03D6">
          <w:rPr>
            <w:rFonts w:ascii="Times New Roman" w:hAnsi="Times New Roman" w:cs="Times New Roman"/>
            <w:bCs/>
            <w:color w:val="000000"/>
            <w:lang w:val="ru-RU" w:eastAsia="en-US"/>
          </w:rPr>
          <w:t>Ялпуг</w:t>
        </w:r>
      </w:hyperlink>
      <w:r w:rsidRPr="006E03D6">
        <w:rPr>
          <w:rFonts w:ascii="Times New Roman" w:hAnsi="Times New Roman" w:cs="Times New Roman"/>
          <w:bCs/>
          <w:color w:val="000000"/>
          <w:lang w:val="ru-RU" w:eastAsia="en-US"/>
        </w:rPr>
        <w:t>. Основна територія</w:t>
      </w:r>
      <w:r w:rsidRPr="006E03D6">
        <w:rPr>
          <w:rFonts w:ascii="Times New Roman" w:hAnsi="Times New Roman" w:cs="Times New Roman"/>
          <w:bCs/>
          <w:color w:val="000000"/>
          <w:lang w:eastAsia="en-US"/>
        </w:rPr>
        <w:t xml:space="preserve"> села</w:t>
      </w:r>
      <w:r w:rsidRPr="006E03D6">
        <w:rPr>
          <w:rFonts w:ascii="Times New Roman" w:hAnsi="Times New Roman" w:cs="Times New Roman"/>
          <w:bCs/>
          <w:color w:val="000000"/>
          <w:lang w:val="ru-RU" w:eastAsia="en-US"/>
        </w:rPr>
        <w:t xml:space="preserve"> Виноградівка розташована на підвищеній місцевості (57 м). Звідси і його колишня назва — курча (з ногайського: Çükür — потилицю, піднесеність). Через село проходить національна магістраль </w:t>
      </w:r>
      <w:hyperlink r:id="rId34" w:tooltip="Болград" w:history="1">
        <w:r w:rsidRPr="006E03D6">
          <w:rPr>
            <w:rFonts w:ascii="Times New Roman" w:hAnsi="Times New Roman" w:cs="Times New Roman"/>
            <w:bCs/>
            <w:color w:val="000000"/>
            <w:lang w:val="ru-RU" w:eastAsia="en-US"/>
          </w:rPr>
          <w:t>Болград</w:t>
        </w:r>
      </w:hyperlink>
      <w:r w:rsidRPr="006E03D6">
        <w:rPr>
          <w:rFonts w:ascii="Times New Roman" w:hAnsi="Times New Roman" w:cs="Times New Roman"/>
          <w:bCs/>
          <w:color w:val="000000"/>
          <w:lang w:val="ru-RU" w:eastAsia="en-US"/>
        </w:rPr>
        <w:t> — </w:t>
      </w:r>
      <w:hyperlink r:id="rId35" w:tooltip="Ізмаїл" w:history="1">
        <w:r w:rsidRPr="006E03D6">
          <w:rPr>
            <w:rFonts w:ascii="Times New Roman" w:hAnsi="Times New Roman" w:cs="Times New Roman"/>
            <w:bCs/>
            <w:color w:val="000000"/>
            <w:lang w:val="ru-RU" w:eastAsia="en-US"/>
          </w:rPr>
          <w:t>Ізмаїл</w:t>
        </w:r>
      </w:hyperlink>
      <w:r w:rsidRPr="006E03D6">
        <w:rPr>
          <w:rFonts w:ascii="Times New Roman" w:hAnsi="Times New Roman" w:cs="Times New Roman"/>
          <w:bCs/>
          <w:color w:val="000000"/>
          <w:lang w:val="ru-RU" w:eastAsia="en-US"/>
        </w:rPr>
        <w:t>. Також діє прикордонна з Молдовою магістраль Виноградівка — </w:t>
      </w:r>
      <w:hyperlink r:id="rId36" w:tooltip="Вулканешти" w:history="1">
        <w:r w:rsidRPr="006E03D6">
          <w:rPr>
            <w:rFonts w:ascii="Times New Roman" w:hAnsi="Times New Roman" w:cs="Times New Roman"/>
            <w:bCs/>
            <w:color w:val="000000"/>
            <w:lang w:val="ru-RU" w:eastAsia="en-US"/>
          </w:rPr>
          <w:t>Вулканешти</w:t>
        </w:r>
      </w:hyperlink>
      <w:r w:rsidRPr="006E03D6">
        <w:rPr>
          <w:rFonts w:ascii="Times New Roman" w:hAnsi="Times New Roman" w:cs="Times New Roman"/>
          <w:bCs/>
          <w:color w:val="000000"/>
          <w:lang w:val="ru-RU" w:eastAsia="en-US"/>
        </w:rPr>
        <w:t xml:space="preserve">. Площа житлової території села становить 3960 га. Загальна площа землеволодінь — 6962,7 га. Всього в </w:t>
      </w:r>
      <w:r w:rsidRPr="006E03D6">
        <w:rPr>
          <w:rFonts w:ascii="Times New Roman" w:hAnsi="Times New Roman" w:cs="Times New Roman"/>
          <w:bCs/>
          <w:color w:val="000000"/>
          <w:lang w:eastAsia="en-US"/>
        </w:rPr>
        <w:t>селі</w:t>
      </w:r>
      <w:r w:rsidRPr="006E03D6">
        <w:rPr>
          <w:rFonts w:ascii="Times New Roman" w:hAnsi="Times New Roman" w:cs="Times New Roman"/>
          <w:bCs/>
          <w:color w:val="000000"/>
          <w:lang w:val="ru-RU" w:eastAsia="en-US"/>
        </w:rPr>
        <w:t xml:space="preserve"> 1221 будинків і 20 вулиць.</w:t>
      </w:r>
    </w:p>
    <w:p w14:paraId="26060600" w14:textId="77777777" w:rsidR="002D59E3" w:rsidRDefault="002D59E3" w:rsidP="000A007C">
      <w:pPr>
        <w:widowControl w:val="0"/>
        <w:autoSpaceDE w:val="0"/>
        <w:autoSpaceDN w:val="0"/>
        <w:spacing w:before="68" w:line="360" w:lineRule="auto"/>
        <w:ind w:left="-142"/>
        <w:jc w:val="both"/>
        <w:outlineLvl w:val="0"/>
        <w:rPr>
          <w:bCs/>
          <w:color w:val="000000"/>
          <w:lang w:eastAsia="en-US"/>
        </w:rPr>
      </w:pPr>
    </w:p>
    <w:p w14:paraId="5020FD20" w14:textId="77777777" w:rsidR="002D59E3" w:rsidRPr="00AB7296" w:rsidRDefault="002D59E3" w:rsidP="000A007C">
      <w:pPr>
        <w:widowControl w:val="0"/>
        <w:numPr>
          <w:ilvl w:val="1"/>
          <w:numId w:val="7"/>
        </w:numPr>
        <w:autoSpaceDE w:val="0"/>
        <w:autoSpaceDN w:val="0"/>
        <w:spacing w:before="68" w:after="160" w:line="259" w:lineRule="auto"/>
        <w:contextualSpacing/>
        <w:jc w:val="both"/>
        <w:outlineLvl w:val="0"/>
        <w:rPr>
          <w:rFonts w:ascii="Times New Roman" w:hAnsi="Times New Roman" w:cs="Times New Roman"/>
          <w:b/>
          <w:bCs/>
          <w:lang w:eastAsia="en-US"/>
        </w:rPr>
      </w:pPr>
      <w:r w:rsidRPr="00AB7296">
        <w:rPr>
          <w:rFonts w:ascii="Times New Roman" w:hAnsi="Times New Roman" w:cs="Times New Roman"/>
          <w:b/>
          <w:bCs/>
          <w:lang w:eastAsia="en-US"/>
        </w:rPr>
        <w:t>Оцінка сировинної  бази підприємства</w:t>
      </w:r>
    </w:p>
    <w:p w14:paraId="1C9B8746" w14:textId="77777777" w:rsidR="002D59E3" w:rsidRPr="00AB7296" w:rsidRDefault="002D59E3" w:rsidP="000A007C">
      <w:pPr>
        <w:widowControl w:val="0"/>
        <w:autoSpaceDE w:val="0"/>
        <w:autoSpaceDN w:val="0"/>
        <w:spacing w:before="68"/>
        <w:ind w:left="851"/>
        <w:contextualSpacing/>
        <w:jc w:val="both"/>
        <w:outlineLvl w:val="0"/>
        <w:rPr>
          <w:rFonts w:ascii="Times New Roman" w:hAnsi="Times New Roman" w:cs="Times New Roman"/>
          <w:b/>
          <w:bCs/>
          <w:lang w:eastAsia="en-US"/>
        </w:rPr>
      </w:pPr>
    </w:p>
    <w:p w14:paraId="15A14952" w14:textId="77777777" w:rsidR="002D59E3" w:rsidRPr="00AB7296" w:rsidRDefault="002D59E3" w:rsidP="000A007C">
      <w:pPr>
        <w:widowControl w:val="0"/>
        <w:autoSpaceDE w:val="0"/>
        <w:autoSpaceDN w:val="0"/>
        <w:spacing w:before="70"/>
        <w:ind w:left="2496"/>
        <w:jc w:val="both"/>
        <w:outlineLvl w:val="0"/>
        <w:rPr>
          <w:rFonts w:ascii="Times New Roman" w:hAnsi="Times New Roman" w:cs="Times New Roman"/>
          <w:bCs/>
          <w:lang w:eastAsia="en-US"/>
        </w:rPr>
      </w:pPr>
      <w:r w:rsidRPr="00AB7296">
        <w:rPr>
          <w:rFonts w:ascii="Times New Roman" w:hAnsi="Times New Roman" w:cs="Times New Roman"/>
          <w:bCs/>
          <w:lang w:eastAsia="en-US"/>
        </w:rPr>
        <w:t>Стандарти</w:t>
      </w:r>
      <w:r w:rsidRPr="00AB7296">
        <w:rPr>
          <w:rFonts w:ascii="Times New Roman" w:hAnsi="Times New Roman" w:cs="Times New Roman"/>
          <w:bCs/>
          <w:spacing w:val="-7"/>
          <w:lang w:eastAsia="en-US"/>
        </w:rPr>
        <w:t xml:space="preserve"> </w:t>
      </w:r>
      <w:r w:rsidRPr="00AB7296">
        <w:rPr>
          <w:rFonts w:ascii="Times New Roman" w:hAnsi="Times New Roman" w:cs="Times New Roman"/>
          <w:bCs/>
          <w:lang w:eastAsia="en-US"/>
        </w:rPr>
        <w:t>на</w:t>
      </w:r>
      <w:r w:rsidRPr="00AB7296">
        <w:rPr>
          <w:rFonts w:ascii="Times New Roman" w:hAnsi="Times New Roman" w:cs="Times New Roman"/>
          <w:bCs/>
          <w:spacing w:val="-4"/>
          <w:lang w:eastAsia="en-US"/>
        </w:rPr>
        <w:t xml:space="preserve"> </w:t>
      </w:r>
      <w:r w:rsidRPr="00AB7296">
        <w:rPr>
          <w:rFonts w:ascii="Times New Roman" w:hAnsi="Times New Roman" w:cs="Times New Roman"/>
          <w:bCs/>
          <w:lang w:eastAsia="en-US"/>
        </w:rPr>
        <w:t>сировину</w:t>
      </w:r>
      <w:r w:rsidRPr="00AB7296">
        <w:rPr>
          <w:rFonts w:ascii="Times New Roman" w:hAnsi="Times New Roman" w:cs="Times New Roman"/>
          <w:bCs/>
          <w:spacing w:val="-4"/>
          <w:lang w:eastAsia="en-US"/>
        </w:rPr>
        <w:t xml:space="preserve"> </w:t>
      </w:r>
      <w:r w:rsidRPr="00AB7296">
        <w:rPr>
          <w:rFonts w:ascii="Times New Roman" w:hAnsi="Times New Roman" w:cs="Times New Roman"/>
          <w:bCs/>
          <w:lang w:eastAsia="en-US"/>
        </w:rPr>
        <w:t>та</w:t>
      </w:r>
      <w:r w:rsidRPr="00AB7296">
        <w:rPr>
          <w:rFonts w:ascii="Times New Roman" w:hAnsi="Times New Roman" w:cs="Times New Roman"/>
          <w:bCs/>
          <w:spacing w:val="-4"/>
          <w:lang w:eastAsia="en-US"/>
        </w:rPr>
        <w:t xml:space="preserve"> </w:t>
      </w:r>
      <w:r w:rsidRPr="00AB7296">
        <w:rPr>
          <w:rFonts w:ascii="Times New Roman" w:hAnsi="Times New Roman" w:cs="Times New Roman"/>
          <w:bCs/>
          <w:lang w:eastAsia="en-US"/>
        </w:rPr>
        <w:t>допоміжні</w:t>
      </w:r>
      <w:r w:rsidRPr="00AB7296">
        <w:rPr>
          <w:rFonts w:ascii="Times New Roman" w:hAnsi="Times New Roman" w:cs="Times New Roman"/>
          <w:bCs/>
          <w:spacing w:val="-7"/>
          <w:lang w:eastAsia="en-US"/>
        </w:rPr>
        <w:t xml:space="preserve"> </w:t>
      </w:r>
      <w:r w:rsidRPr="00AB7296">
        <w:rPr>
          <w:rFonts w:ascii="Times New Roman" w:hAnsi="Times New Roman" w:cs="Times New Roman"/>
          <w:bCs/>
          <w:lang w:eastAsia="en-US"/>
        </w:rPr>
        <w:t>матеріали</w:t>
      </w:r>
    </w:p>
    <w:p w14:paraId="67868DCD" w14:textId="77777777" w:rsidR="002D59E3" w:rsidRPr="00AB7296" w:rsidRDefault="002D59E3" w:rsidP="000A007C">
      <w:pPr>
        <w:widowControl w:val="0"/>
        <w:autoSpaceDE w:val="0"/>
        <w:autoSpaceDN w:val="0"/>
        <w:spacing w:before="159" w:line="360" w:lineRule="auto"/>
        <w:ind w:left="115" w:right="289" w:firstLine="566"/>
        <w:jc w:val="both"/>
        <w:rPr>
          <w:rFonts w:ascii="Times New Roman" w:hAnsi="Times New Roman" w:cs="Times New Roman"/>
          <w:lang w:eastAsia="en-US"/>
        </w:rPr>
      </w:pPr>
      <w:r w:rsidRPr="00AB7296">
        <w:rPr>
          <w:rFonts w:ascii="Times New Roman" w:hAnsi="Times New Roman" w:cs="Times New Roman"/>
          <w:lang w:eastAsia="en-US"/>
        </w:rPr>
        <w:t>Система і матеріали, які використовуються для виготовлення консервів, повинні</w:t>
      </w:r>
      <w:r w:rsidRPr="00AB7296">
        <w:rPr>
          <w:rFonts w:ascii="Times New Roman" w:hAnsi="Times New Roman" w:cs="Times New Roman"/>
          <w:spacing w:val="-67"/>
          <w:lang w:eastAsia="en-US"/>
        </w:rPr>
        <w:t xml:space="preserve"> </w:t>
      </w:r>
      <w:r w:rsidRPr="00AB7296">
        <w:rPr>
          <w:rFonts w:ascii="Times New Roman" w:hAnsi="Times New Roman" w:cs="Times New Roman"/>
          <w:lang w:eastAsia="en-US"/>
        </w:rPr>
        <w:t>відповідати</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вимогам,інші  у</w:t>
      </w:r>
      <w:r w:rsidRPr="00AB7296">
        <w:rPr>
          <w:rFonts w:ascii="Times New Roman" w:hAnsi="Times New Roman" w:cs="Times New Roman"/>
          <w:spacing w:val="-4"/>
          <w:lang w:eastAsia="en-US"/>
        </w:rPr>
        <w:t xml:space="preserve"> </w:t>
      </w:r>
      <w:r w:rsidRPr="00AB7296">
        <w:rPr>
          <w:rFonts w:ascii="Times New Roman" w:hAnsi="Times New Roman" w:cs="Times New Roman"/>
          <w:lang w:eastAsia="en-US"/>
        </w:rPr>
        <w:t>виробництво не</w:t>
      </w:r>
      <w:r w:rsidRPr="00AB7296">
        <w:rPr>
          <w:rFonts w:ascii="Times New Roman" w:hAnsi="Times New Roman" w:cs="Times New Roman"/>
          <w:spacing w:val="-3"/>
          <w:lang w:eastAsia="en-US"/>
        </w:rPr>
        <w:t xml:space="preserve"> </w:t>
      </w:r>
      <w:r w:rsidRPr="00AB7296">
        <w:rPr>
          <w:rFonts w:ascii="Times New Roman" w:hAnsi="Times New Roman" w:cs="Times New Roman"/>
          <w:lang w:eastAsia="en-US"/>
        </w:rPr>
        <w:t>допускаються.</w:t>
      </w:r>
    </w:p>
    <w:p w14:paraId="2FFAE876" w14:textId="77777777" w:rsidR="002D59E3" w:rsidRPr="00AB7296" w:rsidRDefault="002D59E3" w:rsidP="000A007C">
      <w:pPr>
        <w:widowControl w:val="0"/>
        <w:autoSpaceDE w:val="0"/>
        <w:autoSpaceDN w:val="0"/>
        <w:spacing w:line="321" w:lineRule="exact"/>
        <w:ind w:left="682"/>
        <w:jc w:val="both"/>
        <w:rPr>
          <w:rFonts w:ascii="Times New Roman" w:hAnsi="Times New Roman" w:cs="Times New Roman"/>
          <w:lang w:eastAsia="en-US"/>
        </w:rPr>
      </w:pPr>
      <w:r w:rsidRPr="00AB7296">
        <w:rPr>
          <w:rFonts w:ascii="Times New Roman" w:hAnsi="Times New Roman" w:cs="Times New Roman"/>
          <w:lang w:eastAsia="en-US"/>
        </w:rPr>
        <w:t>ДСТУ</w:t>
      </w:r>
      <w:r w:rsidRPr="00AB7296">
        <w:rPr>
          <w:rFonts w:ascii="Times New Roman" w:hAnsi="Times New Roman" w:cs="Times New Roman"/>
          <w:spacing w:val="-9"/>
          <w:lang w:eastAsia="en-US"/>
        </w:rPr>
        <w:t xml:space="preserve"> </w:t>
      </w:r>
      <w:r w:rsidRPr="00AB7296">
        <w:rPr>
          <w:rFonts w:ascii="Times New Roman" w:hAnsi="Times New Roman" w:cs="Times New Roman"/>
          <w:lang w:eastAsia="en-US"/>
        </w:rPr>
        <w:t>7075:2009</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«Яблука</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свіжі</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для</w:t>
      </w:r>
      <w:r w:rsidRPr="00AB7296">
        <w:rPr>
          <w:rFonts w:ascii="Times New Roman" w:hAnsi="Times New Roman" w:cs="Times New Roman"/>
          <w:spacing w:val="-10"/>
          <w:lang w:eastAsia="en-US"/>
        </w:rPr>
        <w:t xml:space="preserve"> </w:t>
      </w:r>
      <w:r w:rsidRPr="00AB7296">
        <w:rPr>
          <w:rFonts w:ascii="Times New Roman" w:hAnsi="Times New Roman" w:cs="Times New Roman"/>
          <w:lang w:eastAsia="en-US"/>
        </w:rPr>
        <w:t>промислового</w:t>
      </w:r>
      <w:r w:rsidRPr="00AB7296">
        <w:rPr>
          <w:rFonts w:ascii="Times New Roman" w:hAnsi="Times New Roman" w:cs="Times New Roman"/>
          <w:spacing w:val="-10"/>
          <w:lang w:eastAsia="en-US"/>
        </w:rPr>
        <w:t xml:space="preserve"> </w:t>
      </w:r>
      <w:r w:rsidRPr="00AB7296">
        <w:rPr>
          <w:rFonts w:ascii="Times New Roman" w:hAnsi="Times New Roman" w:cs="Times New Roman"/>
          <w:lang w:eastAsia="en-US"/>
        </w:rPr>
        <w:t>переробляння».</w:t>
      </w:r>
    </w:p>
    <w:p w14:paraId="47B4BB6D" w14:textId="77777777" w:rsidR="002D59E3" w:rsidRPr="00AB7296" w:rsidRDefault="002D59E3" w:rsidP="000A007C">
      <w:pPr>
        <w:widowControl w:val="0"/>
        <w:autoSpaceDE w:val="0"/>
        <w:autoSpaceDN w:val="0"/>
        <w:spacing w:before="160" w:line="362" w:lineRule="auto"/>
        <w:ind w:left="115" w:firstLine="566"/>
        <w:jc w:val="both"/>
        <w:rPr>
          <w:rFonts w:ascii="Times New Roman" w:hAnsi="Times New Roman" w:cs="Times New Roman"/>
          <w:lang w:eastAsia="en-US"/>
        </w:rPr>
      </w:pPr>
      <w:r w:rsidRPr="00AB7296">
        <w:rPr>
          <w:rFonts w:ascii="Times New Roman" w:hAnsi="Times New Roman" w:cs="Times New Roman"/>
          <w:lang w:eastAsia="en-US"/>
        </w:rPr>
        <w:t>ДСТУ</w:t>
      </w:r>
      <w:r w:rsidRPr="00AB7296">
        <w:rPr>
          <w:rFonts w:ascii="Times New Roman" w:hAnsi="Times New Roman" w:cs="Times New Roman"/>
          <w:spacing w:val="64"/>
          <w:lang w:eastAsia="en-US"/>
        </w:rPr>
        <w:t xml:space="preserve"> </w:t>
      </w:r>
      <w:r w:rsidRPr="00AB7296">
        <w:rPr>
          <w:rFonts w:ascii="Times New Roman" w:hAnsi="Times New Roman" w:cs="Times New Roman"/>
          <w:lang w:eastAsia="en-US"/>
        </w:rPr>
        <w:t>7360:2013.</w:t>
      </w:r>
      <w:r w:rsidRPr="00AB7296">
        <w:rPr>
          <w:rFonts w:ascii="Times New Roman" w:hAnsi="Times New Roman" w:cs="Times New Roman"/>
          <w:spacing w:val="61"/>
          <w:lang w:eastAsia="en-US"/>
        </w:rPr>
        <w:t xml:space="preserve"> </w:t>
      </w:r>
      <w:r w:rsidRPr="00AB7296">
        <w:rPr>
          <w:rFonts w:ascii="Times New Roman" w:hAnsi="Times New Roman" w:cs="Times New Roman"/>
          <w:lang w:eastAsia="en-US"/>
        </w:rPr>
        <w:t>Продукти</w:t>
      </w:r>
      <w:r w:rsidRPr="00AB7296">
        <w:rPr>
          <w:rFonts w:ascii="Times New Roman" w:hAnsi="Times New Roman" w:cs="Times New Roman"/>
          <w:spacing w:val="65"/>
          <w:lang w:eastAsia="en-US"/>
        </w:rPr>
        <w:t xml:space="preserve"> </w:t>
      </w:r>
      <w:r w:rsidRPr="00AB7296">
        <w:rPr>
          <w:rFonts w:ascii="Times New Roman" w:hAnsi="Times New Roman" w:cs="Times New Roman"/>
          <w:lang w:eastAsia="en-US"/>
        </w:rPr>
        <w:t>переробки</w:t>
      </w:r>
      <w:r w:rsidRPr="00AB7296">
        <w:rPr>
          <w:rFonts w:ascii="Times New Roman" w:hAnsi="Times New Roman" w:cs="Times New Roman"/>
          <w:spacing w:val="65"/>
          <w:lang w:eastAsia="en-US"/>
        </w:rPr>
        <w:t xml:space="preserve"> </w:t>
      </w:r>
      <w:r w:rsidRPr="00AB7296">
        <w:rPr>
          <w:rFonts w:ascii="Times New Roman" w:hAnsi="Times New Roman" w:cs="Times New Roman"/>
          <w:lang w:eastAsia="en-US"/>
        </w:rPr>
        <w:t>плодів</w:t>
      </w:r>
      <w:r w:rsidRPr="00AB7296">
        <w:rPr>
          <w:rFonts w:ascii="Times New Roman" w:hAnsi="Times New Roman" w:cs="Times New Roman"/>
          <w:spacing w:val="65"/>
          <w:lang w:eastAsia="en-US"/>
        </w:rPr>
        <w:t xml:space="preserve"> </w:t>
      </w:r>
      <w:r w:rsidRPr="00AB7296">
        <w:rPr>
          <w:rFonts w:ascii="Times New Roman" w:hAnsi="Times New Roman" w:cs="Times New Roman"/>
          <w:lang w:eastAsia="en-US"/>
        </w:rPr>
        <w:t>та</w:t>
      </w:r>
      <w:r w:rsidRPr="00AB7296">
        <w:rPr>
          <w:rFonts w:ascii="Times New Roman" w:hAnsi="Times New Roman" w:cs="Times New Roman"/>
          <w:spacing w:val="64"/>
          <w:lang w:eastAsia="en-US"/>
        </w:rPr>
        <w:t xml:space="preserve"> </w:t>
      </w:r>
      <w:r w:rsidRPr="00AB7296">
        <w:rPr>
          <w:rFonts w:ascii="Times New Roman" w:hAnsi="Times New Roman" w:cs="Times New Roman"/>
          <w:lang w:eastAsia="en-US"/>
        </w:rPr>
        <w:t>овочів.</w:t>
      </w:r>
      <w:r w:rsidRPr="00AB7296">
        <w:rPr>
          <w:rFonts w:ascii="Times New Roman" w:hAnsi="Times New Roman" w:cs="Times New Roman"/>
          <w:spacing w:val="61"/>
          <w:lang w:eastAsia="en-US"/>
        </w:rPr>
        <w:t xml:space="preserve"> </w:t>
      </w:r>
      <w:r w:rsidRPr="00AB7296">
        <w:rPr>
          <w:rFonts w:ascii="Times New Roman" w:hAnsi="Times New Roman" w:cs="Times New Roman"/>
          <w:lang w:eastAsia="en-US"/>
        </w:rPr>
        <w:t>Методи</w:t>
      </w:r>
      <w:r w:rsidRPr="00AB7296">
        <w:rPr>
          <w:rFonts w:ascii="Times New Roman" w:hAnsi="Times New Roman" w:cs="Times New Roman"/>
          <w:spacing w:val="65"/>
          <w:lang w:eastAsia="en-US"/>
        </w:rPr>
        <w:t xml:space="preserve"> </w:t>
      </w:r>
      <w:r w:rsidRPr="00AB7296">
        <w:rPr>
          <w:rFonts w:ascii="Times New Roman" w:hAnsi="Times New Roman" w:cs="Times New Roman"/>
          <w:lang w:eastAsia="en-US"/>
        </w:rPr>
        <w:t>визначення</w:t>
      </w:r>
      <w:r w:rsidRPr="00AB7296">
        <w:rPr>
          <w:rFonts w:ascii="Times New Roman" w:hAnsi="Times New Roman" w:cs="Times New Roman"/>
          <w:spacing w:val="-67"/>
          <w:lang w:eastAsia="en-US"/>
        </w:rPr>
        <w:t xml:space="preserve"> </w:t>
      </w:r>
      <w:r w:rsidRPr="00AB7296">
        <w:rPr>
          <w:rFonts w:ascii="Times New Roman" w:hAnsi="Times New Roman" w:cs="Times New Roman"/>
          <w:lang w:eastAsia="en-US"/>
        </w:rPr>
        <w:t>сорбіту</w:t>
      </w:r>
      <w:r w:rsidRPr="00AB7296">
        <w:rPr>
          <w:rFonts w:ascii="Times New Roman" w:hAnsi="Times New Roman" w:cs="Times New Roman"/>
          <w:spacing w:val="-10"/>
          <w:lang w:eastAsia="en-US"/>
        </w:rPr>
        <w:t xml:space="preserve"> </w:t>
      </w:r>
      <w:r w:rsidRPr="00AB7296">
        <w:rPr>
          <w:rFonts w:ascii="Times New Roman" w:hAnsi="Times New Roman" w:cs="Times New Roman"/>
          <w:lang w:eastAsia="en-US"/>
        </w:rPr>
        <w:t>і</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ксиліту</w:t>
      </w:r>
      <w:r w:rsidRPr="00AB7296">
        <w:rPr>
          <w:rFonts w:ascii="Times New Roman" w:hAnsi="Times New Roman" w:cs="Times New Roman"/>
          <w:spacing w:val="-9"/>
          <w:lang w:eastAsia="en-US"/>
        </w:rPr>
        <w:t xml:space="preserve"> </w:t>
      </w:r>
      <w:r w:rsidRPr="00AB7296">
        <w:rPr>
          <w:rFonts w:ascii="Times New Roman" w:hAnsi="Times New Roman" w:cs="Times New Roman"/>
          <w:lang w:eastAsia="en-US"/>
        </w:rPr>
        <w:t>в</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дієтичних</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консервах.</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(зі</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скануванням</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в</w:t>
      </w:r>
      <w:r w:rsidRPr="00AB7296">
        <w:rPr>
          <w:rFonts w:ascii="Times New Roman" w:hAnsi="Times New Roman" w:cs="Times New Roman"/>
          <w:spacing w:val="-9"/>
          <w:lang w:eastAsia="en-US"/>
        </w:rPr>
        <w:t xml:space="preserve"> </w:t>
      </w:r>
      <w:r w:rsidRPr="00AB7296">
        <w:rPr>
          <w:rFonts w:ascii="Times New Roman" w:hAnsi="Times New Roman" w:cs="Times New Roman"/>
          <w:lang w:eastAsia="en-US"/>
        </w:rPr>
        <w:t>Україні</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ГОСТ</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29206-91).</w:t>
      </w:r>
    </w:p>
    <w:p w14:paraId="7B872627" w14:textId="77777777" w:rsidR="002D59E3" w:rsidRPr="00AB7296" w:rsidRDefault="002D59E3" w:rsidP="000A007C">
      <w:pPr>
        <w:widowControl w:val="0"/>
        <w:autoSpaceDE w:val="0"/>
        <w:autoSpaceDN w:val="0"/>
        <w:spacing w:line="360" w:lineRule="auto"/>
        <w:ind w:left="115" w:firstLine="566"/>
        <w:jc w:val="both"/>
        <w:rPr>
          <w:rFonts w:ascii="Times New Roman" w:hAnsi="Times New Roman" w:cs="Times New Roman"/>
          <w:lang w:eastAsia="en-US"/>
        </w:rPr>
      </w:pPr>
      <w:r w:rsidRPr="00AB7296">
        <w:rPr>
          <w:rFonts w:ascii="Times New Roman" w:hAnsi="Times New Roman" w:cs="Times New Roman"/>
          <w:lang w:eastAsia="en-US"/>
        </w:rPr>
        <w:t>ДСанПІН</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2.2.4-171-10</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«Гігієнічні</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вимоги</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до</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води</w:t>
      </w:r>
      <w:r w:rsidRPr="00AB7296">
        <w:rPr>
          <w:rFonts w:ascii="Times New Roman" w:hAnsi="Times New Roman" w:cs="Times New Roman"/>
          <w:spacing w:val="7"/>
          <w:lang w:eastAsia="en-US"/>
        </w:rPr>
        <w:t xml:space="preserve"> </w:t>
      </w:r>
      <w:r w:rsidRPr="00AB7296">
        <w:rPr>
          <w:rFonts w:ascii="Times New Roman" w:hAnsi="Times New Roman" w:cs="Times New Roman"/>
          <w:lang w:eastAsia="en-US"/>
        </w:rPr>
        <w:t>питної,</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призначенної</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для</w:t>
      </w:r>
      <w:r w:rsidRPr="00AB7296">
        <w:rPr>
          <w:rFonts w:ascii="Times New Roman" w:hAnsi="Times New Roman" w:cs="Times New Roman"/>
          <w:spacing w:val="-67"/>
          <w:lang w:eastAsia="en-US"/>
        </w:rPr>
        <w:t xml:space="preserve"> </w:t>
      </w:r>
      <w:r w:rsidRPr="00AB7296">
        <w:rPr>
          <w:rFonts w:ascii="Times New Roman" w:hAnsi="Times New Roman" w:cs="Times New Roman"/>
          <w:lang w:eastAsia="en-US"/>
        </w:rPr>
        <w:t>споживання</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людиною»</w:t>
      </w:r>
    </w:p>
    <w:p w14:paraId="0ACF930B" w14:textId="77777777" w:rsidR="002D59E3" w:rsidRPr="00AB7296" w:rsidRDefault="002D59E3" w:rsidP="000A007C">
      <w:pPr>
        <w:widowControl w:val="0"/>
        <w:autoSpaceDE w:val="0"/>
        <w:autoSpaceDN w:val="0"/>
        <w:spacing w:line="321" w:lineRule="exact"/>
        <w:ind w:left="682"/>
        <w:jc w:val="both"/>
        <w:rPr>
          <w:rFonts w:ascii="Times New Roman" w:hAnsi="Times New Roman" w:cs="Times New Roman"/>
          <w:lang w:eastAsia="en-US"/>
        </w:rPr>
      </w:pPr>
      <w:r w:rsidRPr="00AB7296">
        <w:rPr>
          <w:rFonts w:ascii="Times New Roman" w:hAnsi="Times New Roman" w:cs="Times New Roman"/>
          <w:lang w:eastAsia="en-US"/>
        </w:rPr>
        <w:t>ТУ</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64-10-04-89</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«Ксиліт</w:t>
      </w:r>
      <w:r w:rsidRPr="00AB7296">
        <w:rPr>
          <w:rFonts w:ascii="Times New Roman" w:hAnsi="Times New Roman" w:cs="Times New Roman"/>
          <w:spacing w:val="-8"/>
          <w:lang w:eastAsia="en-US"/>
        </w:rPr>
        <w:t xml:space="preserve"> </w:t>
      </w:r>
      <w:r w:rsidRPr="00AB7296">
        <w:rPr>
          <w:rFonts w:ascii="Times New Roman" w:hAnsi="Times New Roman" w:cs="Times New Roman"/>
          <w:lang w:eastAsia="en-US"/>
        </w:rPr>
        <w:t>харчовий».</w:t>
      </w:r>
    </w:p>
    <w:p w14:paraId="5848BDA0" w14:textId="77777777" w:rsidR="002D59E3" w:rsidRPr="00AB7296" w:rsidRDefault="002D59E3" w:rsidP="000A007C">
      <w:pPr>
        <w:widowControl w:val="0"/>
        <w:autoSpaceDE w:val="0"/>
        <w:autoSpaceDN w:val="0"/>
        <w:spacing w:before="158" w:line="360" w:lineRule="auto"/>
        <w:ind w:left="115" w:firstLine="566"/>
        <w:jc w:val="both"/>
        <w:rPr>
          <w:rFonts w:ascii="Times New Roman" w:hAnsi="Times New Roman" w:cs="Times New Roman"/>
          <w:lang w:eastAsia="en-US"/>
        </w:rPr>
      </w:pPr>
      <w:r w:rsidRPr="00AB7296">
        <w:rPr>
          <w:rFonts w:ascii="Times New Roman" w:hAnsi="Times New Roman" w:cs="Times New Roman"/>
          <w:lang w:eastAsia="en-US"/>
        </w:rPr>
        <w:t>ТУ</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У</w:t>
      </w:r>
      <w:r w:rsidRPr="00AB7296">
        <w:rPr>
          <w:rFonts w:ascii="Times New Roman" w:hAnsi="Times New Roman" w:cs="Times New Roman"/>
          <w:spacing w:val="7"/>
          <w:lang w:eastAsia="en-US"/>
        </w:rPr>
        <w:t xml:space="preserve"> </w:t>
      </w:r>
      <w:r w:rsidRPr="00AB7296">
        <w:rPr>
          <w:rFonts w:ascii="Times New Roman" w:hAnsi="Times New Roman" w:cs="Times New Roman"/>
          <w:lang w:eastAsia="en-US"/>
        </w:rPr>
        <w:t>14022407.0</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01-97</w:t>
      </w:r>
      <w:r w:rsidRPr="00AB7296">
        <w:rPr>
          <w:rFonts w:ascii="Times New Roman" w:hAnsi="Times New Roman" w:cs="Times New Roman"/>
          <w:spacing w:val="7"/>
          <w:lang w:eastAsia="en-US"/>
        </w:rPr>
        <w:t xml:space="preserve"> </w:t>
      </w:r>
      <w:r w:rsidRPr="00AB7296">
        <w:rPr>
          <w:rFonts w:ascii="Times New Roman" w:hAnsi="Times New Roman" w:cs="Times New Roman"/>
          <w:lang w:eastAsia="en-US"/>
        </w:rPr>
        <w:t>«Кришки</w:t>
      </w:r>
      <w:r w:rsidRPr="00AB7296">
        <w:rPr>
          <w:rFonts w:ascii="Times New Roman" w:hAnsi="Times New Roman" w:cs="Times New Roman"/>
          <w:spacing w:val="7"/>
          <w:lang w:eastAsia="en-US"/>
        </w:rPr>
        <w:t xml:space="preserve"> </w:t>
      </w:r>
      <w:r w:rsidRPr="00AB7296">
        <w:rPr>
          <w:rFonts w:ascii="Times New Roman" w:hAnsi="Times New Roman" w:cs="Times New Roman"/>
          <w:lang w:eastAsia="en-US"/>
        </w:rPr>
        <w:t>металеві</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до</w:t>
      </w:r>
      <w:r w:rsidRPr="00AB7296">
        <w:rPr>
          <w:rFonts w:ascii="Times New Roman" w:hAnsi="Times New Roman" w:cs="Times New Roman"/>
          <w:spacing w:val="7"/>
          <w:lang w:eastAsia="en-US"/>
        </w:rPr>
        <w:t xml:space="preserve"> </w:t>
      </w:r>
      <w:r w:rsidRPr="00AB7296">
        <w:rPr>
          <w:rFonts w:ascii="Times New Roman" w:hAnsi="Times New Roman" w:cs="Times New Roman"/>
          <w:lang w:eastAsia="en-US"/>
        </w:rPr>
        <w:t>скляних</w:t>
      </w:r>
      <w:r w:rsidRPr="00AB7296">
        <w:rPr>
          <w:rFonts w:ascii="Times New Roman" w:hAnsi="Times New Roman" w:cs="Times New Roman"/>
          <w:spacing w:val="6"/>
          <w:lang w:eastAsia="en-US"/>
        </w:rPr>
        <w:t xml:space="preserve"> </w:t>
      </w:r>
      <w:r w:rsidRPr="00AB7296">
        <w:rPr>
          <w:rFonts w:ascii="Times New Roman" w:hAnsi="Times New Roman" w:cs="Times New Roman"/>
          <w:lang w:eastAsia="en-US"/>
        </w:rPr>
        <w:t>банок</w:t>
      </w:r>
      <w:r w:rsidRPr="00AB7296">
        <w:rPr>
          <w:rFonts w:ascii="Times New Roman" w:hAnsi="Times New Roman" w:cs="Times New Roman"/>
          <w:spacing w:val="7"/>
          <w:lang w:eastAsia="en-US"/>
        </w:rPr>
        <w:t xml:space="preserve"> </w:t>
      </w:r>
      <w:r w:rsidRPr="00AB7296">
        <w:rPr>
          <w:rFonts w:ascii="Times New Roman" w:hAnsi="Times New Roman" w:cs="Times New Roman"/>
          <w:lang w:eastAsia="en-US"/>
        </w:rPr>
        <w:t>з</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вінцем</w:t>
      </w:r>
      <w:r w:rsidRPr="00AB7296">
        <w:rPr>
          <w:rFonts w:ascii="Times New Roman" w:hAnsi="Times New Roman" w:cs="Times New Roman"/>
          <w:spacing w:val="7"/>
          <w:lang w:eastAsia="en-US"/>
        </w:rPr>
        <w:t xml:space="preserve"> </w:t>
      </w:r>
      <w:r w:rsidRPr="00AB7296">
        <w:rPr>
          <w:rFonts w:ascii="Times New Roman" w:hAnsi="Times New Roman" w:cs="Times New Roman"/>
          <w:lang w:eastAsia="en-US"/>
        </w:rPr>
        <w:t>горловини</w:t>
      </w:r>
      <w:r w:rsidRPr="00AB7296">
        <w:rPr>
          <w:rFonts w:ascii="Times New Roman" w:hAnsi="Times New Roman" w:cs="Times New Roman"/>
          <w:spacing w:val="-67"/>
          <w:lang w:eastAsia="en-US"/>
        </w:rPr>
        <w:t xml:space="preserve">                      </w:t>
      </w:r>
      <w:r w:rsidRPr="00AB7296">
        <w:rPr>
          <w:rFonts w:ascii="Times New Roman" w:hAnsi="Times New Roman" w:cs="Times New Roman"/>
          <w:lang w:eastAsia="en-US"/>
        </w:rPr>
        <w:t>типу</w:t>
      </w:r>
      <w:r w:rsidRPr="00AB7296">
        <w:rPr>
          <w:rFonts w:ascii="Times New Roman" w:hAnsi="Times New Roman" w:cs="Times New Roman"/>
          <w:spacing w:val="-5"/>
          <w:lang w:eastAsia="en-US"/>
        </w:rPr>
        <w:t xml:space="preserve"> </w:t>
      </w:r>
      <w:r w:rsidRPr="00AB7296">
        <w:rPr>
          <w:rFonts w:ascii="Times New Roman" w:hAnsi="Times New Roman" w:cs="Times New Roman"/>
          <w:lang w:eastAsia="en-US"/>
        </w:rPr>
        <w:t>І».</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Технічні</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умови</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[6,9,13,14].</w:t>
      </w:r>
    </w:p>
    <w:p w14:paraId="799F788A" w14:textId="77777777" w:rsidR="002D59E3" w:rsidRPr="00AB7296" w:rsidRDefault="002D59E3" w:rsidP="000A007C">
      <w:pPr>
        <w:widowControl w:val="0"/>
        <w:autoSpaceDE w:val="0"/>
        <w:autoSpaceDN w:val="0"/>
        <w:spacing w:line="360" w:lineRule="auto"/>
        <w:ind w:left="142" w:right="345" w:firstLine="566"/>
        <w:jc w:val="both"/>
        <w:rPr>
          <w:rFonts w:ascii="Times New Roman" w:hAnsi="Times New Roman" w:cs="Times New Roman"/>
          <w:lang w:eastAsia="en-US"/>
        </w:rPr>
      </w:pPr>
      <w:r w:rsidRPr="00AB7296">
        <w:rPr>
          <w:rFonts w:ascii="Times New Roman" w:hAnsi="Times New Roman" w:cs="Times New Roman"/>
          <w:lang w:eastAsia="en-US"/>
        </w:rPr>
        <w:t>Для</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виготовлення</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консервів</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 xml:space="preserve">«Компот з яблук </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з</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 xml:space="preserve">ксилітом» та « Обуелене </w:t>
      </w:r>
      <w:r w:rsidRPr="00AB7296">
        <w:rPr>
          <w:rFonts w:ascii="Times New Roman" w:hAnsi="Times New Roman" w:cs="Times New Roman"/>
          <w:lang w:eastAsia="en-US"/>
        </w:rPr>
        <w:lastRenderedPageBreak/>
        <w:t>з яблук з ксилітом»</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необхідно використовувати свіжі, стиглі яблука, які відповідають</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вимогам</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стандартів</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[6,7].</w:t>
      </w:r>
    </w:p>
    <w:p w14:paraId="75E04908" w14:textId="77777777" w:rsidR="002D59E3" w:rsidRPr="00AB7296" w:rsidRDefault="002D59E3" w:rsidP="000A007C">
      <w:pPr>
        <w:widowControl w:val="0"/>
        <w:autoSpaceDE w:val="0"/>
        <w:autoSpaceDN w:val="0"/>
        <w:spacing w:line="321" w:lineRule="exact"/>
        <w:ind w:left="708"/>
        <w:jc w:val="both"/>
        <w:rPr>
          <w:rFonts w:ascii="Times New Roman" w:hAnsi="Times New Roman" w:cs="Times New Roman"/>
          <w:lang w:eastAsia="en-US"/>
        </w:rPr>
      </w:pPr>
      <w:r w:rsidRPr="00AB7296">
        <w:rPr>
          <w:rFonts w:ascii="Times New Roman" w:hAnsi="Times New Roman" w:cs="Times New Roman"/>
          <w:lang w:eastAsia="en-US"/>
        </w:rPr>
        <w:t>Рекомендують</w:t>
      </w:r>
      <w:r w:rsidRPr="00AB7296">
        <w:rPr>
          <w:rFonts w:ascii="Times New Roman" w:hAnsi="Times New Roman" w:cs="Times New Roman"/>
          <w:spacing w:val="-4"/>
          <w:lang w:eastAsia="en-US"/>
        </w:rPr>
        <w:t xml:space="preserve"> </w:t>
      </w:r>
      <w:r w:rsidRPr="00AB7296">
        <w:rPr>
          <w:rFonts w:ascii="Times New Roman" w:hAnsi="Times New Roman" w:cs="Times New Roman"/>
          <w:lang w:eastAsia="en-US"/>
        </w:rPr>
        <w:t>сорти</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яблука</w:t>
      </w:r>
      <w:r w:rsidRPr="00AB7296">
        <w:rPr>
          <w:rFonts w:ascii="Times New Roman" w:hAnsi="Times New Roman" w:cs="Times New Roman"/>
          <w:spacing w:val="-3"/>
          <w:lang w:eastAsia="en-US"/>
        </w:rPr>
        <w:t xml:space="preserve"> </w:t>
      </w:r>
      <w:r w:rsidRPr="00AB7296">
        <w:rPr>
          <w:rFonts w:ascii="Times New Roman" w:hAnsi="Times New Roman" w:cs="Times New Roman"/>
          <w:lang w:eastAsia="en-US"/>
        </w:rPr>
        <w:t>вмістом сухих</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речовин</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не</w:t>
      </w:r>
      <w:r w:rsidRPr="00AB7296">
        <w:rPr>
          <w:rFonts w:ascii="Times New Roman" w:hAnsi="Times New Roman" w:cs="Times New Roman"/>
          <w:spacing w:val="-3"/>
          <w:lang w:eastAsia="en-US"/>
        </w:rPr>
        <w:t xml:space="preserve"> </w:t>
      </w:r>
      <w:r w:rsidRPr="00AB7296">
        <w:rPr>
          <w:rFonts w:ascii="Times New Roman" w:hAnsi="Times New Roman" w:cs="Times New Roman"/>
          <w:lang w:eastAsia="en-US"/>
        </w:rPr>
        <w:t>менше</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9,5%,</w:t>
      </w:r>
      <w:r w:rsidRPr="00AB7296">
        <w:rPr>
          <w:rFonts w:ascii="Times New Roman" w:hAnsi="Times New Roman" w:cs="Times New Roman"/>
          <w:spacing w:val="-4"/>
          <w:lang w:eastAsia="en-US"/>
        </w:rPr>
        <w:t xml:space="preserve"> </w:t>
      </w:r>
      <w:r w:rsidRPr="00AB7296">
        <w:rPr>
          <w:rFonts w:ascii="Times New Roman" w:hAnsi="Times New Roman" w:cs="Times New Roman"/>
          <w:lang w:eastAsia="en-US"/>
        </w:rPr>
        <w:t>а</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саме:</w:t>
      </w:r>
    </w:p>
    <w:p w14:paraId="385E9E56" w14:textId="77777777" w:rsidR="002D59E3" w:rsidRPr="00AB7296" w:rsidRDefault="002D59E3" w:rsidP="000A007C">
      <w:pPr>
        <w:widowControl w:val="0"/>
        <w:autoSpaceDE w:val="0"/>
        <w:autoSpaceDN w:val="0"/>
        <w:spacing w:before="161" w:line="360" w:lineRule="auto"/>
        <w:ind w:left="142" w:right="349" w:firstLine="566"/>
        <w:jc w:val="both"/>
        <w:rPr>
          <w:rFonts w:ascii="Times New Roman" w:hAnsi="Times New Roman" w:cs="Times New Roman"/>
          <w:lang w:eastAsia="en-US"/>
        </w:rPr>
      </w:pPr>
      <w:r w:rsidRPr="00AB7296">
        <w:rPr>
          <w:rFonts w:ascii="Times New Roman" w:hAnsi="Times New Roman" w:cs="Times New Roman"/>
          <w:lang w:eastAsia="en-US"/>
        </w:rPr>
        <w:t>-Антонівка</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звичайна</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дерево</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сильноросле,</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плоди</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середні</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та</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вище</w:t>
      </w:r>
      <w:r w:rsidRPr="00AB7296">
        <w:rPr>
          <w:rFonts w:ascii="Times New Roman" w:hAnsi="Times New Roman" w:cs="Times New Roman"/>
          <w:spacing w:val="-67"/>
          <w:lang w:eastAsia="en-US"/>
        </w:rPr>
        <w:t xml:space="preserve"> </w:t>
      </w:r>
      <w:r w:rsidRPr="00AB7296">
        <w:rPr>
          <w:rFonts w:ascii="Times New Roman" w:hAnsi="Times New Roman" w:cs="Times New Roman"/>
          <w:lang w:eastAsia="en-US"/>
        </w:rPr>
        <w:t>середнього розміру (130-180г), сплющено-округлі, зі згладженими граннями та</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ребрами</w:t>
      </w:r>
      <w:r w:rsidRPr="00AB7296">
        <w:rPr>
          <w:rFonts w:ascii="Times New Roman" w:hAnsi="Times New Roman" w:cs="Times New Roman"/>
          <w:spacing w:val="-3"/>
          <w:lang w:eastAsia="en-US"/>
        </w:rPr>
        <w:t xml:space="preserve"> </w:t>
      </w:r>
      <w:r w:rsidRPr="00AB7296">
        <w:rPr>
          <w:rFonts w:ascii="Times New Roman" w:hAnsi="Times New Roman" w:cs="Times New Roman"/>
          <w:lang w:eastAsia="en-US"/>
        </w:rPr>
        <w:t>на</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верхівці,</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зелено-жовті.</w:t>
      </w:r>
      <w:r w:rsidRPr="00AB7296">
        <w:rPr>
          <w:rFonts w:ascii="Times New Roman" w:hAnsi="Times New Roman" w:cs="Times New Roman"/>
          <w:spacing w:val="-2"/>
          <w:lang w:eastAsia="en-US"/>
        </w:rPr>
        <w:t xml:space="preserve"> </w:t>
      </w:r>
      <w:r w:rsidRPr="00AB7296">
        <w:rPr>
          <w:rFonts w:ascii="Times New Roman" w:hAnsi="Times New Roman" w:cs="Times New Roman"/>
          <w:lang w:eastAsia="en-US"/>
        </w:rPr>
        <w:t>Збирають</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на</w:t>
      </w:r>
      <w:r w:rsidRPr="00AB7296">
        <w:rPr>
          <w:rFonts w:ascii="Times New Roman" w:hAnsi="Times New Roman" w:cs="Times New Roman"/>
          <w:spacing w:val="-1"/>
          <w:lang w:eastAsia="en-US"/>
        </w:rPr>
        <w:t xml:space="preserve"> </w:t>
      </w:r>
      <w:r w:rsidRPr="00AB7296">
        <w:rPr>
          <w:rFonts w:ascii="Times New Roman" w:hAnsi="Times New Roman" w:cs="Times New Roman"/>
          <w:lang w:eastAsia="en-US"/>
        </w:rPr>
        <w:t>початку</w:t>
      </w:r>
      <w:r w:rsidRPr="00AB7296">
        <w:rPr>
          <w:rFonts w:ascii="Times New Roman" w:hAnsi="Times New Roman" w:cs="Times New Roman"/>
          <w:spacing w:val="-4"/>
          <w:lang w:eastAsia="en-US"/>
        </w:rPr>
        <w:t xml:space="preserve"> </w:t>
      </w:r>
      <w:r w:rsidRPr="00AB7296">
        <w:rPr>
          <w:rFonts w:ascii="Times New Roman" w:hAnsi="Times New Roman" w:cs="Times New Roman"/>
          <w:lang w:eastAsia="en-US"/>
        </w:rPr>
        <w:t>вересня.</w:t>
      </w:r>
    </w:p>
    <w:p w14:paraId="20ED0869" w14:textId="77777777" w:rsidR="002D59E3" w:rsidRPr="00AB7296" w:rsidRDefault="002D59E3" w:rsidP="000A007C">
      <w:pPr>
        <w:widowControl w:val="0"/>
        <w:numPr>
          <w:ilvl w:val="0"/>
          <w:numId w:val="8"/>
        </w:numPr>
        <w:tabs>
          <w:tab w:val="left" w:pos="942"/>
        </w:tabs>
        <w:autoSpaceDE w:val="0"/>
        <w:autoSpaceDN w:val="0"/>
        <w:spacing w:after="160" w:line="360" w:lineRule="auto"/>
        <w:ind w:right="350" w:firstLine="566"/>
        <w:jc w:val="both"/>
        <w:rPr>
          <w:rFonts w:ascii="Times New Roman" w:hAnsi="Times New Roman" w:cs="Times New Roman"/>
          <w:szCs w:val="22"/>
          <w:lang w:eastAsia="en-US"/>
        </w:rPr>
      </w:pPr>
      <w:r w:rsidRPr="00AB7296">
        <w:rPr>
          <w:rFonts w:ascii="Times New Roman" w:hAnsi="Times New Roman" w:cs="Times New Roman"/>
          <w:szCs w:val="22"/>
          <w:lang w:eastAsia="en-US"/>
        </w:rPr>
        <w:t>Мельба –</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високоякісний</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літній сорт, дерево помірної сили</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зростання,</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м’якоть</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біла,</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соковита,</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кисло-солодка,</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плоди розміром</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110-180 г</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[6,</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8].</w:t>
      </w:r>
    </w:p>
    <w:p w14:paraId="40685C57" w14:textId="77777777" w:rsidR="002D59E3" w:rsidRPr="00AB7296" w:rsidRDefault="002D59E3" w:rsidP="000A007C">
      <w:pPr>
        <w:widowControl w:val="0"/>
        <w:numPr>
          <w:ilvl w:val="0"/>
          <w:numId w:val="8"/>
        </w:numPr>
        <w:tabs>
          <w:tab w:val="left" w:pos="886"/>
        </w:tabs>
        <w:autoSpaceDE w:val="0"/>
        <w:autoSpaceDN w:val="0"/>
        <w:spacing w:before="2" w:after="160" w:line="360" w:lineRule="auto"/>
        <w:ind w:right="342" w:firstLine="566"/>
        <w:jc w:val="both"/>
        <w:rPr>
          <w:rFonts w:ascii="Times New Roman" w:hAnsi="Times New Roman" w:cs="Times New Roman"/>
          <w:szCs w:val="22"/>
          <w:lang w:eastAsia="en-US"/>
        </w:rPr>
      </w:pPr>
      <w:r w:rsidRPr="00AB7296">
        <w:rPr>
          <w:rFonts w:ascii="Times New Roman" w:hAnsi="Times New Roman" w:cs="Times New Roman"/>
          <w:szCs w:val="22"/>
          <w:lang w:eastAsia="en-US"/>
        </w:rPr>
        <w:t>Білий налив – плоди зелено-жовтого забарвлення. Форма плоду</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округло-</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конічна.</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Розміри</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плодів</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100-200</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г.</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Дозрівають</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в</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кінці</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липня</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на</w:t>
      </w:r>
      <w:r w:rsidRPr="00AB7296">
        <w:rPr>
          <w:rFonts w:ascii="Times New Roman" w:hAnsi="Times New Roman" w:cs="Times New Roman"/>
          <w:spacing w:val="70"/>
          <w:szCs w:val="22"/>
          <w:lang w:eastAsia="en-US"/>
        </w:rPr>
        <w:t xml:space="preserve"> </w:t>
      </w:r>
      <w:r w:rsidRPr="00AB7296">
        <w:rPr>
          <w:rFonts w:ascii="Times New Roman" w:hAnsi="Times New Roman" w:cs="Times New Roman"/>
          <w:szCs w:val="22"/>
          <w:lang w:eastAsia="en-US"/>
        </w:rPr>
        <w:t>початку</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серпня.</w:t>
      </w:r>
    </w:p>
    <w:p w14:paraId="7EAB5848" w14:textId="77777777" w:rsidR="002D59E3" w:rsidRPr="00AB7296" w:rsidRDefault="002D59E3" w:rsidP="000A007C">
      <w:pPr>
        <w:widowControl w:val="0"/>
        <w:numPr>
          <w:ilvl w:val="0"/>
          <w:numId w:val="8"/>
        </w:numPr>
        <w:tabs>
          <w:tab w:val="left" w:pos="980"/>
        </w:tabs>
        <w:autoSpaceDE w:val="0"/>
        <w:autoSpaceDN w:val="0"/>
        <w:spacing w:after="160" w:line="360" w:lineRule="auto"/>
        <w:ind w:right="347" w:firstLine="566"/>
        <w:jc w:val="both"/>
        <w:rPr>
          <w:rFonts w:ascii="Times New Roman" w:hAnsi="Times New Roman" w:cs="Times New Roman"/>
          <w:szCs w:val="22"/>
          <w:lang w:eastAsia="en-US"/>
        </w:rPr>
      </w:pPr>
      <w:r w:rsidRPr="00AB7296">
        <w:rPr>
          <w:rFonts w:ascii="Times New Roman" w:hAnsi="Times New Roman" w:cs="Times New Roman"/>
          <w:szCs w:val="22"/>
          <w:lang w:eastAsia="en-US"/>
        </w:rPr>
        <w:t>Джонатан</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плоди</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конічної</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чи</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конічно-округлої</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форми,</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з</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гладкою</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поверхнею, шкірка ніжна, м’якоть біло-жовтого чи кремово-жовтого кольору,</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кисло-солодка</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з</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приємним</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ароматом.</w:t>
      </w:r>
      <w:r w:rsidRPr="00AB7296">
        <w:rPr>
          <w:rFonts w:ascii="Times New Roman" w:hAnsi="Times New Roman" w:cs="Times New Roman"/>
          <w:spacing w:val="-3"/>
          <w:szCs w:val="22"/>
          <w:lang w:eastAsia="en-US"/>
        </w:rPr>
        <w:t xml:space="preserve"> </w:t>
      </w:r>
      <w:r w:rsidRPr="00AB7296">
        <w:rPr>
          <w:rFonts w:ascii="Times New Roman" w:hAnsi="Times New Roman" w:cs="Times New Roman"/>
          <w:szCs w:val="22"/>
          <w:lang w:eastAsia="en-US"/>
        </w:rPr>
        <w:t>Плоди</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дозрівають</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в</w:t>
      </w:r>
      <w:r w:rsidRPr="00AB7296">
        <w:rPr>
          <w:rFonts w:ascii="Times New Roman" w:hAnsi="Times New Roman" w:cs="Times New Roman"/>
          <w:spacing w:val="-2"/>
          <w:szCs w:val="22"/>
          <w:lang w:eastAsia="en-US"/>
        </w:rPr>
        <w:t xml:space="preserve"> </w:t>
      </w:r>
      <w:r w:rsidRPr="00AB7296">
        <w:rPr>
          <w:rFonts w:ascii="Times New Roman" w:hAnsi="Times New Roman" w:cs="Times New Roman"/>
          <w:szCs w:val="22"/>
          <w:lang w:eastAsia="en-US"/>
        </w:rPr>
        <w:t>кінці вересня.</w:t>
      </w:r>
    </w:p>
    <w:p w14:paraId="0E66CAD4" w14:textId="77777777" w:rsidR="002D59E3" w:rsidRPr="00AB7296" w:rsidRDefault="002D59E3" w:rsidP="000A007C">
      <w:pPr>
        <w:tabs>
          <w:tab w:val="right" w:leader="dot" w:pos="9639"/>
        </w:tabs>
        <w:spacing w:line="360" w:lineRule="auto"/>
        <w:ind w:left="284" w:firstLine="720"/>
        <w:jc w:val="both"/>
        <w:rPr>
          <w:rFonts w:ascii="Times New Roman" w:hAnsi="Times New Roman" w:cs="Times New Roman"/>
          <w:szCs w:val="20"/>
          <w:lang w:eastAsia="ru-RU"/>
        </w:rPr>
      </w:pPr>
      <w:r w:rsidRPr="00AB7296">
        <w:rPr>
          <w:rFonts w:ascii="Times New Roman" w:hAnsi="Times New Roman" w:cs="Times New Roman"/>
          <w:szCs w:val="22"/>
          <w:lang w:eastAsia="en-US"/>
        </w:rPr>
        <w:t>Кальвіль сніговий – плоди середнього розміру зеленувато-білі, високих</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смакових якостей, кислувато-солодкі, ароматні, зміна зрілість настає в другій</w:t>
      </w:r>
      <w:r w:rsidRPr="00AB7296">
        <w:rPr>
          <w:rFonts w:ascii="Times New Roman" w:hAnsi="Times New Roman" w:cs="Times New Roman"/>
          <w:spacing w:val="1"/>
          <w:szCs w:val="22"/>
          <w:lang w:eastAsia="en-US"/>
        </w:rPr>
        <w:t xml:space="preserve"> </w:t>
      </w:r>
      <w:r w:rsidRPr="00AB7296">
        <w:rPr>
          <w:rFonts w:ascii="Times New Roman" w:hAnsi="Times New Roman" w:cs="Times New Roman"/>
          <w:szCs w:val="22"/>
          <w:lang w:eastAsia="en-US"/>
        </w:rPr>
        <w:t>декаді вересня [7].</w:t>
      </w:r>
      <w:r w:rsidRPr="00AB7296">
        <w:rPr>
          <w:rFonts w:ascii="Times New Roman" w:hAnsi="Times New Roman" w:cs="Times New Roman"/>
          <w:szCs w:val="20"/>
          <w:lang w:eastAsia="ru-RU"/>
        </w:rPr>
        <w:t xml:space="preserve"> </w:t>
      </w:r>
    </w:p>
    <w:p w14:paraId="187FE67C" w14:textId="77777777" w:rsidR="002D59E3" w:rsidRPr="00AB7296" w:rsidRDefault="002D59E3" w:rsidP="000A007C">
      <w:pPr>
        <w:tabs>
          <w:tab w:val="right" w:leader="dot" w:pos="9639"/>
        </w:tabs>
        <w:spacing w:line="360" w:lineRule="auto"/>
        <w:ind w:left="284" w:firstLine="720"/>
        <w:jc w:val="both"/>
        <w:rPr>
          <w:rFonts w:ascii="Times New Roman" w:hAnsi="Times New Roman" w:cs="Times New Roman"/>
          <w:szCs w:val="20"/>
          <w:lang w:eastAsia="ru-RU"/>
        </w:rPr>
      </w:pPr>
    </w:p>
    <w:p w14:paraId="7DB9D0C0" w14:textId="77777777" w:rsidR="002D59E3" w:rsidRPr="00AB7296" w:rsidRDefault="002D59E3" w:rsidP="000A007C">
      <w:pPr>
        <w:tabs>
          <w:tab w:val="right" w:leader="dot" w:pos="9639"/>
        </w:tabs>
        <w:spacing w:line="360" w:lineRule="auto"/>
        <w:ind w:left="284" w:firstLine="720"/>
        <w:jc w:val="both"/>
        <w:rPr>
          <w:rFonts w:ascii="Times New Roman" w:hAnsi="Times New Roman" w:cs="Times New Roman"/>
          <w:b/>
          <w:bCs/>
          <w:szCs w:val="20"/>
          <w:lang w:eastAsia="ru-RU"/>
        </w:rPr>
      </w:pPr>
      <w:r w:rsidRPr="00AB7296">
        <w:rPr>
          <w:rFonts w:ascii="Times New Roman" w:hAnsi="Times New Roman" w:cs="Times New Roman"/>
          <w:b/>
          <w:bCs/>
          <w:szCs w:val="20"/>
          <w:lang w:eastAsia="ru-RU"/>
        </w:rPr>
        <w:t>1.2.  Оцінка сировинної  бази підприємства</w:t>
      </w:r>
    </w:p>
    <w:p w14:paraId="5C8A4E4F" w14:textId="77777777" w:rsidR="002D59E3" w:rsidRPr="00AB7296" w:rsidRDefault="002D59E3" w:rsidP="000A007C">
      <w:pPr>
        <w:tabs>
          <w:tab w:val="right" w:leader="dot" w:pos="9639"/>
        </w:tabs>
        <w:spacing w:line="360" w:lineRule="auto"/>
        <w:ind w:left="284" w:firstLine="720"/>
        <w:jc w:val="both"/>
        <w:rPr>
          <w:rFonts w:ascii="Times New Roman" w:hAnsi="Times New Roman" w:cs="Times New Roman"/>
          <w:szCs w:val="20"/>
          <w:lang w:eastAsia="ru-RU"/>
        </w:rPr>
      </w:pPr>
    </w:p>
    <w:p w14:paraId="40EB1094" w14:textId="77777777" w:rsidR="002D59E3" w:rsidRPr="00AB7296" w:rsidRDefault="002D59E3" w:rsidP="000A007C">
      <w:pPr>
        <w:tabs>
          <w:tab w:val="right" w:leader="dot" w:pos="9639"/>
        </w:tabs>
        <w:spacing w:line="360" w:lineRule="auto"/>
        <w:ind w:left="284" w:firstLine="720"/>
        <w:jc w:val="both"/>
        <w:rPr>
          <w:rFonts w:ascii="Times New Roman" w:hAnsi="Times New Roman" w:cs="Times New Roman"/>
          <w:szCs w:val="20"/>
          <w:lang w:eastAsia="ru-RU"/>
        </w:rPr>
      </w:pPr>
      <w:r w:rsidRPr="00AB7296">
        <w:rPr>
          <w:rFonts w:ascii="Times New Roman" w:hAnsi="Times New Roman" w:cs="Times New Roman"/>
          <w:szCs w:val="20"/>
          <w:lang w:eastAsia="ru-RU"/>
        </w:rPr>
        <w:t xml:space="preserve">Підприємство  буде розташоване у вигідному економічному районі селища Виноградівка. Сировинна зона підприємства включає  сільськогосподарські господарства  громади, та суміжних Арцизької та Ізмаїльської  об’єднаних територіальних громад. </w:t>
      </w:r>
    </w:p>
    <w:p w14:paraId="14E7DC7A" w14:textId="77777777" w:rsidR="002D59E3" w:rsidRPr="00AB7296" w:rsidRDefault="002D59E3" w:rsidP="000A007C">
      <w:pPr>
        <w:tabs>
          <w:tab w:val="right" w:leader="dot" w:pos="9639"/>
        </w:tabs>
        <w:spacing w:line="360" w:lineRule="auto"/>
        <w:ind w:firstLine="720"/>
        <w:jc w:val="both"/>
        <w:rPr>
          <w:rFonts w:ascii="Times New Roman" w:hAnsi="Times New Roman" w:cs="Times New Roman"/>
          <w:lang w:eastAsia="ru-RU"/>
        </w:rPr>
      </w:pPr>
      <w:r w:rsidRPr="00AB7296">
        <w:rPr>
          <w:rFonts w:ascii="Times New Roman" w:hAnsi="Times New Roman" w:cs="Times New Roman"/>
          <w:szCs w:val="20"/>
          <w:lang w:val="ru-RU" w:eastAsia="ru-RU"/>
        </w:rPr>
        <w:t>Відвантаження продукції та ввіз необхідної сировини та матеріалів буде здійснюватися переважно автомобільним транспортом. Автомобільним транспортом  буде перевозитися продукція заводу: частково безпосередньо замовникам та на склади  зберігання готової продукції.</w:t>
      </w:r>
      <w:r w:rsidRPr="00AB7296">
        <w:rPr>
          <w:rFonts w:ascii="Times New Roman" w:hAnsi="Times New Roman" w:cs="Times New Roman"/>
          <w:szCs w:val="20"/>
          <w:lang w:eastAsia="ru-RU"/>
        </w:rPr>
        <w:t xml:space="preserve"> </w:t>
      </w:r>
      <w:r w:rsidRPr="00AB7296">
        <w:rPr>
          <w:rFonts w:ascii="Times New Roman" w:hAnsi="Times New Roman" w:cs="Times New Roman"/>
          <w:lang w:val="ru-RU" w:eastAsia="ru-RU"/>
        </w:rPr>
        <w:t xml:space="preserve">Середній радіус постачання сировини – </w:t>
      </w:r>
      <w:r w:rsidRPr="00AB7296">
        <w:rPr>
          <w:rFonts w:ascii="Times New Roman" w:hAnsi="Times New Roman" w:cs="Times New Roman"/>
          <w:lang w:eastAsia="ru-RU"/>
        </w:rPr>
        <w:t>250</w:t>
      </w:r>
      <w:r w:rsidRPr="00AB7296">
        <w:rPr>
          <w:rFonts w:ascii="Times New Roman" w:hAnsi="Times New Roman" w:cs="Times New Roman"/>
          <w:lang w:val="ru-RU" w:eastAsia="ru-RU"/>
        </w:rPr>
        <w:t xml:space="preserve"> км. </w:t>
      </w:r>
    </w:p>
    <w:p w14:paraId="1E01FE94" w14:textId="77777777" w:rsidR="002D59E3" w:rsidRPr="00AB7296" w:rsidRDefault="002D59E3" w:rsidP="000A007C">
      <w:pPr>
        <w:tabs>
          <w:tab w:val="right" w:leader="dot" w:pos="9639"/>
        </w:tabs>
        <w:spacing w:line="360" w:lineRule="auto"/>
        <w:ind w:firstLine="720"/>
        <w:jc w:val="both"/>
        <w:rPr>
          <w:rFonts w:ascii="Times New Roman" w:hAnsi="Times New Roman" w:cs="Times New Roman"/>
          <w:szCs w:val="20"/>
          <w:lang w:eastAsia="ru-RU"/>
        </w:rPr>
      </w:pPr>
      <w:r w:rsidRPr="00AB7296">
        <w:rPr>
          <w:rFonts w:ascii="Times New Roman" w:hAnsi="Times New Roman" w:cs="Times New Roman"/>
          <w:szCs w:val="20"/>
          <w:lang w:eastAsia="ru-RU"/>
        </w:rPr>
        <w:lastRenderedPageBreak/>
        <w:t xml:space="preserve">Яблука будуть </w:t>
      </w:r>
      <w:r w:rsidRPr="00AB7296">
        <w:rPr>
          <w:rFonts w:ascii="Times New Roman" w:hAnsi="Times New Roman" w:cs="Times New Roman"/>
          <w:szCs w:val="20"/>
          <w:lang w:val="ru-RU" w:eastAsia="ru-RU"/>
        </w:rPr>
        <w:t>поступа</w:t>
      </w:r>
      <w:r w:rsidRPr="00AB7296">
        <w:rPr>
          <w:rFonts w:ascii="Times New Roman" w:hAnsi="Times New Roman" w:cs="Times New Roman"/>
          <w:szCs w:val="20"/>
          <w:lang w:eastAsia="ru-RU"/>
        </w:rPr>
        <w:t>ти</w:t>
      </w:r>
      <w:r w:rsidRPr="00AB7296">
        <w:rPr>
          <w:rFonts w:ascii="Times New Roman" w:hAnsi="Times New Roman" w:cs="Times New Roman"/>
          <w:szCs w:val="20"/>
          <w:lang w:val="ru-RU" w:eastAsia="ru-RU"/>
        </w:rPr>
        <w:t xml:space="preserve"> на </w:t>
      </w:r>
      <w:r w:rsidRPr="00AB7296">
        <w:rPr>
          <w:rFonts w:ascii="Times New Roman" w:hAnsi="Times New Roman" w:cs="Times New Roman"/>
          <w:szCs w:val="20"/>
          <w:lang w:eastAsia="ru-RU"/>
        </w:rPr>
        <w:t>підприємство</w:t>
      </w:r>
      <w:r w:rsidRPr="00AB7296">
        <w:rPr>
          <w:rFonts w:ascii="Times New Roman" w:hAnsi="Times New Roman" w:cs="Times New Roman"/>
          <w:szCs w:val="20"/>
          <w:lang w:val="ru-RU" w:eastAsia="ru-RU"/>
        </w:rPr>
        <w:t xml:space="preserve"> </w:t>
      </w:r>
      <w:r w:rsidRPr="00AB7296">
        <w:rPr>
          <w:rFonts w:ascii="Times New Roman" w:hAnsi="Times New Roman" w:cs="Times New Roman"/>
          <w:szCs w:val="20"/>
          <w:lang w:eastAsia="ru-RU"/>
        </w:rPr>
        <w:t xml:space="preserve"> </w:t>
      </w:r>
      <w:r w:rsidRPr="00AB7296">
        <w:rPr>
          <w:rFonts w:ascii="Times New Roman" w:hAnsi="Times New Roman" w:cs="Times New Roman"/>
          <w:szCs w:val="20"/>
          <w:lang w:val="ru-RU" w:eastAsia="ru-RU"/>
        </w:rPr>
        <w:t xml:space="preserve"> в контейнерах  по 400-500 кг. Іноді </w:t>
      </w:r>
      <w:r w:rsidRPr="00AB7296">
        <w:rPr>
          <w:rFonts w:ascii="Times New Roman" w:hAnsi="Times New Roman" w:cs="Times New Roman"/>
          <w:szCs w:val="20"/>
          <w:lang w:eastAsia="ru-RU"/>
        </w:rPr>
        <w:t>яблука</w:t>
      </w:r>
      <w:r w:rsidRPr="00AB7296">
        <w:rPr>
          <w:rFonts w:ascii="Times New Roman" w:hAnsi="Times New Roman" w:cs="Times New Roman"/>
          <w:szCs w:val="20"/>
          <w:lang w:val="ru-RU" w:eastAsia="ru-RU"/>
        </w:rPr>
        <w:t xml:space="preserve"> </w:t>
      </w:r>
      <w:r w:rsidRPr="00AB7296">
        <w:rPr>
          <w:rFonts w:ascii="Times New Roman" w:hAnsi="Times New Roman" w:cs="Times New Roman"/>
          <w:szCs w:val="20"/>
          <w:lang w:eastAsia="ru-RU"/>
        </w:rPr>
        <w:t xml:space="preserve">можуть </w:t>
      </w:r>
      <w:r w:rsidRPr="00AB7296">
        <w:rPr>
          <w:rFonts w:ascii="Times New Roman" w:hAnsi="Times New Roman" w:cs="Times New Roman"/>
          <w:szCs w:val="20"/>
          <w:lang w:val="ru-RU" w:eastAsia="ru-RU"/>
        </w:rPr>
        <w:t>поступа</w:t>
      </w:r>
      <w:r w:rsidRPr="00AB7296">
        <w:rPr>
          <w:rFonts w:ascii="Times New Roman" w:hAnsi="Times New Roman" w:cs="Times New Roman"/>
          <w:szCs w:val="20"/>
          <w:lang w:eastAsia="ru-RU"/>
        </w:rPr>
        <w:t xml:space="preserve">ти </w:t>
      </w:r>
      <w:r w:rsidRPr="00AB7296">
        <w:rPr>
          <w:rFonts w:ascii="Times New Roman" w:hAnsi="Times New Roman" w:cs="Times New Roman"/>
          <w:szCs w:val="20"/>
          <w:lang w:val="ru-RU" w:eastAsia="ru-RU"/>
        </w:rPr>
        <w:t xml:space="preserve"> навалом.    </w:t>
      </w:r>
    </w:p>
    <w:p w14:paraId="4D902777" w14:textId="77777777" w:rsidR="002D59E3" w:rsidRPr="00AB7296" w:rsidRDefault="002D59E3" w:rsidP="000A007C">
      <w:pPr>
        <w:spacing w:line="360" w:lineRule="auto"/>
        <w:ind w:firstLine="720"/>
        <w:jc w:val="both"/>
        <w:rPr>
          <w:rFonts w:ascii="Times New Roman" w:hAnsi="Times New Roman" w:cs="Times New Roman"/>
        </w:rPr>
      </w:pPr>
      <w:r w:rsidRPr="00AB7296">
        <w:rPr>
          <w:rFonts w:ascii="Times New Roman" w:hAnsi="Times New Roman" w:cs="Times New Roman"/>
        </w:rPr>
        <w:t>Середня фактична врожайність яблук  на момент вступу цехів в дію буде складати: -  350  ц/га.</w:t>
      </w:r>
    </w:p>
    <w:p w14:paraId="2E46E6CF" w14:textId="77777777" w:rsidR="002D59E3" w:rsidRPr="00AB7296" w:rsidRDefault="002D59E3" w:rsidP="000A007C">
      <w:pPr>
        <w:spacing w:line="360" w:lineRule="auto"/>
        <w:ind w:firstLine="720"/>
        <w:jc w:val="both"/>
        <w:rPr>
          <w:rFonts w:ascii="Times New Roman" w:hAnsi="Times New Roman" w:cs="Times New Roman"/>
        </w:rPr>
      </w:pPr>
      <w:r w:rsidRPr="00AB7296">
        <w:rPr>
          <w:rFonts w:ascii="Times New Roman" w:hAnsi="Times New Roman" w:cs="Times New Roman"/>
        </w:rPr>
        <w:t xml:space="preserve">Враховуючи демографічну ситуацію в країні і той факт,  що  необхідні овочі і фрукти  вирощуються масово населенням на власних земельних ділянках, потребу населення в даній сировині розраховуємо на чисельність </w:t>
      </w:r>
      <w:r w:rsidRPr="00AB7296">
        <w:rPr>
          <w:rFonts w:ascii="Times New Roman" w:hAnsi="Times New Roman" w:cs="Times New Roman"/>
          <w:lang w:val="ru-RU"/>
        </w:rPr>
        <w:t>міського населення</w:t>
      </w:r>
      <w:r w:rsidRPr="00AB7296">
        <w:rPr>
          <w:rFonts w:ascii="Times New Roman" w:hAnsi="Times New Roman" w:cs="Times New Roman"/>
        </w:rPr>
        <w:t xml:space="preserve"> </w:t>
      </w:r>
      <w:r w:rsidRPr="00AB7296">
        <w:rPr>
          <w:rFonts w:ascii="Times New Roman" w:hAnsi="Times New Roman" w:cs="Times New Roman"/>
          <w:bCs/>
          <w:lang w:val="ru-RU"/>
        </w:rPr>
        <w:t xml:space="preserve">26 253 </w:t>
      </w:r>
      <w:r w:rsidRPr="00AB7296">
        <w:rPr>
          <w:rFonts w:ascii="Times New Roman" w:hAnsi="Times New Roman" w:cs="Times New Roman"/>
        </w:rPr>
        <w:t xml:space="preserve"> чоловік.</w:t>
      </w:r>
    </w:p>
    <w:p w14:paraId="71116039" w14:textId="77777777" w:rsidR="002D59E3" w:rsidRPr="00AB7296" w:rsidRDefault="002D59E3" w:rsidP="000A007C">
      <w:pPr>
        <w:spacing w:line="360" w:lineRule="auto"/>
        <w:ind w:firstLine="720"/>
        <w:jc w:val="both"/>
        <w:rPr>
          <w:rFonts w:ascii="Times New Roman" w:hAnsi="Times New Roman" w:cs="Times New Roman"/>
          <w:lang w:val="ru-RU"/>
        </w:rPr>
      </w:pPr>
      <w:r w:rsidRPr="00AB7296">
        <w:rPr>
          <w:rFonts w:ascii="Times New Roman" w:hAnsi="Times New Roman" w:cs="Times New Roman"/>
        </w:rPr>
        <w:t>Потреба населення в сировині розраховується за формулою:</w:t>
      </w:r>
    </w:p>
    <w:p w14:paraId="42A5606B" w14:textId="77777777" w:rsidR="002D59E3" w:rsidRPr="00AB7296" w:rsidRDefault="002D59E3" w:rsidP="000A007C">
      <w:pPr>
        <w:spacing w:line="360" w:lineRule="auto"/>
        <w:ind w:firstLine="720"/>
        <w:jc w:val="both"/>
        <w:rPr>
          <w:rFonts w:ascii="Times New Roman" w:hAnsi="Times New Roman" w:cs="Times New Roman"/>
        </w:rPr>
      </w:pPr>
      <w:r w:rsidRPr="00AB7296">
        <w:rPr>
          <w:rFonts w:ascii="Times New Roman" w:hAnsi="Times New Roman" w:cs="Times New Roman"/>
        </w:rPr>
        <w:t xml:space="preserve">                   </w:t>
      </w:r>
      <w:r w:rsidRPr="00AB7296">
        <w:rPr>
          <w:rFonts w:ascii="Times New Roman" w:hAnsi="Times New Roman" w:cs="Times New Roman"/>
          <w:lang w:val="ru-RU"/>
        </w:rPr>
        <w:t xml:space="preserve">     </w:t>
      </w:r>
      <w:r w:rsidRPr="00AB7296">
        <w:rPr>
          <w:rFonts w:ascii="Times New Roman" w:hAnsi="Times New Roman" w:cs="Times New Roman"/>
        </w:rPr>
        <w:t xml:space="preserve">     ПН=Ч</w:t>
      </w:r>
      <w:r w:rsidRPr="00AB7296">
        <w:rPr>
          <w:rFonts w:ascii="Times New Roman" w:hAnsi="Times New Roman" w:cs="Times New Roman"/>
          <w:vertAlign w:val="subscript"/>
        </w:rPr>
        <w:t>п</w:t>
      </w:r>
      <w:r w:rsidRPr="00AB7296">
        <w:rPr>
          <w:rFonts w:ascii="Times New Roman" w:hAnsi="Times New Roman" w:cs="Times New Roman"/>
        </w:rPr>
        <w:t xml:space="preserve">· НС , кг,                                               </w:t>
      </w:r>
      <w:r w:rsidRPr="00AB7296">
        <w:rPr>
          <w:rFonts w:ascii="Times New Roman" w:hAnsi="Times New Roman" w:cs="Times New Roman"/>
          <w:lang w:val="ru-RU"/>
        </w:rPr>
        <w:t xml:space="preserve">      </w:t>
      </w:r>
      <w:r w:rsidRPr="00AB7296">
        <w:rPr>
          <w:rFonts w:ascii="Times New Roman" w:hAnsi="Times New Roman" w:cs="Times New Roman"/>
        </w:rPr>
        <w:t xml:space="preserve">     (1.1)</w:t>
      </w:r>
    </w:p>
    <w:p w14:paraId="5D70D07F" w14:textId="77777777" w:rsidR="002D59E3" w:rsidRPr="00AB7296" w:rsidRDefault="002D59E3" w:rsidP="000A007C">
      <w:pPr>
        <w:tabs>
          <w:tab w:val="left" w:pos="8740"/>
        </w:tabs>
        <w:spacing w:line="360" w:lineRule="auto"/>
        <w:jc w:val="both"/>
        <w:rPr>
          <w:rFonts w:ascii="Times New Roman" w:hAnsi="Times New Roman" w:cs="Times New Roman"/>
        </w:rPr>
      </w:pPr>
      <w:r w:rsidRPr="00AB7296">
        <w:rPr>
          <w:rFonts w:ascii="Times New Roman" w:hAnsi="Times New Roman" w:cs="Times New Roman"/>
        </w:rPr>
        <w:t xml:space="preserve">          </w:t>
      </w:r>
      <w:r w:rsidRPr="00AB7296">
        <w:rPr>
          <w:rFonts w:ascii="Times New Roman" w:hAnsi="Times New Roman" w:cs="Times New Roman"/>
          <w:lang w:val="ru-RU"/>
        </w:rPr>
        <w:t>Ч</w:t>
      </w:r>
      <w:r w:rsidRPr="00AB7296">
        <w:rPr>
          <w:rFonts w:ascii="Times New Roman" w:hAnsi="Times New Roman" w:cs="Times New Roman"/>
          <w:vertAlign w:val="subscript"/>
          <w:lang w:val="ru-RU"/>
        </w:rPr>
        <w:t>п</w:t>
      </w:r>
      <w:r w:rsidRPr="00AB7296">
        <w:rPr>
          <w:rFonts w:ascii="Times New Roman" w:hAnsi="Times New Roman" w:cs="Times New Roman"/>
        </w:rPr>
        <w:t xml:space="preserve"> – чисельність населення, чол.;</w:t>
      </w:r>
    </w:p>
    <w:p w14:paraId="4BFB79FE" w14:textId="77777777" w:rsidR="002D59E3" w:rsidRPr="00AB7296" w:rsidRDefault="002D59E3" w:rsidP="000A007C">
      <w:pPr>
        <w:tabs>
          <w:tab w:val="left" w:pos="8740"/>
        </w:tabs>
        <w:spacing w:line="360" w:lineRule="auto"/>
        <w:ind w:firstLine="561"/>
        <w:jc w:val="both"/>
        <w:rPr>
          <w:rFonts w:ascii="Times New Roman" w:hAnsi="Times New Roman" w:cs="Times New Roman"/>
        </w:rPr>
      </w:pPr>
      <w:r w:rsidRPr="00AB7296">
        <w:rPr>
          <w:rFonts w:ascii="Times New Roman" w:hAnsi="Times New Roman" w:cs="Times New Roman"/>
        </w:rPr>
        <w:t xml:space="preserve"> НС - норми споживання свіжих  фруктів та овочів на душу населення,  кг/люд.  Норми споживання яблук на 1 людину в рік становить: – 57,0 кг/люд.</w:t>
      </w:r>
    </w:p>
    <w:p w14:paraId="0983E7A8" w14:textId="77777777" w:rsidR="002D59E3" w:rsidRPr="00AB7296" w:rsidRDefault="002D59E3" w:rsidP="000A007C">
      <w:pPr>
        <w:spacing w:line="360" w:lineRule="auto"/>
        <w:ind w:firstLine="720"/>
        <w:jc w:val="both"/>
        <w:rPr>
          <w:rFonts w:ascii="Times New Roman" w:hAnsi="Times New Roman" w:cs="Times New Roman"/>
        </w:rPr>
      </w:pPr>
      <w:r w:rsidRPr="00AB7296">
        <w:rPr>
          <w:rFonts w:ascii="Times New Roman" w:hAnsi="Times New Roman" w:cs="Times New Roman"/>
        </w:rPr>
        <w:t>Потреби населення розраховуємо за формулою (1.1). Дані розрахунків заносимо в таблицю 1.1.</w:t>
      </w:r>
    </w:p>
    <w:p w14:paraId="245ADE77" w14:textId="77777777" w:rsidR="002D59E3" w:rsidRPr="00AB7296" w:rsidRDefault="002D59E3" w:rsidP="000A007C">
      <w:pPr>
        <w:spacing w:line="360" w:lineRule="auto"/>
        <w:ind w:firstLine="720"/>
        <w:jc w:val="both"/>
        <w:rPr>
          <w:rFonts w:ascii="Times New Roman" w:hAnsi="Times New Roman" w:cs="Times New Roman"/>
        </w:rPr>
      </w:pPr>
      <w:r w:rsidRPr="00AB7296">
        <w:rPr>
          <w:rFonts w:ascii="Times New Roman" w:hAnsi="Times New Roman" w:cs="Times New Roman"/>
        </w:rPr>
        <w:t>ПН</w:t>
      </w:r>
      <w:r w:rsidRPr="00AB7296">
        <w:rPr>
          <w:rFonts w:ascii="Times New Roman" w:hAnsi="Times New Roman" w:cs="Times New Roman"/>
          <w:vertAlign w:val="subscript"/>
        </w:rPr>
        <w:t>яблук</w:t>
      </w:r>
      <w:r w:rsidRPr="00AB7296">
        <w:rPr>
          <w:rFonts w:ascii="Times New Roman" w:hAnsi="Times New Roman" w:cs="Times New Roman"/>
        </w:rPr>
        <w:t xml:space="preserve"> =</w:t>
      </w:r>
      <w:r w:rsidRPr="00AB7296">
        <w:rPr>
          <w:rFonts w:ascii="Times New Roman" w:hAnsi="Times New Roman" w:cs="Times New Roman"/>
          <w:bCs/>
        </w:rPr>
        <w:t>26</w:t>
      </w:r>
      <w:r w:rsidRPr="00AB7296">
        <w:rPr>
          <w:rFonts w:ascii="Times New Roman" w:hAnsi="Times New Roman" w:cs="Times New Roman"/>
          <w:bCs/>
          <w:lang w:val="ru-RU"/>
        </w:rPr>
        <w:t> </w:t>
      </w:r>
      <w:r w:rsidRPr="00AB7296">
        <w:rPr>
          <w:rFonts w:ascii="Times New Roman" w:hAnsi="Times New Roman" w:cs="Times New Roman"/>
          <w:bCs/>
        </w:rPr>
        <w:t xml:space="preserve">253 </w:t>
      </w:r>
      <w:r w:rsidRPr="00AB7296">
        <w:rPr>
          <w:rFonts w:ascii="Times New Roman" w:hAnsi="Times New Roman" w:cs="Times New Roman"/>
        </w:rPr>
        <w:t xml:space="preserve"> ∙ 57 = 1496,4 т;</w:t>
      </w:r>
    </w:p>
    <w:p w14:paraId="4D154B2E" w14:textId="77777777" w:rsidR="002D59E3" w:rsidRPr="00AB7296" w:rsidRDefault="002D59E3" w:rsidP="000A007C">
      <w:pPr>
        <w:spacing w:line="360" w:lineRule="auto"/>
        <w:ind w:firstLine="709"/>
        <w:jc w:val="both"/>
        <w:rPr>
          <w:rFonts w:ascii="Times New Roman" w:hAnsi="Times New Roman" w:cs="Times New Roman"/>
          <w:lang w:val="ru-RU"/>
        </w:rPr>
      </w:pPr>
      <w:r w:rsidRPr="00AB7296">
        <w:rPr>
          <w:rFonts w:ascii="Times New Roman" w:hAnsi="Times New Roman" w:cs="Times New Roman"/>
        </w:rPr>
        <w:t>З врахуванням того, що можливі втрати сировини при збиранні, зберіганні і транспортуванні складають 5-10 % від валового збору, зводимо всі розрахунки у таблицю 1.1</w:t>
      </w:r>
      <w:r w:rsidRPr="00AB7296">
        <w:rPr>
          <w:rFonts w:ascii="Times New Roman" w:hAnsi="Times New Roman" w:cs="Times New Roman"/>
          <w:szCs w:val="20"/>
          <w:lang w:val="ru-RU" w:eastAsia="ru-RU"/>
        </w:rPr>
        <w:t>.</w:t>
      </w:r>
      <w:r w:rsidRPr="00AB7296">
        <w:rPr>
          <w:rFonts w:ascii="Times New Roman" w:hAnsi="Times New Roman" w:cs="Times New Roman"/>
          <w:szCs w:val="20"/>
          <w:lang w:eastAsia="ru-RU"/>
        </w:rPr>
        <w:t xml:space="preserve">                                                 </w:t>
      </w:r>
      <w:r w:rsidRPr="00AB7296">
        <w:rPr>
          <w:rFonts w:ascii="Times New Roman" w:hAnsi="Times New Roman" w:cs="Times New Roman"/>
          <w:szCs w:val="20"/>
          <w:lang w:val="ru-RU" w:eastAsia="ru-RU"/>
        </w:rPr>
        <w:t xml:space="preserve"> </w:t>
      </w:r>
    </w:p>
    <w:p w14:paraId="44F1F648" w14:textId="77777777" w:rsidR="002D59E3" w:rsidRDefault="002D59E3" w:rsidP="000A007C">
      <w:pPr>
        <w:tabs>
          <w:tab w:val="right" w:leader="dot" w:pos="9639"/>
        </w:tabs>
        <w:spacing w:line="360" w:lineRule="auto"/>
        <w:ind w:firstLine="709"/>
        <w:jc w:val="both"/>
        <w:rPr>
          <w:szCs w:val="20"/>
          <w:lang w:val="ru-RU" w:eastAsia="ru-RU"/>
        </w:rPr>
      </w:pPr>
      <w:r w:rsidRPr="00AB7296">
        <w:rPr>
          <w:rFonts w:ascii="Times New Roman" w:hAnsi="Times New Roman" w:cs="Times New Roman"/>
          <w:szCs w:val="20"/>
          <w:lang w:val="ru-RU" w:eastAsia="ru-RU"/>
        </w:rPr>
        <w:t>Таблиця 1</w:t>
      </w:r>
      <w:r w:rsidRPr="00AB7296">
        <w:rPr>
          <w:rFonts w:ascii="Times New Roman" w:hAnsi="Times New Roman" w:cs="Times New Roman"/>
          <w:szCs w:val="20"/>
          <w:lang w:eastAsia="ru-RU"/>
        </w:rPr>
        <w:t xml:space="preserve">.1 - </w:t>
      </w:r>
      <w:r w:rsidRPr="00AB7296">
        <w:rPr>
          <w:rFonts w:ascii="Times New Roman" w:hAnsi="Times New Roman" w:cs="Times New Roman"/>
          <w:b/>
          <w:szCs w:val="20"/>
          <w:lang w:val="ru-RU" w:eastAsia="ru-RU"/>
        </w:rPr>
        <w:t>Баланс сировини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008"/>
        <w:gridCol w:w="960"/>
        <w:gridCol w:w="1254"/>
        <w:gridCol w:w="1266"/>
        <w:gridCol w:w="1065"/>
        <w:gridCol w:w="1042"/>
        <w:gridCol w:w="1493"/>
      </w:tblGrid>
      <w:tr w:rsidR="002D59E3" w14:paraId="09580966" w14:textId="77777777" w:rsidTr="00AF7411">
        <w:trPr>
          <w:cantSplit/>
          <w:trHeight w:val="2567"/>
          <w:tblHeader/>
        </w:trPr>
        <w:tc>
          <w:tcPr>
            <w:tcW w:w="1992" w:type="dxa"/>
            <w:vAlign w:val="center"/>
          </w:tcPr>
          <w:p w14:paraId="11820871" w14:textId="77777777" w:rsidR="002D59E3" w:rsidRPr="008424EE" w:rsidRDefault="002D59E3" w:rsidP="000A007C">
            <w:pPr>
              <w:tabs>
                <w:tab w:val="right" w:leader="dot" w:pos="9639"/>
              </w:tabs>
              <w:spacing w:line="360" w:lineRule="auto"/>
              <w:ind w:left="-108"/>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Назва сировини</w:t>
            </w:r>
          </w:p>
        </w:tc>
        <w:tc>
          <w:tcPr>
            <w:tcW w:w="1008" w:type="dxa"/>
            <w:textDirection w:val="btLr"/>
          </w:tcPr>
          <w:p w14:paraId="448A9A30"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p>
          <w:p w14:paraId="1449F3B0" w14:textId="77777777" w:rsidR="002D59E3" w:rsidRPr="008424EE" w:rsidRDefault="002D59E3" w:rsidP="000A007C">
            <w:pPr>
              <w:tabs>
                <w:tab w:val="right" w:leader="dot" w:pos="9639"/>
              </w:tabs>
              <w:ind w:left="113" w:right="113"/>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Посівні площі, га</w:t>
            </w:r>
          </w:p>
        </w:tc>
        <w:tc>
          <w:tcPr>
            <w:tcW w:w="960" w:type="dxa"/>
            <w:textDirection w:val="btLr"/>
          </w:tcPr>
          <w:p w14:paraId="74166F04"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p>
          <w:p w14:paraId="1BADE29E" w14:textId="77777777" w:rsidR="002D59E3" w:rsidRPr="008424EE" w:rsidRDefault="002D59E3" w:rsidP="000A007C">
            <w:pPr>
              <w:tabs>
                <w:tab w:val="right" w:leader="dot" w:pos="9639"/>
              </w:tabs>
              <w:ind w:left="113" w:right="113"/>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Урожайність, ц/га</w:t>
            </w:r>
          </w:p>
        </w:tc>
        <w:tc>
          <w:tcPr>
            <w:tcW w:w="1254" w:type="dxa"/>
            <w:textDirection w:val="btLr"/>
          </w:tcPr>
          <w:p w14:paraId="78DB8C1B"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p>
          <w:p w14:paraId="199AD74E" w14:textId="77777777" w:rsidR="002D59E3" w:rsidRPr="008424EE" w:rsidRDefault="002D59E3" w:rsidP="000A007C">
            <w:pPr>
              <w:tabs>
                <w:tab w:val="right" w:leader="dot" w:pos="9639"/>
              </w:tabs>
              <w:ind w:left="113" w:right="113"/>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Валовий збір, т</w:t>
            </w:r>
          </w:p>
        </w:tc>
        <w:tc>
          <w:tcPr>
            <w:tcW w:w="1266" w:type="dxa"/>
            <w:textDirection w:val="btLr"/>
          </w:tcPr>
          <w:p w14:paraId="64428999"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r w:rsidRPr="008424EE">
              <w:rPr>
                <w:rFonts w:ascii="Times New Roman" w:hAnsi="Times New Roman" w:cs="Times New Roman"/>
                <w:szCs w:val="20"/>
                <w:lang w:val="ru-RU" w:eastAsia="ru-RU"/>
              </w:rPr>
              <w:t>В</w:t>
            </w:r>
            <w:r w:rsidRPr="008424EE">
              <w:rPr>
                <w:rFonts w:ascii="Times New Roman" w:hAnsi="Times New Roman" w:cs="Times New Roman"/>
                <w:szCs w:val="20"/>
                <w:lang w:eastAsia="ru-RU"/>
              </w:rPr>
              <w:t>трати</w:t>
            </w:r>
            <w:r w:rsidRPr="008424EE">
              <w:rPr>
                <w:rFonts w:ascii="Times New Roman" w:hAnsi="Times New Roman" w:cs="Times New Roman"/>
                <w:szCs w:val="20"/>
                <w:lang w:val="ru-RU" w:eastAsia="ru-RU"/>
              </w:rPr>
              <w:t xml:space="preserve"> та відходи в сільському</w:t>
            </w:r>
            <w:r w:rsidRPr="008424EE">
              <w:rPr>
                <w:rFonts w:ascii="Times New Roman" w:hAnsi="Times New Roman" w:cs="Times New Roman"/>
                <w:szCs w:val="20"/>
                <w:lang w:eastAsia="ru-RU"/>
              </w:rPr>
              <w:t xml:space="preserve"> господарстві</w:t>
            </w:r>
            <w:r w:rsidRPr="008424EE">
              <w:rPr>
                <w:rFonts w:ascii="Times New Roman" w:hAnsi="Times New Roman" w:cs="Times New Roman"/>
                <w:szCs w:val="20"/>
                <w:lang w:val="ru-RU" w:eastAsia="ru-RU"/>
              </w:rPr>
              <w:t>, т</w:t>
            </w:r>
          </w:p>
        </w:tc>
        <w:tc>
          <w:tcPr>
            <w:tcW w:w="1065" w:type="dxa"/>
            <w:textDirection w:val="btLr"/>
          </w:tcPr>
          <w:p w14:paraId="67A5B09C"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p>
          <w:p w14:paraId="5A753E71" w14:textId="77777777" w:rsidR="002D59E3" w:rsidRPr="008424EE" w:rsidRDefault="002D59E3" w:rsidP="000A007C">
            <w:pPr>
              <w:tabs>
                <w:tab w:val="right" w:leader="dot" w:pos="9639"/>
              </w:tabs>
              <w:ind w:left="113" w:right="113"/>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Потреба населення, т</w:t>
            </w:r>
          </w:p>
        </w:tc>
        <w:tc>
          <w:tcPr>
            <w:tcW w:w="1042" w:type="dxa"/>
            <w:textDirection w:val="btLr"/>
          </w:tcPr>
          <w:p w14:paraId="5EE952DC"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p>
          <w:p w14:paraId="381CABA6" w14:textId="77777777" w:rsidR="002D59E3" w:rsidRPr="008424EE" w:rsidRDefault="002D59E3" w:rsidP="000A007C">
            <w:pPr>
              <w:tabs>
                <w:tab w:val="right" w:leader="dot" w:pos="9639"/>
              </w:tabs>
              <w:ind w:left="113" w:right="113"/>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Вільний залишок, т</w:t>
            </w:r>
          </w:p>
        </w:tc>
        <w:tc>
          <w:tcPr>
            <w:tcW w:w="1493" w:type="dxa"/>
            <w:textDirection w:val="btLr"/>
          </w:tcPr>
          <w:p w14:paraId="3EF1BE18"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r w:rsidRPr="008424EE">
              <w:rPr>
                <w:rFonts w:ascii="Times New Roman" w:hAnsi="Times New Roman" w:cs="Times New Roman"/>
                <w:szCs w:val="20"/>
                <w:lang w:val="ru-RU" w:eastAsia="ru-RU"/>
              </w:rPr>
              <w:t xml:space="preserve">Потреба </w:t>
            </w:r>
          </w:p>
          <w:p w14:paraId="5B1680CC" w14:textId="77777777" w:rsidR="002D59E3" w:rsidRPr="008424EE" w:rsidRDefault="002D59E3" w:rsidP="000A007C">
            <w:pPr>
              <w:tabs>
                <w:tab w:val="right" w:leader="dot" w:pos="9639"/>
              </w:tabs>
              <w:ind w:left="113" w:right="113"/>
              <w:jc w:val="both"/>
              <w:rPr>
                <w:rFonts w:ascii="Times New Roman" w:hAnsi="Times New Roman" w:cs="Times New Roman"/>
                <w:szCs w:val="20"/>
                <w:lang w:eastAsia="ru-RU"/>
              </w:rPr>
            </w:pPr>
            <w:r w:rsidRPr="008424EE">
              <w:rPr>
                <w:rFonts w:ascii="Times New Roman" w:hAnsi="Times New Roman" w:cs="Times New Roman"/>
                <w:szCs w:val="20"/>
                <w:lang w:eastAsia="ru-RU"/>
              </w:rPr>
              <w:t xml:space="preserve">цеху   </w:t>
            </w:r>
            <w:r w:rsidRPr="008424EE">
              <w:rPr>
                <w:rFonts w:ascii="Times New Roman" w:hAnsi="Times New Roman" w:cs="Times New Roman"/>
                <w:szCs w:val="20"/>
                <w:lang w:val="ru-RU" w:eastAsia="ru-RU"/>
              </w:rPr>
              <w:t>що проектується</w:t>
            </w:r>
            <w:r w:rsidRPr="008424EE">
              <w:rPr>
                <w:rFonts w:ascii="Times New Roman" w:hAnsi="Times New Roman" w:cs="Times New Roman"/>
                <w:szCs w:val="20"/>
                <w:lang w:eastAsia="ru-RU"/>
              </w:rPr>
              <w:t>, т</w:t>
            </w:r>
          </w:p>
        </w:tc>
      </w:tr>
      <w:tr w:rsidR="002D59E3" w14:paraId="3342B92A" w14:textId="77777777" w:rsidTr="00AF7411">
        <w:tc>
          <w:tcPr>
            <w:tcW w:w="1992" w:type="dxa"/>
          </w:tcPr>
          <w:p w14:paraId="116D4821" w14:textId="77777777" w:rsidR="002D59E3" w:rsidRPr="008424EE" w:rsidRDefault="002D59E3" w:rsidP="000A007C">
            <w:pPr>
              <w:tabs>
                <w:tab w:val="right" w:leader="dot" w:pos="9639"/>
              </w:tabs>
              <w:spacing w:line="360" w:lineRule="auto"/>
              <w:jc w:val="both"/>
              <w:rPr>
                <w:rFonts w:ascii="Times New Roman" w:hAnsi="Times New Roman" w:cs="Times New Roman"/>
                <w:szCs w:val="20"/>
                <w:lang w:eastAsia="ru-RU"/>
              </w:rPr>
            </w:pPr>
            <w:r w:rsidRPr="008424EE">
              <w:rPr>
                <w:rFonts w:ascii="Times New Roman" w:hAnsi="Times New Roman" w:cs="Times New Roman"/>
                <w:szCs w:val="20"/>
                <w:lang w:eastAsia="ru-RU"/>
              </w:rPr>
              <w:t>Яблука</w:t>
            </w:r>
          </w:p>
        </w:tc>
        <w:tc>
          <w:tcPr>
            <w:tcW w:w="1008" w:type="dxa"/>
          </w:tcPr>
          <w:p w14:paraId="2874C4B3" w14:textId="77777777" w:rsidR="002D59E3" w:rsidRPr="008424EE" w:rsidRDefault="002D59E3" w:rsidP="000A007C">
            <w:pPr>
              <w:tabs>
                <w:tab w:val="right" w:leader="dot" w:pos="9639"/>
              </w:tabs>
              <w:spacing w:line="360" w:lineRule="auto"/>
              <w:ind w:left="284"/>
              <w:jc w:val="both"/>
              <w:rPr>
                <w:rFonts w:ascii="Times New Roman" w:hAnsi="Times New Roman" w:cs="Times New Roman"/>
                <w:szCs w:val="20"/>
                <w:lang w:eastAsia="ru-RU"/>
              </w:rPr>
            </w:pPr>
            <w:r w:rsidRPr="008424EE">
              <w:rPr>
                <w:rFonts w:ascii="Times New Roman" w:hAnsi="Times New Roman" w:cs="Times New Roman"/>
                <w:szCs w:val="20"/>
                <w:lang w:eastAsia="ru-RU"/>
              </w:rPr>
              <w:t>48</w:t>
            </w:r>
          </w:p>
        </w:tc>
        <w:tc>
          <w:tcPr>
            <w:tcW w:w="960" w:type="dxa"/>
          </w:tcPr>
          <w:p w14:paraId="22AACF09" w14:textId="77777777" w:rsidR="002D59E3" w:rsidRPr="008424EE" w:rsidRDefault="002D59E3" w:rsidP="000A007C">
            <w:pPr>
              <w:tabs>
                <w:tab w:val="right" w:leader="dot" w:pos="9639"/>
              </w:tabs>
              <w:spacing w:line="360" w:lineRule="auto"/>
              <w:ind w:left="284"/>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350</w:t>
            </w:r>
          </w:p>
        </w:tc>
        <w:tc>
          <w:tcPr>
            <w:tcW w:w="1254" w:type="dxa"/>
          </w:tcPr>
          <w:p w14:paraId="0DD5551A" w14:textId="77777777" w:rsidR="002D59E3" w:rsidRPr="008424EE" w:rsidRDefault="002D59E3" w:rsidP="000A007C">
            <w:pPr>
              <w:tabs>
                <w:tab w:val="right" w:leader="dot" w:pos="9639"/>
              </w:tabs>
              <w:spacing w:line="360" w:lineRule="auto"/>
              <w:ind w:left="-3"/>
              <w:jc w:val="both"/>
              <w:rPr>
                <w:rFonts w:ascii="Times New Roman" w:hAnsi="Times New Roman" w:cs="Times New Roman"/>
                <w:szCs w:val="20"/>
                <w:lang w:eastAsia="ru-RU"/>
              </w:rPr>
            </w:pPr>
            <w:r w:rsidRPr="008424EE">
              <w:rPr>
                <w:rFonts w:ascii="Times New Roman" w:hAnsi="Times New Roman" w:cs="Times New Roman"/>
                <w:szCs w:val="20"/>
                <w:lang w:eastAsia="ru-RU"/>
              </w:rPr>
              <w:t>1676,3</w:t>
            </w:r>
          </w:p>
        </w:tc>
        <w:tc>
          <w:tcPr>
            <w:tcW w:w="1266" w:type="dxa"/>
          </w:tcPr>
          <w:p w14:paraId="4C2E8F33" w14:textId="77777777" w:rsidR="002D59E3" w:rsidRPr="008424EE" w:rsidRDefault="002D59E3" w:rsidP="000A007C">
            <w:pPr>
              <w:tabs>
                <w:tab w:val="right" w:leader="dot" w:pos="9639"/>
              </w:tabs>
              <w:spacing w:line="360" w:lineRule="auto"/>
              <w:jc w:val="both"/>
              <w:rPr>
                <w:rFonts w:ascii="Times New Roman" w:hAnsi="Times New Roman" w:cs="Times New Roman"/>
                <w:szCs w:val="20"/>
                <w:lang w:eastAsia="ru-RU"/>
              </w:rPr>
            </w:pPr>
            <w:r w:rsidRPr="008424EE">
              <w:rPr>
                <w:rFonts w:ascii="Times New Roman" w:hAnsi="Times New Roman" w:cs="Times New Roman"/>
                <w:szCs w:val="20"/>
                <w:lang w:eastAsia="ru-RU"/>
              </w:rPr>
              <w:t>1516,7</w:t>
            </w:r>
          </w:p>
        </w:tc>
        <w:tc>
          <w:tcPr>
            <w:tcW w:w="1065" w:type="dxa"/>
          </w:tcPr>
          <w:p w14:paraId="31387FAE" w14:textId="77777777" w:rsidR="002D59E3" w:rsidRPr="008424EE" w:rsidRDefault="002D59E3" w:rsidP="000A007C">
            <w:pPr>
              <w:tabs>
                <w:tab w:val="right" w:leader="dot" w:pos="9639"/>
              </w:tabs>
              <w:spacing w:line="360" w:lineRule="auto"/>
              <w:ind w:left="-61"/>
              <w:jc w:val="both"/>
              <w:rPr>
                <w:rFonts w:ascii="Times New Roman" w:hAnsi="Times New Roman" w:cs="Times New Roman"/>
                <w:szCs w:val="20"/>
                <w:lang w:eastAsia="ru-RU"/>
              </w:rPr>
            </w:pPr>
            <w:r w:rsidRPr="008424EE">
              <w:rPr>
                <w:rFonts w:ascii="Times New Roman" w:hAnsi="Times New Roman" w:cs="Times New Roman"/>
                <w:szCs w:val="20"/>
                <w:lang w:eastAsia="ru-RU"/>
              </w:rPr>
              <w:t>1496,4</w:t>
            </w:r>
          </w:p>
        </w:tc>
        <w:tc>
          <w:tcPr>
            <w:tcW w:w="1042" w:type="dxa"/>
          </w:tcPr>
          <w:p w14:paraId="5F86FC1E" w14:textId="77777777" w:rsidR="002D59E3" w:rsidRPr="008424EE" w:rsidRDefault="002D59E3" w:rsidP="000A007C">
            <w:pPr>
              <w:tabs>
                <w:tab w:val="right" w:leader="dot" w:pos="9639"/>
              </w:tabs>
              <w:spacing w:line="360" w:lineRule="auto"/>
              <w:ind w:left="-119"/>
              <w:jc w:val="both"/>
              <w:rPr>
                <w:rFonts w:ascii="Times New Roman" w:hAnsi="Times New Roman" w:cs="Times New Roman"/>
                <w:szCs w:val="20"/>
                <w:lang w:val="ru-RU" w:eastAsia="ru-RU"/>
              </w:rPr>
            </w:pPr>
            <w:r w:rsidRPr="008424EE">
              <w:rPr>
                <w:rFonts w:ascii="Times New Roman" w:hAnsi="Times New Roman" w:cs="Times New Roman"/>
                <w:szCs w:val="20"/>
                <w:lang w:eastAsia="ru-RU"/>
              </w:rPr>
              <w:t xml:space="preserve"> </w:t>
            </w:r>
            <w:r w:rsidRPr="008424EE">
              <w:rPr>
                <w:rFonts w:ascii="Times New Roman" w:hAnsi="Times New Roman" w:cs="Times New Roman"/>
                <w:szCs w:val="20"/>
                <w:lang w:val="ru-RU" w:eastAsia="ru-RU"/>
              </w:rPr>
              <w:t>0,567</w:t>
            </w:r>
          </w:p>
        </w:tc>
        <w:tc>
          <w:tcPr>
            <w:tcW w:w="1493" w:type="dxa"/>
          </w:tcPr>
          <w:p w14:paraId="5882F6CB" w14:textId="77777777" w:rsidR="002D59E3" w:rsidRPr="008424EE" w:rsidRDefault="002D59E3" w:rsidP="000A007C">
            <w:pPr>
              <w:tabs>
                <w:tab w:val="right" w:leader="dot" w:pos="9639"/>
              </w:tabs>
              <w:spacing w:line="360" w:lineRule="auto"/>
              <w:jc w:val="both"/>
              <w:rPr>
                <w:rFonts w:ascii="Times New Roman" w:hAnsi="Times New Roman" w:cs="Times New Roman"/>
                <w:szCs w:val="20"/>
                <w:lang w:eastAsia="ru-RU"/>
              </w:rPr>
            </w:pPr>
            <w:r>
              <w:rPr>
                <w:rFonts w:ascii="Times New Roman" w:hAnsi="Times New Roman" w:cs="Times New Roman"/>
                <w:szCs w:val="20"/>
                <w:lang w:eastAsia="ru-RU"/>
              </w:rPr>
              <w:t>1538,52</w:t>
            </w:r>
          </w:p>
        </w:tc>
      </w:tr>
      <w:tr w:rsidR="002D59E3" w14:paraId="1F2EF8FD" w14:textId="77777777" w:rsidTr="00AF7411">
        <w:tc>
          <w:tcPr>
            <w:tcW w:w="1992" w:type="dxa"/>
          </w:tcPr>
          <w:p w14:paraId="21C65DEC" w14:textId="77777777" w:rsidR="002D59E3" w:rsidRPr="008424EE" w:rsidRDefault="002D59E3" w:rsidP="000A007C">
            <w:pPr>
              <w:tabs>
                <w:tab w:val="right" w:leader="dot" w:pos="9639"/>
              </w:tabs>
              <w:spacing w:line="360" w:lineRule="auto"/>
              <w:jc w:val="both"/>
              <w:rPr>
                <w:rFonts w:ascii="Times New Roman" w:hAnsi="Times New Roman" w:cs="Times New Roman"/>
                <w:szCs w:val="20"/>
                <w:lang w:eastAsia="ru-RU"/>
              </w:rPr>
            </w:pPr>
            <w:r w:rsidRPr="008424EE">
              <w:rPr>
                <w:rFonts w:ascii="Times New Roman" w:hAnsi="Times New Roman" w:cs="Times New Roman"/>
                <w:szCs w:val="20"/>
                <w:lang w:eastAsia="ru-RU"/>
              </w:rPr>
              <w:t>Всього</w:t>
            </w:r>
          </w:p>
        </w:tc>
        <w:tc>
          <w:tcPr>
            <w:tcW w:w="1008" w:type="dxa"/>
          </w:tcPr>
          <w:p w14:paraId="520DDC28" w14:textId="77777777" w:rsidR="002D59E3" w:rsidRPr="008424EE" w:rsidRDefault="002D59E3" w:rsidP="000A007C">
            <w:pPr>
              <w:tabs>
                <w:tab w:val="right" w:leader="dot" w:pos="9639"/>
              </w:tabs>
              <w:spacing w:line="360" w:lineRule="auto"/>
              <w:ind w:left="284"/>
              <w:jc w:val="both"/>
              <w:rPr>
                <w:rFonts w:ascii="Times New Roman" w:hAnsi="Times New Roman" w:cs="Times New Roman"/>
                <w:szCs w:val="20"/>
                <w:lang w:eastAsia="ru-RU"/>
              </w:rPr>
            </w:pPr>
            <w:r w:rsidRPr="008424EE">
              <w:rPr>
                <w:rFonts w:ascii="Times New Roman" w:hAnsi="Times New Roman" w:cs="Times New Roman"/>
                <w:szCs w:val="20"/>
                <w:lang w:eastAsia="ru-RU"/>
              </w:rPr>
              <w:t>48</w:t>
            </w:r>
          </w:p>
        </w:tc>
        <w:tc>
          <w:tcPr>
            <w:tcW w:w="960" w:type="dxa"/>
          </w:tcPr>
          <w:p w14:paraId="78C3D7EC" w14:textId="77777777" w:rsidR="002D59E3" w:rsidRPr="008424EE" w:rsidRDefault="002D59E3" w:rsidP="000A007C">
            <w:pPr>
              <w:tabs>
                <w:tab w:val="right" w:leader="dot" w:pos="9639"/>
              </w:tabs>
              <w:spacing w:line="360" w:lineRule="auto"/>
              <w:ind w:left="-3"/>
              <w:jc w:val="both"/>
              <w:rPr>
                <w:rFonts w:ascii="Times New Roman" w:hAnsi="Times New Roman" w:cs="Times New Roman"/>
                <w:szCs w:val="20"/>
                <w:lang w:eastAsia="ru-RU"/>
              </w:rPr>
            </w:pPr>
            <w:r w:rsidRPr="008424EE">
              <w:rPr>
                <w:rFonts w:ascii="Times New Roman" w:hAnsi="Times New Roman" w:cs="Times New Roman"/>
                <w:szCs w:val="20"/>
                <w:lang w:eastAsia="ru-RU"/>
              </w:rPr>
              <w:t>-</w:t>
            </w:r>
          </w:p>
        </w:tc>
        <w:tc>
          <w:tcPr>
            <w:tcW w:w="1254" w:type="dxa"/>
          </w:tcPr>
          <w:p w14:paraId="0C3F806F" w14:textId="77777777" w:rsidR="002D59E3" w:rsidRPr="008424EE" w:rsidRDefault="002D59E3" w:rsidP="000A007C">
            <w:pPr>
              <w:tabs>
                <w:tab w:val="right" w:leader="dot" w:pos="9639"/>
              </w:tabs>
              <w:spacing w:line="360" w:lineRule="auto"/>
              <w:jc w:val="both"/>
              <w:rPr>
                <w:rFonts w:ascii="Times New Roman" w:hAnsi="Times New Roman" w:cs="Times New Roman"/>
                <w:szCs w:val="20"/>
                <w:lang w:eastAsia="ru-RU"/>
              </w:rPr>
            </w:pPr>
            <w:r w:rsidRPr="008424EE">
              <w:rPr>
                <w:rFonts w:ascii="Times New Roman" w:hAnsi="Times New Roman" w:cs="Times New Roman"/>
                <w:szCs w:val="20"/>
                <w:lang w:eastAsia="ru-RU"/>
              </w:rPr>
              <w:t>1676,3</w:t>
            </w:r>
          </w:p>
        </w:tc>
        <w:tc>
          <w:tcPr>
            <w:tcW w:w="1266" w:type="dxa"/>
          </w:tcPr>
          <w:p w14:paraId="7B2ED400" w14:textId="77777777" w:rsidR="002D59E3" w:rsidRPr="008424EE" w:rsidRDefault="002D59E3" w:rsidP="000A007C">
            <w:pPr>
              <w:tabs>
                <w:tab w:val="right" w:leader="dot" w:pos="9639"/>
              </w:tabs>
              <w:spacing w:line="360" w:lineRule="auto"/>
              <w:ind w:left="-61"/>
              <w:jc w:val="both"/>
              <w:rPr>
                <w:rFonts w:ascii="Times New Roman" w:hAnsi="Times New Roman" w:cs="Times New Roman"/>
                <w:szCs w:val="20"/>
                <w:lang w:eastAsia="ru-RU"/>
              </w:rPr>
            </w:pPr>
            <w:r w:rsidRPr="008424EE">
              <w:rPr>
                <w:rFonts w:ascii="Times New Roman" w:hAnsi="Times New Roman" w:cs="Times New Roman"/>
                <w:szCs w:val="20"/>
                <w:lang w:eastAsia="ru-RU"/>
              </w:rPr>
              <w:t>1516,7</w:t>
            </w:r>
          </w:p>
        </w:tc>
        <w:tc>
          <w:tcPr>
            <w:tcW w:w="1065" w:type="dxa"/>
          </w:tcPr>
          <w:p w14:paraId="4E87EE3F" w14:textId="77777777" w:rsidR="002D59E3" w:rsidRPr="008424EE" w:rsidRDefault="002D59E3" w:rsidP="000A007C">
            <w:pPr>
              <w:tabs>
                <w:tab w:val="right" w:leader="dot" w:pos="9639"/>
              </w:tabs>
              <w:spacing w:line="360" w:lineRule="auto"/>
              <w:ind w:left="-119"/>
              <w:jc w:val="both"/>
              <w:rPr>
                <w:rFonts w:ascii="Times New Roman" w:hAnsi="Times New Roman" w:cs="Times New Roman"/>
                <w:szCs w:val="20"/>
                <w:lang w:eastAsia="ru-RU"/>
              </w:rPr>
            </w:pPr>
            <w:r w:rsidRPr="008424EE">
              <w:rPr>
                <w:rFonts w:ascii="Times New Roman" w:hAnsi="Times New Roman" w:cs="Times New Roman"/>
                <w:szCs w:val="20"/>
                <w:lang w:eastAsia="ru-RU"/>
              </w:rPr>
              <w:t>1496,4</w:t>
            </w:r>
          </w:p>
        </w:tc>
        <w:tc>
          <w:tcPr>
            <w:tcW w:w="1042" w:type="dxa"/>
          </w:tcPr>
          <w:p w14:paraId="4FCBD69B" w14:textId="77777777" w:rsidR="002D59E3" w:rsidRPr="008424EE" w:rsidRDefault="002D59E3" w:rsidP="000A007C">
            <w:pPr>
              <w:tabs>
                <w:tab w:val="right" w:leader="dot" w:pos="9639"/>
              </w:tabs>
              <w:spacing w:line="360" w:lineRule="auto"/>
              <w:jc w:val="both"/>
              <w:rPr>
                <w:rFonts w:ascii="Times New Roman" w:hAnsi="Times New Roman" w:cs="Times New Roman"/>
                <w:szCs w:val="20"/>
                <w:lang w:val="ru-RU" w:eastAsia="ru-RU"/>
              </w:rPr>
            </w:pPr>
            <w:r w:rsidRPr="008424EE">
              <w:rPr>
                <w:rFonts w:ascii="Times New Roman" w:hAnsi="Times New Roman" w:cs="Times New Roman"/>
                <w:szCs w:val="20"/>
                <w:lang w:val="ru-RU" w:eastAsia="ru-RU"/>
              </w:rPr>
              <w:t>0,567</w:t>
            </w:r>
          </w:p>
        </w:tc>
        <w:tc>
          <w:tcPr>
            <w:tcW w:w="1493" w:type="dxa"/>
          </w:tcPr>
          <w:p w14:paraId="59F4CB7A" w14:textId="77777777" w:rsidR="002D59E3" w:rsidRPr="008424EE" w:rsidRDefault="002D59E3" w:rsidP="000A007C">
            <w:pPr>
              <w:tabs>
                <w:tab w:val="right" w:leader="dot" w:pos="9639"/>
              </w:tabs>
              <w:spacing w:line="360" w:lineRule="auto"/>
              <w:ind w:left="-44"/>
              <w:jc w:val="both"/>
              <w:rPr>
                <w:rFonts w:ascii="Times New Roman" w:hAnsi="Times New Roman" w:cs="Times New Roman"/>
                <w:szCs w:val="20"/>
                <w:lang w:eastAsia="ru-RU"/>
              </w:rPr>
            </w:pPr>
            <w:r>
              <w:rPr>
                <w:rFonts w:ascii="Times New Roman" w:hAnsi="Times New Roman" w:cs="Times New Roman"/>
                <w:szCs w:val="20"/>
                <w:lang w:eastAsia="ru-RU"/>
              </w:rPr>
              <w:t>1538,52</w:t>
            </w:r>
          </w:p>
        </w:tc>
      </w:tr>
    </w:tbl>
    <w:p w14:paraId="6812CA70" w14:textId="77777777" w:rsidR="002D59E3" w:rsidRDefault="002D59E3" w:rsidP="000A007C">
      <w:pPr>
        <w:spacing w:after="120" w:line="360" w:lineRule="auto"/>
        <w:jc w:val="both"/>
        <w:rPr>
          <w:lang w:eastAsia="ru-RU"/>
        </w:rPr>
      </w:pPr>
      <w:r>
        <w:rPr>
          <w:lang w:eastAsia="ru-RU"/>
        </w:rPr>
        <w:t xml:space="preserve">        </w:t>
      </w:r>
    </w:p>
    <w:p w14:paraId="33ED244C" w14:textId="77777777" w:rsidR="002D59E3" w:rsidRPr="00677E99" w:rsidRDefault="002D59E3" w:rsidP="000A007C">
      <w:pPr>
        <w:spacing w:after="120" w:line="360" w:lineRule="auto"/>
        <w:ind w:firstLine="709"/>
        <w:jc w:val="both"/>
        <w:rPr>
          <w:rFonts w:ascii="Times New Roman" w:hAnsi="Times New Roman" w:cs="Times New Roman"/>
        </w:rPr>
      </w:pPr>
      <w:r>
        <w:rPr>
          <w:lang w:eastAsia="ru-RU"/>
        </w:rPr>
        <w:t xml:space="preserve"> </w:t>
      </w:r>
      <w:r w:rsidRPr="00677E99">
        <w:rPr>
          <w:rFonts w:ascii="Times New Roman" w:hAnsi="Times New Roman" w:cs="Times New Roman"/>
        </w:rPr>
        <w:t xml:space="preserve">Як видно з таблиці 1.1   вільний залишок сировини, в обсязі  0,567т, що дозволяє будівництво цеху  з випуску дієтичних консервів. </w:t>
      </w:r>
    </w:p>
    <w:p w14:paraId="2B9649E2" w14:textId="77777777" w:rsidR="002D59E3" w:rsidRPr="00677E99" w:rsidRDefault="002D59E3" w:rsidP="000A007C">
      <w:pPr>
        <w:numPr>
          <w:ilvl w:val="1"/>
          <w:numId w:val="9"/>
        </w:numPr>
        <w:spacing w:after="120" w:line="360" w:lineRule="auto"/>
        <w:ind w:left="1070" w:firstLine="709"/>
        <w:jc w:val="both"/>
        <w:rPr>
          <w:rFonts w:ascii="Times New Roman" w:hAnsi="Times New Roman" w:cs="Times New Roman"/>
          <w:b/>
          <w:bCs/>
          <w:szCs w:val="16"/>
        </w:rPr>
      </w:pPr>
      <w:r w:rsidRPr="00677E99">
        <w:rPr>
          <w:rFonts w:ascii="Times New Roman" w:hAnsi="Times New Roman" w:cs="Times New Roman"/>
          <w:b/>
          <w:bCs/>
          <w:szCs w:val="16"/>
        </w:rPr>
        <w:lastRenderedPageBreak/>
        <w:t xml:space="preserve"> Обґрунтування технічної можливості будівництва підприємства</w:t>
      </w:r>
    </w:p>
    <w:p w14:paraId="3F9D2783" w14:textId="77777777" w:rsidR="002D59E3" w:rsidRPr="00677E99" w:rsidRDefault="002D59E3" w:rsidP="000A007C">
      <w:pPr>
        <w:spacing w:after="120" w:line="360" w:lineRule="auto"/>
        <w:jc w:val="both"/>
        <w:rPr>
          <w:rFonts w:ascii="Times New Roman" w:hAnsi="Times New Roman" w:cs="Times New Roman"/>
        </w:rPr>
      </w:pPr>
      <w:r w:rsidRPr="00677E99">
        <w:rPr>
          <w:rFonts w:ascii="Times New Roman" w:hAnsi="Times New Roman" w:cs="Times New Roman"/>
        </w:rPr>
        <w:t>Консерви є одним з найважливіших видів товарів широкого вжитку. Світове виробництво консервів у 2012 р сягнуло за відмітку 150 млрд. доларів США. В Криму, Миколаївській, Херсонській і Одеській областях виробляють біля 40% всіх плодоовочевих консервів від загальнонаціональних обсягів. Виробництво овочів та фруктів розвинуте також на сході України, зокрема в Запорізькій, Полтавській, Донецькій областях. Однак світовий ринок ставить нові вимоги щодо властивостей і якості консервної продукції, виникає потреба в інноваційних способах консервування і визначенні механізмів їхнього ефективного впровадження вітчизняними підприємствами в умовах кризи.</w:t>
      </w:r>
    </w:p>
    <w:p w14:paraId="0B01A037" w14:textId="77777777" w:rsidR="002D59E3" w:rsidRPr="00677E99" w:rsidRDefault="002D59E3" w:rsidP="000A007C">
      <w:pPr>
        <w:spacing w:after="120" w:line="360" w:lineRule="auto"/>
        <w:jc w:val="both"/>
        <w:rPr>
          <w:rFonts w:ascii="Times New Roman" w:hAnsi="Times New Roman" w:cs="Times New Roman"/>
        </w:rPr>
      </w:pPr>
      <w:r w:rsidRPr="00677E99">
        <w:rPr>
          <w:rFonts w:ascii="Times New Roman" w:hAnsi="Times New Roman" w:cs="Times New Roman"/>
        </w:rPr>
        <w:t>На даний момент консервна промисловість потребує вагомого розвитку і підтримки з боку держави, бо наша країна має досить вагомий потенціал. У нашій країні є природні передумови для розвитку сільського господарства і потрібно відзначити, як в Україні не має жодна інша держава в світі. При раціональному використанні природного потенціалу Україна спроможна забезпечити продукцією кількість населення, що в 5-7 разів перевищує власне. Виробництво консервів має велике значення для населення нашої країни. Консервовані харчові продукти дозволяють в значній мірі скоротити тривалість часу на приготування їжі в домашніх умовах, урізноманітнити меню, забезпечити цілорічне харчування населення .</w:t>
      </w:r>
    </w:p>
    <w:p w14:paraId="586C065E" w14:textId="77777777" w:rsidR="002D59E3" w:rsidRPr="00677E99" w:rsidRDefault="002D59E3" w:rsidP="000A007C">
      <w:pPr>
        <w:spacing w:line="360" w:lineRule="auto"/>
        <w:ind w:firstLine="708"/>
        <w:jc w:val="both"/>
        <w:rPr>
          <w:rFonts w:ascii="Times New Roman" w:hAnsi="Times New Roman" w:cs="Times New Roman"/>
        </w:rPr>
      </w:pPr>
      <w:r w:rsidRPr="00677E99">
        <w:rPr>
          <w:rFonts w:ascii="Times New Roman" w:hAnsi="Times New Roman" w:cs="Times New Roman"/>
        </w:rPr>
        <w:t>Основний шлях нарощування виробничої потужності підприємства – це   будівництво спеціалізованих  цехів з виробництва дієтичних  консервів.</w:t>
      </w:r>
    </w:p>
    <w:p w14:paraId="433D1A51" w14:textId="77777777" w:rsidR="002D59E3" w:rsidRPr="00677E99" w:rsidRDefault="002D59E3" w:rsidP="000A007C">
      <w:pPr>
        <w:spacing w:line="360" w:lineRule="auto"/>
        <w:jc w:val="both"/>
        <w:rPr>
          <w:rFonts w:ascii="Times New Roman" w:hAnsi="Times New Roman" w:cs="Times New Roman"/>
        </w:rPr>
      </w:pPr>
      <w:r w:rsidRPr="00677E99">
        <w:rPr>
          <w:rFonts w:ascii="Times New Roman" w:hAnsi="Times New Roman" w:cs="Times New Roman"/>
        </w:rPr>
        <w:tab/>
        <w:t xml:space="preserve">Збереження здоров’я людини є найважливішою умовою для повноцінного життя та розвитку. Цьому сприяє раціональне та збалансоване харчування, яке необхідне для організму людини з початку його існування. Саме тому дуже важливим є питання організації раціонального харчування у дитячому віці, що дозволить сформуватися всім органам і системам, які в майбутньому забезпечать стан здоров’я людини. </w:t>
      </w:r>
    </w:p>
    <w:p w14:paraId="1A276AEC"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rPr>
        <w:lastRenderedPageBreak/>
        <w:t>В основі профілактичного харчування лежить раціональне харчування, яке побудоване з урахуванням обміну шкідливих речовин в організмі людини та оздоровчої дії окремих харчових продуктів, що захищають організм людини від негативного впливу хімічних сполук та фізичних чинників. Профілактичне харчування входить як обов'язковий компонент у систему запобіжних та оздоровчих заходів, спрямованих на обмеження негативної дії на організм шкідливих речовин. Консерви профілактичного харчування характеризуються в основному багатокомпозиційним складом, який обумовлює функціональний вплив комплексу біологічно-активних речовин (БАР), рослинної сировини та збагачуючих добавок на організм людини.</w:t>
      </w:r>
    </w:p>
    <w:p w14:paraId="753D9CDF" w14:textId="77777777" w:rsidR="002D59E3" w:rsidRPr="00677E99" w:rsidRDefault="002D59E3" w:rsidP="000A007C">
      <w:pPr>
        <w:spacing w:line="360" w:lineRule="auto"/>
        <w:ind w:firstLine="720"/>
        <w:jc w:val="both"/>
        <w:rPr>
          <w:rFonts w:ascii="Times New Roman" w:hAnsi="Times New Roman" w:cs="Times New Roman"/>
        </w:rPr>
      </w:pPr>
      <w:r w:rsidRPr="00677E99">
        <w:rPr>
          <w:rFonts w:ascii="Times New Roman" w:hAnsi="Times New Roman" w:cs="Times New Roman"/>
        </w:rPr>
        <w:t xml:space="preserve">За останні п’ятнадцять років в Україні різко збільшилася кількість захворювань і знизилася тривалість життя. Головні причини цього мають соціально-економічні корені. Гостро стоїть проблема якості харчової сировини і харчових продуктів, а також відсутність у більшості населення сучасних знань як в галузі здорового харчування, так і дієтичного. У зв’язку з цим зросла частота «хвороб цивілізації», до яких відносять карієс та хвороби робота ротової порожнини, атеросклероз і його наслідки, цукровий діабет, надлишкову вагу, злоякісні новоутворення, карієс зубів. Саме популяризація дієтичного харчування, особливістю якого є його доступність усім верствам населення, може сприяти відновленню порушених функцій організму людини, посиленню лікувального ефекту лікарських препаратів, мобілізації захисних сил, попередженню загострень захворювань, підвищенню працездатності, і в загальному, поліпшенню якості життя. Реалізація принципів дієтичного харчування повинна забезпечуватися не лише у домашньому харчуванні, але і в санаторно-лікувальних установах, школах і дитячих садочках, інтернатах, закладах ресторанного господарства. А це, в свою чергу, повинно відображатись у посадових обов’язках керівників підприємств, головних лікарів, заступників головних лікарів по медичній частині, завідуючих виробництвом, шеф-кухарів, лікуючих лікарів, а також кухарів. Правильне харчування важливе для життєдіяльності здорового організму, та особливого значення воно набуває для </w:t>
      </w:r>
      <w:r w:rsidRPr="00677E99">
        <w:rPr>
          <w:rFonts w:ascii="Times New Roman" w:hAnsi="Times New Roman" w:cs="Times New Roman"/>
        </w:rPr>
        <w:lastRenderedPageBreak/>
        <w:t>людини хворої. При лікуванні багатьох захворювань медикаменти не дають належного ефекту, якщо вони не поєднуються з відповідним</w:t>
      </w:r>
    </w:p>
    <w:p w14:paraId="57B81F9B" w14:textId="77777777" w:rsidR="002D59E3" w:rsidRPr="00677E99" w:rsidRDefault="002D59E3" w:rsidP="000A007C">
      <w:pPr>
        <w:spacing w:line="360" w:lineRule="auto"/>
        <w:jc w:val="both"/>
        <w:rPr>
          <w:rFonts w:ascii="Times New Roman" w:hAnsi="Times New Roman" w:cs="Times New Roman"/>
        </w:rPr>
      </w:pPr>
      <w:r w:rsidRPr="00677E99">
        <w:rPr>
          <w:rFonts w:ascii="Times New Roman" w:hAnsi="Times New Roman" w:cs="Times New Roman"/>
        </w:rPr>
        <w:t>лікувальним харчуванням. Лікувальним або дієтичним є харчування, що повною мірою відповідає потребам хворого організму в харчових речовинах та способах кулінарної обробки продуктів. Основне його завдання – зняти навантаження з хворих органів та відновити порушену рівновагу в організмі під час хвороби. Лікувальне харчування ґрунтується на загальних принципах раціонального харчування і має бути повноцінним, враховувати особливості захворювання. Їжу для хворих готують за правилами раціональної технології. Вона має деякі  особливості, які передбачають певний набір продуктів для кожної лікувальної дієти, забезпечення щадних режимів харчування, застосування спеціальних прийомів обробки, що зменшують вміст певних речовин (цукрів, екстрактивних речовин), обмеження солі і прянощів, підвищення вітамінної активності страв. Виключаючи з раціону окремі речовини або різко обмежуючи їх, слід зберегти при цьому смакові властивості їжі. Коли їжа смачна, вона краще перетравлюється і засвоюється організмом. Враховуючи зміни умов існування сучасної людини, дієтхарчування повинне набувати особливого характеру.</w:t>
      </w:r>
    </w:p>
    <w:p w14:paraId="4DA15C3E"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rPr>
        <w:t xml:space="preserve"> Проте, незважаючи на неухильне зростання в забезпеченні дієтхарчуванням людей, що потребують його, ця проблема ще далека від свого рішення. В спеціальні дієти вводять продукти, які прискорюють виведення з організму шкідливих речовин, і вилучають продукти, що сприяють швидкому їх засвоєнню. Лікувально-профілактичне харчування сприяє захищеності організму від впливу зовнішнього середовища.</w:t>
      </w:r>
    </w:p>
    <w:p w14:paraId="425C95AF"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rPr>
        <w:t>Одним з кращих видів десертів, що задовольняють тягу до солодкого, але одночасно дуже корисних, фахівці вважають яблучне пюре. Дана страва є відмінною альтернативою нездоровим магазинним ласощам, що змушують нас швидко набирати вагу.</w:t>
      </w:r>
    </w:p>
    <w:p w14:paraId="74E72846"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rPr>
        <w:t xml:space="preserve">"Яблука є гарним джерелом клітковини і антиоксидантів — їх споживання покращує здоров'я серця, сприяє схудненню, знижує ризик розвитку раку і діабету. </w:t>
      </w:r>
      <w:r w:rsidRPr="00677E99">
        <w:rPr>
          <w:rFonts w:ascii="Times New Roman" w:hAnsi="Times New Roman" w:cs="Times New Roman"/>
          <w:lang w:val="ru-RU"/>
        </w:rPr>
        <w:t>Оздоровчими якостями відрізняється і пюре з н</w:t>
      </w:r>
      <w:r w:rsidRPr="00677E99">
        <w:rPr>
          <w:rFonts w:ascii="Times New Roman" w:hAnsi="Times New Roman" w:cs="Times New Roman"/>
        </w:rPr>
        <w:t>их»</w:t>
      </w:r>
    </w:p>
    <w:p w14:paraId="6300ED21" w14:textId="77777777" w:rsidR="002D59E3" w:rsidRPr="00677E99" w:rsidRDefault="002D59E3" w:rsidP="000A007C">
      <w:pPr>
        <w:spacing w:line="360" w:lineRule="auto"/>
        <w:ind w:left="2123" w:firstLine="709"/>
        <w:jc w:val="both"/>
        <w:rPr>
          <w:rFonts w:ascii="Times New Roman" w:hAnsi="Times New Roman" w:cs="Times New Roman"/>
          <w:bCs/>
        </w:rPr>
      </w:pPr>
      <w:r w:rsidRPr="00677E99">
        <w:rPr>
          <w:rFonts w:ascii="Times New Roman" w:hAnsi="Times New Roman" w:cs="Times New Roman"/>
          <w:lang w:val="ru-RU"/>
        </w:rPr>
        <w:t xml:space="preserve"> </w:t>
      </w:r>
      <w:r w:rsidRPr="00677E99">
        <w:rPr>
          <w:rFonts w:ascii="Times New Roman" w:hAnsi="Times New Roman" w:cs="Times New Roman"/>
        </w:rPr>
        <w:t>К</w:t>
      </w:r>
      <w:r w:rsidRPr="00677E99">
        <w:rPr>
          <w:rFonts w:ascii="Times New Roman" w:hAnsi="Times New Roman" w:cs="Times New Roman"/>
          <w:lang w:val="ru-RU"/>
        </w:rPr>
        <w:t xml:space="preserve">орисні властивості  </w:t>
      </w:r>
      <w:r w:rsidRPr="00677E99">
        <w:rPr>
          <w:rFonts w:ascii="Times New Roman" w:hAnsi="Times New Roman" w:cs="Times New Roman"/>
          <w:bCs/>
        </w:rPr>
        <w:t>Обуелене:</w:t>
      </w:r>
    </w:p>
    <w:p w14:paraId="3595F3D0"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rPr>
        <w:lastRenderedPageBreak/>
        <w:fldChar w:fldCharType="begin"/>
      </w:r>
      <w:r w:rsidRPr="00677E99">
        <w:rPr>
          <w:rFonts w:ascii="Times New Roman" w:hAnsi="Times New Roman" w:cs="Times New Roman"/>
        </w:rPr>
        <w:instrText xml:space="preserve"> INCLUDEPICTURE "https://shuba.life/static/content/thumbs/1905x884/9/95/ywwa2c---c1905x884x50px50p-up--929c2bebf4dcb92f3b3a315d26929959.jpg" \* MERGEFORMATINET </w:instrText>
      </w:r>
      <w:r w:rsidRPr="00677E99">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INCLUDEPICTURE  "https://shuba.life/static/content/thumbs/1905x884/9/95/ywwa2c---c1905x884x50px50p-up--929c2bebf4dcb92f3b3a315d26929959.jpg" \* MERGEFORMATINET </w:instrText>
      </w:r>
      <w:r w:rsidR="00000000">
        <w:rPr>
          <w:rFonts w:ascii="Times New Roman" w:hAnsi="Times New Roman" w:cs="Times New Roman"/>
        </w:rPr>
        <w:fldChar w:fldCharType="separate"/>
      </w:r>
      <w:r w:rsidR="000A007C">
        <w:rPr>
          <w:rFonts w:ascii="Times New Roman" w:hAnsi="Times New Roman" w:cs="Times New Roman"/>
        </w:rPr>
        <w:pict w14:anchorId="25A3A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Апфельмус: неймовірно ніжне яблучне пюре" style="width:443.25pt;height:205.5pt;mso-position-horizontal-relative:page;mso-position-vertical-relative:page">
            <v:imagedata r:id="rId37" r:href="rId38"/>
          </v:shape>
        </w:pict>
      </w:r>
      <w:r w:rsidR="00000000">
        <w:rPr>
          <w:rFonts w:ascii="Times New Roman" w:hAnsi="Times New Roman" w:cs="Times New Roman"/>
        </w:rPr>
        <w:fldChar w:fldCharType="end"/>
      </w:r>
      <w:r w:rsidRPr="00677E99">
        <w:rPr>
          <w:rFonts w:ascii="Times New Roman" w:hAnsi="Times New Roman" w:cs="Times New Roman"/>
        </w:rPr>
        <w:fldChar w:fldCharType="end"/>
      </w:r>
    </w:p>
    <w:p w14:paraId="54B750D2"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b/>
          <w:bCs/>
        </w:rPr>
        <w:t>Забезпечує антиоксидантами</w:t>
      </w:r>
    </w:p>
    <w:p w14:paraId="17A47576"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rPr>
        <w:t>Яблучне пюре містить антиоксиданти — ці фітохімічні речовини захищають клітини організму від окисного стресу, перешкоджають розвитку запалення.</w:t>
      </w:r>
    </w:p>
    <w:p w14:paraId="1B3AFC4C"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b/>
          <w:bCs/>
        </w:rPr>
        <w:t>Забезпечує вітаміном С</w:t>
      </w:r>
    </w:p>
    <w:p w14:paraId="40EDAD93" w14:textId="77777777" w:rsidR="002D59E3" w:rsidRPr="00677E99" w:rsidRDefault="002D59E3" w:rsidP="000A007C">
      <w:pPr>
        <w:spacing w:line="360" w:lineRule="auto"/>
        <w:ind w:firstLine="709"/>
        <w:jc w:val="both"/>
        <w:rPr>
          <w:rFonts w:ascii="Times New Roman" w:hAnsi="Times New Roman" w:cs="Times New Roman"/>
        </w:rPr>
      </w:pPr>
      <w:r w:rsidRPr="00677E99">
        <w:rPr>
          <w:rFonts w:ascii="Times New Roman" w:hAnsi="Times New Roman" w:cs="Times New Roman"/>
        </w:rPr>
        <w:t>Він необхідний для утворення м'язів, кровоносних судин і хрящів, а також використовується організмом у виробленні колагену — білка, що надає шкірі еластичність і гладкість. Крім того, вітамін підтримує засвоєння заліза і прискорює процеси регенерації.</w:t>
      </w:r>
    </w:p>
    <w:p w14:paraId="7928C28E" w14:textId="77777777" w:rsidR="002D59E3" w:rsidRPr="00677E99" w:rsidRDefault="002D59E3" w:rsidP="000A007C">
      <w:pPr>
        <w:spacing w:line="360" w:lineRule="auto"/>
        <w:ind w:firstLine="709"/>
        <w:jc w:val="both"/>
        <w:rPr>
          <w:rFonts w:ascii="Times New Roman" w:hAnsi="Times New Roman" w:cs="Times New Roman"/>
          <w:lang w:val="ru-RU"/>
        </w:rPr>
      </w:pPr>
      <w:r w:rsidRPr="00677E99">
        <w:rPr>
          <w:rFonts w:ascii="Times New Roman" w:hAnsi="Times New Roman" w:cs="Times New Roman"/>
          <w:b/>
          <w:bCs/>
          <w:lang w:val="ru-RU"/>
        </w:rPr>
        <w:t>Забезпечує клітковиною</w:t>
      </w:r>
    </w:p>
    <w:p w14:paraId="2BBCBFD7" w14:textId="77777777" w:rsidR="002D59E3" w:rsidRPr="00677E99" w:rsidRDefault="002D59E3" w:rsidP="000A007C">
      <w:pPr>
        <w:spacing w:line="360" w:lineRule="auto"/>
        <w:ind w:firstLine="709"/>
        <w:jc w:val="both"/>
        <w:rPr>
          <w:rFonts w:ascii="Times New Roman" w:hAnsi="Times New Roman" w:cs="Times New Roman"/>
          <w:lang w:val="ru-RU"/>
        </w:rPr>
      </w:pPr>
      <w:r w:rsidRPr="00677E99">
        <w:rPr>
          <w:rFonts w:ascii="Times New Roman" w:hAnsi="Times New Roman" w:cs="Times New Roman"/>
          <w:lang w:val="ru-RU"/>
        </w:rPr>
        <w:t>Її споживання допомагає знизити рівень холестерину у крові. Крім того, розчинні волокна, наявні у яблучному пюре у вигляді пектину, можуть діяти як пребіотик і сприяти здоров'ю травної системи. Це також може бути корисним під час лікування порушень травлення, закрепів.</w:t>
      </w:r>
    </w:p>
    <w:p w14:paraId="0318777F" w14:textId="77777777" w:rsidR="002D59E3" w:rsidRPr="00677E99" w:rsidRDefault="002D59E3" w:rsidP="000A007C">
      <w:pPr>
        <w:spacing w:line="360" w:lineRule="auto"/>
        <w:ind w:firstLine="709"/>
        <w:jc w:val="both"/>
        <w:rPr>
          <w:rFonts w:ascii="Times New Roman" w:hAnsi="Times New Roman" w:cs="Times New Roman"/>
          <w:lang w:val="ru-RU"/>
        </w:rPr>
      </w:pPr>
      <w:r w:rsidRPr="00677E99">
        <w:rPr>
          <w:rFonts w:ascii="Times New Roman" w:hAnsi="Times New Roman" w:cs="Times New Roman"/>
          <w:b/>
          <w:bCs/>
          <w:lang w:val="ru-RU"/>
        </w:rPr>
        <w:t>Забезпечує поліфенолами</w:t>
      </w:r>
    </w:p>
    <w:p w14:paraId="5CACF530" w14:textId="77777777" w:rsidR="002D59E3" w:rsidRPr="00677E99" w:rsidRDefault="002D59E3" w:rsidP="000A007C">
      <w:pPr>
        <w:spacing w:line="360" w:lineRule="auto"/>
        <w:ind w:firstLine="709"/>
        <w:jc w:val="both"/>
        <w:rPr>
          <w:rFonts w:ascii="Times New Roman" w:hAnsi="Times New Roman" w:cs="Times New Roman"/>
          <w:lang w:val="ru-RU"/>
        </w:rPr>
      </w:pPr>
      <w:r w:rsidRPr="00677E99">
        <w:rPr>
          <w:rFonts w:ascii="Times New Roman" w:hAnsi="Times New Roman" w:cs="Times New Roman"/>
          <w:lang w:val="ru-RU"/>
        </w:rPr>
        <w:t>Дані сполуки допомагають контролювати кров'яний тиск, що знижує ризик розвитку серцевих захворювань, інсульту.</w:t>
      </w:r>
    </w:p>
    <w:p w14:paraId="7247192A" w14:textId="77777777" w:rsidR="002D59E3" w:rsidRPr="00677E99" w:rsidRDefault="002D59E3" w:rsidP="000A007C">
      <w:pPr>
        <w:spacing w:line="360" w:lineRule="auto"/>
        <w:ind w:firstLine="709"/>
        <w:jc w:val="both"/>
        <w:rPr>
          <w:rFonts w:ascii="Times New Roman" w:hAnsi="Times New Roman" w:cs="Times New Roman"/>
          <w:lang w:val="ru-RU"/>
        </w:rPr>
      </w:pPr>
      <w:r w:rsidRPr="00677E99">
        <w:rPr>
          <w:rFonts w:ascii="Times New Roman" w:hAnsi="Times New Roman" w:cs="Times New Roman"/>
        </w:rPr>
        <w:lastRenderedPageBreak/>
        <w:fldChar w:fldCharType="begin"/>
      </w:r>
      <w:r w:rsidRPr="00677E99">
        <w:rPr>
          <w:rFonts w:ascii="Times New Roman" w:hAnsi="Times New Roman" w:cs="Times New Roman"/>
        </w:rPr>
        <w:instrText xml:space="preserve"> INCLUDEPICTURE "https://static.1000.menu/img/content-v2/9c/af/12067/yablochnoe-pure-so-sguschenkoi-na-zimu-nejenka_1658649824_19_max.jpg" \* MERGEFORMATINET </w:instrText>
      </w:r>
      <w:r w:rsidRPr="00677E99">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INCLUDEPICTURE  "https://static.1000.menu/img/content-v2/9c/af/12067/yablochnoe-pure-so-sguschenkoi-na-zimu-nejenka_1658649824_19_max.jpg" \* MERGEFORMATINET </w:instrText>
      </w:r>
      <w:r w:rsidR="00000000">
        <w:rPr>
          <w:rFonts w:ascii="Times New Roman" w:hAnsi="Times New Roman" w:cs="Times New Roman"/>
        </w:rPr>
        <w:fldChar w:fldCharType="separate"/>
      </w:r>
      <w:r w:rsidR="000A007C">
        <w:rPr>
          <w:rFonts w:ascii="Times New Roman" w:hAnsi="Times New Roman" w:cs="Times New Roman"/>
        </w:rPr>
        <w:pict w14:anchorId="11FF2EC0">
          <v:shape id="Picture 2" o:spid="_x0000_i1026" type="#_x0000_t75" alt="Яблочное пюре со сгущенкой на зиму Неженка рецепт с фото пошагово -  1000.menu" style="width:435pt;height:326.25pt;mso-position-horizontal-relative:page;mso-position-vertical-relative:page">
            <v:imagedata r:id="rId39" r:href="rId40"/>
          </v:shape>
        </w:pict>
      </w:r>
      <w:r w:rsidR="00000000">
        <w:rPr>
          <w:rFonts w:ascii="Times New Roman" w:hAnsi="Times New Roman" w:cs="Times New Roman"/>
        </w:rPr>
        <w:fldChar w:fldCharType="end"/>
      </w:r>
      <w:r w:rsidRPr="00677E99">
        <w:rPr>
          <w:rFonts w:ascii="Times New Roman" w:hAnsi="Times New Roman" w:cs="Times New Roman"/>
          <w:lang w:val="ru-RU"/>
        </w:rPr>
        <w:fldChar w:fldCharType="end"/>
      </w:r>
    </w:p>
    <w:p w14:paraId="2C9D523A" w14:textId="77777777" w:rsidR="002D59E3" w:rsidRPr="00677E99" w:rsidRDefault="002D59E3" w:rsidP="000A007C">
      <w:pPr>
        <w:spacing w:line="360" w:lineRule="auto"/>
        <w:ind w:firstLine="709"/>
        <w:jc w:val="both"/>
        <w:rPr>
          <w:rFonts w:ascii="Times New Roman" w:hAnsi="Times New Roman" w:cs="Times New Roman"/>
          <w:lang w:val="ru-RU"/>
        </w:rPr>
      </w:pPr>
      <w:r w:rsidRPr="00677E99">
        <w:rPr>
          <w:rFonts w:ascii="Times New Roman" w:hAnsi="Times New Roman" w:cs="Times New Roman"/>
          <w:b/>
          <w:bCs/>
          <w:lang w:val="ru-RU"/>
        </w:rPr>
        <w:t>Забезпечує кверцетином</w:t>
      </w:r>
    </w:p>
    <w:p w14:paraId="2A683930" w14:textId="77777777" w:rsidR="002D59E3" w:rsidRPr="00677E99" w:rsidRDefault="002D59E3" w:rsidP="000A007C">
      <w:pPr>
        <w:spacing w:line="360" w:lineRule="auto"/>
        <w:ind w:firstLine="709"/>
        <w:jc w:val="both"/>
        <w:rPr>
          <w:rFonts w:ascii="Times New Roman" w:hAnsi="Times New Roman" w:cs="Times New Roman"/>
          <w:lang w:val="ru-RU"/>
        </w:rPr>
      </w:pPr>
      <w:r w:rsidRPr="00677E99">
        <w:rPr>
          <w:rFonts w:ascii="Times New Roman" w:hAnsi="Times New Roman" w:cs="Times New Roman"/>
          <w:lang w:val="ru-RU"/>
        </w:rPr>
        <w:t>Рослинний пігмент відомий своєю властивістю зміцнювати імунну систему, зменшувати запалення.</w:t>
      </w:r>
    </w:p>
    <w:p w14:paraId="7B66B02A" w14:textId="77777777" w:rsidR="002D59E3" w:rsidRPr="00677E99" w:rsidRDefault="002D59E3" w:rsidP="000A007C">
      <w:pPr>
        <w:spacing w:line="360" w:lineRule="auto"/>
        <w:ind w:firstLine="1134"/>
        <w:jc w:val="both"/>
        <w:rPr>
          <w:rFonts w:ascii="Times New Roman" w:hAnsi="Times New Roman" w:cs="Times New Roman"/>
        </w:rPr>
      </w:pPr>
      <w:r w:rsidRPr="00677E99">
        <w:rPr>
          <w:rFonts w:ascii="Times New Roman" w:hAnsi="Times New Roman" w:cs="Times New Roman"/>
        </w:rPr>
        <w:t>Населення України все менше самостійно консервують такі проблематичні види овочів як горошок, кукурудза, бобові, гриби, овочева ікра та ін., тому на цю продукцію збільшується попит і виробники мають можливість розширювати свої виробничі потужності та виробляти все більше продукції. Овочі – це незамінний продукт раціону харчування населення будь-якої країни, тому насиченість вітчизняного ринку овочевою продукцією показує забезпечення продовольчої безпеки України та створює необхідні передумови для заповнення нею відповідної ніші на внутрішньому та світовому ринку продовольства.</w:t>
      </w:r>
    </w:p>
    <w:p w14:paraId="2D813145" w14:textId="77777777" w:rsidR="002D59E3" w:rsidRPr="00677E99" w:rsidRDefault="002D59E3" w:rsidP="000A007C">
      <w:pPr>
        <w:spacing w:line="360" w:lineRule="auto"/>
        <w:ind w:firstLine="1134"/>
        <w:jc w:val="both"/>
        <w:rPr>
          <w:rFonts w:ascii="Times New Roman" w:hAnsi="Times New Roman" w:cs="Times New Roman"/>
        </w:rPr>
      </w:pPr>
      <w:r w:rsidRPr="00677E99">
        <w:rPr>
          <w:rFonts w:ascii="Times New Roman" w:hAnsi="Times New Roman" w:cs="Times New Roman"/>
        </w:rPr>
        <w:t xml:space="preserve">       В даній кваліфікаційні роботі передбачається встановити наступні технологічні лінії :</w:t>
      </w:r>
    </w:p>
    <w:p w14:paraId="504C0134" w14:textId="77777777" w:rsidR="002D59E3" w:rsidRPr="00677E99" w:rsidRDefault="002D59E3" w:rsidP="000A007C">
      <w:pPr>
        <w:spacing w:line="360" w:lineRule="auto"/>
        <w:jc w:val="both"/>
        <w:rPr>
          <w:rFonts w:ascii="Times New Roman" w:hAnsi="Times New Roman" w:cs="Times New Roman"/>
          <w:szCs w:val="24"/>
        </w:rPr>
      </w:pPr>
      <w:r w:rsidRPr="00677E99">
        <w:rPr>
          <w:rFonts w:ascii="Times New Roman" w:hAnsi="Times New Roman" w:cs="Times New Roman"/>
        </w:rPr>
        <w:t xml:space="preserve">     - Лінія з виробництва консервів „Компо яблучний з ксилітом” продуктивністю 18 тоб/зм, фасування в банку ІІІ-82-1000.</w:t>
      </w:r>
    </w:p>
    <w:p w14:paraId="0ED6F944" w14:textId="77777777" w:rsidR="002D59E3" w:rsidRPr="00677E99" w:rsidRDefault="002D59E3" w:rsidP="000A007C">
      <w:pPr>
        <w:spacing w:line="360" w:lineRule="auto"/>
        <w:jc w:val="both"/>
        <w:rPr>
          <w:rFonts w:ascii="Times New Roman" w:hAnsi="Times New Roman" w:cs="Times New Roman"/>
        </w:rPr>
      </w:pPr>
      <w:r w:rsidRPr="00677E99">
        <w:rPr>
          <w:rFonts w:ascii="Times New Roman" w:hAnsi="Times New Roman" w:cs="Times New Roman"/>
        </w:rPr>
        <w:lastRenderedPageBreak/>
        <w:t xml:space="preserve">     - Лінія з виробництва консервів „</w:t>
      </w:r>
      <w:bookmarkStart w:id="4" w:name="_Hlk118280821"/>
      <w:r w:rsidRPr="00677E99">
        <w:rPr>
          <w:rFonts w:ascii="Times New Roman" w:hAnsi="Times New Roman" w:cs="Times New Roman"/>
        </w:rPr>
        <w:t xml:space="preserve">Обуелене з яблук з ксилітом </w:t>
      </w:r>
      <w:bookmarkEnd w:id="4"/>
      <w:r w:rsidRPr="00677E99">
        <w:rPr>
          <w:rFonts w:ascii="Times New Roman" w:hAnsi="Times New Roman" w:cs="Times New Roman"/>
        </w:rPr>
        <w:t>” продуктивністю 18 тоб/зм, фасування в банку ІІІ-82-500.</w:t>
      </w:r>
    </w:p>
    <w:p w14:paraId="68256338" w14:textId="77777777" w:rsidR="002D59E3" w:rsidRPr="00677E99" w:rsidRDefault="002D59E3" w:rsidP="000A007C">
      <w:pPr>
        <w:spacing w:after="120" w:line="360" w:lineRule="auto"/>
        <w:ind w:left="120" w:firstLine="600"/>
        <w:jc w:val="both"/>
        <w:rPr>
          <w:rFonts w:ascii="Times New Roman" w:hAnsi="Times New Roman" w:cs="Times New Roman"/>
        </w:rPr>
      </w:pPr>
      <w:r w:rsidRPr="00677E99">
        <w:rPr>
          <w:rFonts w:ascii="Times New Roman" w:hAnsi="Times New Roman" w:cs="Times New Roman"/>
        </w:rPr>
        <w:t>Виходячи з кількості вільного залишку сировини (табл. 1.1), розробляємо варіанти проекту виробничої програми.</w:t>
      </w:r>
    </w:p>
    <w:p w14:paraId="7D5C3A0D" w14:textId="77777777" w:rsidR="002D59E3" w:rsidRPr="00677E99" w:rsidRDefault="002D59E3" w:rsidP="000A007C">
      <w:pPr>
        <w:spacing w:after="120" w:line="360" w:lineRule="auto"/>
        <w:ind w:left="120" w:firstLine="600"/>
        <w:jc w:val="both"/>
        <w:rPr>
          <w:rFonts w:ascii="Times New Roman" w:hAnsi="Times New Roman" w:cs="Times New Roman"/>
        </w:rPr>
      </w:pPr>
      <w:r w:rsidRPr="00677E99">
        <w:rPr>
          <w:rFonts w:ascii="Times New Roman" w:hAnsi="Times New Roman" w:cs="Times New Roman"/>
        </w:rPr>
        <w:t>Виробничу потужність з кожного виду сировини у запроектованому технологічному цеху визначають за формулою:</w:t>
      </w:r>
    </w:p>
    <w:p w14:paraId="562BF557" w14:textId="77777777" w:rsidR="002D59E3" w:rsidRPr="00677E99" w:rsidRDefault="002D59E3" w:rsidP="000A007C">
      <w:pPr>
        <w:spacing w:after="120" w:line="360" w:lineRule="auto"/>
        <w:ind w:left="120" w:firstLine="600"/>
        <w:jc w:val="both"/>
        <w:rPr>
          <w:rFonts w:ascii="Times New Roman" w:hAnsi="Times New Roman" w:cs="Times New Roman"/>
        </w:rPr>
      </w:pPr>
      <w:r w:rsidRPr="00677E99">
        <w:rPr>
          <w:rFonts w:ascii="Times New Roman" w:hAnsi="Times New Roman" w:cs="Times New Roman"/>
        </w:rPr>
        <w:t xml:space="preserve">                                    </w:t>
      </w:r>
      <w:r w:rsidR="00000000">
        <w:rPr>
          <w:rFonts w:ascii="Times New Roman" w:hAnsi="Times New Roman" w:cs="Times New Roman"/>
          <w:position w:val="-24"/>
        </w:rPr>
        <w:pict w14:anchorId="05B1457C">
          <v:shape id="Picture 3" o:spid="_x0000_i1027" type="#_x0000_t75" style="width:48pt;height:30.75pt;mso-position-horizontal-relative:page;mso-position-vertical-relative:page">
            <v:imagedata r:id="rId41" o:title=""/>
          </v:shape>
        </w:pict>
      </w:r>
      <w:r w:rsidRPr="00677E99">
        <w:rPr>
          <w:rFonts w:ascii="Times New Roman" w:hAnsi="Times New Roman" w:cs="Times New Roman"/>
        </w:rPr>
        <w:t xml:space="preserve"> ,                                                                           (1.</w:t>
      </w:r>
      <w:r w:rsidRPr="00677E99">
        <w:rPr>
          <w:rFonts w:ascii="Times New Roman" w:hAnsi="Times New Roman" w:cs="Times New Roman"/>
          <w:lang w:val="ru-RU"/>
        </w:rPr>
        <w:t>2</w:t>
      </w:r>
      <w:r w:rsidRPr="00677E99">
        <w:rPr>
          <w:rFonts w:ascii="Times New Roman" w:hAnsi="Times New Roman" w:cs="Times New Roman"/>
        </w:rPr>
        <w:t>)</w:t>
      </w:r>
    </w:p>
    <w:p w14:paraId="6F6FE4BE" w14:textId="77777777" w:rsidR="002D59E3" w:rsidRPr="00677E99" w:rsidRDefault="002D59E3" w:rsidP="000A007C">
      <w:pPr>
        <w:spacing w:after="120" w:line="360" w:lineRule="auto"/>
        <w:ind w:left="120" w:firstLine="600"/>
        <w:jc w:val="both"/>
        <w:rPr>
          <w:rFonts w:ascii="Times New Roman" w:hAnsi="Times New Roman" w:cs="Times New Roman"/>
        </w:rPr>
      </w:pPr>
      <w:r w:rsidRPr="00677E99">
        <w:rPr>
          <w:rFonts w:ascii="Times New Roman" w:hAnsi="Times New Roman" w:cs="Times New Roman"/>
        </w:rPr>
        <w:t>де  М – виробнича потужність цеху, тоб;</w:t>
      </w:r>
    </w:p>
    <w:p w14:paraId="32A73A92" w14:textId="77777777" w:rsidR="002D59E3" w:rsidRPr="00677E99" w:rsidRDefault="002D59E3" w:rsidP="000A007C">
      <w:pPr>
        <w:spacing w:after="120" w:line="360" w:lineRule="auto"/>
        <w:ind w:left="120" w:firstLine="600"/>
        <w:jc w:val="both"/>
        <w:rPr>
          <w:rFonts w:ascii="Times New Roman" w:hAnsi="Times New Roman" w:cs="Times New Roman"/>
        </w:rPr>
      </w:pPr>
      <w:r w:rsidRPr="00677E99">
        <w:rPr>
          <w:rFonts w:ascii="Times New Roman" w:hAnsi="Times New Roman" w:cs="Times New Roman"/>
        </w:rPr>
        <w:t xml:space="preserve">      ВЗ – вільний залишок сировини, т;</w:t>
      </w:r>
    </w:p>
    <w:p w14:paraId="547EBC18" w14:textId="77777777" w:rsidR="002D59E3" w:rsidRPr="00677E99" w:rsidRDefault="002D59E3" w:rsidP="000A007C">
      <w:pPr>
        <w:spacing w:after="120" w:line="360" w:lineRule="auto"/>
        <w:ind w:left="120" w:firstLine="600"/>
        <w:jc w:val="both"/>
        <w:rPr>
          <w:rFonts w:ascii="Times New Roman" w:hAnsi="Times New Roman" w:cs="Times New Roman"/>
          <w:lang w:val="ru-RU"/>
        </w:rPr>
      </w:pPr>
      <w:r w:rsidRPr="00677E99">
        <w:rPr>
          <w:rFonts w:ascii="Times New Roman" w:hAnsi="Times New Roman" w:cs="Times New Roman"/>
        </w:rPr>
        <w:t xml:space="preserve">      НВ – норма витрат сировини, т/тоб.</w:t>
      </w:r>
    </w:p>
    <w:p w14:paraId="1D02C262" w14:textId="77777777" w:rsidR="002D59E3" w:rsidRPr="00677E99" w:rsidRDefault="002D59E3" w:rsidP="000A007C">
      <w:pPr>
        <w:spacing w:line="360" w:lineRule="auto"/>
        <w:ind w:left="120" w:right="120" w:firstLine="720"/>
        <w:jc w:val="both"/>
        <w:rPr>
          <w:rFonts w:ascii="Times New Roman" w:hAnsi="Times New Roman" w:cs="Times New Roman"/>
          <w:lang w:val="ru-RU"/>
        </w:rPr>
      </w:pPr>
      <w:r w:rsidRPr="00677E99">
        <w:rPr>
          <w:rFonts w:ascii="Times New Roman" w:hAnsi="Times New Roman" w:cs="Times New Roman"/>
        </w:rPr>
        <w:t>Виходячи з балансу сировини та норм витрат сировини, розраховуємо потужність нов</w:t>
      </w:r>
      <w:r w:rsidRPr="00677E99">
        <w:rPr>
          <w:rFonts w:ascii="Times New Roman" w:hAnsi="Times New Roman" w:cs="Times New Roman"/>
          <w:lang w:val="ru-RU"/>
        </w:rPr>
        <w:t>их цехів</w:t>
      </w:r>
      <w:r w:rsidRPr="00677E99">
        <w:rPr>
          <w:rFonts w:ascii="Times New Roman" w:hAnsi="Times New Roman" w:cs="Times New Roman"/>
        </w:rPr>
        <w:t>.</w:t>
      </w:r>
    </w:p>
    <w:p w14:paraId="0DE7DF07" w14:textId="77777777" w:rsidR="002D59E3" w:rsidRPr="00B416FE" w:rsidRDefault="002D59E3" w:rsidP="000A007C">
      <w:pPr>
        <w:spacing w:line="360" w:lineRule="auto"/>
        <w:ind w:left="120" w:right="120" w:firstLine="720"/>
        <w:jc w:val="both"/>
        <w:rPr>
          <w:rFonts w:ascii="Times New Roman" w:hAnsi="Times New Roman" w:cs="Times New Roman"/>
        </w:rPr>
      </w:pPr>
      <w:r w:rsidRPr="00B416FE">
        <w:rPr>
          <w:rFonts w:ascii="Times New Roman" w:hAnsi="Times New Roman" w:cs="Times New Roman"/>
          <w:lang w:val="ru-RU"/>
        </w:rPr>
        <w:t>Цех з виробництва дієтичних консервів</w:t>
      </w:r>
      <w:r w:rsidRPr="00B416FE">
        <w:rPr>
          <w:rFonts w:ascii="Times New Roman" w:hAnsi="Times New Roman" w:cs="Times New Roman"/>
        </w:rPr>
        <w:t>:</w:t>
      </w:r>
    </w:p>
    <w:p w14:paraId="1363D694" w14:textId="77777777" w:rsidR="002D59E3" w:rsidRPr="00B416FE" w:rsidRDefault="002D59E3" w:rsidP="000A007C">
      <w:pPr>
        <w:spacing w:line="360" w:lineRule="auto"/>
        <w:ind w:left="120" w:right="120" w:firstLine="720"/>
        <w:jc w:val="both"/>
        <w:rPr>
          <w:rFonts w:ascii="Times New Roman" w:hAnsi="Times New Roman" w:cs="Times New Roman"/>
        </w:rPr>
      </w:pPr>
      <w:r w:rsidRPr="00B416FE">
        <w:rPr>
          <w:rFonts w:ascii="Times New Roman" w:hAnsi="Times New Roman" w:cs="Times New Roman"/>
        </w:rPr>
        <w:t xml:space="preserve">-    консерви </w:t>
      </w:r>
      <w:r w:rsidRPr="00B416FE">
        <w:rPr>
          <w:rFonts w:ascii="Times New Roman" w:hAnsi="Times New Roman" w:cs="Times New Roman"/>
          <w:lang w:val="ru-RU"/>
        </w:rPr>
        <w:t>«Компот</w:t>
      </w:r>
      <w:r w:rsidRPr="00B416FE">
        <w:rPr>
          <w:rFonts w:ascii="Times New Roman" w:hAnsi="Times New Roman" w:cs="Times New Roman"/>
        </w:rPr>
        <w:t xml:space="preserve"> яблучний</w:t>
      </w:r>
      <w:r w:rsidRPr="00B416FE">
        <w:rPr>
          <w:rFonts w:ascii="Times New Roman" w:hAnsi="Times New Roman" w:cs="Times New Roman"/>
          <w:lang w:val="ru-RU"/>
        </w:rPr>
        <w:t xml:space="preserve"> з ксилітом»</w:t>
      </w:r>
      <w:r w:rsidRPr="00B416FE">
        <w:rPr>
          <w:rFonts w:ascii="Times New Roman" w:hAnsi="Times New Roman" w:cs="Times New Roman"/>
        </w:rPr>
        <w:t xml:space="preserve">:    </w:t>
      </w:r>
    </w:p>
    <w:p w14:paraId="782BA6BB" w14:textId="77777777" w:rsidR="002D59E3" w:rsidRPr="00B416FE" w:rsidRDefault="002D59E3" w:rsidP="000A007C">
      <w:pPr>
        <w:spacing w:line="360" w:lineRule="auto"/>
        <w:ind w:left="120" w:right="120" w:firstLine="720"/>
        <w:jc w:val="both"/>
        <w:rPr>
          <w:rFonts w:ascii="Times New Roman" w:hAnsi="Times New Roman" w:cs="Times New Roman"/>
        </w:rPr>
      </w:pPr>
      <w:r w:rsidRPr="00B416FE">
        <w:rPr>
          <w:rFonts w:ascii="Times New Roman" w:hAnsi="Times New Roman" w:cs="Times New Roman"/>
        </w:rPr>
        <w:t xml:space="preserve">     яблука                                          НВ = 18 тоб/зм;</w:t>
      </w:r>
    </w:p>
    <w:p w14:paraId="3DA85243" w14:textId="77777777" w:rsidR="002D59E3" w:rsidRPr="00B416FE" w:rsidRDefault="002D59E3" w:rsidP="000A007C">
      <w:pPr>
        <w:spacing w:line="360" w:lineRule="auto"/>
        <w:ind w:left="-240" w:right="120"/>
        <w:jc w:val="both"/>
        <w:rPr>
          <w:rFonts w:ascii="Times New Roman" w:hAnsi="Times New Roman" w:cs="Times New Roman"/>
        </w:rPr>
      </w:pPr>
      <w:r w:rsidRPr="00B416FE">
        <w:rPr>
          <w:rFonts w:ascii="Times New Roman" w:hAnsi="Times New Roman" w:cs="Times New Roman"/>
        </w:rPr>
        <w:t xml:space="preserve">                 -    консерви </w:t>
      </w:r>
      <w:r w:rsidRPr="00B416FE">
        <w:rPr>
          <w:rFonts w:ascii="Times New Roman" w:hAnsi="Times New Roman" w:cs="Times New Roman"/>
          <w:lang w:val="ru-RU"/>
        </w:rPr>
        <w:t>«</w:t>
      </w:r>
      <w:r w:rsidRPr="00B416FE">
        <w:rPr>
          <w:rFonts w:ascii="Times New Roman" w:hAnsi="Times New Roman" w:cs="Times New Roman"/>
          <w:bCs/>
        </w:rPr>
        <w:t xml:space="preserve">Обуолене » потужністю </w:t>
      </w:r>
      <w:r w:rsidRPr="00B416FE">
        <w:rPr>
          <w:rFonts w:ascii="Times New Roman" w:hAnsi="Times New Roman" w:cs="Times New Roman"/>
        </w:rPr>
        <w:t>”:</w:t>
      </w:r>
    </w:p>
    <w:p w14:paraId="7D68B7C4" w14:textId="77777777" w:rsidR="002D59E3" w:rsidRPr="004732DE" w:rsidRDefault="002D59E3" w:rsidP="000A007C">
      <w:pPr>
        <w:spacing w:line="360" w:lineRule="auto"/>
        <w:ind w:left="-240" w:right="120"/>
        <w:jc w:val="both"/>
        <w:rPr>
          <w:rFonts w:ascii="Times New Roman" w:hAnsi="Times New Roman" w:cs="Times New Roman"/>
          <w:lang w:val="ru-RU"/>
        </w:rPr>
      </w:pPr>
      <w:r w:rsidRPr="00B416FE">
        <w:rPr>
          <w:rFonts w:ascii="Times New Roman" w:hAnsi="Times New Roman" w:cs="Times New Roman"/>
        </w:rPr>
        <w:t xml:space="preserve">                     яблука                                   </w:t>
      </w:r>
      <w:r w:rsidRPr="00B416FE">
        <w:rPr>
          <w:rFonts w:ascii="Times New Roman" w:hAnsi="Times New Roman" w:cs="Times New Roman"/>
        </w:rPr>
        <w:tab/>
        <w:t>НВ = 18 тоб/зм.</w:t>
      </w:r>
    </w:p>
    <w:p w14:paraId="355EDBD4" w14:textId="77777777" w:rsidR="002D59E3" w:rsidRPr="00B416FE" w:rsidRDefault="002D59E3" w:rsidP="000A007C">
      <w:pPr>
        <w:spacing w:line="360" w:lineRule="auto"/>
        <w:ind w:left="119" w:right="119"/>
        <w:jc w:val="both"/>
        <w:rPr>
          <w:rFonts w:ascii="Times New Roman" w:hAnsi="Times New Roman" w:cs="Times New Roman"/>
        </w:rPr>
      </w:pPr>
      <w:r w:rsidRPr="00B416FE">
        <w:rPr>
          <w:rFonts w:ascii="Times New Roman" w:hAnsi="Times New Roman" w:cs="Times New Roman"/>
        </w:rPr>
        <w:t>Отримані дані зводимо в табл</w:t>
      </w:r>
      <w:r>
        <w:rPr>
          <w:rFonts w:ascii="Times New Roman" w:hAnsi="Times New Roman" w:cs="Times New Roman"/>
        </w:rPr>
        <w:t>ицю 1.2</w:t>
      </w:r>
      <w:r w:rsidRPr="00B416FE">
        <w:rPr>
          <w:rFonts w:ascii="Times New Roman" w:hAnsi="Times New Roman" w:cs="Times New Roman"/>
        </w:rPr>
        <w:t xml:space="preserve">.    </w:t>
      </w:r>
    </w:p>
    <w:p w14:paraId="13243726" w14:textId="77777777" w:rsidR="002D59E3" w:rsidRPr="00086BA2" w:rsidRDefault="002D59E3" w:rsidP="000A007C">
      <w:pPr>
        <w:spacing w:after="120"/>
        <w:ind w:left="120" w:firstLine="589"/>
        <w:jc w:val="both"/>
        <w:rPr>
          <w:rFonts w:ascii="Times New Roman" w:hAnsi="Times New Roman" w:cs="Times New Roman"/>
          <w:b/>
        </w:rPr>
      </w:pPr>
      <w:r w:rsidRPr="00086BA2">
        <w:rPr>
          <w:rFonts w:ascii="Times New Roman" w:hAnsi="Times New Roman" w:cs="Times New Roman"/>
          <w:b/>
        </w:rPr>
        <w:t>Таблиця  1.2 - Розрахунок виробничої потужності запроектованого цеху</w:t>
      </w:r>
    </w:p>
    <w:tbl>
      <w:tblPr>
        <w:tblpPr w:leftFromText="180" w:rightFromText="180" w:vertAnchor="text" w:horzAnchor="margin" w:tblpX="108" w:tblpY="195"/>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13"/>
        <w:gridCol w:w="1477"/>
        <w:gridCol w:w="1421"/>
        <w:gridCol w:w="1422"/>
        <w:gridCol w:w="1709"/>
      </w:tblGrid>
      <w:tr w:rsidR="002D59E3" w14:paraId="1671A638" w14:textId="77777777" w:rsidTr="00AF7411">
        <w:tc>
          <w:tcPr>
            <w:tcW w:w="567" w:type="dxa"/>
            <w:vAlign w:val="center"/>
          </w:tcPr>
          <w:p w14:paraId="6F646C31" w14:textId="77777777" w:rsidR="002D59E3" w:rsidRPr="00086BA2" w:rsidRDefault="002D59E3" w:rsidP="000A007C">
            <w:pPr>
              <w:spacing w:after="120"/>
              <w:ind w:left="-59"/>
              <w:jc w:val="both"/>
              <w:rPr>
                <w:rFonts w:ascii="Times New Roman" w:hAnsi="Times New Roman" w:cs="Times New Roman"/>
              </w:rPr>
            </w:pPr>
            <w:r w:rsidRPr="00086BA2">
              <w:rPr>
                <w:rFonts w:ascii="Times New Roman" w:hAnsi="Times New Roman" w:cs="Times New Roman"/>
              </w:rPr>
              <w:t>№</w:t>
            </w:r>
          </w:p>
          <w:p w14:paraId="7A978743" w14:textId="77777777" w:rsidR="002D59E3" w:rsidRPr="00086BA2" w:rsidRDefault="002D59E3" w:rsidP="000A007C">
            <w:pPr>
              <w:spacing w:after="120"/>
              <w:ind w:left="-59"/>
              <w:jc w:val="both"/>
              <w:rPr>
                <w:rFonts w:ascii="Times New Roman" w:hAnsi="Times New Roman" w:cs="Times New Roman"/>
              </w:rPr>
            </w:pPr>
            <w:r w:rsidRPr="00086BA2">
              <w:rPr>
                <w:rFonts w:ascii="Times New Roman" w:hAnsi="Times New Roman" w:cs="Times New Roman"/>
              </w:rPr>
              <w:t>п/п</w:t>
            </w:r>
          </w:p>
        </w:tc>
        <w:tc>
          <w:tcPr>
            <w:tcW w:w="3513" w:type="dxa"/>
            <w:vAlign w:val="center"/>
          </w:tcPr>
          <w:p w14:paraId="222D1219" w14:textId="77777777" w:rsidR="002D59E3" w:rsidRPr="00086BA2" w:rsidRDefault="002D59E3" w:rsidP="000A007C">
            <w:pPr>
              <w:spacing w:after="120"/>
              <w:ind w:left="71"/>
              <w:jc w:val="both"/>
              <w:rPr>
                <w:rFonts w:ascii="Times New Roman" w:hAnsi="Times New Roman" w:cs="Times New Roman"/>
              </w:rPr>
            </w:pPr>
            <w:r w:rsidRPr="00086BA2">
              <w:rPr>
                <w:rFonts w:ascii="Times New Roman" w:hAnsi="Times New Roman" w:cs="Times New Roman"/>
              </w:rPr>
              <w:t>Асортимент</w:t>
            </w:r>
          </w:p>
          <w:p w14:paraId="361C0D31" w14:textId="77777777" w:rsidR="002D59E3" w:rsidRPr="00086BA2" w:rsidRDefault="002D59E3" w:rsidP="000A007C">
            <w:pPr>
              <w:spacing w:after="120"/>
              <w:ind w:left="71"/>
              <w:jc w:val="both"/>
              <w:rPr>
                <w:rFonts w:ascii="Times New Roman" w:hAnsi="Times New Roman" w:cs="Times New Roman"/>
              </w:rPr>
            </w:pPr>
            <w:r w:rsidRPr="00086BA2">
              <w:rPr>
                <w:rFonts w:ascii="Times New Roman" w:hAnsi="Times New Roman" w:cs="Times New Roman"/>
              </w:rPr>
              <w:t>продукції</w:t>
            </w:r>
          </w:p>
        </w:tc>
        <w:tc>
          <w:tcPr>
            <w:tcW w:w="1477" w:type="dxa"/>
            <w:vAlign w:val="center"/>
          </w:tcPr>
          <w:p w14:paraId="6D32EEE9" w14:textId="77777777" w:rsidR="002D59E3" w:rsidRPr="00086BA2" w:rsidRDefault="002D59E3" w:rsidP="000A007C">
            <w:pPr>
              <w:spacing w:after="120"/>
              <w:ind w:left="116" w:hanging="4"/>
              <w:jc w:val="both"/>
              <w:rPr>
                <w:rFonts w:ascii="Times New Roman" w:hAnsi="Times New Roman" w:cs="Times New Roman"/>
              </w:rPr>
            </w:pPr>
            <w:r w:rsidRPr="00086BA2">
              <w:rPr>
                <w:rFonts w:ascii="Times New Roman" w:hAnsi="Times New Roman" w:cs="Times New Roman"/>
              </w:rPr>
              <w:t>Змінне виробниче завдання, тоб/зм.</w:t>
            </w:r>
          </w:p>
        </w:tc>
        <w:tc>
          <w:tcPr>
            <w:tcW w:w="1421" w:type="dxa"/>
            <w:vAlign w:val="center"/>
          </w:tcPr>
          <w:p w14:paraId="56043FE1" w14:textId="77777777" w:rsidR="002D59E3" w:rsidRPr="00086BA2" w:rsidRDefault="002D59E3" w:rsidP="000A007C">
            <w:pPr>
              <w:spacing w:after="120"/>
              <w:ind w:left="-25" w:hanging="25"/>
              <w:jc w:val="both"/>
              <w:rPr>
                <w:rFonts w:ascii="Times New Roman" w:hAnsi="Times New Roman" w:cs="Times New Roman"/>
              </w:rPr>
            </w:pPr>
            <w:r w:rsidRPr="00086BA2">
              <w:rPr>
                <w:rFonts w:ascii="Times New Roman" w:hAnsi="Times New Roman" w:cs="Times New Roman"/>
              </w:rPr>
              <w:t>Вільний залишок сировини,</w:t>
            </w:r>
          </w:p>
          <w:p w14:paraId="7C136F7B" w14:textId="77777777" w:rsidR="002D59E3" w:rsidRPr="00086BA2" w:rsidRDefault="002D59E3" w:rsidP="000A007C">
            <w:pPr>
              <w:spacing w:after="120"/>
              <w:ind w:left="-25" w:hanging="25"/>
              <w:jc w:val="both"/>
              <w:rPr>
                <w:rFonts w:ascii="Times New Roman" w:hAnsi="Times New Roman" w:cs="Times New Roman"/>
              </w:rPr>
            </w:pPr>
            <w:r w:rsidRPr="00086BA2">
              <w:rPr>
                <w:rFonts w:ascii="Times New Roman" w:hAnsi="Times New Roman" w:cs="Times New Roman"/>
              </w:rPr>
              <w:t xml:space="preserve">     т</w:t>
            </w:r>
          </w:p>
        </w:tc>
        <w:tc>
          <w:tcPr>
            <w:tcW w:w="1422" w:type="dxa"/>
            <w:vAlign w:val="center"/>
          </w:tcPr>
          <w:p w14:paraId="10A8AC3C" w14:textId="77777777" w:rsidR="002D59E3" w:rsidRPr="00086BA2" w:rsidRDefault="002D59E3" w:rsidP="000A007C">
            <w:pPr>
              <w:spacing w:after="120"/>
              <w:ind w:left="-6" w:hanging="25"/>
              <w:jc w:val="both"/>
              <w:rPr>
                <w:rFonts w:ascii="Times New Roman" w:hAnsi="Times New Roman" w:cs="Times New Roman"/>
              </w:rPr>
            </w:pPr>
            <w:r w:rsidRPr="00086BA2">
              <w:rPr>
                <w:rFonts w:ascii="Times New Roman" w:hAnsi="Times New Roman" w:cs="Times New Roman"/>
              </w:rPr>
              <w:t>Норма витрат сировини, т/тоб</w:t>
            </w:r>
          </w:p>
        </w:tc>
        <w:tc>
          <w:tcPr>
            <w:tcW w:w="1709" w:type="dxa"/>
            <w:vAlign w:val="center"/>
          </w:tcPr>
          <w:p w14:paraId="31E438AA" w14:textId="77777777" w:rsidR="002D59E3" w:rsidRPr="00086BA2" w:rsidRDefault="002D59E3" w:rsidP="000A007C">
            <w:pPr>
              <w:spacing w:after="120"/>
              <w:jc w:val="both"/>
              <w:rPr>
                <w:rFonts w:ascii="Times New Roman" w:hAnsi="Times New Roman" w:cs="Times New Roman"/>
              </w:rPr>
            </w:pPr>
            <w:r w:rsidRPr="00086BA2">
              <w:rPr>
                <w:rFonts w:ascii="Times New Roman" w:hAnsi="Times New Roman" w:cs="Times New Roman"/>
              </w:rPr>
              <w:t>Виробнича потужність,</w:t>
            </w:r>
          </w:p>
          <w:p w14:paraId="1B5E9472" w14:textId="77777777" w:rsidR="002D59E3" w:rsidRPr="00086BA2" w:rsidRDefault="002D59E3" w:rsidP="000A007C">
            <w:pPr>
              <w:spacing w:after="120"/>
              <w:ind w:left="85"/>
              <w:jc w:val="both"/>
              <w:rPr>
                <w:rFonts w:ascii="Times New Roman" w:hAnsi="Times New Roman" w:cs="Times New Roman"/>
              </w:rPr>
            </w:pPr>
            <w:r w:rsidRPr="00086BA2">
              <w:rPr>
                <w:rFonts w:ascii="Times New Roman" w:hAnsi="Times New Roman" w:cs="Times New Roman"/>
              </w:rPr>
              <w:t>тоб/рік</w:t>
            </w:r>
          </w:p>
        </w:tc>
      </w:tr>
      <w:tr w:rsidR="002D59E3" w14:paraId="53060886" w14:textId="77777777" w:rsidTr="00AF7411">
        <w:tc>
          <w:tcPr>
            <w:tcW w:w="567" w:type="dxa"/>
            <w:vAlign w:val="center"/>
          </w:tcPr>
          <w:p w14:paraId="21026CCA" w14:textId="77777777" w:rsidR="002D59E3" w:rsidRPr="00086BA2" w:rsidRDefault="002D59E3" w:rsidP="000A007C">
            <w:pPr>
              <w:spacing w:after="120"/>
              <w:ind w:left="-59"/>
              <w:jc w:val="both"/>
              <w:rPr>
                <w:rFonts w:ascii="Times New Roman" w:hAnsi="Times New Roman" w:cs="Times New Roman"/>
              </w:rPr>
            </w:pPr>
            <w:r w:rsidRPr="00086BA2">
              <w:rPr>
                <w:rFonts w:ascii="Times New Roman" w:hAnsi="Times New Roman" w:cs="Times New Roman"/>
              </w:rPr>
              <w:t>1.</w:t>
            </w:r>
          </w:p>
        </w:tc>
        <w:tc>
          <w:tcPr>
            <w:tcW w:w="3513" w:type="dxa"/>
            <w:vAlign w:val="center"/>
          </w:tcPr>
          <w:p w14:paraId="75144EEE" w14:textId="77777777" w:rsidR="002D59E3" w:rsidRPr="00086BA2" w:rsidRDefault="002D59E3" w:rsidP="000A007C">
            <w:pPr>
              <w:spacing w:after="120"/>
              <w:jc w:val="both"/>
              <w:rPr>
                <w:rFonts w:ascii="Times New Roman" w:hAnsi="Times New Roman" w:cs="Times New Roman"/>
              </w:rPr>
            </w:pPr>
            <w:r w:rsidRPr="00086BA2">
              <w:rPr>
                <w:rFonts w:ascii="Times New Roman" w:hAnsi="Times New Roman" w:cs="Times New Roman"/>
              </w:rPr>
              <w:t>Компот з яблук з ксилітом</w:t>
            </w:r>
          </w:p>
        </w:tc>
        <w:tc>
          <w:tcPr>
            <w:tcW w:w="1477" w:type="dxa"/>
            <w:vAlign w:val="center"/>
          </w:tcPr>
          <w:p w14:paraId="27250097" w14:textId="77777777" w:rsidR="002D59E3" w:rsidRPr="00086BA2" w:rsidRDefault="002D59E3" w:rsidP="000A007C">
            <w:pPr>
              <w:spacing w:after="120"/>
              <w:ind w:left="116" w:hanging="4"/>
              <w:jc w:val="both"/>
              <w:rPr>
                <w:rFonts w:ascii="Times New Roman" w:hAnsi="Times New Roman" w:cs="Times New Roman"/>
              </w:rPr>
            </w:pPr>
            <w:r w:rsidRPr="00086BA2">
              <w:rPr>
                <w:rFonts w:ascii="Times New Roman" w:hAnsi="Times New Roman" w:cs="Times New Roman"/>
              </w:rPr>
              <w:t>18</w:t>
            </w:r>
          </w:p>
        </w:tc>
        <w:tc>
          <w:tcPr>
            <w:tcW w:w="1421" w:type="dxa"/>
            <w:vAlign w:val="center"/>
          </w:tcPr>
          <w:p w14:paraId="51946BB5" w14:textId="77777777" w:rsidR="002D59E3" w:rsidRPr="0013604E" w:rsidRDefault="002D59E3" w:rsidP="000A007C">
            <w:pPr>
              <w:spacing w:after="120"/>
              <w:ind w:left="120" w:hanging="25"/>
              <w:jc w:val="both"/>
              <w:rPr>
                <w:rFonts w:ascii="Times New Roman" w:hAnsi="Times New Roman" w:cs="Times New Roman"/>
                <w:color w:val="FF0000"/>
              </w:rPr>
            </w:pPr>
            <w:r w:rsidRPr="0013604E">
              <w:rPr>
                <w:rFonts w:ascii="Times New Roman" w:hAnsi="Times New Roman" w:cs="Times New Roman"/>
                <w:color w:val="FF0000"/>
              </w:rPr>
              <w:t>0,567</w:t>
            </w:r>
          </w:p>
        </w:tc>
        <w:tc>
          <w:tcPr>
            <w:tcW w:w="1422" w:type="dxa"/>
            <w:vAlign w:val="center"/>
          </w:tcPr>
          <w:p w14:paraId="45F4EA33" w14:textId="77777777" w:rsidR="002D59E3" w:rsidRPr="0013604E" w:rsidRDefault="002D59E3" w:rsidP="000A007C">
            <w:pPr>
              <w:spacing w:after="120"/>
              <w:ind w:left="120" w:hanging="25"/>
              <w:jc w:val="both"/>
              <w:rPr>
                <w:rFonts w:ascii="Times New Roman" w:hAnsi="Times New Roman" w:cs="Times New Roman"/>
              </w:rPr>
            </w:pPr>
            <w:r w:rsidRPr="0013604E">
              <w:rPr>
                <w:rFonts w:ascii="Times New Roman" w:hAnsi="Times New Roman" w:cs="Times New Roman"/>
              </w:rPr>
              <w:t>284,4</w:t>
            </w:r>
          </w:p>
        </w:tc>
        <w:tc>
          <w:tcPr>
            <w:tcW w:w="1709" w:type="dxa"/>
            <w:vAlign w:val="center"/>
          </w:tcPr>
          <w:p w14:paraId="5FC9927F" w14:textId="77777777" w:rsidR="002D59E3" w:rsidRPr="0013604E" w:rsidRDefault="002D59E3" w:rsidP="000A007C">
            <w:pPr>
              <w:spacing w:after="120"/>
              <w:ind w:left="85"/>
              <w:jc w:val="both"/>
              <w:rPr>
                <w:rFonts w:ascii="Times New Roman" w:hAnsi="Times New Roman" w:cs="Times New Roman"/>
              </w:rPr>
            </w:pPr>
            <w:r w:rsidRPr="0013604E">
              <w:rPr>
                <w:rFonts w:ascii="Times New Roman" w:hAnsi="Times New Roman" w:cs="Times New Roman"/>
              </w:rPr>
              <w:t>3762</w:t>
            </w:r>
          </w:p>
        </w:tc>
      </w:tr>
      <w:tr w:rsidR="002D59E3" w14:paraId="3DDF5AD2" w14:textId="77777777" w:rsidTr="00AF7411">
        <w:tc>
          <w:tcPr>
            <w:tcW w:w="567" w:type="dxa"/>
            <w:vAlign w:val="center"/>
          </w:tcPr>
          <w:p w14:paraId="2981D638" w14:textId="77777777" w:rsidR="002D59E3" w:rsidRPr="00086BA2" w:rsidRDefault="002D59E3" w:rsidP="000A007C">
            <w:pPr>
              <w:spacing w:after="120"/>
              <w:ind w:left="-59"/>
              <w:jc w:val="both"/>
              <w:rPr>
                <w:rFonts w:ascii="Times New Roman" w:hAnsi="Times New Roman" w:cs="Times New Roman"/>
              </w:rPr>
            </w:pPr>
            <w:r w:rsidRPr="00086BA2">
              <w:rPr>
                <w:rFonts w:ascii="Times New Roman" w:hAnsi="Times New Roman" w:cs="Times New Roman"/>
              </w:rPr>
              <w:t>2.</w:t>
            </w:r>
          </w:p>
        </w:tc>
        <w:tc>
          <w:tcPr>
            <w:tcW w:w="3513" w:type="dxa"/>
            <w:vAlign w:val="center"/>
          </w:tcPr>
          <w:p w14:paraId="7503FE81" w14:textId="77777777" w:rsidR="002D59E3" w:rsidRPr="004732DE" w:rsidRDefault="002D59E3" w:rsidP="000A007C">
            <w:pPr>
              <w:spacing w:after="120"/>
              <w:jc w:val="both"/>
              <w:rPr>
                <w:rFonts w:ascii="Times New Roman" w:hAnsi="Times New Roman" w:cs="Times New Roman"/>
                <w:lang w:val="ru-RU"/>
              </w:rPr>
            </w:pPr>
            <w:r w:rsidRPr="00086BA2">
              <w:rPr>
                <w:rFonts w:ascii="Times New Roman" w:hAnsi="Times New Roman" w:cs="Times New Roman"/>
                <w:bCs/>
              </w:rPr>
              <w:t xml:space="preserve">Обуелене </w:t>
            </w:r>
          </w:p>
        </w:tc>
        <w:tc>
          <w:tcPr>
            <w:tcW w:w="1477" w:type="dxa"/>
            <w:vAlign w:val="center"/>
          </w:tcPr>
          <w:p w14:paraId="354784BD" w14:textId="77777777" w:rsidR="002D59E3" w:rsidRPr="00086BA2" w:rsidRDefault="002D59E3" w:rsidP="000A007C">
            <w:pPr>
              <w:spacing w:after="120"/>
              <w:ind w:left="116" w:hanging="4"/>
              <w:jc w:val="both"/>
              <w:rPr>
                <w:rFonts w:ascii="Times New Roman" w:hAnsi="Times New Roman" w:cs="Times New Roman"/>
              </w:rPr>
            </w:pPr>
            <w:r w:rsidRPr="00086BA2">
              <w:rPr>
                <w:rFonts w:ascii="Times New Roman" w:hAnsi="Times New Roman" w:cs="Times New Roman"/>
              </w:rPr>
              <w:t>18</w:t>
            </w:r>
          </w:p>
        </w:tc>
        <w:tc>
          <w:tcPr>
            <w:tcW w:w="1421" w:type="dxa"/>
            <w:vAlign w:val="center"/>
          </w:tcPr>
          <w:p w14:paraId="13BC1377" w14:textId="77777777" w:rsidR="002D59E3" w:rsidRPr="0013604E" w:rsidRDefault="002D59E3" w:rsidP="000A007C">
            <w:pPr>
              <w:spacing w:after="120"/>
              <w:ind w:left="120" w:hanging="25"/>
              <w:jc w:val="both"/>
              <w:rPr>
                <w:rFonts w:ascii="Times New Roman" w:hAnsi="Times New Roman" w:cs="Times New Roman"/>
                <w:lang w:val="ru-RU"/>
              </w:rPr>
            </w:pPr>
          </w:p>
        </w:tc>
        <w:tc>
          <w:tcPr>
            <w:tcW w:w="1422" w:type="dxa"/>
            <w:vAlign w:val="center"/>
          </w:tcPr>
          <w:p w14:paraId="314376AD" w14:textId="77777777" w:rsidR="002D59E3" w:rsidRPr="0013604E" w:rsidRDefault="002D59E3" w:rsidP="000A007C">
            <w:pPr>
              <w:spacing w:after="120"/>
              <w:ind w:left="120" w:hanging="25"/>
              <w:jc w:val="both"/>
              <w:rPr>
                <w:rFonts w:ascii="Times New Roman" w:hAnsi="Times New Roman" w:cs="Times New Roman"/>
              </w:rPr>
            </w:pPr>
            <w:r w:rsidRPr="0013604E">
              <w:rPr>
                <w:rFonts w:ascii="Times New Roman" w:hAnsi="Times New Roman" w:cs="Times New Roman"/>
              </w:rPr>
              <w:t>461,7</w:t>
            </w:r>
          </w:p>
        </w:tc>
        <w:tc>
          <w:tcPr>
            <w:tcW w:w="1709" w:type="dxa"/>
            <w:vAlign w:val="center"/>
          </w:tcPr>
          <w:p w14:paraId="042C9867" w14:textId="77777777" w:rsidR="002D59E3" w:rsidRPr="0013604E" w:rsidRDefault="002D59E3" w:rsidP="000A007C">
            <w:pPr>
              <w:spacing w:after="120"/>
              <w:ind w:left="85"/>
              <w:jc w:val="both"/>
              <w:rPr>
                <w:rFonts w:ascii="Times New Roman" w:hAnsi="Times New Roman" w:cs="Times New Roman"/>
              </w:rPr>
            </w:pPr>
            <w:r w:rsidRPr="0013604E">
              <w:rPr>
                <w:rFonts w:ascii="Times New Roman" w:hAnsi="Times New Roman" w:cs="Times New Roman"/>
              </w:rPr>
              <w:t>2232</w:t>
            </w:r>
          </w:p>
        </w:tc>
      </w:tr>
      <w:tr w:rsidR="002D59E3" w14:paraId="6A613874" w14:textId="77777777" w:rsidTr="00AF7411">
        <w:tc>
          <w:tcPr>
            <w:tcW w:w="4080" w:type="dxa"/>
            <w:gridSpan w:val="2"/>
            <w:vAlign w:val="center"/>
          </w:tcPr>
          <w:p w14:paraId="3CABF4FE" w14:textId="77777777" w:rsidR="002D59E3" w:rsidRPr="004732DE" w:rsidRDefault="002D59E3" w:rsidP="000A007C">
            <w:pPr>
              <w:spacing w:after="120"/>
              <w:ind w:left="71"/>
              <w:jc w:val="both"/>
              <w:rPr>
                <w:rFonts w:ascii="Times New Roman" w:hAnsi="Times New Roman" w:cs="Times New Roman"/>
              </w:rPr>
            </w:pPr>
            <w:r w:rsidRPr="004732DE">
              <w:rPr>
                <w:rFonts w:ascii="Times New Roman" w:hAnsi="Times New Roman" w:cs="Times New Roman"/>
              </w:rPr>
              <w:t>Всього по запроектованому заводу</w:t>
            </w:r>
          </w:p>
        </w:tc>
        <w:tc>
          <w:tcPr>
            <w:tcW w:w="1477" w:type="dxa"/>
            <w:vAlign w:val="center"/>
          </w:tcPr>
          <w:p w14:paraId="2BE291C9" w14:textId="77777777" w:rsidR="002D59E3" w:rsidRDefault="002D59E3" w:rsidP="000A007C">
            <w:pPr>
              <w:spacing w:after="120"/>
              <w:ind w:left="116" w:hanging="4"/>
              <w:jc w:val="both"/>
            </w:pPr>
            <w:r>
              <w:t>-</w:t>
            </w:r>
          </w:p>
        </w:tc>
        <w:tc>
          <w:tcPr>
            <w:tcW w:w="1421" w:type="dxa"/>
            <w:vAlign w:val="center"/>
          </w:tcPr>
          <w:p w14:paraId="2DFF99DF" w14:textId="77777777" w:rsidR="002D59E3" w:rsidRPr="0013604E" w:rsidRDefault="002D59E3" w:rsidP="000A007C">
            <w:pPr>
              <w:spacing w:after="120"/>
              <w:ind w:left="120" w:hanging="25"/>
              <w:jc w:val="both"/>
              <w:rPr>
                <w:rFonts w:ascii="Times New Roman" w:hAnsi="Times New Roman" w:cs="Times New Roman"/>
                <w:lang w:val="ru-RU"/>
              </w:rPr>
            </w:pPr>
          </w:p>
        </w:tc>
        <w:tc>
          <w:tcPr>
            <w:tcW w:w="1422" w:type="dxa"/>
            <w:vAlign w:val="center"/>
          </w:tcPr>
          <w:p w14:paraId="41BECF49" w14:textId="77777777" w:rsidR="002D59E3" w:rsidRPr="0013604E" w:rsidRDefault="002D59E3" w:rsidP="000A007C">
            <w:pPr>
              <w:spacing w:after="120"/>
              <w:ind w:left="120" w:hanging="25"/>
              <w:jc w:val="both"/>
              <w:rPr>
                <w:rFonts w:ascii="Times New Roman" w:hAnsi="Times New Roman" w:cs="Times New Roman"/>
              </w:rPr>
            </w:pPr>
            <w:r w:rsidRPr="0013604E">
              <w:rPr>
                <w:rFonts w:ascii="Times New Roman" w:hAnsi="Times New Roman" w:cs="Times New Roman"/>
              </w:rPr>
              <w:t>746,1</w:t>
            </w:r>
          </w:p>
        </w:tc>
        <w:tc>
          <w:tcPr>
            <w:tcW w:w="1709" w:type="dxa"/>
            <w:vAlign w:val="center"/>
          </w:tcPr>
          <w:p w14:paraId="5023041A" w14:textId="77777777" w:rsidR="002D59E3" w:rsidRPr="0013604E" w:rsidRDefault="002D59E3" w:rsidP="000A007C">
            <w:pPr>
              <w:spacing w:after="120"/>
              <w:ind w:left="85"/>
              <w:jc w:val="both"/>
              <w:rPr>
                <w:rFonts w:ascii="Times New Roman" w:hAnsi="Times New Roman" w:cs="Times New Roman"/>
              </w:rPr>
            </w:pPr>
            <w:r w:rsidRPr="0013604E">
              <w:rPr>
                <w:rFonts w:ascii="Times New Roman" w:hAnsi="Times New Roman" w:cs="Times New Roman"/>
              </w:rPr>
              <w:t>5994</w:t>
            </w:r>
          </w:p>
        </w:tc>
      </w:tr>
    </w:tbl>
    <w:p w14:paraId="2EBFA045" w14:textId="77777777" w:rsidR="002D59E3" w:rsidRDefault="002D59E3" w:rsidP="000A007C">
      <w:pPr>
        <w:spacing w:line="360" w:lineRule="auto"/>
        <w:jc w:val="both"/>
      </w:pPr>
      <w:r>
        <w:t xml:space="preserve">   </w:t>
      </w:r>
    </w:p>
    <w:p w14:paraId="087440A6" w14:textId="77777777" w:rsidR="002D59E3" w:rsidRPr="004732DE" w:rsidRDefault="002D59E3" w:rsidP="000A007C">
      <w:pPr>
        <w:spacing w:line="360" w:lineRule="auto"/>
        <w:jc w:val="both"/>
        <w:rPr>
          <w:rFonts w:ascii="Times New Roman" w:hAnsi="Times New Roman" w:cs="Times New Roman"/>
        </w:rPr>
      </w:pPr>
      <w:r>
        <w:t xml:space="preserve">  </w:t>
      </w:r>
      <w:r w:rsidRPr="004732DE">
        <w:rPr>
          <w:rFonts w:ascii="Times New Roman" w:hAnsi="Times New Roman" w:cs="Times New Roman"/>
        </w:rPr>
        <w:t>Таблиця  1.2 - Розрахунок виробничої потужності запроектованого цеху</w:t>
      </w:r>
    </w:p>
    <w:p w14:paraId="6EE0E204" w14:textId="77777777" w:rsidR="002D59E3" w:rsidRPr="004732DE" w:rsidRDefault="002D59E3" w:rsidP="000A007C">
      <w:pPr>
        <w:spacing w:line="360" w:lineRule="auto"/>
        <w:jc w:val="both"/>
        <w:rPr>
          <w:rFonts w:ascii="Times New Roman" w:hAnsi="Times New Roman" w:cs="Times New Roman"/>
        </w:rPr>
      </w:pPr>
      <w:r w:rsidRPr="004732DE">
        <w:rPr>
          <w:rFonts w:ascii="Times New Roman" w:hAnsi="Times New Roman" w:cs="Times New Roman"/>
        </w:rPr>
        <w:lastRenderedPageBreak/>
        <w:t xml:space="preserve">     </w:t>
      </w:r>
    </w:p>
    <w:p w14:paraId="444B98C2" w14:textId="77777777" w:rsidR="002D59E3" w:rsidRPr="004732DE" w:rsidRDefault="002D59E3" w:rsidP="000A007C">
      <w:pPr>
        <w:spacing w:line="360" w:lineRule="auto"/>
        <w:ind w:firstLine="709"/>
        <w:jc w:val="both"/>
        <w:rPr>
          <w:rFonts w:ascii="Times New Roman" w:hAnsi="Times New Roman" w:cs="Times New Roman"/>
        </w:rPr>
      </w:pPr>
      <w:r w:rsidRPr="004732DE">
        <w:rPr>
          <w:rFonts w:ascii="Times New Roman" w:hAnsi="Times New Roman" w:cs="Times New Roman"/>
        </w:rPr>
        <w:t xml:space="preserve"> Отримані  результати табл. 1.2 свідчать, що виробнича потужність запроектованого підприємства  складе 8506,0 тоб. При організації виробництва фруктових консервів потужність підприємства, виходячи з вільного залишку сировини та обраного асортименту консервованої продукції, складе  8506,0 тоб</w:t>
      </w:r>
    </w:p>
    <w:p w14:paraId="23301422" w14:textId="77777777" w:rsidR="002D59E3" w:rsidRPr="004732DE" w:rsidRDefault="002D59E3" w:rsidP="000A007C">
      <w:pPr>
        <w:spacing w:line="360" w:lineRule="auto"/>
        <w:jc w:val="both"/>
        <w:rPr>
          <w:rFonts w:ascii="Times New Roman" w:hAnsi="Times New Roman" w:cs="Times New Roman"/>
        </w:rPr>
      </w:pPr>
      <w:r w:rsidRPr="004732DE">
        <w:rPr>
          <w:rFonts w:ascii="Times New Roman" w:hAnsi="Times New Roman" w:cs="Times New Roman"/>
        </w:rPr>
        <w:tab/>
        <w:t>На обраній території  є вільні  площі для будівництва нового харчового підприємства. Прив’язку цеху буде  здійснено до діючих міських інженерних  мереж.</w:t>
      </w:r>
    </w:p>
    <w:p w14:paraId="06812509" w14:textId="77777777" w:rsidR="002D59E3" w:rsidRPr="004732DE" w:rsidRDefault="002D59E3" w:rsidP="000A007C">
      <w:pPr>
        <w:spacing w:line="360" w:lineRule="auto"/>
        <w:jc w:val="both"/>
        <w:rPr>
          <w:rFonts w:ascii="Times New Roman" w:hAnsi="Times New Roman" w:cs="Times New Roman"/>
        </w:rPr>
      </w:pPr>
      <w:r w:rsidRPr="004732DE">
        <w:rPr>
          <w:rFonts w:ascii="Times New Roman" w:hAnsi="Times New Roman" w:cs="Times New Roman"/>
        </w:rPr>
        <w:tab/>
        <w:t>При проектуванні цеху передбачається встановлення поточних механізованих ліній з максимально можливою  механізацією і автоматизацією виробничих процесів.</w:t>
      </w:r>
    </w:p>
    <w:p w14:paraId="23768517"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При виборі технологічних схем виробництва головна увага буде приділятися енергозберігаючим технологіям, безвідходності технологій, високій прибутковості та рентабельності виробництва.</w:t>
      </w:r>
    </w:p>
    <w:p w14:paraId="14DC8D63"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 xml:space="preserve">Продукція нового цеху буде випускатися високої якості, з собівартістю нижчою від собівартості зарубіжних і вітчизняних аналогічних видів продукції і зможе з успіхом конкурувати на ринку товарів і послуг. Це дасть можливість підприємству  отримати прибуток і до мінімуму скоротити строк окупності запроектованого підприємства. </w:t>
      </w:r>
    </w:p>
    <w:p w14:paraId="6C28D41F"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Водопостачання цеху здійснюватиметься від міського промислового вузла. На території буде встановлена водонапірна башта ємністю 25 м</w:t>
      </w:r>
      <w:r w:rsidRPr="004732DE">
        <w:rPr>
          <w:rFonts w:ascii="Times New Roman" w:hAnsi="Times New Roman" w:cs="Times New Roman"/>
          <w:vertAlign w:val="superscript"/>
        </w:rPr>
        <w:t>3</w:t>
      </w:r>
      <w:r w:rsidRPr="004732DE">
        <w:rPr>
          <w:rFonts w:ascii="Times New Roman" w:hAnsi="Times New Roman" w:cs="Times New Roman"/>
        </w:rPr>
        <w:t xml:space="preserve"> і резервуари для води 4х50 м</w:t>
      </w:r>
      <w:r w:rsidRPr="004732DE">
        <w:rPr>
          <w:rFonts w:ascii="Times New Roman" w:hAnsi="Times New Roman" w:cs="Times New Roman"/>
          <w:vertAlign w:val="superscript"/>
        </w:rPr>
        <w:t>3</w:t>
      </w:r>
      <w:r w:rsidRPr="004732DE">
        <w:rPr>
          <w:rFonts w:ascii="Times New Roman" w:hAnsi="Times New Roman" w:cs="Times New Roman"/>
        </w:rPr>
        <w:t>. Пожежегасіння підприємства передбачено від пожежних гідрантів, які будуть розташовані на території заводу, і пожежної водойми ємністю 250 м</w:t>
      </w:r>
      <w:r w:rsidRPr="004732DE">
        <w:rPr>
          <w:rFonts w:ascii="Times New Roman" w:hAnsi="Times New Roman" w:cs="Times New Roman"/>
          <w:vertAlign w:val="superscript"/>
        </w:rPr>
        <w:t>3</w:t>
      </w:r>
      <w:r w:rsidRPr="004732DE">
        <w:rPr>
          <w:rFonts w:ascii="Times New Roman" w:hAnsi="Times New Roman" w:cs="Times New Roman"/>
        </w:rPr>
        <w:t>. Внутрішнє пожежегасіння передбачене від внутрішніх пожежних кранів.</w:t>
      </w:r>
    </w:p>
    <w:p w14:paraId="755E9C33" w14:textId="77777777" w:rsidR="002D59E3" w:rsidRPr="004732DE" w:rsidRDefault="002D59E3" w:rsidP="000A007C">
      <w:pPr>
        <w:spacing w:line="360" w:lineRule="auto"/>
        <w:ind w:firstLine="708"/>
        <w:jc w:val="both"/>
        <w:rPr>
          <w:rFonts w:ascii="Times New Roman" w:hAnsi="Times New Roman" w:cs="Times New Roman"/>
        </w:rPr>
      </w:pPr>
    </w:p>
    <w:p w14:paraId="499B42F1" w14:textId="77777777" w:rsidR="002D59E3" w:rsidRPr="004732DE" w:rsidRDefault="002D59E3" w:rsidP="000A007C">
      <w:pPr>
        <w:spacing w:line="360" w:lineRule="auto"/>
        <w:jc w:val="both"/>
        <w:rPr>
          <w:rFonts w:ascii="Times New Roman" w:hAnsi="Times New Roman" w:cs="Times New Roman"/>
          <w:b/>
        </w:rPr>
      </w:pPr>
      <w:r w:rsidRPr="004732DE">
        <w:rPr>
          <w:rFonts w:ascii="Times New Roman" w:hAnsi="Times New Roman" w:cs="Times New Roman"/>
          <w:b/>
        </w:rPr>
        <w:t xml:space="preserve">1.4. Обґрунтування  пункту будівництва  підприємства </w:t>
      </w:r>
    </w:p>
    <w:p w14:paraId="6463FF79" w14:textId="77777777" w:rsidR="002D59E3" w:rsidRPr="004732DE" w:rsidRDefault="002D59E3" w:rsidP="000A007C">
      <w:pPr>
        <w:spacing w:line="360" w:lineRule="auto"/>
        <w:jc w:val="both"/>
        <w:rPr>
          <w:rFonts w:ascii="Times New Roman" w:hAnsi="Times New Roman" w:cs="Times New Roman"/>
          <w:b/>
        </w:rPr>
      </w:pPr>
    </w:p>
    <w:p w14:paraId="6B4CC2AF" w14:textId="77777777" w:rsidR="002D59E3" w:rsidRPr="004732DE" w:rsidRDefault="002D59E3" w:rsidP="000A007C">
      <w:pPr>
        <w:spacing w:line="360" w:lineRule="auto"/>
        <w:jc w:val="both"/>
        <w:rPr>
          <w:rFonts w:ascii="Times New Roman" w:hAnsi="Times New Roman" w:cs="Times New Roman"/>
        </w:rPr>
      </w:pPr>
      <w:r w:rsidRPr="004732DE">
        <w:rPr>
          <w:rFonts w:ascii="Times New Roman" w:hAnsi="Times New Roman" w:cs="Times New Roman"/>
          <w:bCs/>
          <w:spacing w:val="1"/>
        </w:rPr>
        <w:tab/>
        <w:t xml:space="preserve"> </w:t>
      </w:r>
      <w:r w:rsidRPr="004732DE">
        <w:rPr>
          <w:rFonts w:ascii="Times New Roman" w:hAnsi="Times New Roman" w:cs="Times New Roman"/>
        </w:rPr>
        <w:t xml:space="preserve">За проведеними маркетинговими дослідженнями було з’ясовано, що в теперішній час при наявності багатої сировинної зони в Одеській   області, яка вважається  екологічно чистою відсутні переробні підприємстві по виробництву овочевих консервів. </w:t>
      </w:r>
    </w:p>
    <w:p w14:paraId="7AD5ABD5" w14:textId="77777777" w:rsidR="002D59E3" w:rsidRPr="004732DE" w:rsidRDefault="002D59E3" w:rsidP="000A007C">
      <w:pPr>
        <w:spacing w:line="360" w:lineRule="auto"/>
        <w:jc w:val="both"/>
        <w:rPr>
          <w:rFonts w:ascii="Times New Roman" w:hAnsi="Times New Roman" w:cs="Times New Roman"/>
        </w:rPr>
      </w:pPr>
      <w:r w:rsidRPr="004732DE">
        <w:rPr>
          <w:rFonts w:ascii="Times New Roman" w:hAnsi="Times New Roman" w:cs="Times New Roman"/>
        </w:rPr>
        <w:lastRenderedPageBreak/>
        <w:tab/>
        <w:t>На обраній території  є вільні  площі для будівництва нового харчового підприємства. Прив’язку цеху буде  здійснено до діючих міських інженерних  мереж.</w:t>
      </w:r>
    </w:p>
    <w:p w14:paraId="722DF8BF" w14:textId="77777777" w:rsidR="002D59E3" w:rsidRPr="004732DE" w:rsidRDefault="002D59E3" w:rsidP="000A007C">
      <w:pPr>
        <w:spacing w:line="360" w:lineRule="auto"/>
        <w:jc w:val="both"/>
        <w:rPr>
          <w:rFonts w:ascii="Times New Roman" w:hAnsi="Times New Roman" w:cs="Times New Roman"/>
        </w:rPr>
      </w:pPr>
      <w:r w:rsidRPr="004732DE">
        <w:rPr>
          <w:rFonts w:ascii="Times New Roman" w:hAnsi="Times New Roman" w:cs="Times New Roman"/>
        </w:rPr>
        <w:tab/>
        <w:t>При проектуванні цехів передбачається встановлення поточних механізованих ліній з максимально можливою  механізацією і автоматизацією виробничих процесів.</w:t>
      </w:r>
    </w:p>
    <w:p w14:paraId="68ACA6A7"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При виборі технологічних схем виробництва головна увага буде приділятися енергозберігаючим технологіям, безвідходності технологій, високій прибутковості та рентабельності виробництва.</w:t>
      </w:r>
    </w:p>
    <w:p w14:paraId="42824AD4"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Продукція нового цеху буде випускатися високої якості, з собівартістю нижчою від собівартості зарубіжних і вітчизняних аналогічних видів продукції і зможе з успіхом конкурувати на ринку товарів і послуг. Це дасть можливість підприємству  отримати прибуток і до мінімуму скоротити строк окупності запроектованого підприємства.</w:t>
      </w:r>
    </w:p>
    <w:p w14:paraId="1B7D9204" w14:textId="77777777" w:rsidR="002D59E3" w:rsidRPr="004732DE" w:rsidRDefault="002D59E3" w:rsidP="000A007C">
      <w:pPr>
        <w:tabs>
          <w:tab w:val="center" w:pos="3969"/>
          <w:tab w:val="left" w:pos="4111"/>
        </w:tabs>
        <w:spacing w:line="360" w:lineRule="auto"/>
        <w:ind w:firstLine="709"/>
        <w:jc w:val="both"/>
        <w:rPr>
          <w:rFonts w:ascii="Times New Roman" w:hAnsi="Times New Roman" w:cs="Times New Roman"/>
          <w:lang w:val="ru-RU"/>
        </w:rPr>
      </w:pPr>
      <w:r w:rsidRPr="004732DE">
        <w:rPr>
          <w:rFonts w:ascii="Times New Roman" w:hAnsi="Times New Roman" w:cs="Times New Roman"/>
        </w:rPr>
        <w:t>Планується будівництво на підприємстві власної котельні, яка буде працювати на газовому паливі. К</w:t>
      </w:r>
      <w:r w:rsidRPr="004732DE">
        <w:rPr>
          <w:rFonts w:ascii="Times New Roman" w:hAnsi="Times New Roman" w:cs="Times New Roman"/>
          <w:bCs/>
        </w:rPr>
        <w:t>отельню консервного заводу, який будується, планується обладнати 1 котлоагрегатом типу ДКВр-4-13 і 1 котлоагрегатом типу ДКВр-6,5-13   загальною паропродуктивністю 11,5 т/год.</w:t>
      </w:r>
      <w:r w:rsidRPr="004732DE">
        <w:rPr>
          <w:rFonts w:ascii="Times New Roman" w:hAnsi="Times New Roman" w:cs="Times New Roman"/>
        </w:rPr>
        <w:t xml:space="preserve"> </w:t>
      </w:r>
    </w:p>
    <w:p w14:paraId="3B57659E" w14:textId="77777777" w:rsidR="002D59E3" w:rsidRPr="004732DE" w:rsidRDefault="002D59E3" w:rsidP="000A007C">
      <w:pPr>
        <w:tabs>
          <w:tab w:val="right" w:leader="dot" w:pos="9639"/>
        </w:tabs>
        <w:spacing w:line="360" w:lineRule="auto"/>
        <w:ind w:firstLine="720"/>
        <w:jc w:val="both"/>
        <w:rPr>
          <w:rFonts w:ascii="Times New Roman" w:hAnsi="Times New Roman" w:cs="Times New Roman"/>
          <w:szCs w:val="20"/>
          <w:lang w:eastAsia="ru-RU"/>
        </w:rPr>
      </w:pPr>
      <w:r w:rsidRPr="004732DE">
        <w:rPr>
          <w:rFonts w:ascii="Times New Roman" w:hAnsi="Times New Roman" w:cs="Times New Roman"/>
          <w:szCs w:val="20"/>
          <w:lang w:eastAsia="ru-RU"/>
        </w:rPr>
        <w:t>П</w:t>
      </w:r>
      <w:r w:rsidRPr="004732DE">
        <w:rPr>
          <w:rFonts w:ascii="Times New Roman" w:hAnsi="Times New Roman" w:cs="Times New Roman"/>
          <w:szCs w:val="20"/>
          <w:lang w:val="ru-RU" w:eastAsia="ru-RU"/>
        </w:rPr>
        <w:t xml:space="preserve">родуктивність запроектованої  котельні не тільки буде задовольняти потреби підприємства , але </w:t>
      </w:r>
      <w:r w:rsidRPr="004732DE">
        <w:rPr>
          <w:rFonts w:ascii="Times New Roman" w:hAnsi="Times New Roman" w:cs="Times New Roman"/>
          <w:szCs w:val="20"/>
          <w:lang w:eastAsia="ru-RU"/>
        </w:rPr>
        <w:t>передбачено</w:t>
      </w:r>
      <w:r w:rsidRPr="004732DE">
        <w:rPr>
          <w:rFonts w:ascii="Times New Roman" w:hAnsi="Times New Roman" w:cs="Times New Roman"/>
          <w:szCs w:val="20"/>
          <w:lang w:val="ru-RU" w:eastAsia="ru-RU"/>
        </w:rPr>
        <w:t xml:space="preserve"> навіть вільний залишок пари, яку можна використати для потреб заводу. </w:t>
      </w:r>
    </w:p>
    <w:p w14:paraId="22E220C9" w14:textId="77777777" w:rsidR="002D59E3" w:rsidRPr="004732DE" w:rsidRDefault="002D59E3" w:rsidP="000A007C">
      <w:pPr>
        <w:spacing w:line="360" w:lineRule="auto"/>
        <w:ind w:left="120" w:firstLine="600"/>
        <w:jc w:val="both"/>
        <w:rPr>
          <w:rFonts w:ascii="Times New Roman" w:hAnsi="Times New Roman" w:cs="Times New Roman"/>
        </w:rPr>
      </w:pPr>
      <w:r w:rsidRPr="004732DE">
        <w:rPr>
          <w:rFonts w:ascii="Times New Roman" w:hAnsi="Times New Roman" w:cs="Times New Roman"/>
        </w:rPr>
        <w:t xml:space="preserve">Електропостачання цеху здійснюватиметься по кабельних лініях з Болградської ТЕЦ через трансформаторну підстанцію. На підстанції передбачено три трансформатори типу ТМ 160/10 (два робочих і один резервний).  Потреба підприємства в електроенергії після розширення буде забезпечуватися від власної трансформаторної підстанції. </w:t>
      </w:r>
    </w:p>
    <w:p w14:paraId="5810964F"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Водопостачання цеху здійснюватиметься від міського промислового вузла. На території буде встановлена водонапірна башта ємністю 25 м</w:t>
      </w:r>
      <w:r w:rsidRPr="004732DE">
        <w:rPr>
          <w:rFonts w:ascii="Times New Roman" w:hAnsi="Times New Roman" w:cs="Times New Roman"/>
          <w:vertAlign w:val="superscript"/>
        </w:rPr>
        <w:t>3</w:t>
      </w:r>
      <w:r w:rsidRPr="004732DE">
        <w:rPr>
          <w:rFonts w:ascii="Times New Roman" w:hAnsi="Times New Roman" w:cs="Times New Roman"/>
        </w:rPr>
        <w:t xml:space="preserve"> і резервуари для води 4х50 м</w:t>
      </w:r>
      <w:r w:rsidRPr="004732DE">
        <w:rPr>
          <w:rFonts w:ascii="Times New Roman" w:hAnsi="Times New Roman" w:cs="Times New Roman"/>
          <w:vertAlign w:val="superscript"/>
        </w:rPr>
        <w:t>3</w:t>
      </w:r>
      <w:r w:rsidRPr="004732DE">
        <w:rPr>
          <w:rFonts w:ascii="Times New Roman" w:hAnsi="Times New Roman" w:cs="Times New Roman"/>
        </w:rPr>
        <w:t>. Пожежегасіння підприємства передбачено від пожежних гідрантів, які будуть розташовані на території заводу, і пожежної водойми ємністю 250 м</w:t>
      </w:r>
      <w:r w:rsidRPr="004732DE">
        <w:rPr>
          <w:rFonts w:ascii="Times New Roman" w:hAnsi="Times New Roman" w:cs="Times New Roman"/>
          <w:vertAlign w:val="superscript"/>
        </w:rPr>
        <w:t>3</w:t>
      </w:r>
      <w:r w:rsidRPr="004732DE">
        <w:rPr>
          <w:rFonts w:ascii="Times New Roman" w:hAnsi="Times New Roman" w:cs="Times New Roman"/>
        </w:rPr>
        <w:t>. Внутрішнє пожежегасіння передбачене від внутрішніх пожежних кранів.</w:t>
      </w:r>
    </w:p>
    <w:p w14:paraId="0F6345FE" w14:textId="77777777" w:rsidR="002D59E3" w:rsidRPr="004732DE" w:rsidRDefault="002D59E3" w:rsidP="000A007C">
      <w:pPr>
        <w:spacing w:line="360" w:lineRule="auto"/>
        <w:jc w:val="both"/>
        <w:rPr>
          <w:rFonts w:ascii="Times New Roman" w:hAnsi="Times New Roman" w:cs="Times New Roman"/>
          <w:b/>
        </w:rPr>
      </w:pPr>
    </w:p>
    <w:p w14:paraId="6E80ED53" w14:textId="77777777" w:rsidR="002D59E3" w:rsidRPr="004732DE" w:rsidRDefault="002D59E3" w:rsidP="000A007C">
      <w:pPr>
        <w:spacing w:line="360" w:lineRule="auto"/>
        <w:jc w:val="both"/>
        <w:rPr>
          <w:rFonts w:ascii="Times New Roman" w:hAnsi="Times New Roman" w:cs="Times New Roman"/>
          <w:b/>
        </w:rPr>
      </w:pPr>
      <w:r w:rsidRPr="004732DE">
        <w:rPr>
          <w:rFonts w:ascii="Times New Roman" w:hAnsi="Times New Roman" w:cs="Times New Roman"/>
          <w:b/>
        </w:rPr>
        <w:t xml:space="preserve">1.5. Забезпечення виробничих зв’язків </w:t>
      </w:r>
    </w:p>
    <w:p w14:paraId="631D7100" w14:textId="77777777" w:rsidR="002D59E3" w:rsidRPr="004732DE" w:rsidRDefault="002D59E3" w:rsidP="000A007C">
      <w:pPr>
        <w:spacing w:line="360" w:lineRule="auto"/>
        <w:jc w:val="both"/>
        <w:rPr>
          <w:rFonts w:ascii="Times New Roman" w:hAnsi="Times New Roman" w:cs="Times New Roman"/>
          <w:b/>
        </w:rPr>
      </w:pPr>
    </w:p>
    <w:p w14:paraId="7B8503E8" w14:textId="77777777" w:rsidR="002D59E3" w:rsidRPr="004732DE" w:rsidRDefault="002D59E3" w:rsidP="000A007C">
      <w:pPr>
        <w:spacing w:line="360" w:lineRule="auto"/>
        <w:jc w:val="both"/>
        <w:rPr>
          <w:rFonts w:ascii="Times New Roman" w:hAnsi="Times New Roman" w:cs="Times New Roman"/>
        </w:rPr>
      </w:pPr>
      <w:r w:rsidRPr="004732DE">
        <w:rPr>
          <w:rFonts w:ascii="Times New Roman" w:hAnsi="Times New Roman" w:cs="Times New Roman"/>
        </w:rPr>
        <w:tab/>
        <w:t>Основні і допоміжні матеріали завод буде отримувати:</w:t>
      </w:r>
    </w:p>
    <w:p w14:paraId="38F3E59A"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   скляні банки з Київського склозаводу;</w:t>
      </w:r>
    </w:p>
    <w:p w14:paraId="7FBC0468"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кришки металеві з м. Одеси;</w:t>
      </w:r>
    </w:p>
    <w:p w14:paraId="6B020436" w14:textId="77777777" w:rsidR="002D59E3" w:rsidRPr="004732DE" w:rsidRDefault="002D59E3" w:rsidP="000A007C">
      <w:pPr>
        <w:tabs>
          <w:tab w:val="right" w:leader="dot" w:pos="9639"/>
        </w:tabs>
        <w:spacing w:line="360" w:lineRule="auto"/>
        <w:ind w:hanging="567"/>
        <w:jc w:val="both"/>
        <w:rPr>
          <w:rFonts w:ascii="Times New Roman" w:hAnsi="Times New Roman" w:cs="Times New Roman"/>
          <w:szCs w:val="20"/>
          <w:lang w:eastAsia="ru-RU"/>
        </w:rPr>
      </w:pPr>
      <w:r w:rsidRPr="004732DE">
        <w:rPr>
          <w:rFonts w:ascii="Times New Roman" w:hAnsi="Times New Roman" w:cs="Times New Roman"/>
          <w:szCs w:val="20"/>
          <w:lang w:val="ru-RU" w:eastAsia="ru-RU"/>
        </w:rPr>
        <w:t xml:space="preserve">              Сировина, готова продукція, основні і допоміжні матеріали для цеху будуть постачатись автомобільним транспортом</w:t>
      </w:r>
      <w:r w:rsidRPr="004732DE">
        <w:rPr>
          <w:rFonts w:ascii="Times New Roman" w:hAnsi="Times New Roman" w:cs="Times New Roman"/>
          <w:szCs w:val="20"/>
          <w:lang w:eastAsia="ru-RU"/>
        </w:rPr>
        <w:t xml:space="preserve">. </w:t>
      </w:r>
    </w:p>
    <w:p w14:paraId="47688454" w14:textId="77777777" w:rsidR="002D59E3" w:rsidRPr="004732DE" w:rsidRDefault="002D59E3" w:rsidP="000A007C">
      <w:pPr>
        <w:spacing w:line="360" w:lineRule="auto"/>
        <w:ind w:firstLine="708"/>
        <w:jc w:val="both"/>
        <w:rPr>
          <w:rFonts w:ascii="Times New Roman" w:hAnsi="Times New Roman" w:cs="Times New Roman"/>
        </w:rPr>
      </w:pPr>
      <w:r w:rsidRPr="004732DE">
        <w:rPr>
          <w:rFonts w:ascii="Times New Roman" w:hAnsi="Times New Roman" w:cs="Times New Roman"/>
        </w:rPr>
        <w:t>Потреба цеху в робочій силі буде забезпечуватись за рахунок мешканців с.Виноградівка та навколишніх сіл. В літній період за рахунок тимчасових робочих: студентів, школярів, пенсіонерів. Потреба в спеціалістах  буде забезпечена за рахунок випускників Ізмаїльского вищого навчального закладу, Ізмаїльського ліцею профтехосвіти.</w:t>
      </w:r>
    </w:p>
    <w:p w14:paraId="0FA955F9" w14:textId="77777777" w:rsidR="002D59E3" w:rsidRPr="004732DE" w:rsidRDefault="002D59E3" w:rsidP="000A007C">
      <w:pPr>
        <w:tabs>
          <w:tab w:val="right" w:leader="dot" w:pos="9639"/>
        </w:tabs>
        <w:spacing w:line="360" w:lineRule="auto"/>
        <w:ind w:left="284" w:hanging="284"/>
        <w:jc w:val="both"/>
        <w:rPr>
          <w:rFonts w:ascii="Times New Roman" w:hAnsi="Times New Roman" w:cs="Times New Roman"/>
          <w:szCs w:val="20"/>
          <w:lang w:val="ru-RU" w:eastAsia="ru-RU"/>
        </w:rPr>
      </w:pPr>
      <w:r w:rsidRPr="004732DE">
        <w:rPr>
          <w:rFonts w:ascii="Times New Roman" w:hAnsi="Times New Roman" w:cs="Times New Roman"/>
          <w:szCs w:val="20"/>
          <w:lang w:eastAsia="ru-RU"/>
        </w:rPr>
        <w:t xml:space="preserve">           </w:t>
      </w:r>
      <w:r w:rsidRPr="004732DE">
        <w:rPr>
          <w:rFonts w:ascii="Times New Roman" w:hAnsi="Times New Roman" w:cs="Times New Roman"/>
          <w:szCs w:val="20"/>
          <w:lang w:val="ru-RU" w:eastAsia="ru-RU"/>
        </w:rPr>
        <w:t>Будівельні матеріали для  будівництва нового цеху планується отримувати:</w:t>
      </w:r>
    </w:p>
    <w:p w14:paraId="6E53E18F"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пісок з місцевих глиняних  кар’єрів;</w:t>
      </w:r>
    </w:p>
    <w:p w14:paraId="23011C51"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щебінь – із гранкар’єру в с. Табаки;</w:t>
      </w:r>
    </w:p>
    <w:p w14:paraId="7CA82285"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цемент з цементного заводу  м. Одеси;</w:t>
      </w:r>
    </w:p>
    <w:p w14:paraId="59413303"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залізобетонні вироби з  Арцизького заводу залізобетонних  виробів;</w:t>
      </w:r>
    </w:p>
    <w:p w14:paraId="354EED1B"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цеглу з  Одеського  цегельного заводу;</w:t>
      </w:r>
    </w:p>
    <w:p w14:paraId="2FEAF7AE"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асфальт – із Дніпропетровського асфальтного заводу;</w:t>
      </w:r>
    </w:p>
    <w:p w14:paraId="642CA400" w14:textId="77777777" w:rsidR="002D59E3" w:rsidRPr="004732DE" w:rsidRDefault="002D59E3" w:rsidP="000A007C">
      <w:pPr>
        <w:numPr>
          <w:ilvl w:val="0"/>
          <w:numId w:val="10"/>
        </w:numPr>
        <w:tabs>
          <w:tab w:val="left" w:pos="1068"/>
        </w:tabs>
        <w:spacing w:line="360" w:lineRule="auto"/>
        <w:jc w:val="both"/>
        <w:rPr>
          <w:rFonts w:ascii="Times New Roman" w:hAnsi="Times New Roman" w:cs="Times New Roman"/>
        </w:rPr>
      </w:pPr>
      <w:r w:rsidRPr="004732DE">
        <w:rPr>
          <w:rFonts w:ascii="Times New Roman" w:hAnsi="Times New Roman" w:cs="Times New Roman"/>
        </w:rPr>
        <w:t>столярні вироби від приватних підприємств.</w:t>
      </w:r>
    </w:p>
    <w:p w14:paraId="1F9C9361" w14:textId="77777777" w:rsidR="002D59E3" w:rsidRPr="004732DE" w:rsidRDefault="002D59E3" w:rsidP="000A007C">
      <w:pPr>
        <w:tabs>
          <w:tab w:val="right" w:leader="dot" w:pos="9639"/>
        </w:tabs>
        <w:spacing w:line="360" w:lineRule="auto"/>
        <w:ind w:left="1068"/>
        <w:jc w:val="both"/>
        <w:rPr>
          <w:rFonts w:ascii="Times New Roman" w:hAnsi="Times New Roman" w:cs="Times New Roman"/>
          <w:szCs w:val="20"/>
          <w:lang w:eastAsia="ru-RU"/>
        </w:rPr>
      </w:pPr>
    </w:p>
    <w:p w14:paraId="54CEC1FC" w14:textId="77777777" w:rsidR="002D59E3" w:rsidRPr="004732DE" w:rsidRDefault="002D59E3" w:rsidP="000A007C">
      <w:pPr>
        <w:tabs>
          <w:tab w:val="right" w:leader="dot" w:pos="9639"/>
        </w:tabs>
        <w:spacing w:line="360" w:lineRule="auto"/>
        <w:ind w:firstLine="567"/>
        <w:jc w:val="both"/>
        <w:rPr>
          <w:rFonts w:ascii="Times New Roman" w:hAnsi="Times New Roman" w:cs="Times New Roman"/>
          <w:szCs w:val="20"/>
          <w:lang w:eastAsia="ru-RU"/>
        </w:rPr>
      </w:pPr>
      <w:r w:rsidRPr="004732DE">
        <w:rPr>
          <w:rFonts w:ascii="Times New Roman" w:hAnsi="Times New Roman" w:cs="Times New Roman"/>
          <w:szCs w:val="20"/>
          <w:lang w:eastAsia="ru-RU"/>
        </w:rPr>
        <w:t>На основі проведеного техніко-економічного обґрунтування  можна зробити висновки, що будівництво цеху по виробництву овочевих консервів  у с.Виноградівка, Болградскої ОТГ Одеської області технічно можливе, господарчо-необхідне і економічно вигідне, тому що дозволить випускати якісні продукти харчування.</w:t>
      </w:r>
    </w:p>
    <w:p w14:paraId="1AF4C0E8" w14:textId="77777777" w:rsidR="002D59E3" w:rsidRPr="003568A2" w:rsidRDefault="002D59E3" w:rsidP="000A007C">
      <w:pPr>
        <w:spacing w:line="360" w:lineRule="auto"/>
        <w:jc w:val="both"/>
        <w:rPr>
          <w:rFonts w:ascii="Times New Roman" w:hAnsi="Times New Roman" w:cs="Times New Roman"/>
        </w:rPr>
      </w:pPr>
    </w:p>
    <w:p w14:paraId="37843CC6" w14:textId="77777777" w:rsidR="00085819" w:rsidRDefault="00085819" w:rsidP="000A007C">
      <w:pPr>
        <w:spacing w:line="360" w:lineRule="auto"/>
        <w:jc w:val="both"/>
        <w:rPr>
          <w:rFonts w:ascii="Times New Roman" w:eastAsia="MS Mincho" w:hAnsi="Times New Roman" w:cs="Times New Roman"/>
          <w:b/>
          <w:lang w:eastAsia="ru-RU"/>
        </w:rPr>
      </w:pPr>
      <w:bookmarkStart w:id="5" w:name="_Hlk156296621"/>
    </w:p>
    <w:p w14:paraId="45FAF2E9" w14:textId="77777777" w:rsidR="00085819" w:rsidRDefault="00085819" w:rsidP="000A007C">
      <w:pPr>
        <w:spacing w:line="360" w:lineRule="auto"/>
        <w:jc w:val="both"/>
        <w:rPr>
          <w:rFonts w:ascii="Times New Roman" w:eastAsia="MS Mincho" w:hAnsi="Times New Roman" w:cs="Times New Roman"/>
          <w:b/>
          <w:lang w:eastAsia="ru-RU"/>
        </w:rPr>
      </w:pPr>
    </w:p>
    <w:p w14:paraId="03618381" w14:textId="671C5BCF" w:rsidR="002D59E3" w:rsidRPr="002D59E3" w:rsidRDefault="002D59E3" w:rsidP="000A007C">
      <w:pPr>
        <w:spacing w:line="360" w:lineRule="auto"/>
        <w:jc w:val="both"/>
        <w:rPr>
          <w:rFonts w:ascii="Times New Roman" w:eastAsia="MS Mincho" w:hAnsi="Times New Roman" w:cs="Times New Roman"/>
          <w:b/>
          <w:lang w:eastAsia="ru-RU"/>
        </w:rPr>
      </w:pPr>
      <w:bookmarkStart w:id="6" w:name="_Hlk168945182"/>
      <w:r w:rsidRPr="002D59E3">
        <w:rPr>
          <w:rFonts w:ascii="Times New Roman" w:eastAsia="MS Mincho" w:hAnsi="Times New Roman" w:cs="Times New Roman"/>
          <w:b/>
          <w:lang w:eastAsia="ru-RU"/>
        </w:rPr>
        <w:lastRenderedPageBreak/>
        <w:t>РОЗДІЛ 2</w:t>
      </w:r>
    </w:p>
    <w:p w14:paraId="4EFEA39C" w14:textId="77777777" w:rsidR="002D59E3" w:rsidRPr="002D59E3" w:rsidRDefault="002D59E3" w:rsidP="000A007C">
      <w:pPr>
        <w:spacing w:line="360" w:lineRule="auto"/>
        <w:jc w:val="both"/>
        <w:rPr>
          <w:rFonts w:ascii="Times New Roman" w:eastAsia="MS Mincho" w:hAnsi="Times New Roman" w:cs="Times New Roman"/>
          <w:b/>
          <w:lang w:eastAsia="ru-RU"/>
        </w:rPr>
      </w:pPr>
      <w:r w:rsidRPr="002D59E3">
        <w:rPr>
          <w:rFonts w:ascii="Times New Roman" w:eastAsia="MS Mincho" w:hAnsi="Times New Roman" w:cs="Times New Roman"/>
          <w:b/>
          <w:lang w:eastAsia="ru-RU"/>
        </w:rPr>
        <w:t>ОРГАНІЗАЦІЙНО-ТЕХНОЛОГІЧНА ЧАСТИНА</w:t>
      </w:r>
    </w:p>
    <w:p w14:paraId="19D776E9" w14:textId="77777777" w:rsidR="002D59E3" w:rsidRPr="002D59E3" w:rsidRDefault="002D59E3" w:rsidP="000A007C">
      <w:pPr>
        <w:spacing w:line="360" w:lineRule="auto"/>
        <w:jc w:val="both"/>
        <w:rPr>
          <w:rFonts w:ascii="Times New Roman" w:eastAsia="MS Mincho" w:hAnsi="Times New Roman" w:cs="Times New Roman"/>
          <w:b/>
          <w:lang w:eastAsia="ru-RU"/>
        </w:rPr>
      </w:pPr>
    </w:p>
    <w:p w14:paraId="79F976F2" w14:textId="77777777" w:rsidR="002D59E3" w:rsidRPr="002D59E3" w:rsidRDefault="002D59E3" w:rsidP="000A007C">
      <w:pPr>
        <w:spacing w:line="360" w:lineRule="auto"/>
        <w:ind w:firstLine="708"/>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2.1 Характеристика сировини і допоміжних матеріалів</w:t>
      </w:r>
    </w:p>
    <w:bookmarkEnd w:id="5"/>
    <w:p w14:paraId="72552BDB" w14:textId="77777777" w:rsidR="002D59E3" w:rsidRPr="002D59E3" w:rsidRDefault="002D59E3" w:rsidP="000A007C">
      <w:pPr>
        <w:spacing w:line="360" w:lineRule="auto"/>
        <w:jc w:val="both"/>
        <w:rPr>
          <w:rFonts w:ascii="Times New Roman" w:eastAsia="MS Mincho" w:hAnsi="Times New Roman" w:cs="Times New Roman"/>
          <w:b/>
          <w:lang w:eastAsia="ru-RU"/>
        </w:rPr>
      </w:pPr>
    </w:p>
    <w:p w14:paraId="488059D5" w14:textId="77777777" w:rsidR="002D59E3" w:rsidRPr="002D59E3" w:rsidRDefault="002D59E3" w:rsidP="000A007C">
      <w:pPr>
        <w:spacing w:line="360" w:lineRule="auto"/>
        <w:jc w:val="both"/>
        <w:rPr>
          <w:rFonts w:ascii="Times New Roman" w:hAnsi="Times New Roman" w:cs="Times New Roman"/>
          <w:b/>
          <w:lang w:eastAsia="ru-RU"/>
        </w:rPr>
      </w:pPr>
      <w:r w:rsidRPr="002D59E3">
        <w:rPr>
          <w:rFonts w:ascii="Times New Roman" w:hAnsi="Times New Roman" w:cs="Times New Roman"/>
          <w:b/>
          <w:lang w:eastAsia="ru-RU"/>
        </w:rPr>
        <w:t xml:space="preserve">При виготовленні консервів </w:t>
      </w:r>
      <w:r w:rsidRPr="002D59E3">
        <w:rPr>
          <w:rFonts w:ascii="Times New Roman" w:hAnsi="Times New Roman" w:cs="Times New Roman"/>
          <w:b/>
          <w:lang w:val="ru-RU" w:eastAsia="ru-RU"/>
        </w:rPr>
        <w:t>“</w:t>
      </w:r>
      <w:r w:rsidRPr="002D59E3">
        <w:rPr>
          <w:rFonts w:ascii="Times New Roman" w:hAnsi="Times New Roman" w:cs="Times New Roman"/>
          <w:b/>
          <w:lang w:eastAsia="ru-RU"/>
        </w:rPr>
        <w:t>Компот з яблук з ксилітом</w:t>
      </w:r>
      <w:r w:rsidRPr="002D59E3">
        <w:rPr>
          <w:rFonts w:ascii="Times New Roman" w:hAnsi="Times New Roman" w:cs="Times New Roman"/>
          <w:b/>
          <w:lang w:val="ru-RU" w:eastAsia="ru-RU"/>
        </w:rPr>
        <w:t>”</w:t>
      </w:r>
      <w:r w:rsidRPr="002D59E3">
        <w:rPr>
          <w:rFonts w:ascii="Times New Roman" w:hAnsi="Times New Roman" w:cs="Times New Roman"/>
          <w:b/>
          <w:lang w:eastAsia="ru-RU"/>
        </w:rPr>
        <w:t xml:space="preserve"> використовують:</w:t>
      </w:r>
    </w:p>
    <w:p w14:paraId="7F032228"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eastAsia="ru-RU"/>
        </w:rPr>
        <w:tab/>
        <w:t>Яблука свіжі згідно з вимогами ДСТУ 7075:2009 Яблука свіжі. Технічні умови</w:t>
      </w:r>
      <w:r w:rsidRPr="002D59E3">
        <w:rPr>
          <w:rFonts w:ascii="Times New Roman" w:hAnsi="Times New Roman" w:cs="Times New Roman"/>
          <w:lang w:val="ru-RU" w:eastAsia="ru-RU"/>
        </w:rPr>
        <w:t xml:space="preserve">[6]. Рекомендовані сорти: </w:t>
      </w:r>
      <w:r w:rsidRPr="002D59E3">
        <w:rPr>
          <w:rFonts w:ascii="Times New Roman" w:hAnsi="Times New Roman" w:cs="Times New Roman"/>
          <w:lang w:eastAsia="ru-RU"/>
        </w:rPr>
        <w:t>Ранетки</w:t>
      </w:r>
      <w:r w:rsidRPr="002D59E3">
        <w:rPr>
          <w:rFonts w:ascii="Times New Roman" w:hAnsi="Times New Roman" w:cs="Times New Roman"/>
          <w:lang w:val="ru-RU" w:eastAsia="ru-RU"/>
        </w:rPr>
        <w:t>, Мельба, Макинтош, Слава переможцю, Антоновка, Білий налив, Ранет Семиренко, Джонатан, Кальвиль Сніжний.</w:t>
      </w:r>
    </w:p>
    <w:p w14:paraId="36425A4F"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ru-RU" w:eastAsia="ru-RU"/>
        </w:rPr>
        <w:t xml:space="preserve">Ксиліт відповідно ДСТУ 9291-005-51760333-040 Ксиліт харчовий. Технічні умови </w:t>
      </w:r>
      <w:r w:rsidRPr="002D59E3">
        <w:rPr>
          <w:rFonts w:ascii="Times New Roman" w:hAnsi="Times New Roman" w:cs="Times New Roman"/>
          <w:color w:val="000000"/>
          <w:lang w:eastAsia="ja-JP"/>
        </w:rPr>
        <w:t xml:space="preserve"> </w:t>
      </w:r>
      <w:r w:rsidRPr="002D59E3">
        <w:rPr>
          <w:rFonts w:ascii="Times New Roman" w:hAnsi="Times New Roman" w:cs="Times New Roman"/>
          <w:lang w:eastAsia="ru-RU"/>
        </w:rPr>
        <w:t>Ксиліт — це природний цукровий спирт, який можна знайти в невеликих кількостях у різних фруктах і овочах. Він набув популярності як замінник цукру завдяки схожому профілю солодкості та меншій кількості калорій порівняно зі звичайним цукром. Ксиліт класифікується як поліол, а його хімічна формула C</w:t>
      </w:r>
      <w:r w:rsidRPr="002D59E3">
        <w:rPr>
          <w:rFonts w:ascii="Times New Roman" w:hAnsi="Times New Roman" w:cs="Times New Roman"/>
          <w:vertAlign w:val="subscript"/>
          <w:lang w:eastAsia="ru-RU"/>
        </w:rPr>
        <w:t>5</w:t>
      </w:r>
      <w:r w:rsidRPr="002D59E3">
        <w:rPr>
          <w:rFonts w:ascii="Times New Roman" w:hAnsi="Times New Roman" w:cs="Times New Roman"/>
          <w:lang w:eastAsia="ru-RU"/>
        </w:rPr>
        <w:t>h</w:t>
      </w:r>
      <w:r w:rsidRPr="002D59E3">
        <w:rPr>
          <w:rFonts w:ascii="Times New Roman" w:hAnsi="Times New Roman" w:cs="Times New Roman"/>
          <w:vertAlign w:val="subscript"/>
          <w:lang w:eastAsia="ru-RU"/>
        </w:rPr>
        <w:t>22</w:t>
      </w:r>
      <w:r w:rsidRPr="002D59E3">
        <w:rPr>
          <w:rFonts w:ascii="Times New Roman" w:hAnsi="Times New Roman" w:cs="Times New Roman"/>
          <w:lang w:eastAsia="ru-RU"/>
        </w:rPr>
        <w:t>O</w:t>
      </w:r>
      <w:r w:rsidRPr="002D59E3">
        <w:rPr>
          <w:rFonts w:ascii="Times New Roman" w:hAnsi="Times New Roman" w:cs="Times New Roman"/>
          <w:vertAlign w:val="subscript"/>
          <w:lang w:eastAsia="ru-RU"/>
        </w:rPr>
        <w:t>5</w:t>
      </w:r>
      <w:r w:rsidRPr="002D59E3">
        <w:rPr>
          <w:rFonts w:ascii="Times New Roman" w:hAnsi="Times New Roman" w:cs="Times New Roman"/>
          <w:lang w:eastAsia="ru-RU"/>
        </w:rPr>
        <w:t xml:space="preserve">. Ксиліт виглядає як білий кристалічний порошок із солодким смаком, схожим на цукор. Він легко розчиняється у воді і має температуру плавлення приблизно 92-96 градусів Цельсія. Хімічно він належить до сімейства цукрових спиртів, зокрема до групи пентиту. Його молекулярна структура складається з п’яти атомів вуглецю, що надає йому відмінних властивостей. Ксиліт знаходить застосування в різних галузях промисловості завдяки своїм унікальним властивостям і перевагам. </w:t>
      </w:r>
    </w:p>
    <w:p w14:paraId="2A8F5341"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У харчовій промисловості ксиліт використовується як замінник цукру в багатьох продуктах, починаючи від жувальних гумок, цукерок і хлібобулочних виробів до напоїв і молочних продуктів. Його солодкість разом із здатністю утримувати вологу є чудовою альтернативою традиційному цукру без шкоди для смаку чи текстури.</w:t>
      </w:r>
    </w:p>
    <w:p w14:paraId="5779B430" w14:textId="77777777" w:rsidR="002D59E3" w:rsidRPr="002D59E3" w:rsidRDefault="002D59E3" w:rsidP="000A007C">
      <w:pPr>
        <w:spacing w:after="200"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Фармацевтична промисловість використовує ксиліт для різних цілей. Його зазвичай можна знайти в лікувальних сиропах і таблетках, оскільки він діє як стабілізатор і підсолоджувач. Низька калорійність ксиліту та його корисність для діабетиків роблять його кращим вибором для створення препаратів, призначених для людей із діабетом. Ксиліт отримав значне визнання завдяки своїй користі для </w:t>
      </w:r>
      <w:r w:rsidRPr="002D59E3">
        <w:rPr>
          <w:rFonts w:ascii="Times New Roman" w:hAnsi="Times New Roman" w:cs="Times New Roman"/>
          <w:lang w:eastAsia="ru-RU"/>
        </w:rPr>
        <w:lastRenderedPageBreak/>
        <w:t>здоров’я порожнини рота. Його часто використовують у зубній пасті, рідині для полоскання рота та жувальних гумках завдяки його здатності боротися зі шкідливими бактеріями в роті. Унікальні властивості ксиліту пригнічують ріст бактерій, знижуючи ризик карієсу та сприяючи здоров’ю ясен.</w:t>
      </w:r>
    </w:p>
    <w:p w14:paraId="73026B87" w14:textId="77777777" w:rsidR="002D59E3" w:rsidRPr="002D59E3" w:rsidRDefault="002D59E3" w:rsidP="000A007C">
      <w:pPr>
        <w:spacing w:line="360" w:lineRule="auto"/>
        <w:jc w:val="both"/>
        <w:rPr>
          <w:rFonts w:ascii="Times New Roman" w:hAnsi="Times New Roman" w:cs="Times New Roman"/>
          <w:b/>
          <w:lang w:eastAsia="ru-RU"/>
        </w:rPr>
      </w:pPr>
      <w:r w:rsidRPr="002D59E3">
        <w:rPr>
          <w:rFonts w:ascii="Times New Roman" w:hAnsi="Times New Roman" w:cs="Times New Roman"/>
          <w:lang w:eastAsia="ru-RU"/>
        </w:rPr>
        <w:tab/>
      </w:r>
      <w:r w:rsidRPr="002D59E3">
        <w:rPr>
          <w:rFonts w:ascii="Times New Roman" w:hAnsi="Times New Roman" w:cs="Times New Roman"/>
          <w:b/>
          <w:lang w:val="ru-RU" w:eastAsia="ru-RU"/>
        </w:rPr>
        <w:t xml:space="preserve">При виробництві консервів </w:t>
      </w:r>
      <w:r w:rsidRPr="002D59E3">
        <w:rPr>
          <w:rFonts w:ascii="Times New Roman" w:hAnsi="Times New Roman" w:cs="Times New Roman"/>
          <w:b/>
          <w:lang w:eastAsia="ru-RU"/>
        </w:rPr>
        <w:t>«Ебуелене з яблук з ксилітом»  використовують:</w:t>
      </w:r>
    </w:p>
    <w:p w14:paraId="3EE40EEE" w14:textId="77777777" w:rsidR="002D59E3" w:rsidRPr="002D59E3" w:rsidRDefault="002D59E3" w:rsidP="000A007C">
      <w:pPr>
        <w:widowControl w:val="0"/>
        <w:autoSpaceDE w:val="0"/>
        <w:autoSpaceDN w:val="0"/>
        <w:spacing w:line="321" w:lineRule="exact"/>
        <w:ind w:left="708"/>
        <w:jc w:val="both"/>
        <w:rPr>
          <w:rFonts w:ascii="Times New Roman" w:hAnsi="Times New Roman" w:cs="Times New Roman"/>
          <w:lang w:eastAsia="en-US"/>
        </w:rPr>
      </w:pPr>
      <w:r w:rsidRPr="002D59E3">
        <w:rPr>
          <w:rFonts w:ascii="Times New Roman" w:hAnsi="Times New Roman" w:cs="Times New Roman"/>
          <w:lang w:eastAsia="en-US"/>
        </w:rPr>
        <w:t>Рекомендують</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сорти</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яблука</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вмістом сухих</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речовин</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не</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менше</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9,5%,</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а</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саме:</w:t>
      </w:r>
    </w:p>
    <w:p w14:paraId="4E1DA816" w14:textId="77777777" w:rsidR="002D59E3" w:rsidRPr="002D59E3" w:rsidRDefault="002D59E3" w:rsidP="000A007C">
      <w:pPr>
        <w:widowControl w:val="0"/>
        <w:autoSpaceDE w:val="0"/>
        <w:autoSpaceDN w:val="0"/>
        <w:spacing w:before="161" w:line="360" w:lineRule="auto"/>
        <w:ind w:left="142" w:right="349" w:firstLine="566"/>
        <w:jc w:val="both"/>
        <w:rPr>
          <w:rFonts w:ascii="Times New Roman" w:hAnsi="Times New Roman" w:cs="Times New Roman"/>
          <w:lang w:eastAsia="en-US"/>
        </w:rPr>
      </w:pPr>
      <w:r w:rsidRPr="002D59E3">
        <w:rPr>
          <w:rFonts w:ascii="Times New Roman" w:hAnsi="Times New Roman" w:cs="Times New Roman"/>
          <w:lang w:eastAsia="en-US"/>
        </w:rPr>
        <w:t>-Антонівка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звичайна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дерево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сильноросле,</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плоди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середні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вище</w:t>
      </w:r>
      <w:r w:rsidRPr="002D59E3">
        <w:rPr>
          <w:rFonts w:ascii="Times New Roman" w:hAnsi="Times New Roman" w:cs="Times New Roman"/>
          <w:spacing w:val="-67"/>
          <w:lang w:eastAsia="en-US"/>
        </w:rPr>
        <w:t xml:space="preserve"> </w:t>
      </w:r>
      <w:r w:rsidRPr="002D59E3">
        <w:rPr>
          <w:rFonts w:ascii="Times New Roman" w:hAnsi="Times New Roman" w:cs="Times New Roman"/>
          <w:lang w:eastAsia="en-US"/>
        </w:rPr>
        <w:t>середнього розміру (130-180г), сплющено-округлі, зі згладженими граннями та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ребрами</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верхівці,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 xml:space="preserve">зелено-жовті. </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Збирають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початку</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вересня.</w:t>
      </w:r>
    </w:p>
    <w:p w14:paraId="62C635D9" w14:textId="77777777" w:rsidR="002D59E3" w:rsidRPr="002D59E3" w:rsidRDefault="002D59E3" w:rsidP="000A007C">
      <w:pPr>
        <w:widowControl w:val="0"/>
        <w:numPr>
          <w:ilvl w:val="0"/>
          <w:numId w:val="11"/>
        </w:numPr>
        <w:tabs>
          <w:tab w:val="left" w:pos="942"/>
        </w:tabs>
        <w:autoSpaceDE w:val="0"/>
        <w:autoSpaceDN w:val="0"/>
        <w:spacing w:line="360" w:lineRule="auto"/>
        <w:ind w:right="350" w:firstLine="566"/>
        <w:jc w:val="both"/>
        <w:rPr>
          <w:rFonts w:ascii="Times New Roman" w:hAnsi="Times New Roman" w:cs="Times New Roman"/>
          <w:lang w:eastAsia="en-US"/>
        </w:rPr>
      </w:pPr>
      <w:r w:rsidRPr="002D59E3">
        <w:rPr>
          <w:rFonts w:ascii="Times New Roman" w:hAnsi="Times New Roman" w:cs="Times New Roman"/>
          <w:lang w:eastAsia="en-US"/>
        </w:rPr>
        <w:t>Мельба –</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високоякісний</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літній сорт, дерево помірної сили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зростання,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м’якоть</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біла,</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соковита,</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кисло-солодка,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плоди розміром</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110-180 г</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[6,</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8].</w:t>
      </w:r>
    </w:p>
    <w:p w14:paraId="690CA836" w14:textId="77777777" w:rsidR="002D59E3" w:rsidRPr="002D59E3" w:rsidRDefault="002D59E3" w:rsidP="000A007C">
      <w:pPr>
        <w:widowControl w:val="0"/>
        <w:numPr>
          <w:ilvl w:val="0"/>
          <w:numId w:val="11"/>
        </w:numPr>
        <w:tabs>
          <w:tab w:val="left" w:pos="886"/>
        </w:tabs>
        <w:autoSpaceDE w:val="0"/>
        <w:autoSpaceDN w:val="0"/>
        <w:spacing w:before="2" w:line="360" w:lineRule="auto"/>
        <w:ind w:right="342" w:firstLine="566"/>
        <w:jc w:val="both"/>
        <w:rPr>
          <w:rFonts w:ascii="Times New Roman" w:hAnsi="Times New Roman" w:cs="Times New Roman"/>
          <w:lang w:eastAsia="en-US"/>
        </w:rPr>
      </w:pPr>
      <w:r w:rsidRPr="002D59E3">
        <w:rPr>
          <w:rFonts w:ascii="Times New Roman" w:hAnsi="Times New Roman" w:cs="Times New Roman"/>
          <w:lang w:eastAsia="en-US"/>
        </w:rPr>
        <w:t>Білий налив – плоди зелено-жовтого забарвлення. Форма плоду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округло-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конічна.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Розміри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плодів</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100-200</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г.</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Дозрівають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кінці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липня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w:t>
      </w:r>
      <w:r w:rsidRPr="002D59E3">
        <w:rPr>
          <w:rFonts w:ascii="Times New Roman" w:hAnsi="Times New Roman" w:cs="Times New Roman"/>
          <w:spacing w:val="70"/>
          <w:lang w:eastAsia="en-US"/>
        </w:rPr>
        <w:t xml:space="preserve"> </w:t>
      </w:r>
      <w:r w:rsidRPr="002D59E3">
        <w:rPr>
          <w:rFonts w:ascii="Times New Roman" w:hAnsi="Times New Roman" w:cs="Times New Roman"/>
          <w:lang w:eastAsia="en-US"/>
        </w:rPr>
        <w:t>початку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серпня.</w:t>
      </w:r>
    </w:p>
    <w:p w14:paraId="259E0C6A" w14:textId="77777777" w:rsidR="002D59E3" w:rsidRPr="002D59E3" w:rsidRDefault="002D59E3" w:rsidP="000A007C">
      <w:pPr>
        <w:widowControl w:val="0"/>
        <w:numPr>
          <w:ilvl w:val="0"/>
          <w:numId w:val="11"/>
        </w:numPr>
        <w:tabs>
          <w:tab w:val="left" w:pos="980"/>
        </w:tabs>
        <w:autoSpaceDE w:val="0"/>
        <w:autoSpaceDN w:val="0"/>
        <w:spacing w:line="360" w:lineRule="auto"/>
        <w:ind w:right="347" w:firstLine="566"/>
        <w:jc w:val="both"/>
        <w:rPr>
          <w:rFonts w:ascii="Times New Roman" w:hAnsi="Times New Roman" w:cs="Times New Roman"/>
          <w:lang w:eastAsia="en-US"/>
        </w:rPr>
      </w:pPr>
      <w:r w:rsidRPr="002D59E3">
        <w:rPr>
          <w:rFonts w:ascii="Times New Roman" w:hAnsi="Times New Roman" w:cs="Times New Roman"/>
          <w:lang w:eastAsia="en-US"/>
        </w:rPr>
        <w:t>Джонатан</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плоди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конічної</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чи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конічно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-круглої</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форми,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гладкою</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поверхнею, шкірка ніжна, м’якоть біло-жовтого чи кремово -жовтого кольору,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кисло-солодка</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з</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приємним</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ароматом.</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Плоди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дозрівають</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в</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кінці вересня.</w:t>
      </w:r>
    </w:p>
    <w:p w14:paraId="3B4F0E75" w14:textId="77777777" w:rsidR="002D59E3" w:rsidRPr="002D59E3" w:rsidRDefault="002D59E3" w:rsidP="000A007C">
      <w:pPr>
        <w:widowControl w:val="0"/>
        <w:numPr>
          <w:ilvl w:val="0"/>
          <w:numId w:val="11"/>
        </w:numPr>
        <w:tabs>
          <w:tab w:val="left" w:pos="920"/>
        </w:tabs>
        <w:autoSpaceDE w:val="0"/>
        <w:autoSpaceDN w:val="0"/>
        <w:spacing w:line="360" w:lineRule="auto"/>
        <w:ind w:right="346" w:firstLine="566"/>
        <w:jc w:val="both"/>
        <w:rPr>
          <w:rFonts w:ascii="Times New Roman" w:hAnsi="Times New Roman" w:cs="Times New Roman"/>
          <w:lang w:eastAsia="en-US"/>
        </w:rPr>
      </w:pPr>
      <w:r w:rsidRPr="002D59E3">
        <w:rPr>
          <w:rFonts w:ascii="Times New Roman" w:hAnsi="Times New Roman" w:cs="Times New Roman"/>
          <w:lang w:eastAsia="en-US"/>
        </w:rPr>
        <w:t>Кальвіль сніговий – плоди середнього розміру зеленувато-білі, високих</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смакових якостей, кислувато-солодкі, ароматні, зміна зрілість настає в другій</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декаді вересня [7].</w:t>
      </w:r>
    </w:p>
    <w:p w14:paraId="62EA7113"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Допоміжні матеріали, що використовуються у виробництві, повинні відповідати вимогам діючих стандартів:</w:t>
      </w:r>
    </w:p>
    <w:p w14:paraId="5700C62F"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ab/>
        <w:t xml:space="preserve">Вода питна – ДсвнПіН 2.2.4-171-10 Гігієнічні вимоги до води питної, призначеної для споживання людиною </w:t>
      </w:r>
      <w:r w:rsidRPr="002D59E3">
        <w:rPr>
          <w:rFonts w:ascii="Times New Roman" w:hAnsi="Times New Roman" w:cs="Times New Roman"/>
          <w:lang w:val="ru-RU" w:eastAsia="ru-RU"/>
        </w:rPr>
        <w:t>[8]</w:t>
      </w:r>
      <w:r w:rsidRPr="002D59E3">
        <w:rPr>
          <w:rFonts w:ascii="Times New Roman" w:hAnsi="Times New Roman" w:cs="Times New Roman"/>
          <w:lang w:eastAsia="ru-RU"/>
        </w:rPr>
        <w:t>.</w:t>
      </w:r>
    </w:p>
    <w:p w14:paraId="53BFE293"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ab/>
        <w:t xml:space="preserve">Кришки металеві до скляних банок з вінцем горловини типу </w:t>
      </w:r>
      <w:r w:rsidRPr="002D59E3">
        <w:rPr>
          <w:rFonts w:ascii="Times New Roman" w:hAnsi="Times New Roman" w:cs="Times New Roman"/>
          <w:lang w:val="en-US" w:eastAsia="ru-RU"/>
        </w:rPr>
        <w:t>III</w:t>
      </w:r>
      <w:r w:rsidRPr="002D59E3">
        <w:rPr>
          <w:rFonts w:ascii="Times New Roman" w:hAnsi="Times New Roman" w:cs="Times New Roman"/>
          <w:lang w:val="ru-RU" w:eastAsia="ru-RU"/>
        </w:rPr>
        <w:t xml:space="preserve"> </w:t>
      </w:r>
      <w:r w:rsidRPr="002D59E3">
        <w:rPr>
          <w:rFonts w:ascii="Times New Roman" w:hAnsi="Times New Roman" w:cs="Times New Roman"/>
          <w:lang w:eastAsia="ru-RU"/>
        </w:rPr>
        <w:t>(</w:t>
      </w:r>
      <w:r w:rsidRPr="002D59E3">
        <w:rPr>
          <w:rFonts w:ascii="Times New Roman" w:hAnsi="Times New Roman" w:cs="Times New Roman"/>
          <w:lang w:val="ru-RU" w:eastAsia="ru-RU"/>
        </w:rPr>
        <w:t>“т</w:t>
      </w:r>
      <w:r w:rsidRPr="002D59E3">
        <w:rPr>
          <w:rFonts w:ascii="Times New Roman" w:hAnsi="Times New Roman" w:cs="Times New Roman"/>
          <w:lang w:eastAsia="ru-RU"/>
        </w:rPr>
        <w:t>віст Офф</w:t>
      </w:r>
      <w:r w:rsidRPr="002D59E3">
        <w:rPr>
          <w:rFonts w:ascii="Times New Roman" w:hAnsi="Times New Roman" w:cs="Times New Roman"/>
          <w:lang w:val="ru-RU" w:eastAsia="ru-RU"/>
        </w:rPr>
        <w:t>”</w:t>
      </w:r>
      <w:r w:rsidRPr="002D59E3">
        <w:rPr>
          <w:rFonts w:ascii="Times New Roman" w:hAnsi="Times New Roman" w:cs="Times New Roman"/>
          <w:lang w:eastAsia="ru-RU"/>
        </w:rPr>
        <w:t>) – ТУ 446.72.103-2000;</w:t>
      </w:r>
    </w:p>
    <w:p w14:paraId="0363F1A8"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ab/>
        <w:t>Мішки та мішкові тканини – згідно ГОСТ 30090 – 93;</w:t>
      </w:r>
    </w:p>
    <w:p w14:paraId="2C3A5BC0"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ab/>
      </w:r>
      <w:r w:rsidRPr="002D59E3">
        <w:rPr>
          <w:rFonts w:ascii="Times New Roman" w:hAnsi="Times New Roman" w:cs="Times New Roman"/>
          <w:lang w:eastAsia="ru-RU"/>
        </w:rPr>
        <w:tab/>
        <w:t>Банки скляні для консервів з вінчиком головини типу III (“Твіст Офф”) – згідно ТУУ 21.106-96.</w:t>
      </w:r>
    </w:p>
    <w:p w14:paraId="55DEA48C"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lastRenderedPageBreak/>
        <w:tab/>
        <w:t>Характеристика хімічного складу та харчової цінності сировини наведена в таблицях 2.1, 2.2.</w:t>
      </w:r>
    </w:p>
    <w:p w14:paraId="595B79DB" w14:textId="77777777" w:rsidR="002D59E3" w:rsidRPr="002D59E3" w:rsidRDefault="002D59E3" w:rsidP="000A007C">
      <w:pPr>
        <w:spacing w:line="360" w:lineRule="auto"/>
        <w:ind w:firstLine="426"/>
        <w:jc w:val="both"/>
        <w:rPr>
          <w:rFonts w:ascii="Times New Roman" w:hAnsi="Times New Roman" w:cs="Times New Roman"/>
          <w:lang w:eastAsia="ru-RU"/>
        </w:rPr>
      </w:pPr>
    </w:p>
    <w:p w14:paraId="255EAF16" w14:textId="77777777" w:rsidR="002D59E3" w:rsidRPr="002D59E3" w:rsidRDefault="002D59E3" w:rsidP="000A007C">
      <w:pPr>
        <w:spacing w:line="360" w:lineRule="auto"/>
        <w:ind w:firstLine="426"/>
        <w:jc w:val="both"/>
        <w:rPr>
          <w:rFonts w:ascii="Times New Roman" w:hAnsi="Times New Roman" w:cs="Times New Roman"/>
          <w:b/>
          <w:lang w:eastAsia="ru-RU"/>
        </w:rPr>
      </w:pPr>
      <w:r w:rsidRPr="002D59E3">
        <w:rPr>
          <w:rFonts w:ascii="Times New Roman" w:hAnsi="Times New Roman" w:cs="Times New Roman"/>
          <w:b/>
          <w:lang w:eastAsia="ru-RU"/>
        </w:rPr>
        <w:t>Таблиця 2.1 – Характеристика хімічного складу яблук</w:t>
      </w:r>
    </w:p>
    <w:tbl>
      <w:tblPr>
        <w:tblpPr w:leftFromText="180" w:rightFromText="180" w:vertAnchor="text" w:horzAnchor="margin" w:tblpX="250" w:tblpY="86"/>
        <w:tblW w:w="96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423"/>
        <w:gridCol w:w="5242"/>
      </w:tblGrid>
      <w:tr w:rsidR="002D59E3" w:rsidRPr="002D59E3" w14:paraId="00D57557" w14:textId="77777777" w:rsidTr="00AF7411">
        <w:trPr>
          <w:trHeight w:val="411"/>
          <w:tblHeader/>
        </w:trPr>
        <w:tc>
          <w:tcPr>
            <w:tcW w:w="4423" w:type="dxa"/>
            <w:tcBorders>
              <w:top w:val="single" w:sz="6" w:space="0" w:color="000000"/>
              <w:left w:val="single" w:sz="6" w:space="0" w:color="000000"/>
              <w:bottom w:val="single" w:sz="6" w:space="0" w:color="000000"/>
              <w:right w:val="single" w:sz="6" w:space="0" w:color="000000"/>
            </w:tcBorders>
          </w:tcPr>
          <w:p w14:paraId="3C6FA161" w14:textId="77777777" w:rsidR="002D59E3" w:rsidRPr="002D59E3" w:rsidRDefault="002D59E3" w:rsidP="000A007C">
            <w:pPr>
              <w:spacing w:line="360" w:lineRule="auto"/>
              <w:ind w:firstLine="426"/>
              <w:jc w:val="both"/>
              <w:rPr>
                <w:rFonts w:ascii="Times New Roman" w:hAnsi="Times New Roman" w:cs="Times New Roman"/>
                <w:b/>
                <w:bCs/>
                <w:lang w:eastAsia="ru-RU"/>
              </w:rPr>
            </w:pPr>
            <w:r w:rsidRPr="002D59E3">
              <w:rPr>
                <w:rFonts w:ascii="Times New Roman" w:hAnsi="Times New Roman" w:cs="Times New Roman"/>
                <w:b/>
                <w:bCs/>
                <w:lang w:eastAsia="ru-RU"/>
              </w:rPr>
              <w:t>Показник</w:t>
            </w:r>
          </w:p>
        </w:tc>
        <w:tc>
          <w:tcPr>
            <w:tcW w:w="5242" w:type="dxa"/>
            <w:tcBorders>
              <w:top w:val="single" w:sz="6" w:space="0" w:color="000000"/>
              <w:left w:val="single" w:sz="6" w:space="0" w:color="000000"/>
              <w:bottom w:val="single" w:sz="6" w:space="0" w:color="000000"/>
              <w:right w:val="single" w:sz="6" w:space="0" w:color="000000"/>
            </w:tcBorders>
          </w:tcPr>
          <w:p w14:paraId="218EDD88" w14:textId="77777777" w:rsidR="002D59E3" w:rsidRPr="002D59E3" w:rsidRDefault="002D59E3" w:rsidP="000A007C">
            <w:pPr>
              <w:spacing w:line="360" w:lineRule="auto"/>
              <w:ind w:firstLine="426"/>
              <w:jc w:val="both"/>
              <w:rPr>
                <w:rFonts w:ascii="Times New Roman" w:hAnsi="Times New Roman" w:cs="Times New Roman"/>
                <w:b/>
                <w:bCs/>
                <w:lang w:eastAsia="ru-RU"/>
              </w:rPr>
            </w:pPr>
            <w:r w:rsidRPr="002D59E3">
              <w:rPr>
                <w:rFonts w:ascii="Times New Roman" w:hAnsi="Times New Roman" w:cs="Times New Roman"/>
                <w:b/>
                <w:bCs/>
                <w:lang w:eastAsia="ru-RU"/>
              </w:rPr>
              <w:t>Характеристика</w:t>
            </w:r>
          </w:p>
        </w:tc>
      </w:tr>
      <w:tr w:rsidR="002D59E3" w:rsidRPr="002D59E3" w14:paraId="0D44BBFC" w14:textId="77777777" w:rsidTr="00AF7411">
        <w:trPr>
          <w:trHeight w:val="825"/>
        </w:trPr>
        <w:tc>
          <w:tcPr>
            <w:tcW w:w="4423" w:type="dxa"/>
            <w:tcBorders>
              <w:top w:val="single" w:sz="6" w:space="0" w:color="000000"/>
              <w:left w:val="single" w:sz="6" w:space="0" w:color="000000"/>
              <w:bottom w:val="single" w:sz="6" w:space="0" w:color="000000"/>
              <w:right w:val="single" w:sz="6" w:space="0" w:color="000000"/>
            </w:tcBorders>
          </w:tcPr>
          <w:p w14:paraId="1803304C"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Зовнішній вигляд</w:t>
            </w:r>
          </w:p>
        </w:tc>
        <w:tc>
          <w:tcPr>
            <w:tcW w:w="5242" w:type="dxa"/>
            <w:tcBorders>
              <w:top w:val="single" w:sz="6" w:space="0" w:color="000000"/>
              <w:left w:val="single" w:sz="6" w:space="0" w:color="000000"/>
              <w:bottom w:val="single" w:sz="6" w:space="0" w:color="000000"/>
              <w:right w:val="single" w:sz="6" w:space="0" w:color="000000"/>
            </w:tcBorders>
          </w:tcPr>
          <w:p w14:paraId="4D609519"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Плоди цілі, чисті, без зайвої зовнішньої вологості, властиві даному сорту</w:t>
            </w:r>
            <w:r w:rsidRPr="002D59E3">
              <w:rPr>
                <w:rFonts w:ascii="Times New Roman" w:hAnsi="Times New Roman" w:cs="Times New Roman"/>
                <w:lang w:eastAsia="ru-RU"/>
              </w:rPr>
              <w:tab/>
              <w:t>за формою і забарвленням</w:t>
            </w:r>
          </w:p>
        </w:tc>
      </w:tr>
      <w:tr w:rsidR="002D59E3" w:rsidRPr="002D59E3" w14:paraId="67AB571E" w14:textId="77777777" w:rsidTr="00AF7411">
        <w:trPr>
          <w:trHeight w:val="549"/>
        </w:trPr>
        <w:tc>
          <w:tcPr>
            <w:tcW w:w="4423" w:type="dxa"/>
            <w:tcBorders>
              <w:top w:val="single" w:sz="6" w:space="0" w:color="000000"/>
              <w:left w:val="single" w:sz="6" w:space="0" w:color="000000"/>
              <w:bottom w:val="single" w:sz="6" w:space="0" w:color="000000"/>
              <w:right w:val="single" w:sz="6" w:space="0" w:color="000000"/>
            </w:tcBorders>
          </w:tcPr>
          <w:p w14:paraId="20EC70E4"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Запах та смак</w:t>
            </w:r>
          </w:p>
        </w:tc>
        <w:tc>
          <w:tcPr>
            <w:tcW w:w="5242" w:type="dxa"/>
            <w:tcBorders>
              <w:top w:val="single" w:sz="6" w:space="0" w:color="000000"/>
              <w:left w:val="single" w:sz="6" w:space="0" w:color="000000"/>
              <w:bottom w:val="single" w:sz="6" w:space="0" w:color="000000"/>
              <w:right w:val="single" w:sz="6" w:space="0" w:color="000000"/>
            </w:tcBorders>
          </w:tcPr>
          <w:p w14:paraId="29B3931A"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Відповідають</w:t>
            </w:r>
            <w:r w:rsidRPr="002D59E3">
              <w:rPr>
                <w:rFonts w:ascii="Times New Roman" w:hAnsi="Times New Roman" w:cs="Times New Roman"/>
                <w:lang w:eastAsia="ru-RU"/>
              </w:rPr>
              <w:tab/>
              <w:t>даному сорту, без</w:t>
            </w:r>
          </w:p>
          <w:p w14:paraId="691F0FBB"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стороннього запаху (чи) присмаку</w:t>
            </w:r>
          </w:p>
        </w:tc>
      </w:tr>
      <w:tr w:rsidR="002D59E3" w:rsidRPr="002D59E3" w14:paraId="75ACB53A" w14:textId="77777777" w:rsidTr="00AF7411">
        <w:trPr>
          <w:trHeight w:val="825"/>
        </w:trPr>
        <w:tc>
          <w:tcPr>
            <w:tcW w:w="4423" w:type="dxa"/>
            <w:tcBorders>
              <w:top w:val="single" w:sz="6" w:space="0" w:color="000000"/>
              <w:left w:val="single" w:sz="6" w:space="0" w:color="000000"/>
              <w:bottom w:val="single" w:sz="6" w:space="0" w:color="000000"/>
              <w:right w:val="single" w:sz="6" w:space="0" w:color="000000"/>
            </w:tcBorders>
          </w:tcPr>
          <w:p w14:paraId="333A001A"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Ступінь зрілості і стан плодів</w:t>
            </w:r>
          </w:p>
        </w:tc>
        <w:tc>
          <w:tcPr>
            <w:tcW w:w="5242" w:type="dxa"/>
            <w:tcBorders>
              <w:top w:val="single" w:sz="6" w:space="0" w:color="000000"/>
              <w:left w:val="single" w:sz="6" w:space="0" w:color="000000"/>
              <w:bottom w:val="single" w:sz="6" w:space="0" w:color="000000"/>
              <w:right w:val="single" w:sz="6" w:space="0" w:color="000000"/>
            </w:tcBorders>
          </w:tcPr>
          <w:p w14:paraId="5322B5FE"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Плоди знімної зрілості, можуть витримати завантаження, транспортування, розгрузку і доставку до місця призначення</w:t>
            </w:r>
          </w:p>
        </w:tc>
      </w:tr>
      <w:tr w:rsidR="002D59E3" w:rsidRPr="002D59E3" w14:paraId="2A63667D" w14:textId="77777777" w:rsidTr="00AF7411">
        <w:trPr>
          <w:trHeight w:val="537"/>
        </w:trPr>
        <w:tc>
          <w:tcPr>
            <w:tcW w:w="4423" w:type="dxa"/>
            <w:tcBorders>
              <w:top w:val="single" w:sz="6" w:space="0" w:color="000000"/>
              <w:left w:val="single" w:sz="6" w:space="0" w:color="000000"/>
              <w:bottom w:val="single" w:sz="6" w:space="0" w:color="000000"/>
              <w:right w:val="single" w:sz="6" w:space="0" w:color="000000"/>
            </w:tcBorders>
          </w:tcPr>
          <w:p w14:paraId="7DB157BF"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Дефекти</w:t>
            </w:r>
          </w:p>
        </w:tc>
        <w:tc>
          <w:tcPr>
            <w:tcW w:w="5242" w:type="dxa"/>
            <w:tcBorders>
              <w:top w:val="single" w:sz="6" w:space="0" w:color="000000"/>
              <w:left w:val="single" w:sz="6" w:space="0" w:color="000000"/>
              <w:bottom w:val="single" w:sz="6" w:space="0" w:color="000000"/>
              <w:right w:val="single" w:sz="6" w:space="0" w:color="000000"/>
            </w:tcBorders>
          </w:tcPr>
          <w:p w14:paraId="178026F6"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Допускаються   дуже незначні дефекти шкірочки, форми, забарвлення</w:t>
            </w:r>
          </w:p>
        </w:tc>
      </w:tr>
      <w:tr w:rsidR="002D59E3" w:rsidRPr="002D59E3" w14:paraId="68A6CA80" w14:textId="77777777" w:rsidTr="00AF7411">
        <w:trPr>
          <w:trHeight w:val="272"/>
        </w:trPr>
        <w:tc>
          <w:tcPr>
            <w:tcW w:w="4423" w:type="dxa"/>
            <w:tcBorders>
              <w:top w:val="single" w:sz="6" w:space="0" w:color="000000"/>
              <w:left w:val="single" w:sz="6" w:space="0" w:color="000000"/>
              <w:bottom w:val="single" w:sz="6" w:space="0" w:color="000000"/>
              <w:right w:val="single" w:sz="6" w:space="0" w:color="000000"/>
            </w:tcBorders>
          </w:tcPr>
          <w:p w14:paraId="425F88F3"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Стан м’якоті</w:t>
            </w:r>
          </w:p>
        </w:tc>
        <w:tc>
          <w:tcPr>
            <w:tcW w:w="5242" w:type="dxa"/>
            <w:tcBorders>
              <w:top w:val="single" w:sz="6" w:space="0" w:color="000000"/>
              <w:left w:val="single" w:sz="6" w:space="0" w:color="000000"/>
              <w:bottom w:val="single" w:sz="6" w:space="0" w:color="000000"/>
              <w:right w:val="single" w:sz="6" w:space="0" w:color="000000"/>
            </w:tcBorders>
          </w:tcPr>
          <w:p w14:paraId="6615AD50"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М’якоть доброякісна</w:t>
            </w:r>
          </w:p>
        </w:tc>
      </w:tr>
      <w:tr w:rsidR="002D59E3" w:rsidRPr="002D59E3" w14:paraId="2CF648F5" w14:textId="77777777" w:rsidTr="00AF7411">
        <w:trPr>
          <w:trHeight w:val="1930"/>
        </w:trPr>
        <w:tc>
          <w:tcPr>
            <w:tcW w:w="4423" w:type="dxa"/>
            <w:tcBorders>
              <w:top w:val="single" w:sz="6" w:space="0" w:color="000000"/>
              <w:left w:val="single" w:sz="6" w:space="0" w:color="000000"/>
              <w:bottom w:val="single" w:sz="6" w:space="0" w:color="000000"/>
              <w:right w:val="single" w:sz="6" w:space="0" w:color="000000"/>
            </w:tcBorders>
          </w:tcPr>
          <w:p w14:paraId="61B374AD"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Масова частка плодів, не відповідних до вимог даного сорту, але відповідають вимогам більш низьких сортів, % не більше:</w:t>
            </w:r>
          </w:p>
          <w:p w14:paraId="3C900B6E" w14:textId="77777777" w:rsidR="002D59E3" w:rsidRPr="002D59E3" w:rsidRDefault="002D59E3" w:rsidP="000A007C">
            <w:pPr>
              <w:numPr>
                <w:ilvl w:val="0"/>
                <w:numId w:val="12"/>
              </w:numPr>
              <w:spacing w:line="360" w:lineRule="auto"/>
              <w:jc w:val="both"/>
              <w:rPr>
                <w:rFonts w:ascii="Times New Roman" w:hAnsi="Times New Roman" w:cs="Times New Roman"/>
                <w:lang w:eastAsia="ru-RU"/>
              </w:rPr>
            </w:pPr>
            <w:r w:rsidRPr="002D59E3">
              <w:rPr>
                <w:rFonts w:ascii="Times New Roman" w:hAnsi="Times New Roman" w:cs="Times New Roman"/>
                <w:lang w:eastAsia="ru-RU"/>
              </w:rPr>
              <w:t>для вищого сорту наявність яблук першого і другого сорту</w:t>
            </w:r>
          </w:p>
          <w:p w14:paraId="7D135B17" w14:textId="77777777" w:rsidR="002D59E3" w:rsidRPr="002D59E3" w:rsidRDefault="002D59E3" w:rsidP="000A007C">
            <w:pPr>
              <w:numPr>
                <w:ilvl w:val="0"/>
                <w:numId w:val="12"/>
              </w:numPr>
              <w:spacing w:line="360" w:lineRule="auto"/>
              <w:jc w:val="both"/>
              <w:rPr>
                <w:rFonts w:ascii="Times New Roman" w:hAnsi="Times New Roman" w:cs="Times New Roman"/>
                <w:lang w:eastAsia="ru-RU"/>
              </w:rPr>
            </w:pPr>
            <w:r w:rsidRPr="002D59E3">
              <w:rPr>
                <w:rFonts w:ascii="Times New Roman" w:hAnsi="Times New Roman" w:cs="Times New Roman"/>
                <w:lang w:eastAsia="ru-RU"/>
              </w:rPr>
              <w:t>в тому числі другого сорту</w:t>
            </w:r>
          </w:p>
        </w:tc>
        <w:tc>
          <w:tcPr>
            <w:tcW w:w="5242" w:type="dxa"/>
            <w:tcBorders>
              <w:top w:val="single" w:sz="6" w:space="0" w:color="000000"/>
              <w:left w:val="single" w:sz="6" w:space="0" w:color="000000"/>
              <w:bottom w:val="single" w:sz="6" w:space="0" w:color="000000"/>
              <w:right w:val="single" w:sz="6" w:space="0" w:color="000000"/>
            </w:tcBorders>
          </w:tcPr>
          <w:p w14:paraId="6A9A8347" w14:textId="77777777" w:rsidR="002D59E3" w:rsidRPr="002D59E3" w:rsidRDefault="002D59E3" w:rsidP="000A007C">
            <w:pPr>
              <w:spacing w:line="360" w:lineRule="auto"/>
              <w:ind w:firstLine="426"/>
              <w:jc w:val="both"/>
              <w:rPr>
                <w:rFonts w:ascii="Times New Roman" w:hAnsi="Times New Roman" w:cs="Times New Roman"/>
                <w:lang w:eastAsia="ru-RU"/>
              </w:rPr>
            </w:pPr>
          </w:p>
          <w:p w14:paraId="44AB39CC" w14:textId="77777777" w:rsidR="002D59E3" w:rsidRPr="002D59E3" w:rsidRDefault="002D59E3" w:rsidP="000A007C">
            <w:pPr>
              <w:spacing w:line="360" w:lineRule="auto"/>
              <w:ind w:firstLine="426"/>
              <w:jc w:val="both"/>
              <w:rPr>
                <w:rFonts w:ascii="Times New Roman" w:hAnsi="Times New Roman" w:cs="Times New Roman"/>
                <w:lang w:eastAsia="ru-RU"/>
              </w:rPr>
            </w:pPr>
          </w:p>
          <w:p w14:paraId="77D51C60" w14:textId="77777777" w:rsidR="002D59E3" w:rsidRPr="002D59E3" w:rsidRDefault="002D59E3" w:rsidP="000A007C">
            <w:pPr>
              <w:spacing w:line="360" w:lineRule="auto"/>
              <w:ind w:firstLine="426"/>
              <w:jc w:val="both"/>
              <w:rPr>
                <w:rFonts w:ascii="Times New Roman" w:hAnsi="Times New Roman" w:cs="Times New Roman"/>
                <w:lang w:eastAsia="ru-RU"/>
              </w:rPr>
            </w:pPr>
          </w:p>
          <w:p w14:paraId="45AE83D7" w14:textId="77777777" w:rsidR="002D59E3" w:rsidRPr="002D59E3" w:rsidRDefault="002D59E3" w:rsidP="000A007C">
            <w:pPr>
              <w:spacing w:line="360" w:lineRule="auto"/>
              <w:ind w:firstLine="426"/>
              <w:jc w:val="both"/>
              <w:rPr>
                <w:rFonts w:ascii="Times New Roman" w:hAnsi="Times New Roman" w:cs="Times New Roman"/>
                <w:lang w:eastAsia="ru-RU"/>
              </w:rPr>
            </w:pPr>
          </w:p>
          <w:p w14:paraId="53049769" w14:textId="77777777" w:rsidR="002D59E3" w:rsidRPr="002D59E3" w:rsidRDefault="002D59E3" w:rsidP="000A007C">
            <w:pPr>
              <w:spacing w:line="360" w:lineRule="auto"/>
              <w:ind w:firstLine="426"/>
              <w:jc w:val="both"/>
              <w:rPr>
                <w:rFonts w:ascii="Times New Roman" w:hAnsi="Times New Roman" w:cs="Times New Roman"/>
                <w:lang w:eastAsia="ru-RU"/>
              </w:rPr>
            </w:pPr>
          </w:p>
          <w:p w14:paraId="72317BD8"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5,0</w:t>
            </w:r>
          </w:p>
          <w:p w14:paraId="6F691277"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hAnsi="Times New Roman" w:cs="Times New Roman"/>
                <w:lang w:eastAsia="ru-RU"/>
              </w:rPr>
              <w:t>0,5</w:t>
            </w:r>
          </w:p>
        </w:tc>
      </w:tr>
      <w:tr w:rsidR="002D59E3" w:rsidRPr="002D59E3" w14:paraId="1EE13DFB" w14:textId="77777777" w:rsidTr="00AF7411">
        <w:trPr>
          <w:trHeight w:val="918"/>
        </w:trPr>
        <w:tc>
          <w:tcPr>
            <w:tcW w:w="4423" w:type="dxa"/>
            <w:tcBorders>
              <w:top w:val="single" w:sz="6" w:space="0" w:color="000000"/>
              <w:left w:val="single" w:sz="6" w:space="0" w:color="000000"/>
              <w:bottom w:val="single" w:sz="6" w:space="0" w:color="000000"/>
              <w:right w:val="single" w:sz="6" w:space="0" w:color="000000"/>
            </w:tcBorders>
          </w:tcPr>
          <w:p w14:paraId="7F599DDD" w14:textId="77777777" w:rsidR="002D59E3" w:rsidRPr="002D59E3" w:rsidRDefault="002D59E3" w:rsidP="000A007C">
            <w:pPr>
              <w:widowControl w:val="0"/>
              <w:tabs>
                <w:tab w:val="left" w:pos="1373"/>
                <w:tab w:val="left" w:pos="2333"/>
                <w:tab w:val="left" w:pos="3292"/>
              </w:tabs>
              <w:autoSpaceDE w:val="0"/>
              <w:autoSpaceDN w:val="0"/>
              <w:spacing w:line="360" w:lineRule="auto"/>
              <w:ind w:left="127"/>
              <w:jc w:val="both"/>
              <w:rPr>
                <w:rFonts w:ascii="Times New Roman" w:hAnsi="Times New Roman" w:cs="Times New Roman"/>
                <w:lang w:eastAsia="en-US"/>
              </w:rPr>
            </w:pPr>
            <w:r w:rsidRPr="002D59E3">
              <w:rPr>
                <w:rFonts w:ascii="Times New Roman" w:hAnsi="Times New Roman" w:cs="Times New Roman"/>
                <w:lang w:eastAsia="en-US"/>
              </w:rPr>
              <w:t>Наявність</w:t>
            </w:r>
            <w:r w:rsidRPr="002D59E3">
              <w:rPr>
                <w:rFonts w:ascii="Times New Roman" w:hAnsi="Times New Roman" w:cs="Times New Roman"/>
                <w:lang w:eastAsia="en-US"/>
              </w:rPr>
              <w:tab/>
              <w:t>гнилих плодів, зіпсованих, перестиглих</w:t>
            </w:r>
          </w:p>
        </w:tc>
        <w:tc>
          <w:tcPr>
            <w:tcW w:w="5242" w:type="dxa"/>
            <w:tcBorders>
              <w:top w:val="single" w:sz="6" w:space="0" w:color="000000"/>
              <w:left w:val="single" w:sz="6" w:space="0" w:color="000000"/>
              <w:bottom w:val="single" w:sz="6" w:space="0" w:color="000000"/>
              <w:right w:val="single" w:sz="6" w:space="0" w:color="000000"/>
            </w:tcBorders>
          </w:tcPr>
          <w:p w14:paraId="2C0A36B3" w14:textId="77777777" w:rsidR="002D59E3" w:rsidRPr="002D59E3" w:rsidRDefault="002D59E3" w:rsidP="000A007C">
            <w:pPr>
              <w:spacing w:line="360" w:lineRule="auto"/>
              <w:ind w:firstLine="426"/>
              <w:jc w:val="both"/>
              <w:rPr>
                <w:rFonts w:ascii="Times New Roman" w:hAnsi="Times New Roman" w:cs="Times New Roman"/>
                <w:lang w:eastAsia="ru-RU"/>
              </w:rPr>
            </w:pPr>
            <w:r w:rsidRPr="002D59E3">
              <w:rPr>
                <w:rFonts w:ascii="Times New Roman" w:eastAsia="MS Mincho" w:hAnsi="Times New Roman" w:cs="Times New Roman"/>
                <w:lang w:eastAsia="ru-RU"/>
              </w:rPr>
              <w:t>Не</w:t>
            </w:r>
            <w:r w:rsidRPr="002D59E3">
              <w:rPr>
                <w:rFonts w:ascii="Times New Roman" w:eastAsia="MS Mincho" w:hAnsi="Times New Roman" w:cs="Times New Roman"/>
                <w:spacing w:val="2"/>
                <w:lang w:eastAsia="ru-RU"/>
              </w:rPr>
              <w:t xml:space="preserve"> </w:t>
            </w:r>
            <w:r w:rsidRPr="002D59E3">
              <w:rPr>
                <w:rFonts w:ascii="Times New Roman" w:eastAsia="MS Mincho" w:hAnsi="Times New Roman" w:cs="Times New Roman"/>
                <w:lang w:eastAsia="ru-RU"/>
              </w:rPr>
              <w:t>допускається</w:t>
            </w:r>
          </w:p>
        </w:tc>
      </w:tr>
    </w:tbl>
    <w:p w14:paraId="42138E91" w14:textId="77777777" w:rsidR="002D59E3" w:rsidRPr="002D59E3" w:rsidRDefault="002D59E3" w:rsidP="000A007C">
      <w:pPr>
        <w:widowControl w:val="0"/>
        <w:autoSpaceDE w:val="0"/>
        <w:autoSpaceDN w:val="0"/>
        <w:spacing w:before="170" w:line="360" w:lineRule="auto"/>
        <w:jc w:val="both"/>
        <w:rPr>
          <w:rFonts w:ascii="Times New Roman" w:hAnsi="Times New Roman" w:cs="Times New Roman"/>
          <w:lang w:eastAsia="ru-RU"/>
        </w:rPr>
      </w:pPr>
    </w:p>
    <w:p w14:paraId="035115FD" w14:textId="77777777" w:rsidR="002D59E3" w:rsidRPr="002D59E3" w:rsidRDefault="002D59E3" w:rsidP="000A007C">
      <w:pPr>
        <w:widowControl w:val="0"/>
        <w:autoSpaceDE w:val="0"/>
        <w:autoSpaceDN w:val="0"/>
        <w:spacing w:before="170" w:line="360" w:lineRule="auto"/>
        <w:ind w:firstLine="851"/>
        <w:jc w:val="both"/>
        <w:rPr>
          <w:rFonts w:ascii="Times New Roman" w:hAnsi="Times New Roman" w:cs="Times New Roman"/>
          <w:lang w:eastAsia="ru-RU"/>
        </w:rPr>
      </w:pPr>
      <w:r w:rsidRPr="002D59E3">
        <w:rPr>
          <w:rFonts w:ascii="Times New Roman" w:hAnsi="Times New Roman" w:cs="Times New Roman"/>
          <w:lang w:eastAsia="ru-RU"/>
        </w:rPr>
        <w:t>Органолептичні показники ксиліту наведені в таблиці 2.2</w:t>
      </w:r>
    </w:p>
    <w:p w14:paraId="58C53F0F" w14:textId="77777777" w:rsidR="002D59E3" w:rsidRPr="002D59E3" w:rsidRDefault="002D59E3" w:rsidP="000A007C">
      <w:pPr>
        <w:widowControl w:val="0"/>
        <w:autoSpaceDE w:val="0"/>
        <w:autoSpaceDN w:val="0"/>
        <w:spacing w:before="170"/>
        <w:ind w:firstLine="709"/>
        <w:jc w:val="both"/>
        <w:rPr>
          <w:rFonts w:ascii="Times New Roman" w:hAnsi="Times New Roman" w:cs="Times New Roman"/>
          <w:b/>
          <w:lang w:eastAsia="en-US"/>
        </w:rPr>
      </w:pPr>
      <w:r w:rsidRPr="002D59E3">
        <w:rPr>
          <w:rFonts w:ascii="Times New Roman" w:hAnsi="Times New Roman" w:cs="Times New Roman"/>
          <w:b/>
          <w:lang w:eastAsia="en-US"/>
        </w:rPr>
        <w:t>Таблиця 2.2 - Органолептичні</w:t>
      </w:r>
      <w:r w:rsidRPr="002D59E3">
        <w:rPr>
          <w:rFonts w:ascii="Times New Roman" w:hAnsi="Times New Roman" w:cs="Times New Roman"/>
          <w:b/>
          <w:spacing w:val="40"/>
          <w:lang w:eastAsia="en-US"/>
        </w:rPr>
        <w:t xml:space="preserve"> </w:t>
      </w:r>
      <w:r w:rsidRPr="002D59E3">
        <w:rPr>
          <w:rFonts w:ascii="Times New Roman" w:hAnsi="Times New Roman" w:cs="Times New Roman"/>
          <w:b/>
          <w:lang w:eastAsia="en-US"/>
        </w:rPr>
        <w:t>показники</w:t>
      </w:r>
      <w:r w:rsidRPr="002D59E3">
        <w:rPr>
          <w:rFonts w:ascii="Times New Roman" w:hAnsi="Times New Roman" w:cs="Times New Roman"/>
          <w:b/>
          <w:spacing w:val="61"/>
          <w:lang w:eastAsia="en-US"/>
        </w:rPr>
        <w:t xml:space="preserve"> </w:t>
      </w:r>
      <w:r w:rsidRPr="002D59E3">
        <w:rPr>
          <w:rFonts w:ascii="Times New Roman" w:hAnsi="Times New Roman" w:cs="Times New Roman"/>
          <w:b/>
          <w:lang w:eastAsia="en-US"/>
        </w:rPr>
        <w:t>ксиліту</w:t>
      </w:r>
    </w:p>
    <w:p w14:paraId="22110C7A" w14:textId="77777777" w:rsidR="002D59E3" w:rsidRPr="002D59E3" w:rsidRDefault="002D59E3" w:rsidP="000A007C">
      <w:pPr>
        <w:spacing w:line="360" w:lineRule="auto"/>
        <w:ind w:firstLine="426"/>
        <w:jc w:val="both"/>
        <w:rPr>
          <w:rFonts w:ascii="Times New Roman" w:hAnsi="Times New Roman" w:cs="Times New Roman"/>
          <w:b/>
          <w:lang w:eastAsia="ru-RU"/>
        </w:rPr>
      </w:pPr>
    </w:p>
    <w:tbl>
      <w:tblPr>
        <w:tblpPr w:leftFromText="180" w:rightFromText="180" w:vertAnchor="text" w:horzAnchor="margin" w:tblpX="250" w:tblpY="86"/>
        <w:tblW w:w="96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423"/>
        <w:gridCol w:w="5242"/>
      </w:tblGrid>
      <w:tr w:rsidR="002D59E3" w:rsidRPr="002D59E3" w14:paraId="356EA148" w14:textId="77777777" w:rsidTr="00AF7411">
        <w:trPr>
          <w:trHeight w:val="411"/>
          <w:tblHeader/>
        </w:trPr>
        <w:tc>
          <w:tcPr>
            <w:tcW w:w="4423" w:type="dxa"/>
            <w:tcBorders>
              <w:top w:val="single" w:sz="6" w:space="0" w:color="000000"/>
              <w:left w:val="single" w:sz="6" w:space="0" w:color="000000"/>
              <w:bottom w:val="single" w:sz="6" w:space="0" w:color="000000"/>
              <w:right w:val="single" w:sz="6" w:space="0" w:color="000000"/>
            </w:tcBorders>
          </w:tcPr>
          <w:p w14:paraId="03186FA1" w14:textId="77777777" w:rsidR="002D59E3" w:rsidRPr="002D59E3" w:rsidRDefault="002D59E3" w:rsidP="000A007C">
            <w:pPr>
              <w:spacing w:line="360" w:lineRule="auto"/>
              <w:ind w:firstLine="426"/>
              <w:jc w:val="both"/>
              <w:rPr>
                <w:rFonts w:ascii="Times New Roman" w:hAnsi="Times New Roman" w:cs="Times New Roman"/>
                <w:b/>
                <w:bCs/>
                <w:lang w:eastAsia="ru-RU"/>
              </w:rPr>
            </w:pPr>
            <w:r w:rsidRPr="002D59E3">
              <w:rPr>
                <w:rFonts w:ascii="Times New Roman" w:hAnsi="Times New Roman" w:cs="Times New Roman"/>
                <w:b/>
                <w:bCs/>
                <w:lang w:eastAsia="ru-RU"/>
              </w:rPr>
              <w:t>Показник</w:t>
            </w:r>
          </w:p>
        </w:tc>
        <w:tc>
          <w:tcPr>
            <w:tcW w:w="5242" w:type="dxa"/>
            <w:tcBorders>
              <w:top w:val="single" w:sz="6" w:space="0" w:color="000000"/>
              <w:left w:val="single" w:sz="6" w:space="0" w:color="000000"/>
              <w:bottom w:val="single" w:sz="6" w:space="0" w:color="000000"/>
              <w:right w:val="single" w:sz="6" w:space="0" w:color="000000"/>
            </w:tcBorders>
          </w:tcPr>
          <w:p w14:paraId="5B7F15A7" w14:textId="77777777" w:rsidR="002D59E3" w:rsidRPr="002D59E3" w:rsidRDefault="002D59E3" w:rsidP="000A007C">
            <w:pPr>
              <w:spacing w:line="360" w:lineRule="auto"/>
              <w:ind w:firstLine="426"/>
              <w:jc w:val="both"/>
              <w:rPr>
                <w:rFonts w:ascii="Times New Roman" w:hAnsi="Times New Roman" w:cs="Times New Roman"/>
                <w:b/>
                <w:bCs/>
                <w:lang w:eastAsia="ru-RU"/>
              </w:rPr>
            </w:pPr>
            <w:r w:rsidRPr="002D59E3">
              <w:rPr>
                <w:rFonts w:ascii="Times New Roman" w:hAnsi="Times New Roman" w:cs="Times New Roman"/>
                <w:b/>
                <w:bCs/>
                <w:lang w:eastAsia="ru-RU"/>
              </w:rPr>
              <w:t>Характеристика</w:t>
            </w:r>
          </w:p>
        </w:tc>
      </w:tr>
      <w:tr w:rsidR="002D59E3" w:rsidRPr="002D59E3" w14:paraId="417F258C" w14:textId="77777777" w:rsidTr="00AF7411">
        <w:trPr>
          <w:trHeight w:val="825"/>
        </w:trPr>
        <w:tc>
          <w:tcPr>
            <w:tcW w:w="4423" w:type="dxa"/>
            <w:tcBorders>
              <w:top w:val="single" w:sz="6" w:space="0" w:color="000000"/>
              <w:left w:val="single" w:sz="6" w:space="0" w:color="000000"/>
              <w:bottom w:val="single" w:sz="6" w:space="0" w:color="000000"/>
              <w:right w:val="single" w:sz="6" w:space="0" w:color="000000"/>
            </w:tcBorders>
          </w:tcPr>
          <w:p w14:paraId="702E0A11" w14:textId="77777777" w:rsidR="002D59E3" w:rsidRPr="002D59E3" w:rsidRDefault="002D59E3" w:rsidP="000A007C">
            <w:pPr>
              <w:spacing w:line="360" w:lineRule="auto"/>
              <w:ind w:firstLine="426"/>
              <w:jc w:val="both"/>
              <w:rPr>
                <w:rFonts w:ascii="Times New Roman" w:hAnsi="Times New Roman" w:cs="Times New Roman"/>
                <w:lang w:val="ru-RU"/>
              </w:rPr>
            </w:pPr>
            <w:r w:rsidRPr="002D59E3">
              <w:rPr>
                <w:rFonts w:ascii="Times New Roman" w:hAnsi="Times New Roman" w:cs="Times New Roman"/>
                <w:lang w:eastAsia="en-US"/>
              </w:rPr>
              <w:t>Зовнішній</w:t>
            </w:r>
            <w:r w:rsidRPr="002D59E3">
              <w:rPr>
                <w:rFonts w:ascii="Times New Roman" w:hAnsi="Times New Roman" w:cs="Times New Roman"/>
                <w:spacing w:val="-8"/>
                <w:lang w:eastAsia="en-US"/>
              </w:rPr>
              <w:t xml:space="preserve"> </w:t>
            </w:r>
            <w:r w:rsidRPr="002D59E3">
              <w:rPr>
                <w:rFonts w:ascii="Times New Roman" w:hAnsi="Times New Roman" w:cs="Times New Roman"/>
                <w:lang w:eastAsia="en-US"/>
              </w:rPr>
              <w:t>виклад,</w:t>
            </w:r>
            <w:r w:rsidRPr="002D59E3">
              <w:rPr>
                <w:rFonts w:ascii="Times New Roman" w:hAnsi="Times New Roman" w:cs="Times New Roman"/>
                <w:spacing w:val="5"/>
                <w:lang w:eastAsia="en-US"/>
              </w:rPr>
              <w:t xml:space="preserve"> </w:t>
            </w:r>
            <w:r w:rsidRPr="002D59E3">
              <w:rPr>
                <w:rFonts w:ascii="Times New Roman" w:hAnsi="Times New Roman" w:cs="Times New Roman"/>
                <w:lang w:eastAsia="en-US"/>
              </w:rPr>
              <w:t>смак</w:t>
            </w:r>
            <w:r w:rsidRPr="002D59E3">
              <w:rPr>
                <w:rFonts w:ascii="Times New Roman" w:hAnsi="Times New Roman" w:cs="Times New Roman"/>
                <w:spacing w:val="-7"/>
                <w:lang w:eastAsia="en-US"/>
              </w:rPr>
              <w:t xml:space="preserve"> </w:t>
            </w:r>
            <w:r w:rsidRPr="002D59E3">
              <w:rPr>
                <w:rFonts w:ascii="Times New Roman" w:hAnsi="Times New Roman" w:cs="Times New Roman"/>
                <w:lang w:eastAsia="en-US"/>
              </w:rPr>
              <w:t>і</w:t>
            </w:r>
            <w:r w:rsidRPr="002D59E3">
              <w:rPr>
                <w:rFonts w:ascii="Times New Roman" w:hAnsi="Times New Roman" w:cs="Times New Roman"/>
                <w:spacing w:val="8"/>
                <w:lang w:eastAsia="en-US"/>
              </w:rPr>
              <w:t xml:space="preserve"> </w:t>
            </w:r>
            <w:r w:rsidRPr="002D59E3">
              <w:rPr>
                <w:rFonts w:ascii="Times New Roman" w:hAnsi="Times New Roman" w:cs="Times New Roman"/>
                <w:lang w:eastAsia="en-US"/>
              </w:rPr>
              <w:t>запах</w:t>
            </w:r>
          </w:p>
        </w:tc>
        <w:tc>
          <w:tcPr>
            <w:tcW w:w="5242" w:type="dxa"/>
            <w:tcBorders>
              <w:top w:val="single" w:sz="6" w:space="0" w:color="000000"/>
              <w:left w:val="single" w:sz="6" w:space="0" w:color="000000"/>
              <w:bottom w:val="single" w:sz="6" w:space="0" w:color="000000"/>
              <w:right w:val="single" w:sz="6" w:space="0" w:color="000000"/>
            </w:tcBorders>
          </w:tcPr>
          <w:p w14:paraId="31450FE2" w14:textId="77777777" w:rsidR="002D59E3" w:rsidRPr="002D59E3" w:rsidRDefault="002D59E3" w:rsidP="000A007C">
            <w:pPr>
              <w:ind w:firstLine="426"/>
              <w:jc w:val="both"/>
              <w:rPr>
                <w:rFonts w:ascii="Times New Roman" w:hAnsi="Times New Roman" w:cs="Times New Roman"/>
                <w:lang w:val="ru-RU"/>
              </w:rPr>
            </w:pPr>
            <w:r w:rsidRPr="002D59E3">
              <w:rPr>
                <w:rFonts w:ascii="Times New Roman" w:hAnsi="Times New Roman" w:cs="Times New Roman"/>
                <w:lang w:val="ru-RU"/>
              </w:rPr>
              <w:t xml:space="preserve">Солодкий, без стороннього присмаку і </w:t>
            </w:r>
            <w:r w:rsidRPr="002D59E3">
              <w:rPr>
                <w:rFonts w:ascii="Times New Roman" w:hAnsi="Times New Roman" w:cs="Times New Roman"/>
              </w:rPr>
              <w:t xml:space="preserve"> </w:t>
            </w:r>
            <w:r w:rsidRPr="002D59E3">
              <w:rPr>
                <w:rFonts w:ascii="Times New Roman" w:hAnsi="Times New Roman" w:cs="Times New Roman"/>
                <w:position w:val="1"/>
                <w:lang w:eastAsia="en-US"/>
              </w:rPr>
              <w:t xml:space="preserve"> запаху,</w:t>
            </w:r>
            <w:r w:rsidRPr="002D59E3">
              <w:rPr>
                <w:rFonts w:ascii="Times New Roman" w:hAnsi="Times New Roman" w:cs="Times New Roman"/>
                <w:spacing w:val="-11"/>
                <w:position w:val="1"/>
                <w:lang w:eastAsia="en-US"/>
              </w:rPr>
              <w:t xml:space="preserve"> </w:t>
            </w:r>
            <w:r w:rsidRPr="002D59E3">
              <w:rPr>
                <w:rFonts w:ascii="Times New Roman" w:hAnsi="Times New Roman" w:cs="Times New Roman"/>
                <w:position w:val="1"/>
                <w:lang w:eastAsia="en-US"/>
              </w:rPr>
              <w:t>як</w:t>
            </w:r>
            <w:r w:rsidRPr="002D59E3">
              <w:rPr>
                <w:rFonts w:ascii="Times New Roman" w:hAnsi="Times New Roman" w:cs="Times New Roman"/>
                <w:spacing w:val="6"/>
                <w:position w:val="1"/>
                <w:lang w:eastAsia="en-US"/>
              </w:rPr>
              <w:t xml:space="preserve"> </w:t>
            </w:r>
            <w:r w:rsidRPr="002D59E3">
              <w:rPr>
                <w:rFonts w:ascii="Times New Roman" w:hAnsi="Times New Roman" w:cs="Times New Roman"/>
                <w:position w:val="1"/>
                <w:lang w:eastAsia="en-US"/>
              </w:rPr>
              <w:t>в</w:t>
            </w:r>
            <w:r w:rsidRPr="002D59E3">
              <w:rPr>
                <w:rFonts w:ascii="Times New Roman" w:hAnsi="Times New Roman" w:cs="Times New Roman"/>
                <w:spacing w:val="9"/>
                <w:position w:val="1"/>
                <w:lang w:eastAsia="en-US"/>
              </w:rPr>
              <w:t xml:space="preserve"> </w:t>
            </w:r>
            <w:r w:rsidRPr="002D59E3">
              <w:rPr>
                <w:rFonts w:ascii="Times New Roman" w:hAnsi="Times New Roman" w:cs="Times New Roman"/>
                <w:position w:val="1"/>
                <w:lang w:eastAsia="en-US"/>
              </w:rPr>
              <w:t>сухій</w:t>
            </w:r>
            <w:r w:rsidRPr="002D59E3">
              <w:rPr>
                <w:rFonts w:ascii="Times New Roman" w:hAnsi="Times New Roman" w:cs="Times New Roman"/>
                <w:spacing w:val="-7"/>
                <w:position w:val="1"/>
                <w:lang w:eastAsia="en-US"/>
              </w:rPr>
              <w:t xml:space="preserve"> </w:t>
            </w:r>
            <w:r w:rsidRPr="002D59E3">
              <w:rPr>
                <w:rFonts w:ascii="Times New Roman" w:hAnsi="Times New Roman" w:cs="Times New Roman"/>
                <w:position w:val="1"/>
                <w:lang w:eastAsia="en-US"/>
              </w:rPr>
              <w:t>фруктозі,</w:t>
            </w:r>
            <w:r w:rsidRPr="002D59E3">
              <w:rPr>
                <w:rFonts w:ascii="Times New Roman" w:hAnsi="Times New Roman" w:cs="Times New Roman"/>
                <w:spacing w:val="-10"/>
                <w:position w:val="1"/>
                <w:lang w:eastAsia="en-US"/>
              </w:rPr>
              <w:t xml:space="preserve"> </w:t>
            </w:r>
            <w:r w:rsidRPr="002D59E3">
              <w:rPr>
                <w:rFonts w:ascii="Times New Roman" w:hAnsi="Times New Roman" w:cs="Times New Roman"/>
                <w:position w:val="1"/>
                <w:lang w:eastAsia="en-US"/>
              </w:rPr>
              <w:t>так</w:t>
            </w:r>
            <w:r w:rsidRPr="002D59E3">
              <w:rPr>
                <w:rFonts w:ascii="Times New Roman" w:hAnsi="Times New Roman" w:cs="Times New Roman"/>
                <w:spacing w:val="-7"/>
                <w:position w:val="1"/>
                <w:lang w:eastAsia="en-US"/>
              </w:rPr>
              <w:t xml:space="preserve"> </w:t>
            </w:r>
            <w:r w:rsidRPr="002D59E3">
              <w:rPr>
                <w:rFonts w:ascii="Times New Roman" w:hAnsi="Times New Roman" w:cs="Times New Roman"/>
                <w:position w:val="1"/>
                <w:lang w:eastAsia="en-US"/>
              </w:rPr>
              <w:t>і</w:t>
            </w:r>
            <w:r w:rsidRPr="002D59E3">
              <w:rPr>
                <w:rFonts w:ascii="Times New Roman" w:hAnsi="Times New Roman" w:cs="Times New Roman"/>
                <w:spacing w:val="7"/>
                <w:position w:val="1"/>
                <w:lang w:eastAsia="en-US"/>
              </w:rPr>
              <w:t xml:space="preserve"> </w:t>
            </w:r>
            <w:r w:rsidRPr="002D59E3">
              <w:rPr>
                <w:rFonts w:ascii="Times New Roman" w:hAnsi="Times New Roman" w:cs="Times New Roman"/>
                <w:position w:val="1"/>
                <w:lang w:eastAsia="en-US"/>
              </w:rPr>
              <w:t>в</w:t>
            </w:r>
            <w:r w:rsidRPr="002D59E3">
              <w:rPr>
                <w:rFonts w:ascii="Times New Roman" w:hAnsi="Times New Roman" w:cs="Times New Roman"/>
                <w:spacing w:val="-4"/>
                <w:position w:val="1"/>
                <w:lang w:eastAsia="en-US"/>
              </w:rPr>
              <w:t xml:space="preserve"> </w:t>
            </w:r>
            <w:r w:rsidRPr="002D59E3">
              <w:rPr>
                <w:rFonts w:ascii="Times New Roman" w:hAnsi="Times New Roman" w:cs="Times New Roman"/>
                <w:position w:val="1"/>
                <w:lang w:eastAsia="en-US"/>
              </w:rPr>
              <w:t>його</w:t>
            </w:r>
            <w:r w:rsidRPr="002D59E3">
              <w:rPr>
                <w:rFonts w:ascii="Times New Roman" w:hAnsi="Times New Roman" w:cs="Times New Roman"/>
                <w:lang w:val="ru-RU"/>
              </w:rPr>
              <w:t xml:space="preserve"> розчині. Розчиняється у воді при 20℃</w:t>
            </w:r>
          </w:p>
        </w:tc>
      </w:tr>
      <w:tr w:rsidR="002D59E3" w:rsidRPr="002D59E3" w14:paraId="3A61CBB5" w14:textId="77777777" w:rsidTr="00AF7411">
        <w:trPr>
          <w:trHeight w:val="549"/>
        </w:trPr>
        <w:tc>
          <w:tcPr>
            <w:tcW w:w="4423" w:type="dxa"/>
            <w:tcBorders>
              <w:top w:val="single" w:sz="6" w:space="0" w:color="000000"/>
              <w:left w:val="single" w:sz="6" w:space="0" w:color="000000"/>
              <w:bottom w:val="single" w:sz="6" w:space="0" w:color="000000"/>
              <w:right w:val="single" w:sz="6" w:space="0" w:color="000000"/>
            </w:tcBorders>
          </w:tcPr>
          <w:p w14:paraId="45D03A89" w14:textId="77777777" w:rsidR="002D59E3" w:rsidRPr="002D59E3" w:rsidRDefault="002D59E3" w:rsidP="000A007C">
            <w:pPr>
              <w:spacing w:line="360" w:lineRule="auto"/>
              <w:ind w:firstLine="426"/>
              <w:jc w:val="both"/>
              <w:rPr>
                <w:rFonts w:ascii="Times New Roman" w:hAnsi="Times New Roman" w:cs="Times New Roman"/>
                <w:lang w:val="en-US"/>
              </w:rPr>
            </w:pPr>
            <w:r w:rsidRPr="002D59E3">
              <w:rPr>
                <w:rFonts w:ascii="Times New Roman" w:hAnsi="Times New Roman" w:cs="Times New Roman"/>
                <w:lang w:val="en-US"/>
              </w:rPr>
              <w:t>Сипучість</w:t>
            </w:r>
          </w:p>
        </w:tc>
        <w:tc>
          <w:tcPr>
            <w:tcW w:w="5242" w:type="dxa"/>
            <w:tcBorders>
              <w:top w:val="single" w:sz="6" w:space="0" w:color="000000"/>
              <w:left w:val="single" w:sz="6" w:space="0" w:color="000000"/>
              <w:bottom w:val="single" w:sz="6" w:space="0" w:color="000000"/>
              <w:right w:val="single" w:sz="6" w:space="0" w:color="000000"/>
            </w:tcBorders>
          </w:tcPr>
          <w:p w14:paraId="606268F8" w14:textId="77777777" w:rsidR="002D59E3" w:rsidRPr="002D59E3" w:rsidRDefault="002D59E3" w:rsidP="000A007C">
            <w:pPr>
              <w:spacing w:line="360" w:lineRule="auto"/>
              <w:ind w:firstLine="426"/>
              <w:jc w:val="both"/>
              <w:rPr>
                <w:rFonts w:ascii="Times New Roman" w:hAnsi="Times New Roman" w:cs="Times New Roman"/>
                <w:lang w:val="en-US"/>
              </w:rPr>
            </w:pPr>
            <w:r w:rsidRPr="002D59E3">
              <w:rPr>
                <w:rFonts w:ascii="Times New Roman" w:hAnsi="Times New Roman" w:cs="Times New Roman"/>
                <w:lang w:eastAsia="en-US"/>
              </w:rPr>
              <w:t>Сипучий,</w:t>
            </w:r>
            <w:r w:rsidRPr="002D59E3">
              <w:rPr>
                <w:rFonts w:ascii="Times New Roman" w:hAnsi="Times New Roman" w:cs="Times New Roman"/>
                <w:spacing w:val="-10"/>
                <w:lang w:eastAsia="en-US"/>
              </w:rPr>
              <w:t xml:space="preserve"> </w:t>
            </w:r>
            <w:r w:rsidRPr="002D59E3">
              <w:rPr>
                <w:rFonts w:ascii="Times New Roman" w:hAnsi="Times New Roman" w:cs="Times New Roman"/>
                <w:lang w:eastAsia="en-US"/>
              </w:rPr>
              <w:t>допускаються</w:t>
            </w:r>
            <w:r w:rsidRPr="002D59E3">
              <w:rPr>
                <w:rFonts w:ascii="Times New Roman" w:hAnsi="Times New Roman" w:cs="Times New Roman"/>
                <w:spacing w:val="-13"/>
                <w:lang w:eastAsia="en-US"/>
              </w:rPr>
              <w:t xml:space="preserve"> </w:t>
            </w:r>
            <w:r w:rsidRPr="002D59E3">
              <w:rPr>
                <w:rFonts w:ascii="Times New Roman" w:hAnsi="Times New Roman" w:cs="Times New Roman"/>
                <w:lang w:eastAsia="en-US"/>
              </w:rPr>
              <w:t>грудки</w:t>
            </w:r>
          </w:p>
        </w:tc>
      </w:tr>
      <w:tr w:rsidR="002D59E3" w:rsidRPr="002D59E3" w14:paraId="2180FEA9" w14:textId="77777777" w:rsidTr="00AF7411">
        <w:trPr>
          <w:trHeight w:val="825"/>
        </w:trPr>
        <w:tc>
          <w:tcPr>
            <w:tcW w:w="4423" w:type="dxa"/>
            <w:tcBorders>
              <w:top w:val="single" w:sz="6" w:space="0" w:color="000000"/>
              <w:left w:val="single" w:sz="6" w:space="0" w:color="000000"/>
              <w:bottom w:val="single" w:sz="6" w:space="0" w:color="000000"/>
              <w:right w:val="single" w:sz="6" w:space="0" w:color="000000"/>
            </w:tcBorders>
          </w:tcPr>
          <w:p w14:paraId="54D0C1E2" w14:textId="77777777" w:rsidR="002D59E3" w:rsidRPr="002D59E3" w:rsidRDefault="002D59E3" w:rsidP="000A007C">
            <w:pPr>
              <w:spacing w:line="360" w:lineRule="auto"/>
              <w:ind w:firstLine="426"/>
              <w:jc w:val="both"/>
              <w:rPr>
                <w:rFonts w:ascii="Times New Roman" w:hAnsi="Times New Roman" w:cs="Times New Roman"/>
                <w:lang w:val="en-US"/>
              </w:rPr>
            </w:pPr>
            <w:r w:rsidRPr="002D59E3">
              <w:rPr>
                <w:rFonts w:ascii="Times New Roman" w:hAnsi="Times New Roman" w:cs="Times New Roman"/>
                <w:lang w:val="en-US"/>
              </w:rPr>
              <w:t>Колір</w:t>
            </w:r>
          </w:p>
        </w:tc>
        <w:tc>
          <w:tcPr>
            <w:tcW w:w="5242" w:type="dxa"/>
            <w:tcBorders>
              <w:top w:val="single" w:sz="6" w:space="0" w:color="000000"/>
              <w:left w:val="single" w:sz="6" w:space="0" w:color="000000"/>
              <w:bottom w:val="single" w:sz="6" w:space="0" w:color="000000"/>
              <w:right w:val="single" w:sz="6" w:space="0" w:color="000000"/>
            </w:tcBorders>
          </w:tcPr>
          <w:p w14:paraId="67AAE0DA" w14:textId="77777777" w:rsidR="002D59E3" w:rsidRPr="002D59E3" w:rsidRDefault="002D59E3" w:rsidP="000A007C">
            <w:pPr>
              <w:spacing w:line="360" w:lineRule="auto"/>
              <w:ind w:firstLine="426"/>
              <w:jc w:val="both"/>
              <w:rPr>
                <w:rFonts w:ascii="Times New Roman" w:hAnsi="Times New Roman" w:cs="Times New Roman"/>
                <w:lang w:val="en-US"/>
              </w:rPr>
            </w:pPr>
            <w:r w:rsidRPr="002D59E3">
              <w:rPr>
                <w:rFonts w:ascii="Times New Roman" w:hAnsi="Times New Roman" w:cs="Times New Roman"/>
                <w:lang w:eastAsia="en-US"/>
              </w:rPr>
              <w:t>Білий</w:t>
            </w:r>
            <w:r w:rsidRPr="002D59E3">
              <w:rPr>
                <w:rFonts w:ascii="Times New Roman" w:hAnsi="Times New Roman" w:cs="Times New Roman"/>
                <w:spacing w:val="-18"/>
                <w:lang w:eastAsia="en-US"/>
              </w:rPr>
              <w:t xml:space="preserve"> </w:t>
            </w:r>
            <w:r w:rsidRPr="002D59E3">
              <w:rPr>
                <w:rFonts w:ascii="Times New Roman" w:hAnsi="Times New Roman" w:cs="Times New Roman"/>
                <w:lang w:eastAsia="en-US"/>
              </w:rPr>
              <w:t>з</w:t>
            </w:r>
            <w:r w:rsidRPr="002D59E3">
              <w:rPr>
                <w:rFonts w:ascii="Times New Roman" w:hAnsi="Times New Roman" w:cs="Times New Roman"/>
                <w:spacing w:val="6"/>
                <w:lang w:eastAsia="en-US"/>
              </w:rPr>
              <w:t xml:space="preserve"> </w:t>
            </w:r>
            <w:r w:rsidRPr="002D59E3">
              <w:rPr>
                <w:rFonts w:ascii="Times New Roman" w:hAnsi="Times New Roman" w:cs="Times New Roman"/>
                <w:lang w:eastAsia="en-US"/>
              </w:rPr>
              <w:t>жовтим</w:t>
            </w:r>
            <w:r w:rsidRPr="002D59E3">
              <w:rPr>
                <w:rFonts w:ascii="Times New Roman" w:hAnsi="Times New Roman" w:cs="Times New Roman"/>
                <w:spacing w:val="8"/>
                <w:lang w:eastAsia="en-US"/>
              </w:rPr>
              <w:t xml:space="preserve"> </w:t>
            </w:r>
            <w:r w:rsidRPr="002D59E3">
              <w:rPr>
                <w:rFonts w:ascii="Times New Roman" w:hAnsi="Times New Roman" w:cs="Times New Roman"/>
                <w:lang w:eastAsia="en-US"/>
              </w:rPr>
              <w:t>відтінком</w:t>
            </w:r>
          </w:p>
        </w:tc>
      </w:tr>
      <w:tr w:rsidR="002D59E3" w:rsidRPr="002D59E3" w14:paraId="4AFEE232" w14:textId="77777777" w:rsidTr="00AF7411">
        <w:trPr>
          <w:trHeight w:val="537"/>
        </w:trPr>
        <w:tc>
          <w:tcPr>
            <w:tcW w:w="4423" w:type="dxa"/>
            <w:tcBorders>
              <w:top w:val="single" w:sz="6" w:space="0" w:color="000000"/>
              <w:left w:val="single" w:sz="6" w:space="0" w:color="000000"/>
              <w:bottom w:val="single" w:sz="6" w:space="0" w:color="000000"/>
              <w:right w:val="single" w:sz="6" w:space="0" w:color="000000"/>
            </w:tcBorders>
          </w:tcPr>
          <w:p w14:paraId="6CB66FB6" w14:textId="77777777" w:rsidR="002D59E3" w:rsidRPr="002D59E3" w:rsidRDefault="002D59E3" w:rsidP="000A007C">
            <w:pPr>
              <w:spacing w:line="360" w:lineRule="auto"/>
              <w:ind w:firstLine="426"/>
              <w:jc w:val="both"/>
              <w:rPr>
                <w:rFonts w:ascii="Times New Roman" w:hAnsi="Times New Roman" w:cs="Times New Roman"/>
                <w:lang w:val="en-US"/>
              </w:rPr>
            </w:pPr>
            <w:r w:rsidRPr="002D59E3">
              <w:rPr>
                <w:rFonts w:ascii="Times New Roman" w:hAnsi="Times New Roman" w:cs="Times New Roman"/>
                <w:lang w:val="en-US"/>
              </w:rPr>
              <w:t>Чистота  розчину</w:t>
            </w:r>
          </w:p>
        </w:tc>
        <w:tc>
          <w:tcPr>
            <w:tcW w:w="5242" w:type="dxa"/>
            <w:tcBorders>
              <w:top w:val="single" w:sz="6" w:space="0" w:color="000000"/>
              <w:left w:val="single" w:sz="6" w:space="0" w:color="000000"/>
              <w:bottom w:val="single" w:sz="6" w:space="0" w:color="000000"/>
              <w:right w:val="single" w:sz="6" w:space="0" w:color="000000"/>
            </w:tcBorders>
          </w:tcPr>
          <w:p w14:paraId="2DE87C8C" w14:textId="77777777" w:rsidR="002D59E3" w:rsidRPr="002D59E3" w:rsidRDefault="002D59E3" w:rsidP="000A007C">
            <w:pPr>
              <w:spacing w:line="360" w:lineRule="auto"/>
              <w:ind w:firstLine="426"/>
              <w:jc w:val="both"/>
              <w:rPr>
                <w:rFonts w:ascii="Times New Roman" w:hAnsi="Times New Roman" w:cs="Times New Roman"/>
                <w:lang w:val="ru-RU"/>
              </w:rPr>
            </w:pPr>
            <w:r w:rsidRPr="002D59E3">
              <w:rPr>
                <w:rFonts w:ascii="Times New Roman" w:hAnsi="Times New Roman" w:cs="Times New Roman"/>
                <w:lang w:eastAsia="en-US"/>
              </w:rPr>
              <w:t>Прозорий,</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без</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нерозчинного</w:t>
            </w:r>
            <w:r w:rsidRPr="002D59E3">
              <w:rPr>
                <w:rFonts w:ascii="Times New Roman" w:hAnsi="Times New Roman" w:cs="Times New Roman"/>
                <w:spacing w:val="-23"/>
                <w:lang w:eastAsia="en-US"/>
              </w:rPr>
              <w:t xml:space="preserve"> </w:t>
            </w:r>
            <w:r w:rsidRPr="002D59E3">
              <w:rPr>
                <w:rFonts w:ascii="Times New Roman" w:hAnsi="Times New Roman" w:cs="Times New Roman"/>
                <w:lang w:eastAsia="en-US"/>
              </w:rPr>
              <w:t>осаду,</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без</w:t>
            </w:r>
            <w:r w:rsidRPr="002D59E3">
              <w:rPr>
                <w:rFonts w:ascii="Times New Roman" w:hAnsi="Times New Roman" w:cs="Times New Roman"/>
                <w:spacing w:val="-57"/>
                <w:lang w:eastAsia="en-US"/>
              </w:rPr>
              <w:t xml:space="preserve"> </w:t>
            </w:r>
            <w:r w:rsidRPr="002D59E3">
              <w:rPr>
                <w:rFonts w:ascii="Times New Roman" w:hAnsi="Times New Roman" w:cs="Times New Roman"/>
                <w:lang w:eastAsia="en-US"/>
              </w:rPr>
              <w:t>сторонніх</w:t>
            </w:r>
            <w:r w:rsidRPr="002D59E3">
              <w:rPr>
                <w:rFonts w:ascii="Times New Roman" w:hAnsi="Times New Roman" w:cs="Times New Roman"/>
                <w:spacing w:val="-12"/>
                <w:lang w:eastAsia="en-US"/>
              </w:rPr>
              <w:t xml:space="preserve"> </w:t>
            </w:r>
            <w:r w:rsidRPr="002D59E3">
              <w:rPr>
                <w:rFonts w:ascii="Times New Roman" w:hAnsi="Times New Roman" w:cs="Times New Roman"/>
                <w:lang w:eastAsia="en-US"/>
              </w:rPr>
              <w:t>домішок</w:t>
            </w:r>
          </w:p>
        </w:tc>
      </w:tr>
    </w:tbl>
    <w:p w14:paraId="2F38821D" w14:textId="77777777" w:rsidR="002D59E3" w:rsidRPr="002D59E3" w:rsidRDefault="002D59E3" w:rsidP="000A007C">
      <w:pPr>
        <w:widowControl w:val="0"/>
        <w:autoSpaceDE w:val="0"/>
        <w:autoSpaceDN w:val="0"/>
        <w:spacing w:before="170" w:line="360" w:lineRule="auto"/>
        <w:ind w:firstLine="851"/>
        <w:jc w:val="both"/>
        <w:rPr>
          <w:rFonts w:ascii="Times New Roman" w:hAnsi="Times New Roman" w:cs="Times New Roman"/>
          <w:lang w:eastAsia="ru-RU"/>
        </w:rPr>
      </w:pPr>
      <w:r w:rsidRPr="002D59E3">
        <w:rPr>
          <w:rFonts w:ascii="Times New Roman" w:hAnsi="Times New Roman" w:cs="Times New Roman"/>
          <w:lang w:eastAsia="ru-RU"/>
        </w:rPr>
        <w:t>До складу органічних кислот яблук входять яблучна, винна, лимонна, незначні кількості янтарної, саліцилової, бензинової та деяких інших кислот. Органічні кислоти відіграють велику роль у створенні характерного смаку окремих фруктів. Мінеральні речовини приймають участь у водно-солевому та кислотно-лужному обмінних процессах організму. Мінеральні речовини грають важливу роль у пластичних процесах, в формуванні та будові тканини організму, особливо кісткового скелету. Найбільше в складі мінеральних речовин яблук міститься калію, кальцію та магнію.</w:t>
      </w:r>
    </w:p>
    <w:p w14:paraId="25E4663B" w14:textId="77777777" w:rsidR="002D59E3" w:rsidRPr="002D59E3" w:rsidRDefault="002D59E3" w:rsidP="000A007C">
      <w:pPr>
        <w:widowControl w:val="0"/>
        <w:autoSpaceDE w:val="0"/>
        <w:autoSpaceDN w:val="0"/>
        <w:spacing w:before="170" w:line="360" w:lineRule="auto"/>
        <w:ind w:firstLine="851"/>
        <w:jc w:val="both"/>
        <w:rPr>
          <w:rFonts w:ascii="Times New Roman" w:hAnsi="Times New Roman" w:cs="Times New Roman"/>
          <w:lang w:eastAsia="ru-RU"/>
        </w:rPr>
      </w:pPr>
    </w:p>
    <w:p w14:paraId="4632BB27" w14:textId="77777777" w:rsidR="002D59E3" w:rsidRPr="002D59E3" w:rsidRDefault="002D59E3" w:rsidP="000A007C">
      <w:pPr>
        <w:spacing w:line="360" w:lineRule="auto"/>
        <w:ind w:firstLine="709"/>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2.2 Обґрунтування вибору прийнятих технологічних рішень</w:t>
      </w:r>
    </w:p>
    <w:p w14:paraId="23429937" w14:textId="77777777" w:rsidR="002D59E3" w:rsidRPr="002D59E3" w:rsidRDefault="002D59E3" w:rsidP="000A007C">
      <w:pPr>
        <w:spacing w:line="360" w:lineRule="auto"/>
        <w:jc w:val="both"/>
        <w:rPr>
          <w:rFonts w:ascii="Times New Roman" w:eastAsia="MS Mincho" w:hAnsi="Times New Roman" w:cs="Times New Roman"/>
          <w:b/>
          <w:lang w:eastAsia="ru-RU"/>
        </w:rPr>
      </w:pPr>
    </w:p>
    <w:p w14:paraId="4CFCA8D9"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Мета вибору даних  технологічних схем полягає у максимальному завантаженні ліній, ефективному використанні технологічного обладнання  і зберігання високої якості продукції.</w:t>
      </w:r>
    </w:p>
    <w:p w14:paraId="13E66CD1"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Підвищення продуктивності праці у переробній промисловості неможливе без підвищення рівня механізації і автоматизації виробництва. Проект цеху передбачає використання машин і апаратів безперервної дії не тільки на основних, але й на допоміжних операціях.</w:t>
      </w:r>
    </w:p>
    <w:p w14:paraId="09E95B8E"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Підбір обладнання зроблений з погляду на те, щоб коефіцієнт використання обладнання був як найвищим, а також, щоб технологічний процес проходив швидше, при цьому, щоб якість продукції була високою. Підбиралося </w:t>
      </w:r>
      <w:r w:rsidRPr="002D59E3">
        <w:rPr>
          <w:rFonts w:ascii="Times New Roman" w:eastAsia="MS Mincho" w:hAnsi="Times New Roman" w:cs="Times New Roman"/>
          <w:lang w:eastAsia="ru-RU"/>
        </w:rPr>
        <w:lastRenderedPageBreak/>
        <w:t xml:space="preserve">обладнання з продуктивністю, що найближче відповідає продуктивності лінії. Технології  виробництва даного виду консервів  вибиралися таким чином, щоб максимально зберегти корисні речовини  яблук в готовому продукті, зменшити кількість відходів та забезпечити потоковість ліній. </w:t>
      </w:r>
    </w:p>
    <w:p w14:paraId="586A10F4" w14:textId="77777777" w:rsidR="002D59E3" w:rsidRPr="002D59E3" w:rsidRDefault="002D59E3" w:rsidP="000A007C">
      <w:pPr>
        <w:spacing w:line="360" w:lineRule="auto"/>
        <w:ind w:firstLine="567"/>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В запроектованих лініях передбачено таке прогресивне обладнання: </w:t>
      </w:r>
    </w:p>
    <w:p w14:paraId="78194D95" w14:textId="77777777" w:rsidR="002D59E3" w:rsidRPr="002D59E3" w:rsidRDefault="002D59E3" w:rsidP="000A007C">
      <w:pPr>
        <w:spacing w:line="360" w:lineRule="auto"/>
        <w:ind w:firstLine="567"/>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w:t>
      </w:r>
      <w:r w:rsidRPr="002D59E3">
        <w:rPr>
          <w:rFonts w:ascii="MS Gothic" w:eastAsia="MS Gothic" w:hAnsi="MS Gothic" w:cs="MS Gothic" w:hint="eastAsia"/>
          <w:lang w:eastAsia="ru-RU"/>
        </w:rPr>
        <w:t>➢</w:t>
      </w:r>
      <w:r w:rsidRPr="002D59E3">
        <w:rPr>
          <w:rFonts w:ascii="Times New Roman" w:eastAsia="MS Mincho" w:hAnsi="Times New Roman" w:cs="Times New Roman"/>
          <w:lang w:eastAsia="ru-RU"/>
        </w:rPr>
        <w:t xml:space="preserve"> ошпарювачі безперервної дії, які укомплектовані варіатором швидкості для регулювання технологічного процесу ошпарювання; </w:t>
      </w:r>
    </w:p>
    <w:p w14:paraId="7DC25160" w14:textId="77777777" w:rsidR="002D59E3" w:rsidRPr="002D59E3" w:rsidRDefault="002D59E3" w:rsidP="000A007C">
      <w:pPr>
        <w:spacing w:line="360" w:lineRule="auto"/>
        <w:ind w:firstLine="709"/>
        <w:jc w:val="both"/>
        <w:rPr>
          <w:rFonts w:ascii="Times New Roman" w:eastAsia="MS Mincho" w:hAnsi="Times New Roman" w:cs="Times New Roman"/>
          <w:lang w:eastAsia="ru-RU"/>
        </w:rPr>
      </w:pPr>
      <w:r w:rsidRPr="002D59E3">
        <w:rPr>
          <w:rFonts w:ascii="MS Gothic" w:eastAsia="MS Gothic" w:hAnsi="MS Gothic" w:cs="MS Gothic" w:hint="eastAsia"/>
          <w:lang w:eastAsia="ru-RU"/>
        </w:rPr>
        <w:t>➢</w:t>
      </w:r>
      <w:r w:rsidRPr="002D59E3">
        <w:rPr>
          <w:rFonts w:ascii="Times New Roman" w:eastAsia="MS Mincho" w:hAnsi="Times New Roman" w:cs="Times New Roman"/>
          <w:lang w:eastAsia="ru-RU"/>
        </w:rPr>
        <w:t xml:space="preserve"> технологія паровакуумного закупорювання скляної тари типу 3 з гвинтовою горловиною;</w:t>
      </w:r>
    </w:p>
    <w:p w14:paraId="22B8C0A5" w14:textId="77777777" w:rsidR="002D59E3" w:rsidRPr="002D59E3" w:rsidRDefault="002D59E3" w:rsidP="000A007C">
      <w:pPr>
        <w:numPr>
          <w:ilvl w:val="0"/>
          <w:numId w:val="13"/>
        </w:numPr>
        <w:spacing w:line="360" w:lineRule="auto"/>
        <w:ind w:left="1276" w:hanging="567"/>
        <w:contextualSpacing/>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вакуум детектори типу Ж7-ДПС-2, які з точністю визначають ступінь вакууму у скляній тарі з гвинтовою горловиною (тип III),</w:t>
      </w:r>
    </w:p>
    <w:p w14:paraId="24C33BA8" w14:textId="77777777" w:rsidR="002D59E3" w:rsidRPr="002D59E3" w:rsidRDefault="002D59E3" w:rsidP="000A007C">
      <w:pPr>
        <w:numPr>
          <w:ilvl w:val="0"/>
          <w:numId w:val="13"/>
        </w:numPr>
        <w:spacing w:line="360" w:lineRule="auto"/>
        <w:ind w:left="1134" w:hanging="425"/>
        <w:contextualSpacing/>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закупорюваної кришками типу «Твіст-офф» з автоматичною розбраковкою банок;</w:t>
      </w:r>
    </w:p>
    <w:p w14:paraId="70D45AF8" w14:textId="77777777" w:rsidR="002D59E3" w:rsidRPr="002D59E3" w:rsidRDefault="002D59E3" w:rsidP="000A007C">
      <w:pPr>
        <w:spacing w:line="360" w:lineRule="auto"/>
        <w:ind w:firstLine="709"/>
        <w:jc w:val="both"/>
        <w:rPr>
          <w:rFonts w:ascii="Times New Roman" w:eastAsia="MS Mincho" w:hAnsi="Times New Roman" w:cs="Times New Roman"/>
          <w:lang w:eastAsia="ru-RU"/>
        </w:rPr>
      </w:pPr>
      <w:r w:rsidRPr="002D59E3">
        <w:rPr>
          <w:rFonts w:ascii="MS Gothic" w:eastAsia="MS Gothic" w:hAnsi="MS Gothic" w:cs="MS Gothic" w:hint="eastAsia"/>
          <w:lang w:eastAsia="ru-RU"/>
        </w:rPr>
        <w:t>➢</w:t>
      </w:r>
      <w:r w:rsidRPr="002D59E3">
        <w:rPr>
          <w:rFonts w:ascii="Times New Roman" w:eastAsia="MS Mincho" w:hAnsi="Times New Roman" w:cs="Times New Roman"/>
          <w:lang w:eastAsia="ru-RU"/>
        </w:rPr>
        <w:t xml:space="preserve"> вакуум-випарні апарати типу МЗС-320, які можуть встановлюватися з механічною мішалкою або циркуляційним насосом для інтенсифікації процесу випаровування, збільшення теплопередачі та запобігання пригорання продукту;</w:t>
      </w:r>
    </w:p>
    <w:p w14:paraId="1DB2CC1D" w14:textId="77777777" w:rsidR="002D59E3" w:rsidRPr="002D59E3" w:rsidRDefault="002D59E3" w:rsidP="000A007C">
      <w:pPr>
        <w:spacing w:line="360" w:lineRule="auto"/>
        <w:ind w:firstLine="709"/>
        <w:jc w:val="both"/>
        <w:rPr>
          <w:rFonts w:ascii="Times New Roman" w:eastAsia="MS Mincho" w:hAnsi="Times New Roman" w:cs="Times New Roman"/>
          <w:lang w:eastAsia="ru-RU"/>
        </w:rPr>
      </w:pPr>
      <w:r w:rsidRPr="002D59E3">
        <w:rPr>
          <w:rFonts w:ascii="MS Gothic" w:eastAsia="MS Gothic" w:hAnsi="MS Gothic" w:cs="MS Gothic" w:hint="eastAsia"/>
          <w:lang w:eastAsia="ru-RU"/>
        </w:rPr>
        <w:t>➢</w:t>
      </w:r>
      <w:r w:rsidRPr="002D59E3">
        <w:rPr>
          <w:rFonts w:ascii="Times New Roman" w:eastAsia="MS Mincho" w:hAnsi="Times New Roman" w:cs="Times New Roman"/>
          <w:lang w:eastAsia="ru-RU"/>
        </w:rPr>
        <w:t xml:space="preserve"> автоматичний контроль режиму стерилізації за рахунок встановлення на кожному автоклаві термореєструючих приладів.</w:t>
      </w:r>
    </w:p>
    <w:p w14:paraId="6F4D3D4A" w14:textId="77777777" w:rsidR="002D59E3" w:rsidRPr="002D59E3" w:rsidRDefault="002D59E3" w:rsidP="000A007C">
      <w:pPr>
        <w:spacing w:line="360" w:lineRule="auto"/>
        <w:ind w:firstLine="709"/>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В процесі проектування, застосовані «гнучкі технології», що дозволяє безперервний виробничний процес з мінімальними зупинками і досягнення високої продуктивності.</w:t>
      </w:r>
    </w:p>
    <w:p w14:paraId="0135280A" w14:textId="77777777" w:rsidR="002D59E3" w:rsidRPr="002D59E3" w:rsidRDefault="002D59E3" w:rsidP="000A007C">
      <w:pPr>
        <w:spacing w:line="360" w:lineRule="auto"/>
        <w:ind w:firstLine="709"/>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На технологічних лініях по виробництву консервів «Обуелене з яблук з ксилітом» передбачаються автоматичні пристрої для завантаження і розвантаження автоклавних сіток для зменшення трудомісткості виробництва і стерилізація у автоклавах.</w:t>
      </w:r>
    </w:p>
    <w:p w14:paraId="6F4DA753" w14:textId="77777777" w:rsidR="002D59E3" w:rsidRPr="002D59E3" w:rsidRDefault="002D59E3" w:rsidP="000A007C">
      <w:pPr>
        <w:spacing w:line="360" w:lineRule="auto"/>
        <w:ind w:firstLine="709"/>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За рахунок використання цих видів обладнання та найбільш можливої механізації інших технологічних процесів наведені виробничі технології можливо вважати оптимальними.</w:t>
      </w:r>
    </w:p>
    <w:p w14:paraId="111914FD" w14:textId="77777777" w:rsidR="002D59E3" w:rsidRPr="002D59E3" w:rsidRDefault="002D59E3" w:rsidP="000A007C">
      <w:pPr>
        <w:spacing w:line="360" w:lineRule="auto"/>
        <w:ind w:left="1415" w:firstLine="709"/>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2.3 Технологічні схеми виробництва</w:t>
      </w:r>
    </w:p>
    <w:p w14:paraId="0A46FA44" w14:textId="77777777" w:rsidR="002D59E3" w:rsidRPr="002D59E3" w:rsidRDefault="002D59E3" w:rsidP="000A007C">
      <w:pPr>
        <w:spacing w:line="360" w:lineRule="auto"/>
        <w:jc w:val="both"/>
        <w:rPr>
          <w:rFonts w:ascii="Times New Roman" w:eastAsia="MS Mincho" w:hAnsi="Times New Roman" w:cs="Times New Roman"/>
          <w:bCs/>
          <w:lang w:eastAsia="ru-RU"/>
        </w:rPr>
      </w:pPr>
      <w:bookmarkStart w:id="7" w:name="_Hlk156313755"/>
      <w:r w:rsidRPr="002D59E3">
        <w:rPr>
          <w:rFonts w:ascii="Times New Roman" w:eastAsia="MS Mincho" w:hAnsi="Times New Roman" w:cs="Times New Roman"/>
          <w:bCs/>
          <w:lang w:eastAsia="ru-RU"/>
        </w:rPr>
        <w:t xml:space="preserve">Технологічні схеми виробництва дієтичних  консервів </w:t>
      </w:r>
    </w:p>
    <w:p w14:paraId="5FFBB9B3" w14:textId="77777777" w:rsidR="002D59E3" w:rsidRPr="002D59E3" w:rsidRDefault="002D59E3" w:rsidP="000A007C">
      <w:pPr>
        <w:spacing w:line="360" w:lineRule="auto"/>
        <w:ind w:left="708" w:firstLine="708"/>
        <w:jc w:val="both"/>
        <w:rPr>
          <w:rFonts w:ascii="Times New Roman" w:eastAsia="MS Mincho" w:hAnsi="Times New Roman" w:cs="Times New Roman"/>
          <w:bCs/>
          <w:lang w:eastAsia="ru-RU"/>
        </w:rPr>
      </w:pPr>
      <w:r w:rsidRPr="002D59E3">
        <w:rPr>
          <w:rFonts w:ascii="Times New Roman" w:eastAsia="MS Mincho" w:hAnsi="Times New Roman" w:cs="Times New Roman"/>
          <w:bCs/>
          <w:lang w:eastAsia="ru-RU"/>
        </w:rPr>
        <w:t xml:space="preserve">«Компот з яблук з ксилітом» та  «Обуелене з яблук з ксилітом » </w:t>
      </w:r>
    </w:p>
    <w:bookmarkEnd w:id="7"/>
    <w:p w14:paraId="570FEE4E" w14:textId="77777777" w:rsidR="002D59E3" w:rsidRPr="002D59E3" w:rsidRDefault="002D59E3" w:rsidP="000A007C">
      <w:pPr>
        <w:spacing w:line="360" w:lineRule="auto"/>
        <w:ind w:firstLine="426"/>
        <w:jc w:val="both"/>
        <w:rPr>
          <w:rFonts w:ascii="Times New Roman" w:eastAsia="MS Mincho" w:hAnsi="Times New Roman" w:cs="Times New Roman"/>
          <w:bCs/>
          <w:lang w:eastAsia="ru-RU"/>
        </w:rPr>
      </w:pPr>
      <w:r w:rsidRPr="002D59E3">
        <w:rPr>
          <w:rFonts w:ascii="Times New Roman" w:eastAsia="MS Mincho" w:hAnsi="Times New Roman" w:cs="Times New Roman"/>
          <w:bCs/>
          <w:lang w:eastAsia="ru-RU"/>
        </w:rPr>
        <w:lastRenderedPageBreak/>
        <w:t>Технологічна схема виробництва компоту з яблук з ксилітом представлена на рисунку 2.1.</w:t>
      </w:r>
    </w:p>
    <w:p w14:paraId="1935FDDB" w14:textId="77777777" w:rsidR="002D59E3" w:rsidRPr="002D59E3" w:rsidRDefault="002D59E3" w:rsidP="000A007C">
      <w:pPr>
        <w:spacing w:line="360" w:lineRule="auto"/>
        <w:jc w:val="both"/>
        <w:rPr>
          <w:rFonts w:ascii="Times New Roman" w:eastAsia="MS Mincho" w:hAnsi="Times New Roman" w:cs="Times New Roman"/>
          <w:b/>
          <w:bCs/>
          <w:lang w:eastAsia="ru-RU"/>
        </w:rPr>
      </w:pPr>
      <w:bookmarkStart w:id="8" w:name="_Hlk167083568"/>
      <w:bookmarkStart w:id="9" w:name="_Hlk90416148"/>
      <w:r w:rsidRPr="002D59E3">
        <w:rPr>
          <w:rFonts w:ascii="Times New Roman" w:eastAsia="MS Mincho" w:hAnsi="Times New Roman" w:cs="Times New Roman"/>
          <w:b/>
          <w:bCs/>
          <w:lang w:eastAsia="ru-RU"/>
        </w:rPr>
        <w:t xml:space="preserve">Технологічна схема виробництва консервів </w:t>
      </w:r>
    </w:p>
    <w:bookmarkEnd w:id="8"/>
    <w:p w14:paraId="47587407" w14:textId="77777777" w:rsidR="002D59E3" w:rsidRPr="002D59E3" w:rsidRDefault="002D59E3" w:rsidP="000A007C">
      <w:pPr>
        <w:spacing w:line="360" w:lineRule="auto"/>
        <w:jc w:val="both"/>
        <w:rPr>
          <w:rFonts w:ascii="Times New Roman" w:eastAsia="MS Mincho" w:hAnsi="Times New Roman" w:cs="Times New Roman"/>
          <w:bCs/>
          <w:lang w:eastAsia="ru-RU"/>
        </w:rPr>
      </w:pPr>
      <w:r w:rsidRPr="002D59E3">
        <w:rPr>
          <w:rFonts w:ascii="Times New Roman" w:eastAsia="MS Mincho" w:hAnsi="Times New Roman" w:cs="Times New Roman"/>
          <w:bCs/>
          <w:lang w:eastAsia="ru-RU"/>
        </w:rPr>
        <w:t>«Компот з яблук з ксилітом»</w:t>
      </w:r>
    </w:p>
    <w:p w14:paraId="27681699" w14:textId="77777777" w:rsidR="002D59E3" w:rsidRPr="002D59E3" w:rsidRDefault="002D59E3" w:rsidP="000A007C">
      <w:pPr>
        <w:spacing w:line="360" w:lineRule="auto"/>
        <w:jc w:val="both"/>
        <w:rPr>
          <w:rFonts w:ascii="Times New Roman" w:eastAsia="MS Mincho" w:hAnsi="Times New Roman" w:cs="Times New Roman"/>
          <w:b/>
          <w:lang w:eastAsia="ru-RU"/>
        </w:rPr>
      </w:pPr>
      <w:r w:rsidRPr="002D59E3">
        <w:rPr>
          <w:rFonts w:ascii="Times New Roman" w:eastAsia="MS Mincho" w:hAnsi="Times New Roman" w:cs="Times New Roman"/>
          <w:bCs/>
          <w:lang w:eastAsia="ru-RU"/>
        </w:rPr>
        <w:t xml:space="preserve">            </w:t>
      </w:r>
      <w:r w:rsidRPr="002D59E3">
        <w:rPr>
          <w:rFonts w:ascii="Times New Roman" w:eastAsia="MS Mincho" w:hAnsi="Times New Roman" w:cs="Times New Roman"/>
          <w:bCs/>
          <w:lang w:eastAsia="ru-RU"/>
        </w:rPr>
        <w:tab/>
      </w:r>
      <w:r w:rsidRPr="002D59E3">
        <w:rPr>
          <w:rFonts w:ascii="Times New Roman" w:eastAsia="MS Mincho" w:hAnsi="Times New Roman" w:cs="Times New Roman"/>
          <w:b/>
          <w:u w:val="single"/>
          <w:lang w:eastAsia="ru-RU"/>
        </w:rPr>
        <w:t xml:space="preserve">Ксиліт  </w:t>
      </w:r>
      <w:r w:rsidRPr="002D59E3">
        <w:rPr>
          <w:rFonts w:ascii="Times New Roman" w:eastAsia="MS Mincho" w:hAnsi="Times New Roman" w:cs="Times New Roman"/>
          <w:b/>
          <w:lang w:eastAsia="ru-RU"/>
        </w:rPr>
        <w:t xml:space="preserve">            </w:t>
      </w:r>
      <w:r w:rsidRPr="002D59E3">
        <w:rPr>
          <w:rFonts w:ascii="Times New Roman" w:eastAsia="MS Mincho" w:hAnsi="Times New Roman" w:cs="Times New Roman"/>
          <w:bCs/>
          <w:lang w:eastAsia="ru-RU"/>
        </w:rPr>
        <w:t xml:space="preserve">               </w:t>
      </w:r>
      <w:r w:rsidRPr="002D59E3">
        <w:rPr>
          <w:rFonts w:ascii="Times New Roman" w:eastAsia="MS Mincho" w:hAnsi="Times New Roman" w:cs="Times New Roman"/>
          <w:bCs/>
          <w:lang w:eastAsia="ru-RU"/>
        </w:rPr>
        <w:tab/>
        <w:t xml:space="preserve">  </w:t>
      </w:r>
      <w:r w:rsidRPr="002D59E3">
        <w:rPr>
          <w:rFonts w:ascii="Times New Roman" w:eastAsia="MS Mincho" w:hAnsi="Times New Roman" w:cs="Times New Roman"/>
          <w:b/>
          <w:u w:val="single"/>
          <w:lang w:eastAsia="ru-RU"/>
        </w:rPr>
        <w:t>Яблука</w:t>
      </w:r>
    </w:p>
    <w:tbl>
      <w:tblPr>
        <w:tblW w:w="0" w:type="auto"/>
        <w:tblLook w:val="0000" w:firstRow="0" w:lastRow="0" w:firstColumn="0" w:lastColumn="0" w:noHBand="0" w:noVBand="0"/>
      </w:tblPr>
      <w:tblGrid>
        <w:gridCol w:w="3215"/>
        <w:gridCol w:w="4070"/>
        <w:gridCol w:w="2354"/>
      </w:tblGrid>
      <w:tr w:rsidR="002D59E3" w:rsidRPr="002D59E3" w14:paraId="4A09035A" w14:textId="77777777" w:rsidTr="00AF7411">
        <w:trPr>
          <w:trHeight w:val="679"/>
        </w:trPr>
        <w:tc>
          <w:tcPr>
            <w:tcW w:w="3253" w:type="dxa"/>
          </w:tcPr>
          <w:p w14:paraId="5F37AE31"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Транспортування , приймання, зберігання</w:t>
            </w:r>
          </w:p>
        </w:tc>
        <w:tc>
          <w:tcPr>
            <w:tcW w:w="4113" w:type="dxa"/>
          </w:tcPr>
          <w:p w14:paraId="762279FF" w14:textId="66F98883"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ТРАНСПОРТУВАННЯ</w:t>
            </w:r>
          </w:p>
          <w:p w14:paraId="23AF1091" w14:textId="56EF5D0F"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c>
          <w:tcPr>
            <w:tcW w:w="2390" w:type="dxa"/>
          </w:tcPr>
          <w:p w14:paraId="0E1B57EE" w14:textId="77777777" w:rsidR="002D59E3" w:rsidRPr="002D59E3" w:rsidRDefault="002D59E3" w:rsidP="000A007C">
            <w:pPr>
              <w:jc w:val="both"/>
              <w:rPr>
                <w:rFonts w:ascii="Times New Roman" w:eastAsia="MS Mincho" w:hAnsi="Times New Roman" w:cs="Times New Roman"/>
                <w:lang w:val="en-US" w:eastAsia="ru-RU"/>
              </w:rPr>
            </w:pPr>
          </w:p>
        </w:tc>
      </w:tr>
      <w:tr w:rsidR="002D59E3" w:rsidRPr="002D59E3" w14:paraId="7120FF30" w14:textId="77777777" w:rsidTr="00AF7411">
        <w:trPr>
          <w:trHeight w:val="679"/>
        </w:trPr>
        <w:tc>
          <w:tcPr>
            <w:tcW w:w="3253" w:type="dxa"/>
            <w:vAlign w:val="center"/>
          </w:tcPr>
          <w:p w14:paraId="56D26EE2"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4113" w:type="dxa"/>
          </w:tcPr>
          <w:p w14:paraId="61F4B01D" w14:textId="0A8F7ACC"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ПРИЙМАННЯ</w:t>
            </w:r>
          </w:p>
          <w:p w14:paraId="0315247A" w14:textId="26F14337"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c>
          <w:tcPr>
            <w:tcW w:w="2390" w:type="dxa"/>
          </w:tcPr>
          <w:p w14:paraId="5D250AED" w14:textId="77777777" w:rsidR="002D59E3" w:rsidRPr="002D59E3" w:rsidRDefault="002D59E3" w:rsidP="000A007C">
            <w:pPr>
              <w:jc w:val="both"/>
              <w:rPr>
                <w:rFonts w:ascii="Times New Roman" w:eastAsia="MS Mincho" w:hAnsi="Times New Roman" w:cs="Times New Roman"/>
                <w:lang w:val="en-US" w:eastAsia="ru-RU"/>
              </w:rPr>
            </w:pPr>
          </w:p>
        </w:tc>
      </w:tr>
      <w:tr w:rsidR="002D59E3" w:rsidRPr="002D59E3" w14:paraId="5C2D1F9C" w14:textId="77777777" w:rsidTr="00AF7411">
        <w:trPr>
          <w:trHeight w:val="687"/>
        </w:trPr>
        <w:tc>
          <w:tcPr>
            <w:tcW w:w="3253" w:type="dxa"/>
          </w:tcPr>
          <w:p w14:paraId="19EAC429"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Просіювання з магнітним очищенням</w:t>
            </w:r>
          </w:p>
        </w:tc>
        <w:tc>
          <w:tcPr>
            <w:tcW w:w="4113" w:type="dxa"/>
          </w:tcPr>
          <w:p w14:paraId="5E7405C6" w14:textId="3D1C79E6"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ЗБЕРІГАННЯ</w:t>
            </w:r>
          </w:p>
          <w:p w14:paraId="240E7591" w14:textId="49A91ADD"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c>
          <w:tcPr>
            <w:tcW w:w="2390" w:type="dxa"/>
          </w:tcPr>
          <w:p w14:paraId="59C10016" w14:textId="77777777" w:rsidR="002D59E3" w:rsidRPr="002D59E3" w:rsidRDefault="002D59E3" w:rsidP="000A007C">
            <w:pPr>
              <w:jc w:val="both"/>
              <w:rPr>
                <w:rFonts w:ascii="Times New Roman" w:eastAsia="MS Mincho" w:hAnsi="Times New Roman" w:cs="Times New Roman"/>
                <w:lang w:val="en-US" w:eastAsia="ru-RU"/>
              </w:rPr>
            </w:pPr>
          </w:p>
        </w:tc>
      </w:tr>
      <w:tr w:rsidR="002D59E3" w:rsidRPr="002D59E3" w14:paraId="2D8EB5F7" w14:textId="77777777" w:rsidTr="00AF7411">
        <w:trPr>
          <w:trHeight w:val="679"/>
        </w:trPr>
        <w:tc>
          <w:tcPr>
            <w:tcW w:w="3253" w:type="dxa"/>
            <w:vAlign w:val="center"/>
          </w:tcPr>
          <w:p w14:paraId="4A2298C9"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4113" w:type="dxa"/>
          </w:tcPr>
          <w:p w14:paraId="2C4C2D30" w14:textId="6027AF55"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КАЛІБРУВАННЯ</w:t>
            </w:r>
          </w:p>
          <w:p w14:paraId="016E5FEF" w14:textId="1DDF34D3"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c>
          <w:tcPr>
            <w:tcW w:w="2390" w:type="dxa"/>
          </w:tcPr>
          <w:p w14:paraId="026310F8" w14:textId="77777777" w:rsidR="002D59E3" w:rsidRPr="002D59E3" w:rsidRDefault="002D59E3" w:rsidP="000A007C">
            <w:pPr>
              <w:jc w:val="both"/>
              <w:rPr>
                <w:rFonts w:ascii="Times New Roman" w:eastAsia="MS Mincho" w:hAnsi="Times New Roman" w:cs="Times New Roman"/>
                <w:lang w:val="en-US" w:eastAsia="ru-RU"/>
              </w:rPr>
            </w:pPr>
            <w:r w:rsidRPr="002D59E3">
              <w:rPr>
                <w:rFonts w:ascii="Times New Roman" w:eastAsia="MS Mincho" w:hAnsi="Times New Roman" w:cs="Times New Roman"/>
                <w:lang w:eastAsia="ru-RU"/>
              </w:rPr>
              <w:t>→ видалення відходів</w:t>
            </w:r>
          </w:p>
        </w:tc>
      </w:tr>
      <w:tr w:rsidR="002D59E3" w:rsidRPr="002D59E3" w14:paraId="1E7F5C8F" w14:textId="77777777" w:rsidTr="00AF7411">
        <w:trPr>
          <w:trHeight w:val="679"/>
        </w:trPr>
        <w:tc>
          <w:tcPr>
            <w:tcW w:w="3253" w:type="dxa"/>
          </w:tcPr>
          <w:p w14:paraId="56E788B9"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Зважування</w:t>
            </w:r>
          </w:p>
          <w:p w14:paraId="0B751769"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4113" w:type="dxa"/>
          </w:tcPr>
          <w:p w14:paraId="260FCC0C" w14:textId="1C9BAC61"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МИТТЯ</w:t>
            </w:r>
          </w:p>
          <w:p w14:paraId="4713A4FA" w14:textId="3B5E25C9"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ja-JP"/>
              </w:rPr>
              <w:t>↓</w:t>
            </w:r>
          </w:p>
        </w:tc>
        <w:tc>
          <w:tcPr>
            <w:tcW w:w="2390" w:type="dxa"/>
          </w:tcPr>
          <w:p w14:paraId="57ACE2A3" w14:textId="77777777" w:rsidR="002D59E3" w:rsidRPr="002D59E3" w:rsidRDefault="002D59E3" w:rsidP="000A007C">
            <w:pPr>
              <w:jc w:val="both"/>
              <w:rPr>
                <w:rFonts w:ascii="Times New Roman" w:eastAsia="MS Mincho" w:hAnsi="Times New Roman" w:cs="Times New Roman"/>
                <w:lang w:val="en-US" w:eastAsia="ru-RU"/>
              </w:rPr>
            </w:pPr>
          </w:p>
        </w:tc>
      </w:tr>
      <w:tr w:rsidR="002D59E3" w:rsidRPr="002D59E3" w14:paraId="6087D958" w14:textId="77777777" w:rsidTr="00AF7411">
        <w:trPr>
          <w:trHeight w:val="1019"/>
        </w:trPr>
        <w:tc>
          <w:tcPr>
            <w:tcW w:w="3253" w:type="dxa"/>
          </w:tcPr>
          <w:p w14:paraId="170EAF85"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Розчинення у воді, кип’ятіння</w:t>
            </w:r>
          </w:p>
          <w:p w14:paraId="2970456E"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4113" w:type="dxa"/>
          </w:tcPr>
          <w:p w14:paraId="532444B5" w14:textId="12C1FB03"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ВИДАЛЕННЯ НАСІННЄВОЇ КАМЕРИ І НАРІЗАННЯ НА ЧЕТВЕРТИНКИ</w:t>
            </w:r>
          </w:p>
          <w:p w14:paraId="316CB2FD" w14:textId="19E5196F"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c>
          <w:tcPr>
            <w:tcW w:w="2390" w:type="dxa"/>
          </w:tcPr>
          <w:p w14:paraId="321B6895"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видалення відходів</w:t>
            </w:r>
          </w:p>
        </w:tc>
      </w:tr>
      <w:tr w:rsidR="002D59E3" w:rsidRPr="002D59E3" w14:paraId="31D4F557" w14:textId="77777777" w:rsidTr="00AF7411">
        <w:trPr>
          <w:trHeight w:val="679"/>
        </w:trPr>
        <w:tc>
          <w:tcPr>
            <w:tcW w:w="3253" w:type="dxa"/>
          </w:tcPr>
          <w:p w14:paraId="56A9EE2B" w14:textId="5C4E2238" w:rsidR="002D59E3" w:rsidRPr="002D59E3" w:rsidRDefault="002D59E3" w:rsidP="000A007C">
            <w:pPr>
              <w:jc w:val="both"/>
              <w:rPr>
                <w:rFonts w:ascii="Times New Roman" w:eastAsia="MS Mincho" w:hAnsi="Times New Roman" w:cs="Times New Roman"/>
                <w:lang w:eastAsia="ru-RU"/>
              </w:rPr>
            </w:pPr>
            <w:r w:rsidRPr="002D59E3">
              <w:rPr>
                <w:rFonts w:ascii="Times New Roman" w:hAnsi="Times New Roman" w:cs="Times New Roman"/>
                <w:noProof/>
                <w:lang w:eastAsia="ja-JP"/>
              </w:rPr>
              <mc:AlternateContent>
                <mc:Choice Requires="wps">
                  <w:drawing>
                    <wp:anchor distT="0" distB="0" distL="114300" distR="114300" simplePos="0" relativeHeight="251659264" behindDoc="0" locked="0" layoutInCell="1" allowOverlap="1" wp14:anchorId="6B9E9D80" wp14:editId="3EABB511">
                      <wp:simplePos x="0" y="0"/>
                      <wp:positionH relativeFrom="column">
                        <wp:posOffset>990600</wp:posOffset>
                      </wp:positionH>
                      <wp:positionV relativeFrom="paragraph">
                        <wp:posOffset>280035</wp:posOffset>
                      </wp:positionV>
                      <wp:extent cx="933450" cy="1162050"/>
                      <wp:effectExtent l="11430" t="10160" r="17145" b="75565"/>
                      <wp:wrapNone/>
                      <wp:docPr id="1977954288" name="Сполучна ліні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1162050"/>
                              </a:xfrm>
                              <a:prstGeom prst="bentConnector3">
                                <a:avLst>
                                  <a:gd name="adj1" fmla="val 1532"/>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81EB0"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18" o:spid="_x0000_s1026" type="#_x0000_t34" style="position:absolute;margin-left:78pt;margin-top:22.05pt;width:73.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" adj="331" strokeweight=".5pt">
                      <v:stroke endarrow="open"/>
                    </v:shape>
                  </w:pict>
                </mc:Fallback>
              </mc:AlternateContent>
            </w:r>
            <w:r w:rsidRPr="002D59E3">
              <w:rPr>
                <w:rFonts w:ascii="Times New Roman" w:eastAsia="MS Mincho" w:hAnsi="Times New Roman" w:cs="Times New Roman"/>
                <w:lang w:eastAsia="ru-RU"/>
              </w:rPr>
              <w:t xml:space="preserve">Фільтрування </w:t>
            </w:r>
          </w:p>
        </w:tc>
        <w:tc>
          <w:tcPr>
            <w:tcW w:w="4113" w:type="dxa"/>
          </w:tcPr>
          <w:p w14:paraId="5022C25C" w14:textId="71566EA8"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БЛАНШУВАННЯ І ОХОЛОДЖЕННЯ</w:t>
            </w:r>
          </w:p>
          <w:p w14:paraId="60871BFC" w14:textId="7DCEE7E8"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ja-JP"/>
              </w:rPr>
              <w:t>↓</w:t>
            </w:r>
          </w:p>
        </w:tc>
        <w:tc>
          <w:tcPr>
            <w:tcW w:w="2390" w:type="dxa"/>
          </w:tcPr>
          <w:p w14:paraId="3A498736"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видалення відходів</w:t>
            </w:r>
          </w:p>
        </w:tc>
      </w:tr>
      <w:tr w:rsidR="002D59E3" w:rsidRPr="002D59E3" w14:paraId="5785A514" w14:textId="77777777" w:rsidTr="00AF7411">
        <w:trPr>
          <w:trHeight w:val="679"/>
        </w:trPr>
        <w:tc>
          <w:tcPr>
            <w:tcW w:w="3253" w:type="dxa"/>
          </w:tcPr>
          <w:p w14:paraId="51D4D276" w14:textId="77777777" w:rsidR="002D59E3" w:rsidRPr="002D59E3" w:rsidRDefault="002D59E3" w:rsidP="000A007C">
            <w:pPr>
              <w:jc w:val="both"/>
              <w:rPr>
                <w:rFonts w:ascii="Times New Roman" w:eastAsia="MS Mincho" w:hAnsi="Times New Roman" w:cs="Times New Roman"/>
                <w:lang w:eastAsia="ru-RU"/>
              </w:rPr>
            </w:pPr>
          </w:p>
        </w:tc>
        <w:tc>
          <w:tcPr>
            <w:tcW w:w="4113" w:type="dxa"/>
          </w:tcPr>
          <w:p w14:paraId="6C9ADA1F" w14:textId="72E66159"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ІНСПЕКЦІЯ </w:t>
            </w:r>
          </w:p>
          <w:p w14:paraId="0BAECEA0" w14:textId="04160D36"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ja-JP"/>
              </w:rPr>
              <w:t>↓</w:t>
            </w:r>
          </w:p>
        </w:tc>
        <w:tc>
          <w:tcPr>
            <w:tcW w:w="2390" w:type="dxa"/>
          </w:tcPr>
          <w:p w14:paraId="4C39913D"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видалення відходів</w:t>
            </w:r>
          </w:p>
        </w:tc>
      </w:tr>
      <w:tr w:rsidR="002D59E3" w:rsidRPr="002D59E3" w14:paraId="70209E65" w14:textId="77777777" w:rsidTr="00AF7411">
        <w:trPr>
          <w:trHeight w:val="687"/>
        </w:trPr>
        <w:tc>
          <w:tcPr>
            <w:tcW w:w="3253" w:type="dxa"/>
          </w:tcPr>
          <w:p w14:paraId="3D1ADAE4" w14:textId="77777777" w:rsidR="002D59E3" w:rsidRPr="002D59E3" w:rsidRDefault="002D59E3" w:rsidP="000A007C">
            <w:pPr>
              <w:jc w:val="both"/>
              <w:rPr>
                <w:rFonts w:ascii="Times New Roman" w:eastAsia="MS Mincho" w:hAnsi="Times New Roman" w:cs="Times New Roman"/>
                <w:lang w:eastAsia="ru-RU"/>
              </w:rPr>
            </w:pPr>
          </w:p>
        </w:tc>
        <w:tc>
          <w:tcPr>
            <w:tcW w:w="4113" w:type="dxa"/>
          </w:tcPr>
          <w:p w14:paraId="4A4C2283" w14:textId="3A07E31B"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ФАСУВАННЯ ПЛОДІВ</w:t>
            </w:r>
          </w:p>
          <w:p w14:paraId="65D4D294" w14:textId="2E29AADB"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c>
          <w:tcPr>
            <w:tcW w:w="2390" w:type="dxa"/>
          </w:tcPr>
          <w:p w14:paraId="309F738C"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підготовка та подача тари</w:t>
            </w:r>
          </w:p>
        </w:tc>
      </w:tr>
      <w:tr w:rsidR="002D59E3" w:rsidRPr="002D59E3" w14:paraId="198796C2" w14:textId="77777777" w:rsidTr="00AF7411">
        <w:trPr>
          <w:trHeight w:val="679"/>
        </w:trPr>
        <w:tc>
          <w:tcPr>
            <w:tcW w:w="3253" w:type="dxa"/>
          </w:tcPr>
          <w:p w14:paraId="2E696F0B" w14:textId="77777777" w:rsidR="002D59E3" w:rsidRPr="002D59E3" w:rsidRDefault="002D59E3" w:rsidP="000A007C">
            <w:pPr>
              <w:jc w:val="both"/>
              <w:rPr>
                <w:rFonts w:ascii="Times New Roman" w:eastAsia="MS Mincho" w:hAnsi="Times New Roman" w:cs="Times New Roman"/>
                <w:lang w:eastAsia="ru-RU"/>
              </w:rPr>
            </w:pPr>
          </w:p>
        </w:tc>
        <w:tc>
          <w:tcPr>
            <w:tcW w:w="4113" w:type="dxa"/>
          </w:tcPr>
          <w:p w14:paraId="1DD5D7A2" w14:textId="1512047C"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НАПОВНЕННЯ СИРОПОМ З КСИЛІТОМ</w:t>
            </w:r>
          </w:p>
          <w:p w14:paraId="2FBE2523" w14:textId="7112F226"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ja-JP"/>
              </w:rPr>
              <w:t>↓</w:t>
            </w:r>
          </w:p>
        </w:tc>
        <w:tc>
          <w:tcPr>
            <w:tcW w:w="2390" w:type="dxa"/>
          </w:tcPr>
          <w:p w14:paraId="2CA38DE7" w14:textId="77777777" w:rsidR="002D59E3" w:rsidRPr="002D59E3" w:rsidRDefault="002D59E3" w:rsidP="000A007C">
            <w:pPr>
              <w:jc w:val="both"/>
              <w:rPr>
                <w:rFonts w:ascii="Times New Roman" w:eastAsia="MS Mincho" w:hAnsi="Times New Roman" w:cs="Times New Roman"/>
                <w:lang w:eastAsia="ru-RU"/>
              </w:rPr>
            </w:pPr>
          </w:p>
        </w:tc>
      </w:tr>
      <w:tr w:rsidR="002D59E3" w:rsidRPr="002D59E3" w14:paraId="6C7AD85E" w14:textId="77777777" w:rsidTr="00AF7411">
        <w:trPr>
          <w:trHeight w:val="679"/>
        </w:trPr>
        <w:tc>
          <w:tcPr>
            <w:tcW w:w="3253" w:type="dxa"/>
          </w:tcPr>
          <w:p w14:paraId="01AF6107" w14:textId="77777777" w:rsidR="002D59E3" w:rsidRPr="002D59E3" w:rsidRDefault="002D59E3" w:rsidP="000A007C">
            <w:pPr>
              <w:jc w:val="both"/>
              <w:rPr>
                <w:rFonts w:ascii="Times New Roman" w:eastAsia="MS Mincho" w:hAnsi="Times New Roman" w:cs="Times New Roman"/>
                <w:lang w:val="en-US" w:eastAsia="ru-RU"/>
              </w:rPr>
            </w:pPr>
          </w:p>
        </w:tc>
        <w:tc>
          <w:tcPr>
            <w:tcW w:w="4113" w:type="dxa"/>
          </w:tcPr>
          <w:p w14:paraId="402A0722" w14:textId="05727CA8"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ЗАКУПОРЮВАННЯ</w:t>
            </w:r>
          </w:p>
          <w:p w14:paraId="27608909" w14:textId="66B792BA"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c>
          <w:tcPr>
            <w:tcW w:w="2390" w:type="dxa"/>
          </w:tcPr>
          <w:p w14:paraId="3D75D50B" w14:textId="77777777" w:rsidR="002D59E3" w:rsidRPr="002D59E3" w:rsidRDefault="002D59E3" w:rsidP="000A007C">
            <w:pPr>
              <w:jc w:val="both"/>
              <w:rPr>
                <w:rFonts w:ascii="Times New Roman" w:eastAsia="MS Mincho" w:hAnsi="Times New Roman" w:cs="Times New Roman"/>
                <w:lang w:val="en-US" w:eastAsia="ru-RU"/>
              </w:rPr>
            </w:pPr>
            <w:r w:rsidRPr="002D59E3">
              <w:rPr>
                <w:rFonts w:ascii="Times New Roman" w:eastAsia="MS Mincho" w:hAnsi="Times New Roman" w:cs="Times New Roman"/>
                <w:lang w:eastAsia="ru-RU"/>
              </w:rPr>
              <w:t>← підготовка і подача кришок</w:t>
            </w:r>
          </w:p>
        </w:tc>
      </w:tr>
      <w:tr w:rsidR="002D59E3" w:rsidRPr="002D59E3" w14:paraId="57F048BD" w14:textId="77777777" w:rsidTr="00AF7411">
        <w:trPr>
          <w:trHeight w:val="679"/>
        </w:trPr>
        <w:tc>
          <w:tcPr>
            <w:tcW w:w="9756" w:type="dxa"/>
            <w:gridSpan w:val="3"/>
          </w:tcPr>
          <w:p w14:paraId="3FCB7207" w14:textId="20299ABB"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КОНТРОЛЬ ГЕРМЕТИЧНОСТІ ЗАКУПОРЮВАННЯ</w:t>
            </w:r>
          </w:p>
          <w:p w14:paraId="7AE25553" w14:textId="653A8477" w:rsidR="002D59E3" w:rsidRPr="002D59E3" w:rsidRDefault="00085819" w:rsidP="000A007C">
            <w:pPr>
              <w:jc w:val="both"/>
              <w:rPr>
                <w:rFonts w:ascii="Times New Roman" w:eastAsia="MS Mincho" w:hAnsi="Times New Roman" w:cs="Times New Roman"/>
                <w:lang w:val="en-US" w:eastAsia="ru-RU"/>
              </w:rPr>
            </w:pPr>
            <w:r w:rsidRPr="002D59E3">
              <w:rPr>
                <w:rFonts w:ascii="Times New Roman" w:eastAsia="MS Mincho" w:hAnsi="Times New Roman" w:cs="Times New Roman" w:hint="eastAsia"/>
                <w:lang w:eastAsia="ru-RU"/>
              </w:rPr>
              <w:t>↓</w:t>
            </w:r>
          </w:p>
        </w:tc>
      </w:tr>
      <w:tr w:rsidR="002D59E3" w:rsidRPr="002D59E3" w14:paraId="2426E310" w14:textId="77777777" w:rsidTr="00AF7411">
        <w:trPr>
          <w:trHeight w:val="679"/>
        </w:trPr>
        <w:tc>
          <w:tcPr>
            <w:tcW w:w="9756" w:type="dxa"/>
            <w:gridSpan w:val="3"/>
          </w:tcPr>
          <w:p w14:paraId="3823509B" w14:textId="30521BA8"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ПАСТЕРИЗАЦІЯ І ОХОЛОДЖЕННЯ</w:t>
            </w:r>
          </w:p>
          <w:p w14:paraId="3DD80AE6" w14:textId="4F00EC6D" w:rsidR="002D59E3" w:rsidRPr="002D59E3" w:rsidRDefault="00085819" w:rsidP="000A007C">
            <w:pPr>
              <w:jc w:val="both"/>
              <w:rPr>
                <w:rFonts w:ascii="Times New Roman" w:eastAsia="MS Mincho" w:hAnsi="Times New Roman" w:cs="Times New Roman"/>
                <w:lang w:val="en-US" w:eastAsia="ru-RU"/>
              </w:rPr>
            </w:pPr>
            <w:r w:rsidRPr="002D59E3">
              <w:rPr>
                <w:rFonts w:ascii="Times New Roman" w:eastAsia="MS Mincho" w:hAnsi="Times New Roman" w:cs="Times New Roman" w:hint="eastAsia"/>
                <w:lang w:eastAsia="ru-RU"/>
              </w:rPr>
              <w:t>↓</w:t>
            </w:r>
          </w:p>
        </w:tc>
      </w:tr>
      <w:tr w:rsidR="002D59E3" w:rsidRPr="002D59E3" w14:paraId="02599860" w14:textId="77777777" w:rsidTr="00AF7411">
        <w:trPr>
          <w:trHeight w:val="687"/>
        </w:trPr>
        <w:tc>
          <w:tcPr>
            <w:tcW w:w="9756" w:type="dxa"/>
            <w:gridSpan w:val="3"/>
          </w:tcPr>
          <w:p w14:paraId="02E1978F" w14:textId="14FFE9D8"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ОФОРМЛЕННЯ ГОТОВОЇ ПРОДУКЦІЇ</w:t>
            </w:r>
          </w:p>
          <w:p w14:paraId="23800C03" w14:textId="6E9EACDC"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hint="eastAsia"/>
                <w:lang w:eastAsia="ru-RU"/>
              </w:rPr>
              <w:t>↓</w:t>
            </w:r>
          </w:p>
        </w:tc>
      </w:tr>
      <w:tr w:rsidR="002D59E3" w:rsidRPr="002D59E3" w14:paraId="425BB500" w14:textId="77777777" w:rsidTr="00AF7411">
        <w:trPr>
          <w:trHeight w:val="340"/>
        </w:trPr>
        <w:tc>
          <w:tcPr>
            <w:tcW w:w="3253" w:type="dxa"/>
          </w:tcPr>
          <w:p w14:paraId="423757B8" w14:textId="77777777" w:rsidR="002D59E3" w:rsidRPr="002D59E3" w:rsidRDefault="002D59E3" w:rsidP="000A007C">
            <w:pPr>
              <w:jc w:val="both"/>
              <w:rPr>
                <w:rFonts w:ascii="Times New Roman" w:eastAsia="MS Mincho" w:hAnsi="Times New Roman" w:cs="Times New Roman"/>
                <w:lang w:val="en-US" w:eastAsia="ru-RU"/>
              </w:rPr>
            </w:pPr>
          </w:p>
        </w:tc>
        <w:tc>
          <w:tcPr>
            <w:tcW w:w="4113" w:type="dxa"/>
          </w:tcPr>
          <w:p w14:paraId="602CF434" w14:textId="1DB628F3" w:rsidR="002D59E3" w:rsidRPr="002D59E3" w:rsidRDefault="00085819"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СКЛАДСЬКЕ ЗБЕРІГАННЯ</w:t>
            </w:r>
          </w:p>
        </w:tc>
        <w:tc>
          <w:tcPr>
            <w:tcW w:w="2390" w:type="dxa"/>
          </w:tcPr>
          <w:p w14:paraId="37A14EE0" w14:textId="77777777" w:rsidR="002D59E3" w:rsidRPr="002D59E3" w:rsidRDefault="002D59E3" w:rsidP="000A007C">
            <w:pPr>
              <w:jc w:val="both"/>
              <w:rPr>
                <w:rFonts w:ascii="Times New Roman" w:eastAsia="MS Mincho" w:hAnsi="Times New Roman" w:cs="Times New Roman"/>
                <w:lang w:val="en-US" w:eastAsia="ru-RU"/>
              </w:rPr>
            </w:pPr>
          </w:p>
        </w:tc>
      </w:tr>
      <w:bookmarkEnd w:id="9"/>
    </w:tbl>
    <w:p w14:paraId="533BA1BB" w14:textId="77777777" w:rsidR="002D59E3" w:rsidRPr="002D59E3" w:rsidRDefault="002D59E3" w:rsidP="000A007C">
      <w:pPr>
        <w:spacing w:line="360" w:lineRule="auto"/>
        <w:ind w:firstLine="567"/>
        <w:jc w:val="both"/>
        <w:rPr>
          <w:rFonts w:ascii="Times New Roman" w:eastAsia="MS Mincho" w:hAnsi="Times New Roman" w:cs="Times New Roman"/>
          <w:bCs/>
          <w:lang w:eastAsia="ru-RU"/>
        </w:rPr>
      </w:pPr>
    </w:p>
    <w:p w14:paraId="31B86FE1" w14:textId="77777777" w:rsidR="002D59E3" w:rsidRPr="002D59E3" w:rsidRDefault="002D59E3" w:rsidP="000A007C">
      <w:pPr>
        <w:spacing w:line="360" w:lineRule="auto"/>
        <w:ind w:firstLine="567"/>
        <w:jc w:val="both"/>
        <w:rPr>
          <w:rFonts w:ascii="Times New Roman" w:eastAsia="MS Mincho" w:hAnsi="Times New Roman" w:cs="Times New Roman"/>
          <w:bCs/>
          <w:lang w:eastAsia="ru-RU"/>
        </w:rPr>
      </w:pPr>
      <w:r w:rsidRPr="002D59E3">
        <w:rPr>
          <w:rFonts w:ascii="Times New Roman" w:eastAsia="MS Mincho" w:hAnsi="Times New Roman" w:cs="Times New Roman"/>
          <w:bCs/>
          <w:lang w:eastAsia="ru-RU"/>
        </w:rPr>
        <w:t>Рисунок 2.1 -  Технологічна схема виробництва консервів «Компот з яблук з ксилітом»</w:t>
      </w:r>
    </w:p>
    <w:p w14:paraId="0BA8E8A0" w14:textId="77777777" w:rsidR="002D59E3" w:rsidRPr="002D59E3" w:rsidRDefault="002D59E3" w:rsidP="000A007C">
      <w:pPr>
        <w:spacing w:line="360" w:lineRule="auto"/>
        <w:jc w:val="both"/>
        <w:rPr>
          <w:rFonts w:ascii="Times New Roman" w:eastAsia="MS Mincho" w:hAnsi="Times New Roman" w:cs="Times New Roman"/>
          <w:bCs/>
          <w:lang w:eastAsia="ru-RU"/>
        </w:rPr>
      </w:pPr>
      <w:r w:rsidRPr="002D59E3">
        <w:rPr>
          <w:rFonts w:ascii="Times New Roman" w:eastAsia="MS Mincho" w:hAnsi="Times New Roman" w:cs="Times New Roman"/>
          <w:bCs/>
          <w:lang w:eastAsia="ru-RU"/>
        </w:rPr>
        <w:lastRenderedPageBreak/>
        <w:t>Рисунок 2.2  - Технологічна схема виробництва консервів «Обуелене з яблук з ксилітом»</w:t>
      </w:r>
    </w:p>
    <w:p w14:paraId="69F10C74" w14:textId="77777777" w:rsidR="002D59E3" w:rsidRPr="002D59E3" w:rsidRDefault="002D59E3" w:rsidP="000A007C">
      <w:pPr>
        <w:spacing w:line="360" w:lineRule="auto"/>
        <w:jc w:val="both"/>
        <w:rPr>
          <w:rFonts w:ascii="Times New Roman" w:eastAsia="MS Mincho" w:hAnsi="Times New Roman" w:cs="Times New Roman"/>
          <w:bCs/>
          <w:lang w:eastAsia="ru-RU"/>
        </w:rPr>
      </w:pPr>
    </w:p>
    <w:p w14:paraId="5F779F2C" w14:textId="77777777" w:rsidR="002D59E3" w:rsidRPr="002D59E3" w:rsidRDefault="002D59E3" w:rsidP="000A007C">
      <w:pPr>
        <w:spacing w:line="360" w:lineRule="auto"/>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 xml:space="preserve">Технологічна схема виробництва консервів </w:t>
      </w:r>
    </w:p>
    <w:p w14:paraId="0B223D72" w14:textId="77777777" w:rsidR="002D59E3" w:rsidRPr="002D59E3" w:rsidRDefault="002D59E3" w:rsidP="000A007C">
      <w:pPr>
        <w:spacing w:after="160" w:line="259" w:lineRule="auto"/>
        <w:jc w:val="both"/>
        <w:rPr>
          <w:rFonts w:ascii="Times New Roman" w:eastAsia="Calibri" w:hAnsi="Times New Roman" w:cs="Times New Roman"/>
          <w:lang w:eastAsia="en-US"/>
        </w:rPr>
      </w:pPr>
      <w:r w:rsidRPr="002D59E3">
        <w:rPr>
          <w:rFonts w:ascii="Times New Roman" w:eastAsia="Calibri" w:hAnsi="Times New Roman" w:cs="Times New Roman"/>
          <w:lang w:eastAsia="en-US"/>
        </w:rPr>
        <w:t>Технологічна схема  виробництв</w:t>
      </w:r>
      <w:r w:rsidRPr="002D59E3">
        <w:rPr>
          <w:rFonts w:ascii="Times New Roman" w:eastAsia="Calibri" w:hAnsi="Times New Roman" w:cs="Times New Roman"/>
          <w:lang w:val="ru-RU" w:eastAsia="en-US"/>
        </w:rPr>
        <w:t>а</w:t>
      </w:r>
      <w:r w:rsidRPr="002D59E3">
        <w:rPr>
          <w:rFonts w:ascii="Times New Roman" w:eastAsia="Calibri" w:hAnsi="Times New Roman" w:cs="Times New Roman"/>
          <w:lang w:eastAsia="en-US"/>
        </w:rPr>
        <w:t xml:space="preserve"> консервів «Обуелене з яблук з ксилітом»</w:t>
      </w:r>
    </w:p>
    <w:p w14:paraId="3B9BE574" w14:textId="77777777" w:rsidR="002D59E3" w:rsidRPr="002D59E3" w:rsidRDefault="002D59E3" w:rsidP="000A007C">
      <w:pPr>
        <w:spacing w:line="360" w:lineRule="auto"/>
        <w:jc w:val="both"/>
        <w:rPr>
          <w:rFonts w:ascii="Times New Roman" w:eastAsia="MS Mincho" w:hAnsi="Times New Roman" w:cs="Times New Roman"/>
          <w:b/>
          <w:lang w:eastAsia="ru-RU"/>
        </w:rPr>
      </w:pPr>
      <w:r w:rsidRPr="002D59E3">
        <w:rPr>
          <w:rFonts w:ascii="Times New Roman" w:eastAsia="MS Mincho" w:hAnsi="Times New Roman" w:cs="Times New Roman"/>
          <w:b/>
          <w:lang w:eastAsia="ru-RU"/>
        </w:rPr>
        <w:t xml:space="preserve">                 </w:t>
      </w:r>
      <w:r w:rsidRPr="002D59E3">
        <w:rPr>
          <w:rFonts w:ascii="Times New Roman" w:eastAsia="MS Mincho" w:hAnsi="Times New Roman" w:cs="Times New Roman"/>
          <w:b/>
          <w:lang w:val="ru-RU" w:eastAsia="ru-RU"/>
        </w:rPr>
        <w:t>Ксил</w:t>
      </w:r>
      <w:r w:rsidRPr="002D59E3">
        <w:rPr>
          <w:rFonts w:ascii="Times New Roman" w:eastAsia="MS Mincho" w:hAnsi="Times New Roman" w:cs="Times New Roman"/>
          <w:b/>
          <w:lang w:eastAsia="ru-RU"/>
        </w:rPr>
        <w:t>іт                                       Яблука</w:t>
      </w:r>
    </w:p>
    <w:tbl>
      <w:tblPr>
        <w:tblW w:w="9732" w:type="dxa"/>
        <w:tblLook w:val="0000" w:firstRow="0" w:lastRow="0" w:firstColumn="0" w:lastColumn="0" w:noHBand="0" w:noVBand="0"/>
      </w:tblPr>
      <w:tblGrid>
        <w:gridCol w:w="3223"/>
        <w:gridCol w:w="4148"/>
        <w:gridCol w:w="392"/>
        <w:gridCol w:w="1963"/>
        <w:gridCol w:w="6"/>
      </w:tblGrid>
      <w:tr w:rsidR="002D59E3" w:rsidRPr="002D59E3" w14:paraId="6D06F29C" w14:textId="77777777" w:rsidTr="00AF7411">
        <w:trPr>
          <w:trHeight w:val="679"/>
        </w:trPr>
        <w:tc>
          <w:tcPr>
            <w:tcW w:w="3223" w:type="dxa"/>
          </w:tcPr>
          <w:p w14:paraId="66BE5EF7"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Транспортування , приймання, зберігання</w:t>
            </w:r>
          </w:p>
        </w:tc>
        <w:tc>
          <w:tcPr>
            <w:tcW w:w="4540" w:type="dxa"/>
            <w:gridSpan w:val="2"/>
          </w:tcPr>
          <w:p w14:paraId="304E230A"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ТРАНСПОРТУВАННЯ</w:t>
            </w:r>
          </w:p>
          <w:p w14:paraId="40A31365"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1969" w:type="dxa"/>
            <w:gridSpan w:val="2"/>
          </w:tcPr>
          <w:p w14:paraId="4B2BDE96" w14:textId="77777777" w:rsidR="002D59E3" w:rsidRPr="002D59E3" w:rsidRDefault="002D59E3" w:rsidP="000A007C">
            <w:pPr>
              <w:jc w:val="both"/>
              <w:rPr>
                <w:rFonts w:ascii="Times New Roman" w:eastAsia="MS Mincho" w:hAnsi="Times New Roman" w:cs="Times New Roman"/>
                <w:lang w:val="en-US" w:eastAsia="ru-RU"/>
              </w:rPr>
            </w:pPr>
          </w:p>
        </w:tc>
      </w:tr>
      <w:tr w:rsidR="002D59E3" w:rsidRPr="002D59E3" w14:paraId="0995868A" w14:textId="77777777" w:rsidTr="00AF7411">
        <w:trPr>
          <w:trHeight w:val="679"/>
        </w:trPr>
        <w:tc>
          <w:tcPr>
            <w:tcW w:w="3223" w:type="dxa"/>
            <w:vAlign w:val="center"/>
          </w:tcPr>
          <w:p w14:paraId="3E964DDF"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4540" w:type="dxa"/>
            <w:gridSpan w:val="2"/>
          </w:tcPr>
          <w:p w14:paraId="27363FF3"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ПРИЙМАННЯ</w:t>
            </w:r>
          </w:p>
          <w:p w14:paraId="6740223E"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1969" w:type="dxa"/>
            <w:gridSpan w:val="2"/>
          </w:tcPr>
          <w:p w14:paraId="226EA3FB" w14:textId="77777777" w:rsidR="002D59E3" w:rsidRPr="002D59E3" w:rsidRDefault="002D59E3" w:rsidP="000A007C">
            <w:pPr>
              <w:jc w:val="both"/>
              <w:rPr>
                <w:rFonts w:ascii="Times New Roman" w:eastAsia="MS Mincho" w:hAnsi="Times New Roman" w:cs="Times New Roman"/>
                <w:lang w:val="en-US" w:eastAsia="ru-RU"/>
              </w:rPr>
            </w:pPr>
          </w:p>
        </w:tc>
      </w:tr>
      <w:tr w:rsidR="002D59E3" w:rsidRPr="002D59E3" w14:paraId="0A3C5570" w14:textId="77777777" w:rsidTr="00AF7411">
        <w:trPr>
          <w:trHeight w:val="701"/>
        </w:trPr>
        <w:tc>
          <w:tcPr>
            <w:tcW w:w="3223" w:type="dxa"/>
          </w:tcPr>
          <w:p w14:paraId="48571202"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Зважування</w:t>
            </w:r>
          </w:p>
        </w:tc>
        <w:tc>
          <w:tcPr>
            <w:tcW w:w="4540" w:type="dxa"/>
            <w:gridSpan w:val="2"/>
          </w:tcPr>
          <w:p w14:paraId="4F5AA134"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ЗБЕРІГАННЯ</w:t>
            </w:r>
          </w:p>
          <w:p w14:paraId="62E736DC"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(τ=48 год, t= 0-5ºс, ω=90-95% )</w:t>
            </w:r>
          </w:p>
          <w:p w14:paraId="5B307022"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1969" w:type="dxa"/>
            <w:gridSpan w:val="2"/>
          </w:tcPr>
          <w:p w14:paraId="6C4ABCDD" w14:textId="77777777" w:rsidR="002D59E3" w:rsidRPr="002D59E3" w:rsidRDefault="002D59E3" w:rsidP="000A007C">
            <w:pPr>
              <w:jc w:val="both"/>
              <w:rPr>
                <w:rFonts w:ascii="Times New Roman" w:eastAsia="MS Mincho" w:hAnsi="Times New Roman" w:cs="Times New Roman"/>
                <w:lang w:eastAsia="ru-RU"/>
              </w:rPr>
            </w:pPr>
          </w:p>
        </w:tc>
      </w:tr>
      <w:tr w:rsidR="002D59E3" w:rsidRPr="002D59E3" w14:paraId="283598DD" w14:textId="77777777" w:rsidTr="00AF7411">
        <w:trPr>
          <w:trHeight w:val="679"/>
        </w:trPr>
        <w:tc>
          <w:tcPr>
            <w:tcW w:w="3223" w:type="dxa"/>
          </w:tcPr>
          <w:p w14:paraId="47A65393" w14:textId="4FF59EAE" w:rsidR="002D59E3" w:rsidRPr="002D59E3" w:rsidRDefault="002D59E3" w:rsidP="000A007C">
            <w:pPr>
              <w:jc w:val="both"/>
              <w:rPr>
                <w:rFonts w:ascii="Times New Roman" w:eastAsia="MS Mincho" w:hAnsi="Times New Roman" w:cs="Times New Roman"/>
                <w:lang w:eastAsia="ru-RU"/>
              </w:rPr>
            </w:pPr>
            <w:r w:rsidRPr="002D59E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0D26D8" wp14:editId="6C609309">
                      <wp:simplePos x="0" y="0"/>
                      <wp:positionH relativeFrom="column">
                        <wp:posOffset>926465</wp:posOffset>
                      </wp:positionH>
                      <wp:positionV relativeFrom="paragraph">
                        <wp:posOffset>584200</wp:posOffset>
                      </wp:positionV>
                      <wp:extent cx="7620" cy="257175"/>
                      <wp:effectExtent l="80645" t="8255" r="64135" b="20320"/>
                      <wp:wrapNone/>
                      <wp:docPr id="973289627" name="Пряма сполучна ліні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571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48FFE" id="Пряма сполучна лінія 1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46pt" to="73.5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">
                      <v:fill o:detectmouseclick="t"/>
                      <v:stroke endarrow="open"/>
                    </v:line>
                  </w:pict>
                </mc:Fallback>
              </mc:AlternateContent>
            </w:r>
            <w:r w:rsidRPr="002D59E3">
              <w:rPr>
                <w:rFonts w:ascii="Times New Roman" w:eastAsia="MS Mincho" w:hAnsi="Times New Roman" w:cs="Times New Roman"/>
                <w:lang w:eastAsia="ru-RU"/>
              </w:rPr>
              <w:t>Просіювання ксиліту з магнітним уловлюванням</w:t>
            </w:r>
          </w:p>
        </w:tc>
        <w:tc>
          <w:tcPr>
            <w:tcW w:w="4540" w:type="dxa"/>
            <w:gridSpan w:val="2"/>
          </w:tcPr>
          <w:p w14:paraId="52E0F67C"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МИТТЯ</w:t>
            </w:r>
          </w:p>
          <w:p w14:paraId="1B5CC2D9"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(на</w:t>
            </w:r>
            <w:r w:rsidRPr="002D59E3">
              <w:rPr>
                <w:rFonts w:ascii="Times New Roman" w:eastAsia="MS Mincho" w:hAnsi="Times New Roman" w:cs="Times New Roman"/>
                <w:lang w:val="ru-RU" w:eastAsia="ru-RU"/>
              </w:rPr>
              <w:t xml:space="preserve"> двух</w:t>
            </w:r>
            <w:r w:rsidRPr="002D59E3">
              <w:rPr>
                <w:rFonts w:ascii="Times New Roman" w:eastAsia="MS Mincho" w:hAnsi="Times New Roman" w:cs="Times New Roman"/>
                <w:lang w:eastAsia="ru-RU"/>
              </w:rPr>
              <w:t xml:space="preserve"> послідовно встановлених мийних машинах</w:t>
            </w:r>
            <w:r w:rsidRPr="002D59E3">
              <w:rPr>
                <w:rFonts w:ascii="Times New Roman" w:eastAsia="MS Mincho" w:hAnsi="Times New Roman" w:cs="Times New Roman"/>
                <w:lang w:val="ru-RU" w:eastAsia="ru-RU"/>
              </w:rPr>
              <w:t>)</w:t>
            </w:r>
          </w:p>
          <w:p w14:paraId="50ABC377"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ja-JP"/>
              </w:rPr>
              <w:t>↓</w:t>
            </w:r>
          </w:p>
        </w:tc>
        <w:tc>
          <w:tcPr>
            <w:tcW w:w="1969" w:type="dxa"/>
            <w:gridSpan w:val="2"/>
          </w:tcPr>
          <w:p w14:paraId="687694C1" w14:textId="77777777" w:rsidR="002D59E3" w:rsidRPr="002D59E3" w:rsidRDefault="002D59E3" w:rsidP="000A007C">
            <w:pPr>
              <w:jc w:val="both"/>
              <w:rPr>
                <w:rFonts w:ascii="Times New Roman" w:eastAsia="MS Mincho" w:hAnsi="Times New Roman" w:cs="Times New Roman"/>
                <w:lang w:val="ru-RU" w:eastAsia="ru-RU"/>
              </w:rPr>
            </w:pPr>
          </w:p>
        </w:tc>
      </w:tr>
      <w:tr w:rsidR="002D59E3" w:rsidRPr="002D59E3" w14:paraId="62091FCF" w14:textId="77777777" w:rsidTr="00AF7411">
        <w:trPr>
          <w:trHeight w:val="1019"/>
        </w:trPr>
        <w:tc>
          <w:tcPr>
            <w:tcW w:w="3223" w:type="dxa"/>
          </w:tcPr>
          <w:p w14:paraId="2B362D94"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Розчинення у воді, кип’ятіння</w:t>
            </w:r>
          </w:p>
          <w:p w14:paraId="587F51B1"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4540" w:type="dxa"/>
            <w:gridSpan w:val="2"/>
          </w:tcPr>
          <w:p w14:paraId="276DE5B8"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ВИДАЛЕННЯ НАСІННЄВОЇ КАМЕРИ І НАРІЗАННЯ </w:t>
            </w:r>
          </w:p>
          <w:p w14:paraId="3E128555"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w:t>
            </w:r>
          </w:p>
        </w:tc>
        <w:tc>
          <w:tcPr>
            <w:tcW w:w="1969" w:type="dxa"/>
            <w:gridSpan w:val="2"/>
          </w:tcPr>
          <w:p w14:paraId="6791DE46"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видалення відходів</w:t>
            </w:r>
          </w:p>
        </w:tc>
      </w:tr>
      <w:tr w:rsidR="002D59E3" w:rsidRPr="002D59E3" w14:paraId="7A55AC22" w14:textId="77777777" w:rsidTr="00AF7411">
        <w:trPr>
          <w:trHeight w:val="679"/>
        </w:trPr>
        <w:tc>
          <w:tcPr>
            <w:tcW w:w="3223" w:type="dxa"/>
          </w:tcPr>
          <w:p w14:paraId="1316361F" w14:textId="00854F40" w:rsidR="002D59E3" w:rsidRPr="002D59E3" w:rsidRDefault="002D59E3" w:rsidP="000A007C">
            <w:pPr>
              <w:jc w:val="both"/>
              <w:rPr>
                <w:rFonts w:ascii="Times New Roman" w:eastAsia="MS Mincho" w:hAnsi="Times New Roman" w:cs="Times New Roman"/>
                <w:lang w:eastAsia="ru-RU"/>
              </w:rPr>
            </w:pPr>
            <w:r w:rsidRPr="002D59E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698034F" wp14:editId="4F6C1598">
                      <wp:simplePos x="0" y="0"/>
                      <wp:positionH relativeFrom="column">
                        <wp:posOffset>865505</wp:posOffset>
                      </wp:positionH>
                      <wp:positionV relativeFrom="paragraph">
                        <wp:posOffset>174625</wp:posOffset>
                      </wp:positionV>
                      <wp:extent cx="8255" cy="815340"/>
                      <wp:effectExtent l="67310" t="9525" r="76835" b="22860"/>
                      <wp:wrapNone/>
                      <wp:docPr id="929925095" name="Пряма сполучна ліні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81534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E1ACD" id="Пряма сполучна лінія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3.75pt" to="68.8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">
                      <v:fill o:detectmouseclick="t"/>
                      <v:stroke endarrow="open"/>
                    </v:line>
                  </w:pict>
                </mc:Fallback>
              </mc:AlternateContent>
            </w:r>
            <w:r w:rsidRPr="002D59E3">
              <w:rPr>
                <w:rFonts w:ascii="Times New Roman" w:eastAsia="MS Mincho" w:hAnsi="Times New Roman" w:cs="Times New Roman"/>
                <w:lang w:eastAsia="ru-RU"/>
              </w:rPr>
              <w:t xml:space="preserve">Фільтрування </w:t>
            </w:r>
            <w:r w:rsidRPr="002D59E3">
              <w:rPr>
                <w:rFonts w:ascii="Times New Roman" w:hAnsi="Times New Roman" w:cs="Times New Roman"/>
                <w:noProof/>
                <w:lang w:eastAsia="ja-JP"/>
              </w:rPr>
              <mc:AlternateContent>
                <mc:Choice Requires="wps">
                  <w:drawing>
                    <wp:anchor distT="0" distB="0" distL="114300" distR="114300" simplePos="0" relativeHeight="251660288" behindDoc="0" locked="0" layoutInCell="1" allowOverlap="1" wp14:anchorId="40C3DB8B" wp14:editId="6A4799B6">
                      <wp:simplePos x="0" y="0"/>
                      <wp:positionH relativeFrom="column">
                        <wp:posOffset>1863725</wp:posOffset>
                      </wp:positionH>
                      <wp:positionV relativeFrom="paragraph">
                        <wp:posOffset>3253105</wp:posOffset>
                      </wp:positionV>
                      <wp:extent cx="40005" cy="27305"/>
                      <wp:effectExtent l="8255" t="49530" r="18415" b="75565"/>
                      <wp:wrapNone/>
                      <wp:docPr id="36006672" name="Сполучна ліні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27305"/>
                              </a:xfrm>
                              <a:prstGeom prst="bentConnector3">
                                <a:avLst>
                                  <a:gd name="adj1" fmla="val 50792"/>
                                </a:avLst>
                              </a:prstGeom>
                              <a:noFill/>
                              <a:ln w="6350">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370545F" id="Сполучна лінія: уступом 15" o:spid="_x0000_s1026" type="#_x0000_t34" style="position:absolute;margin-left:146.75pt;margin-top:256.15pt;width:3.1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" adj="10971" strokeweight=".5pt">
                      <v:fill o:detectmouseclick="t"/>
                      <v:stroke endarrow="open"/>
                    </v:shape>
                  </w:pict>
                </mc:Fallback>
              </mc:AlternateContent>
            </w:r>
          </w:p>
        </w:tc>
        <w:tc>
          <w:tcPr>
            <w:tcW w:w="4540" w:type="dxa"/>
            <w:gridSpan w:val="2"/>
          </w:tcPr>
          <w:p w14:paraId="562708A5" w14:textId="77777777" w:rsidR="002D59E3" w:rsidRPr="002D59E3" w:rsidRDefault="002D59E3" w:rsidP="000A007C">
            <w:pPr>
              <w:jc w:val="both"/>
              <w:rPr>
                <w:rFonts w:ascii="Times New Roman" w:eastAsia="MS Mincho" w:hAnsi="Times New Roman" w:cs="Times New Roman"/>
                <w:lang w:eastAsia="ru-RU"/>
              </w:rPr>
            </w:pPr>
          </w:p>
        </w:tc>
        <w:tc>
          <w:tcPr>
            <w:tcW w:w="1969" w:type="dxa"/>
            <w:gridSpan w:val="2"/>
          </w:tcPr>
          <w:p w14:paraId="3283836D" w14:textId="77777777" w:rsidR="002D59E3" w:rsidRPr="002D59E3" w:rsidRDefault="002D59E3" w:rsidP="000A007C">
            <w:pPr>
              <w:ind w:left="179"/>
              <w:jc w:val="both"/>
              <w:rPr>
                <w:rFonts w:ascii="Times New Roman" w:eastAsia="MS Mincho" w:hAnsi="Times New Roman" w:cs="Times New Roman"/>
                <w:lang w:eastAsia="ru-RU"/>
              </w:rPr>
            </w:pPr>
          </w:p>
        </w:tc>
      </w:tr>
      <w:tr w:rsidR="002D59E3" w:rsidRPr="002D59E3" w14:paraId="2BB57EBC" w14:textId="77777777" w:rsidTr="00AF7411">
        <w:trPr>
          <w:trHeight w:val="679"/>
        </w:trPr>
        <w:tc>
          <w:tcPr>
            <w:tcW w:w="3223" w:type="dxa"/>
          </w:tcPr>
          <w:p w14:paraId="43B995C1"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w:t>
            </w:r>
          </w:p>
          <w:p w14:paraId="41B2DB44"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 xml:space="preserve">  </w:t>
            </w:r>
            <w:r w:rsidRPr="002D59E3">
              <w:rPr>
                <w:rFonts w:ascii="Times New Roman" w:eastAsia="MS Mincho" w:hAnsi="Times New Roman" w:cs="Times New Roman"/>
                <w:lang w:val="ru-RU" w:eastAsia="ru-RU"/>
              </w:rPr>
              <w:t xml:space="preserve">               Кориця</w:t>
            </w:r>
          </w:p>
        </w:tc>
        <w:tc>
          <w:tcPr>
            <w:tcW w:w="4540" w:type="dxa"/>
            <w:gridSpan w:val="2"/>
          </w:tcPr>
          <w:p w14:paraId="0592847E" w14:textId="77777777" w:rsidR="002D59E3" w:rsidRPr="002D59E3" w:rsidRDefault="002D59E3" w:rsidP="000A007C">
            <w:pPr>
              <w:jc w:val="both"/>
              <w:rPr>
                <w:rFonts w:ascii="Times New Roman" w:eastAsia="MS Mincho" w:hAnsi="Times New Roman" w:cs="Times New Roman"/>
                <w:lang w:eastAsia="ru-RU"/>
              </w:rPr>
            </w:pPr>
          </w:p>
        </w:tc>
        <w:tc>
          <w:tcPr>
            <w:tcW w:w="1969" w:type="dxa"/>
            <w:gridSpan w:val="2"/>
          </w:tcPr>
          <w:p w14:paraId="60F17F82" w14:textId="77777777" w:rsidR="002D59E3" w:rsidRPr="002D59E3" w:rsidRDefault="002D59E3" w:rsidP="000A007C">
            <w:pPr>
              <w:jc w:val="both"/>
              <w:rPr>
                <w:rFonts w:ascii="Times New Roman" w:eastAsia="MS Mincho" w:hAnsi="Times New Roman" w:cs="Times New Roman"/>
                <w:lang w:eastAsia="ru-RU"/>
              </w:rPr>
            </w:pPr>
          </w:p>
        </w:tc>
      </w:tr>
      <w:tr w:rsidR="002D59E3" w:rsidRPr="002D59E3" w14:paraId="60711DC1" w14:textId="77777777" w:rsidTr="00AF7411">
        <w:trPr>
          <w:trHeight w:val="679"/>
        </w:trPr>
        <w:tc>
          <w:tcPr>
            <w:tcW w:w="3223" w:type="dxa"/>
          </w:tcPr>
          <w:p w14:paraId="6CCBCA56" w14:textId="543B5FDF"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noProof/>
                <w:lang w:val="ru-RU" w:eastAsia="ru-RU"/>
              </w:rPr>
              <mc:AlternateContent>
                <mc:Choice Requires="wps">
                  <w:drawing>
                    <wp:anchor distT="0" distB="0" distL="114300" distR="114300" simplePos="0" relativeHeight="251661312" behindDoc="0" locked="0" layoutInCell="1" allowOverlap="1" wp14:anchorId="34CA486D" wp14:editId="38CE0FA8">
                      <wp:simplePos x="0" y="0"/>
                      <wp:positionH relativeFrom="column">
                        <wp:posOffset>953135</wp:posOffset>
                      </wp:positionH>
                      <wp:positionV relativeFrom="paragraph">
                        <wp:posOffset>71120</wp:posOffset>
                      </wp:positionV>
                      <wp:extent cx="1466850" cy="635"/>
                      <wp:effectExtent l="12065" t="53975" r="16510" b="59690"/>
                      <wp:wrapNone/>
                      <wp:docPr id="462123422" name="Пряма зі стрілкою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9FDF9" id="_x0000_t32" coordsize="21600,21600" o:spt="32" o:oned="t" path="m,l21600,21600e" filled="f">
                      <v:path arrowok="t" fillok="f" o:connecttype="none"/>
                      <o:lock v:ext="edit" shapetype="t"/>
                    </v:shapetype>
                    <v:shape id="Пряма зі стрілкою 14" o:spid="_x0000_s1026" type="#_x0000_t32" style="position:absolute;margin-left:75.05pt;margin-top:5.6pt;width:11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">
                      <v:stroke endarrow="block"/>
                    </v:shape>
                  </w:pict>
                </mc:Fallback>
              </mc:AlternateContent>
            </w:r>
            <w:r w:rsidRPr="002D59E3">
              <w:rPr>
                <w:rFonts w:ascii="Times New Roman" w:eastAsia="MS Mincho" w:hAnsi="Times New Roman" w:cs="Times New Roman"/>
                <w:lang w:val="ru-RU" w:eastAsia="ru-RU"/>
              </w:rPr>
              <w:t xml:space="preserve">                 </w:t>
            </w:r>
          </w:p>
        </w:tc>
        <w:tc>
          <w:tcPr>
            <w:tcW w:w="4540" w:type="dxa"/>
            <w:gridSpan w:val="2"/>
          </w:tcPr>
          <w:p w14:paraId="611E2F7D" w14:textId="04BA7E21"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noProof/>
                <w:lang w:val="ru-RU" w:eastAsia="ru-RU"/>
              </w:rPr>
              <mc:AlternateContent>
                <mc:Choice Requires="wps">
                  <w:drawing>
                    <wp:anchor distT="0" distB="0" distL="114300" distR="114300" simplePos="0" relativeHeight="251662336" behindDoc="0" locked="0" layoutInCell="1" allowOverlap="1" wp14:anchorId="4F494AC6" wp14:editId="3AB31F09">
                      <wp:simplePos x="0" y="0"/>
                      <wp:positionH relativeFrom="column">
                        <wp:posOffset>2592070</wp:posOffset>
                      </wp:positionH>
                      <wp:positionV relativeFrom="paragraph">
                        <wp:posOffset>71120</wp:posOffset>
                      </wp:positionV>
                      <wp:extent cx="314325" cy="635"/>
                      <wp:effectExtent l="20955" t="53975" r="7620" b="59690"/>
                      <wp:wrapNone/>
                      <wp:docPr id="255501278" name="Пряма зі стрілкою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B8B04" id="Пряма зі стрілкою 13" o:spid="_x0000_s1026" type="#_x0000_t32" style="position:absolute;margin-left:204.1pt;margin-top:5.6pt;width:24.75pt;height:.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">
                      <v:stroke endarrow="block"/>
                    </v:shape>
                  </w:pict>
                </mc:Fallback>
              </mc:AlternateContent>
            </w:r>
            <w:r w:rsidRPr="002D59E3">
              <w:rPr>
                <w:rFonts w:ascii="Times New Roman" w:eastAsia="MS Mincho" w:hAnsi="Times New Roman" w:cs="Times New Roman"/>
                <w:lang w:eastAsia="ru-RU"/>
              </w:rPr>
              <w:t xml:space="preserve">УВАРЮВАННЯ </w:t>
            </w:r>
            <w:r w:rsidRPr="002D59E3">
              <w:rPr>
                <w:rFonts w:ascii="Times New Roman" w:eastAsia="MS Mincho" w:hAnsi="Times New Roman" w:cs="Times New Roman"/>
                <w:lang w:val="ru-RU" w:eastAsia="ru-RU"/>
              </w:rPr>
              <w:t xml:space="preserve">             </w:t>
            </w:r>
          </w:p>
          <w:p w14:paraId="5E10BE20"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(t=93-97ºС, під вікуумом, 35-48 кПа., τ= 40 хв, частка сухих речовин -</w:t>
            </w:r>
            <w:r w:rsidRPr="002D59E3">
              <w:rPr>
                <w:rFonts w:ascii="Times New Roman" w:eastAsia="MS Mincho" w:hAnsi="Times New Roman" w:cs="Times New Roman"/>
                <w:lang w:val="ru-RU" w:eastAsia="ru-RU"/>
              </w:rPr>
              <w:t>27</w:t>
            </w:r>
            <w:r w:rsidRPr="002D59E3">
              <w:rPr>
                <w:rFonts w:ascii="Times New Roman" w:eastAsia="MS Mincho" w:hAnsi="Times New Roman" w:cs="Times New Roman"/>
                <w:lang w:eastAsia="ru-RU"/>
              </w:rPr>
              <w:t>%)</w:t>
            </w:r>
          </w:p>
          <w:p w14:paraId="435ACB29"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w:t>
            </w:r>
          </w:p>
          <w:p w14:paraId="0D30AF33"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val="ru-RU" w:eastAsia="ru-RU"/>
              </w:rPr>
              <w:t>ФАСУВАННЯ (</w:t>
            </w:r>
            <w:r w:rsidRPr="002D59E3">
              <w:rPr>
                <w:rFonts w:ascii="Times New Roman" w:eastAsia="MS Mincho" w:hAnsi="Times New Roman" w:cs="Times New Roman"/>
                <w:lang w:val="en-US" w:eastAsia="ru-RU"/>
              </w:rPr>
              <w:t xml:space="preserve">t </w:t>
            </w:r>
            <w:r w:rsidRPr="002D59E3">
              <w:rPr>
                <w:rFonts w:ascii="Times New Roman" w:eastAsia="MS Mincho" w:hAnsi="Times New Roman" w:cs="Times New Roman"/>
                <w:lang w:val="ru-RU" w:eastAsia="ru-RU"/>
              </w:rPr>
              <w:t>75</w:t>
            </w:r>
            <w:r w:rsidRPr="002D59E3">
              <w:rPr>
                <w:rFonts w:ascii="Times New Roman" w:eastAsia="MS Mincho" w:hAnsi="Times New Roman" w:cs="Times New Roman"/>
                <w:lang w:eastAsia="ru-RU"/>
              </w:rPr>
              <w:t xml:space="preserve"> ºС</w:t>
            </w:r>
            <w:r w:rsidRPr="002D59E3">
              <w:rPr>
                <w:rFonts w:ascii="Times New Roman" w:eastAsia="MS Mincho" w:hAnsi="Times New Roman" w:cs="Times New Roman"/>
                <w:lang w:val="ru-RU" w:eastAsia="ru-RU"/>
              </w:rPr>
              <w:t xml:space="preserve">  )</w:t>
            </w:r>
          </w:p>
          <w:p w14:paraId="1FBE000F"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w:t>
            </w:r>
          </w:p>
          <w:p w14:paraId="571512B2"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val="ru-RU" w:eastAsia="ru-RU"/>
              </w:rPr>
              <w:t>ЗАКУПОРЮВАННЯ</w:t>
            </w:r>
          </w:p>
          <w:p w14:paraId="5E7B08EF"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w:t>
            </w:r>
          </w:p>
          <w:p w14:paraId="3112A399" w14:textId="77777777" w:rsidR="002D59E3" w:rsidRPr="002D59E3" w:rsidRDefault="002D59E3" w:rsidP="000A007C">
            <w:pPr>
              <w:jc w:val="both"/>
              <w:rPr>
                <w:rFonts w:ascii="Times New Roman" w:eastAsia="MS Mincho" w:hAnsi="Times New Roman" w:cs="Times New Roman"/>
                <w:lang w:val="ru-RU" w:eastAsia="ru-RU"/>
              </w:rPr>
            </w:pPr>
          </w:p>
        </w:tc>
        <w:tc>
          <w:tcPr>
            <w:tcW w:w="1969" w:type="dxa"/>
            <w:gridSpan w:val="2"/>
          </w:tcPr>
          <w:p w14:paraId="331AF834"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Додавання кориці</w:t>
            </w:r>
          </w:p>
          <w:p w14:paraId="2CB0B1A4"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(просіювання </w:t>
            </w:r>
            <w:r w:rsidRPr="002D59E3">
              <w:rPr>
                <w:rFonts w:ascii="Times New Roman" w:eastAsia="MS Mincho" w:hAnsi="Times New Roman" w:cs="Times New Roman"/>
                <w:lang w:val="en-US" w:eastAsia="ru-RU"/>
              </w:rPr>
              <w:t>d</w:t>
            </w:r>
            <w:r w:rsidRPr="002D59E3">
              <w:rPr>
                <w:rFonts w:ascii="Times New Roman" w:eastAsia="MS Mincho" w:hAnsi="Times New Roman" w:cs="Times New Roman"/>
                <w:lang w:eastAsia="ru-RU"/>
              </w:rPr>
              <w:t xml:space="preserve"> = 1,0-1,5мм )</w:t>
            </w:r>
          </w:p>
          <w:p w14:paraId="119BB6C0" w14:textId="77777777" w:rsidR="002D59E3" w:rsidRPr="002D59E3" w:rsidRDefault="002D59E3" w:rsidP="000A007C">
            <w:pPr>
              <w:jc w:val="both"/>
              <w:rPr>
                <w:rFonts w:ascii="Times New Roman" w:eastAsia="MS Mincho" w:hAnsi="Times New Roman" w:cs="Times New Roman"/>
                <w:lang w:eastAsia="ru-RU"/>
              </w:rPr>
            </w:pPr>
          </w:p>
          <w:p w14:paraId="1DBE92E2"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←підготовка і подача тари</w:t>
            </w:r>
          </w:p>
          <w:p w14:paraId="3315A53F"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 підготовка і подача кришок</w:t>
            </w:r>
          </w:p>
        </w:tc>
      </w:tr>
      <w:tr w:rsidR="002D59E3" w:rsidRPr="002D59E3" w14:paraId="7A1D6533" w14:textId="77777777" w:rsidTr="00AF7411">
        <w:trPr>
          <w:gridAfter w:val="1"/>
          <w:wAfter w:w="6" w:type="dxa"/>
          <w:trHeight w:val="679"/>
        </w:trPr>
        <w:tc>
          <w:tcPr>
            <w:tcW w:w="9726" w:type="dxa"/>
            <w:gridSpan w:val="4"/>
          </w:tcPr>
          <w:p w14:paraId="6E8F53F8"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КОНТРОЛЬ ГЕРМЕТИЧНОСТІ ЗАКУПОРЮВАННЯ</w:t>
            </w:r>
          </w:p>
          <w:p w14:paraId="0B954FA7" w14:textId="77777777" w:rsidR="002D59E3" w:rsidRPr="002D59E3" w:rsidRDefault="002D59E3" w:rsidP="000A007C">
            <w:pPr>
              <w:jc w:val="both"/>
              <w:rPr>
                <w:rFonts w:ascii="Times New Roman" w:eastAsia="MS Mincho" w:hAnsi="Times New Roman" w:cs="Times New Roman"/>
                <w:lang w:val="en-US" w:eastAsia="ru-RU"/>
              </w:rPr>
            </w:pPr>
            <w:r w:rsidRPr="002D59E3">
              <w:rPr>
                <w:rFonts w:ascii="Times New Roman" w:eastAsia="MS Mincho" w:hAnsi="Times New Roman" w:cs="Times New Roman"/>
                <w:lang w:eastAsia="ru-RU"/>
              </w:rPr>
              <w:t xml:space="preserve">           </w:t>
            </w:r>
            <w:r w:rsidRPr="002D59E3">
              <w:rPr>
                <w:rFonts w:ascii="Times New Roman" w:eastAsia="MS Mincho" w:hAnsi="Times New Roman" w:cs="Times New Roman"/>
                <w:lang w:val="ru-RU" w:eastAsia="ru-RU"/>
              </w:rPr>
              <w:t xml:space="preserve">    </w:t>
            </w:r>
            <w:r w:rsidRPr="002D59E3">
              <w:rPr>
                <w:rFonts w:ascii="Times New Roman" w:eastAsia="MS Mincho" w:hAnsi="Times New Roman" w:cs="Times New Roman"/>
                <w:lang w:eastAsia="ru-RU"/>
              </w:rPr>
              <w:t>↓</w:t>
            </w:r>
          </w:p>
        </w:tc>
      </w:tr>
      <w:tr w:rsidR="002D59E3" w:rsidRPr="002D59E3" w14:paraId="209537EB" w14:textId="77777777" w:rsidTr="00AF7411">
        <w:trPr>
          <w:gridAfter w:val="1"/>
          <w:wAfter w:w="6" w:type="dxa"/>
          <w:trHeight w:val="679"/>
        </w:trPr>
        <w:tc>
          <w:tcPr>
            <w:tcW w:w="9726" w:type="dxa"/>
            <w:gridSpan w:val="4"/>
          </w:tcPr>
          <w:p w14:paraId="54C043D2"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ПАСТЕРИЗАЦІЯ ТА ОХОЛОДЖЕННЯ</w:t>
            </w:r>
          </w:p>
          <w:p w14:paraId="6EF6B783" w14:textId="77777777" w:rsidR="002D59E3" w:rsidRPr="002D59E3" w:rsidRDefault="002D59E3" w:rsidP="000A007C">
            <w:pPr>
              <w:jc w:val="both"/>
              <w:rPr>
                <w:rFonts w:ascii="Times New Roman" w:eastAsia="MS Mincho" w:hAnsi="Times New Roman" w:cs="Times New Roman"/>
                <w:lang w:val="ru-RU" w:eastAsia="ru-RU"/>
              </w:rPr>
            </w:pPr>
          </w:p>
          <w:p w14:paraId="09EB0FD5" w14:textId="6148F1F5" w:rsidR="002D59E3" w:rsidRPr="002D59E3" w:rsidRDefault="002D59E3" w:rsidP="000A007C">
            <w:pPr>
              <w:spacing w:after="160" w:line="259" w:lineRule="auto"/>
              <w:ind w:left="1637"/>
              <w:contextualSpacing/>
              <w:jc w:val="both"/>
              <w:rPr>
                <w:rFonts w:ascii="Times New Roman" w:eastAsia="Calibri" w:hAnsi="Times New Roman" w:cs="Times New Roman"/>
                <w:lang w:eastAsia="en-US"/>
              </w:rPr>
            </w:pPr>
            <w:r w:rsidRPr="002D59E3">
              <w:rPr>
                <w:rFonts w:ascii="Times New Roman" w:eastAsia="MS Mincho" w:hAnsi="Times New Roman" w:cs="Times New Roman"/>
                <w:lang w:eastAsia="ru-RU"/>
              </w:rPr>
              <w:t>(</w:t>
            </w:r>
            <w:r w:rsidR="00085819">
              <w:rPr>
                <w:rFonts w:ascii="Times New Roman" w:eastAsia="MS Mincho" w:hAnsi="Times New Roman" w:cs="Times New Roman"/>
                <w:lang w:eastAsia="ru-RU"/>
              </w:rPr>
              <w:t xml:space="preserve">режим стерилізаціі </w:t>
            </w:r>
            <m:oMath>
              <m:r>
                <w:rPr>
                  <w:rFonts w:ascii="Cambria Math" w:eastAsia="MS Mincho" w:hAnsi="Cambria Math" w:cs="Times New Roman"/>
                  <w:lang w:eastAsia="ru-RU"/>
                </w:rPr>
                <m:t xml:space="preserve"> </m:t>
              </m:r>
              <m:f>
                <m:fPr>
                  <m:ctrlPr>
                    <w:rPr>
                      <w:rFonts w:ascii="Cambria Math" w:eastAsia="MS Mincho" w:hAnsi="Cambria Math" w:cs="Times New Roman"/>
                      <w:i/>
                      <w:lang w:eastAsia="ru-RU"/>
                    </w:rPr>
                  </m:ctrlPr>
                </m:fPr>
                <m:num>
                  <m:r>
                    <w:rPr>
                      <w:rFonts w:ascii="Cambria Math" w:eastAsia="MS Mincho" w:hAnsi="Cambria Math" w:cs="Times New Roman"/>
                      <w:lang w:eastAsia="ru-RU"/>
                    </w:rPr>
                    <m:t>20-25-20</m:t>
                  </m:r>
                </m:num>
                <m:den>
                  <m:r>
                    <w:rPr>
                      <w:rFonts w:ascii="Cambria Math" w:eastAsia="MS Mincho" w:hAnsi="Cambria Math" w:cs="Times New Roman"/>
                      <w:lang w:eastAsia="ru-RU"/>
                    </w:rPr>
                    <m:t>100</m:t>
                  </m:r>
                  <m:r>
                    <m:rPr>
                      <m:sty m:val="p"/>
                    </m:rPr>
                    <w:rPr>
                      <w:rFonts w:ascii="Cambria Math" w:eastAsia="MS Mincho" w:hAnsi="Cambria Math" w:cs="Times New Roman"/>
                      <w:lang w:eastAsia="ru-RU"/>
                    </w:rPr>
                    <m:t>°С</m:t>
                  </m:r>
                </m:den>
              </m:f>
              <m:r>
                <w:rPr>
                  <w:rFonts w:ascii="Cambria Math" w:eastAsia="MS Mincho" w:hAnsi="Cambria Math" w:cs="Times New Roman"/>
                  <w:lang w:eastAsia="ru-RU"/>
                </w:rPr>
                <m:t xml:space="preserve"> х 117</m:t>
              </m:r>
              <m:r>
                <m:rPr>
                  <m:sty m:val="p"/>
                </m:rPr>
                <w:rPr>
                  <w:rFonts w:ascii="Cambria Math" w:eastAsia="MS Mincho" w:hAnsi="Cambria Math" w:cs="Times New Roman"/>
                  <w:lang w:eastAsia="ru-RU"/>
                </w:rPr>
                <m:t>кПа</m:t>
              </m:r>
            </m:oMath>
            <w:r w:rsidRPr="002D59E3">
              <w:rPr>
                <w:rFonts w:ascii="Times New Roman" w:eastAsia="MS Mincho" w:hAnsi="Times New Roman" w:cs="Times New Roman"/>
                <w:lang w:eastAsia="en-US"/>
              </w:rPr>
              <w:t>)</w:t>
            </w:r>
          </w:p>
          <w:p w14:paraId="19CB1FF2" w14:textId="77777777" w:rsidR="002D59E3" w:rsidRPr="002D59E3" w:rsidRDefault="002D59E3" w:rsidP="000A007C">
            <w:pPr>
              <w:jc w:val="both"/>
              <w:rPr>
                <w:rFonts w:ascii="Times New Roman" w:eastAsia="MS Mincho" w:hAnsi="Times New Roman" w:cs="Times New Roman"/>
                <w:lang w:val="ru-RU" w:eastAsia="ru-RU"/>
              </w:rPr>
            </w:pPr>
            <w:r w:rsidRPr="002D59E3">
              <w:rPr>
                <w:rFonts w:ascii="Times New Roman" w:eastAsia="MS Mincho" w:hAnsi="Times New Roman" w:cs="Times New Roman"/>
                <w:lang w:eastAsia="ru-RU"/>
              </w:rPr>
              <w:t xml:space="preserve">          </w:t>
            </w:r>
            <w:r w:rsidRPr="002D59E3">
              <w:rPr>
                <w:rFonts w:ascii="Times New Roman" w:eastAsia="MS Mincho" w:hAnsi="Times New Roman" w:cs="Times New Roman"/>
                <w:lang w:val="ru-RU" w:eastAsia="ru-RU"/>
              </w:rPr>
              <w:t xml:space="preserve">    </w:t>
            </w:r>
            <w:r w:rsidRPr="002D59E3">
              <w:rPr>
                <w:rFonts w:ascii="Times New Roman" w:eastAsia="MS Mincho" w:hAnsi="Times New Roman" w:cs="Times New Roman"/>
                <w:lang w:eastAsia="ru-RU"/>
              </w:rPr>
              <w:t>↓</w:t>
            </w:r>
          </w:p>
        </w:tc>
      </w:tr>
      <w:tr w:rsidR="002D59E3" w:rsidRPr="002D59E3" w14:paraId="724B28DC" w14:textId="77777777" w:rsidTr="00AF7411">
        <w:trPr>
          <w:gridAfter w:val="1"/>
          <w:wAfter w:w="6" w:type="dxa"/>
          <w:trHeight w:val="687"/>
        </w:trPr>
        <w:tc>
          <w:tcPr>
            <w:tcW w:w="9726" w:type="dxa"/>
            <w:gridSpan w:val="4"/>
          </w:tcPr>
          <w:p w14:paraId="178F0445"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ОФОРМЛЕННЯ ГОТОВОЇ ПРОДУКЦІЇ</w:t>
            </w:r>
          </w:p>
          <w:p w14:paraId="64A392FF"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w:t>
            </w:r>
            <w:r w:rsidRPr="002D59E3">
              <w:rPr>
                <w:rFonts w:ascii="Times New Roman" w:eastAsia="MS Mincho" w:hAnsi="Times New Roman" w:cs="Times New Roman"/>
                <w:lang w:val="ru-RU" w:eastAsia="ru-RU"/>
              </w:rPr>
              <w:t xml:space="preserve">   </w:t>
            </w:r>
            <w:r w:rsidRPr="002D59E3">
              <w:rPr>
                <w:rFonts w:ascii="Times New Roman" w:eastAsia="MS Mincho" w:hAnsi="Times New Roman" w:cs="Times New Roman"/>
                <w:lang w:eastAsia="ru-RU"/>
              </w:rPr>
              <w:t xml:space="preserve"> ↓</w:t>
            </w:r>
          </w:p>
        </w:tc>
      </w:tr>
      <w:tr w:rsidR="002D59E3" w:rsidRPr="002D59E3" w14:paraId="30DF8A8E" w14:textId="77777777" w:rsidTr="00AF7411">
        <w:trPr>
          <w:trHeight w:val="340"/>
        </w:trPr>
        <w:tc>
          <w:tcPr>
            <w:tcW w:w="3223" w:type="dxa"/>
          </w:tcPr>
          <w:p w14:paraId="486B7329" w14:textId="77777777" w:rsidR="002D59E3" w:rsidRPr="002D59E3" w:rsidRDefault="002D59E3" w:rsidP="000A007C">
            <w:pPr>
              <w:jc w:val="both"/>
              <w:rPr>
                <w:rFonts w:ascii="Times New Roman" w:eastAsia="MS Mincho" w:hAnsi="Times New Roman" w:cs="Times New Roman"/>
                <w:lang w:val="en-US" w:eastAsia="ru-RU"/>
              </w:rPr>
            </w:pPr>
          </w:p>
        </w:tc>
        <w:tc>
          <w:tcPr>
            <w:tcW w:w="4148" w:type="dxa"/>
          </w:tcPr>
          <w:p w14:paraId="5D2DD3D2" w14:textId="77777777" w:rsidR="002D59E3" w:rsidRPr="002D59E3" w:rsidRDefault="002D59E3" w:rsidP="000A007C">
            <w:pPr>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СКЛАДСЬКЕ ЗБЕРІГАННЯ</w:t>
            </w:r>
          </w:p>
          <w:p w14:paraId="4223F6A8" w14:textId="77777777" w:rsidR="002D59E3" w:rsidRPr="002D59E3" w:rsidRDefault="002D59E3" w:rsidP="000A007C">
            <w:pPr>
              <w:ind w:left="-75" w:right="-111" w:hanging="142"/>
              <w:jc w:val="both"/>
              <w:rPr>
                <w:rFonts w:ascii="Times New Roman" w:eastAsia="MS Mincho" w:hAnsi="Times New Roman" w:cs="Times New Roman"/>
                <w:lang w:eastAsia="ru-RU"/>
              </w:rPr>
            </w:pPr>
            <w:r w:rsidRPr="002D59E3">
              <w:rPr>
                <w:rFonts w:ascii="Times New Roman" w:eastAsia="MS Mincho" w:hAnsi="Times New Roman" w:cs="Times New Roman"/>
                <w:lang w:eastAsia="en-US"/>
              </w:rPr>
              <w:t xml:space="preserve"> (2 роки за температури від +2 до +25  ºс і відносній вологості повітря 70÷75 %)</w:t>
            </w:r>
          </w:p>
        </w:tc>
        <w:tc>
          <w:tcPr>
            <w:tcW w:w="2361" w:type="dxa"/>
            <w:gridSpan w:val="3"/>
          </w:tcPr>
          <w:p w14:paraId="78BA5CED" w14:textId="77777777" w:rsidR="002D59E3" w:rsidRPr="002D59E3" w:rsidRDefault="002D59E3" w:rsidP="000A007C">
            <w:pPr>
              <w:jc w:val="both"/>
              <w:rPr>
                <w:rFonts w:ascii="Times New Roman" w:eastAsia="MS Mincho" w:hAnsi="Times New Roman" w:cs="Times New Roman"/>
                <w:lang w:val="ru-RU" w:eastAsia="ru-RU"/>
              </w:rPr>
            </w:pPr>
          </w:p>
          <w:p w14:paraId="208BDE65" w14:textId="77777777" w:rsidR="002D59E3" w:rsidRPr="002D59E3" w:rsidRDefault="002D59E3" w:rsidP="000A007C">
            <w:pPr>
              <w:jc w:val="both"/>
              <w:rPr>
                <w:rFonts w:ascii="Times New Roman" w:eastAsia="MS Mincho" w:hAnsi="Times New Roman" w:cs="Times New Roman"/>
                <w:lang w:val="ru-RU" w:eastAsia="ru-RU"/>
              </w:rPr>
            </w:pPr>
          </w:p>
        </w:tc>
      </w:tr>
      <w:tr w:rsidR="002D59E3" w:rsidRPr="002D59E3" w14:paraId="63DD34A4" w14:textId="77777777" w:rsidTr="00AF7411">
        <w:trPr>
          <w:gridAfter w:val="4"/>
          <w:wAfter w:w="6509" w:type="dxa"/>
          <w:trHeight w:val="679"/>
        </w:trPr>
        <w:tc>
          <w:tcPr>
            <w:tcW w:w="3223" w:type="dxa"/>
          </w:tcPr>
          <w:p w14:paraId="0AD33677" w14:textId="77777777" w:rsidR="002D59E3" w:rsidRPr="002D59E3" w:rsidRDefault="002D59E3" w:rsidP="000A007C">
            <w:pPr>
              <w:jc w:val="both"/>
              <w:rPr>
                <w:rFonts w:ascii="Times New Roman" w:eastAsia="MS Mincho" w:hAnsi="Times New Roman" w:cs="Times New Roman"/>
                <w:lang w:val="ru-RU" w:eastAsia="ru-RU"/>
              </w:rPr>
            </w:pPr>
          </w:p>
        </w:tc>
      </w:tr>
      <w:tr w:rsidR="002D59E3" w:rsidRPr="002D59E3" w14:paraId="0D3F81A7" w14:textId="77777777" w:rsidTr="00AF7411">
        <w:trPr>
          <w:gridAfter w:val="4"/>
          <w:wAfter w:w="6509" w:type="dxa"/>
          <w:trHeight w:val="340"/>
        </w:trPr>
        <w:tc>
          <w:tcPr>
            <w:tcW w:w="3223" w:type="dxa"/>
          </w:tcPr>
          <w:p w14:paraId="3839675F" w14:textId="77777777" w:rsidR="002D59E3" w:rsidRPr="002D59E3" w:rsidRDefault="002D59E3" w:rsidP="000A007C">
            <w:pPr>
              <w:jc w:val="both"/>
              <w:rPr>
                <w:rFonts w:eastAsia="MS Mincho"/>
                <w:szCs w:val="24"/>
                <w:lang w:val="ru-RU" w:eastAsia="ru-RU"/>
              </w:rPr>
            </w:pPr>
          </w:p>
        </w:tc>
      </w:tr>
    </w:tbl>
    <w:p w14:paraId="585DAAD9" w14:textId="77777777" w:rsidR="002D59E3" w:rsidRPr="002D59E3" w:rsidRDefault="002D59E3" w:rsidP="000A007C">
      <w:pPr>
        <w:spacing w:line="360" w:lineRule="auto"/>
        <w:ind w:left="1273" w:firstLine="851"/>
        <w:jc w:val="both"/>
        <w:rPr>
          <w:rFonts w:ascii="Times New Roman" w:eastAsia="MS Mincho" w:hAnsi="Times New Roman" w:cs="Times New Roman"/>
          <w:b/>
          <w:bCs/>
          <w:lang w:val="ru-RU" w:eastAsia="ru-RU"/>
        </w:rPr>
      </w:pPr>
      <w:r w:rsidRPr="002D59E3">
        <w:rPr>
          <w:rFonts w:ascii="Times New Roman" w:eastAsia="MS Mincho" w:hAnsi="Times New Roman" w:cs="Times New Roman"/>
          <w:b/>
          <w:bCs/>
          <w:lang w:eastAsia="ru-RU"/>
        </w:rPr>
        <w:t>2.4. Опис технологічних схем виробництва</w:t>
      </w:r>
    </w:p>
    <w:p w14:paraId="1C70361A" w14:textId="77777777" w:rsidR="002D59E3" w:rsidRPr="002D59E3" w:rsidRDefault="002D59E3" w:rsidP="000A007C">
      <w:pPr>
        <w:spacing w:line="360" w:lineRule="auto"/>
        <w:ind w:left="1416" w:firstLine="708"/>
        <w:jc w:val="both"/>
        <w:rPr>
          <w:rFonts w:ascii="Times New Roman" w:eastAsia="MS Mincho" w:hAnsi="Times New Roman" w:cs="Times New Roman"/>
          <w:b/>
          <w:lang w:eastAsia="ru-RU"/>
        </w:rPr>
      </w:pPr>
      <w:r w:rsidRPr="002D59E3">
        <w:rPr>
          <w:rFonts w:ascii="Times New Roman" w:eastAsia="MS Mincho" w:hAnsi="Times New Roman" w:cs="Times New Roman"/>
          <w:b/>
          <w:lang w:eastAsia="ru-RU"/>
        </w:rPr>
        <w:t>Транспортування, приймання, зберігання</w:t>
      </w:r>
    </w:p>
    <w:p w14:paraId="17D8532C"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Сировину доставляють на підприємство і зберігають в ящиках згідно з вимогами ДСТУ  13359 або в спеціальних піддонах згідно з вимогами ДСТУ 21133.</w:t>
      </w:r>
    </w:p>
    <w:p w14:paraId="60FB7CA6"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Тара, призначена для зберігання і перевезення сировини, повинна бути чистою, сухою, міцною, без сторонніх запахів.</w:t>
      </w:r>
    </w:p>
    <w:p w14:paraId="2AE9D8F4"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Транспортні засоби, які використовуються, повинні забезпечити збереження якості сировини за кількістю і якістю здійснюється партіями, величина яких обмежується однією транспортною одиницею.</w:t>
      </w:r>
    </w:p>
    <w:p w14:paraId="6834CAA6"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Кількість визначається зважуванням; якість оцінюється в залежності з вимогами, зазначеними в нормативно-технічній документації на даний вид сировини чи матеріалів.</w:t>
      </w:r>
    </w:p>
    <w:p w14:paraId="4C4F437B"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Сировина, що не відповідає встановленим вимогам, у виробництво не допускається.</w:t>
      </w:r>
    </w:p>
    <w:p w14:paraId="17DCA538"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Максимально допустимий термін зберігання яблук складає 48 годин.</w:t>
      </w:r>
    </w:p>
    <w:p w14:paraId="06BB1F87"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Тара, яка вивільняється з під сировини, миється, прошпарюється і обробляється розчином хлорного препарату згідно з інструкцією.</w:t>
      </w:r>
    </w:p>
    <w:p w14:paraId="53B52AC6"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ab/>
        <w:t>Після обробки тара підсушується на повітрі і укладається в штабеля. Яблука зберігаються на сировинному майданчику не більше 48 годин.</w:t>
      </w:r>
    </w:p>
    <w:p w14:paraId="6836D8A0" w14:textId="77777777" w:rsidR="002D59E3" w:rsidRPr="002D59E3" w:rsidRDefault="002D59E3" w:rsidP="000A007C">
      <w:pPr>
        <w:spacing w:line="360" w:lineRule="auto"/>
        <w:jc w:val="both"/>
        <w:rPr>
          <w:rFonts w:ascii="Times New Roman" w:eastAsia="MS Mincho" w:hAnsi="Times New Roman" w:cs="Times New Roman"/>
          <w:lang w:eastAsia="ru-RU"/>
        </w:rPr>
      </w:pPr>
    </w:p>
    <w:p w14:paraId="1B216524" w14:textId="77777777" w:rsidR="002D59E3" w:rsidRPr="002D59E3" w:rsidRDefault="002D59E3" w:rsidP="000A007C">
      <w:pPr>
        <w:spacing w:line="360" w:lineRule="auto"/>
        <w:ind w:firstLine="709"/>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Опис технологічної схеми виробництва консервів</w:t>
      </w:r>
    </w:p>
    <w:p w14:paraId="6B31E8F2" w14:textId="77777777" w:rsidR="002D59E3" w:rsidRPr="002D59E3" w:rsidRDefault="002D59E3" w:rsidP="000A007C">
      <w:pPr>
        <w:spacing w:line="360" w:lineRule="auto"/>
        <w:ind w:firstLine="709"/>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«Компот з яблук з ксилітом»</w:t>
      </w:r>
    </w:p>
    <w:p w14:paraId="74C28811" w14:textId="77777777" w:rsidR="002D59E3" w:rsidRPr="002D59E3" w:rsidRDefault="002D59E3" w:rsidP="000A007C">
      <w:pPr>
        <w:widowControl w:val="0"/>
        <w:autoSpaceDE w:val="0"/>
        <w:autoSpaceDN w:val="0"/>
        <w:spacing w:before="155" w:line="360" w:lineRule="auto"/>
        <w:ind w:left="115" w:right="287" w:firstLine="566"/>
        <w:jc w:val="both"/>
        <w:rPr>
          <w:rFonts w:ascii="Times New Roman" w:hAnsi="Times New Roman" w:cs="Times New Roman"/>
          <w:lang w:eastAsia="en-US"/>
        </w:rPr>
      </w:pPr>
      <w:r w:rsidRPr="002D59E3">
        <w:rPr>
          <w:rFonts w:ascii="Times New Roman" w:hAnsi="Times New Roman" w:cs="Times New Roman"/>
          <w:lang w:eastAsia="en-US"/>
        </w:rPr>
        <w:t>Оскільки плоди після збирання чутливо реагують на зміну зовнішніх умов, то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вiд правильного і своєчасного проведення збирання, транспортування, приймання 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зберігання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значно залежить</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 xml:space="preserve">скорочення їх </w:t>
      </w:r>
      <w:r w:rsidRPr="002D59E3">
        <w:rPr>
          <w:rFonts w:ascii="Times New Roman" w:hAnsi="Times New Roman" w:cs="Times New Roman"/>
          <w:lang w:eastAsia="en-US"/>
        </w:rPr>
        <w:lastRenderedPageBreak/>
        <w:t>втрат</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якiсть</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готової</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продукції.</w:t>
      </w:r>
    </w:p>
    <w:p w14:paraId="65EAF3A0" w14:textId="77777777" w:rsidR="002D59E3" w:rsidRPr="002D59E3" w:rsidRDefault="002D59E3" w:rsidP="000A007C">
      <w:pPr>
        <w:widowControl w:val="0"/>
        <w:autoSpaceDE w:val="0"/>
        <w:autoSpaceDN w:val="0"/>
        <w:spacing w:before="1" w:line="360" w:lineRule="auto"/>
        <w:ind w:left="115" w:right="293" w:firstLine="566"/>
        <w:jc w:val="both"/>
        <w:rPr>
          <w:rFonts w:ascii="Times New Roman" w:hAnsi="Times New Roman" w:cs="Times New Roman"/>
          <w:lang w:eastAsia="en-US"/>
        </w:rPr>
      </w:pPr>
      <w:r w:rsidRPr="002D59E3">
        <w:rPr>
          <w:rFonts w:ascii="Times New Roman" w:hAnsi="Times New Roman" w:cs="Times New Roman"/>
          <w:lang w:eastAsia="en-US"/>
        </w:rPr>
        <w:t>Сировину можна збирати вручну або механізованим способом. При ручному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збиранні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сировина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зберігається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краще,</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але</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надмірно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великі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витрати</w:t>
      </w:r>
      <w:r w:rsidRPr="002D59E3">
        <w:rPr>
          <w:rFonts w:ascii="Times New Roman" w:hAnsi="Times New Roman" w:cs="Times New Roman"/>
          <w:spacing w:val="71"/>
          <w:lang w:eastAsia="en-US"/>
        </w:rPr>
        <w:t xml:space="preserve"> </w:t>
      </w:r>
      <w:r w:rsidRPr="002D59E3">
        <w:rPr>
          <w:rFonts w:ascii="Times New Roman" w:hAnsi="Times New Roman" w:cs="Times New Roman"/>
          <w:lang w:eastAsia="en-US"/>
        </w:rPr>
        <w:t>праці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потребують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впровадження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механiзацiï.</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Механізовані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способи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призводять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пошкодження і забруднення сировини. Пошкоджені фрукти швидко псуються при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зберіганні [5].</w:t>
      </w:r>
    </w:p>
    <w:p w14:paraId="01914048" w14:textId="77777777" w:rsidR="002D59E3" w:rsidRPr="002D59E3" w:rsidRDefault="002D59E3" w:rsidP="000A007C">
      <w:pPr>
        <w:widowControl w:val="0"/>
        <w:autoSpaceDE w:val="0"/>
        <w:autoSpaceDN w:val="0"/>
        <w:spacing w:before="65" w:line="360" w:lineRule="auto"/>
        <w:ind w:left="115" w:right="292"/>
        <w:jc w:val="both"/>
        <w:rPr>
          <w:rFonts w:ascii="Times New Roman" w:hAnsi="Times New Roman" w:cs="Times New Roman"/>
          <w:lang w:eastAsia="en-US"/>
        </w:rPr>
      </w:pPr>
      <w:r w:rsidRPr="002D59E3">
        <w:rPr>
          <w:rFonts w:ascii="Times New Roman" w:hAnsi="Times New Roman" w:cs="Times New Roman"/>
          <w:lang w:eastAsia="en-US"/>
        </w:rPr>
        <w:t>Сировина,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яка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надходить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переробку,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підлягає</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вхідному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контролю,</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який</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здiйснюється працiвниками заводської лабораторії. Мета вхідного контролю полягає</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встановленнi</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вiдповiдності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якісного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стану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сировини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вимогам</w:t>
      </w:r>
      <w:r w:rsidRPr="002D59E3">
        <w:rPr>
          <w:rFonts w:ascii="Times New Roman" w:hAnsi="Times New Roman" w:cs="Times New Roman"/>
          <w:spacing w:val="71"/>
          <w:lang w:eastAsia="en-US"/>
        </w:rPr>
        <w:t xml:space="preserve"> </w:t>
      </w:r>
      <w:r w:rsidRPr="002D59E3">
        <w:rPr>
          <w:rFonts w:ascii="Times New Roman" w:hAnsi="Times New Roman" w:cs="Times New Roman"/>
          <w:lang w:eastAsia="en-US"/>
        </w:rPr>
        <w:t>стандартів.</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Сировину, яка надiйшла, зважують і піддають технiчному аналізу. Нормативними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документами,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якими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сировина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поступає</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підприємство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товарно-транспортна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накладна.</w:t>
      </w:r>
      <w:r w:rsidRPr="002D59E3">
        <w:rPr>
          <w:rFonts w:ascii="Times New Roman" w:hAnsi="Times New Roman" w:cs="Times New Roman"/>
          <w:spacing w:val="28"/>
          <w:lang w:eastAsia="en-US"/>
        </w:rPr>
        <w:t xml:space="preserve"> </w:t>
      </w:r>
      <w:r w:rsidRPr="002D59E3">
        <w:rPr>
          <w:rFonts w:ascii="Times New Roman" w:hAnsi="Times New Roman" w:cs="Times New Roman"/>
          <w:lang w:eastAsia="en-US"/>
        </w:rPr>
        <w:t>B</w:t>
      </w:r>
      <w:r w:rsidRPr="002D59E3">
        <w:rPr>
          <w:rFonts w:ascii="Times New Roman" w:hAnsi="Times New Roman" w:cs="Times New Roman"/>
          <w:spacing w:val="28"/>
          <w:lang w:eastAsia="en-US"/>
        </w:rPr>
        <w:t xml:space="preserve"> </w:t>
      </w:r>
      <w:r w:rsidRPr="002D59E3">
        <w:rPr>
          <w:rFonts w:ascii="Times New Roman" w:hAnsi="Times New Roman" w:cs="Times New Roman"/>
          <w:lang w:eastAsia="en-US"/>
        </w:rPr>
        <w:t>якiй</w:t>
      </w:r>
      <w:r w:rsidRPr="002D59E3">
        <w:rPr>
          <w:rFonts w:ascii="Times New Roman" w:hAnsi="Times New Roman" w:cs="Times New Roman"/>
          <w:spacing w:val="29"/>
          <w:lang w:eastAsia="en-US"/>
        </w:rPr>
        <w:t xml:space="preserve"> </w:t>
      </w:r>
      <w:r w:rsidRPr="002D59E3">
        <w:rPr>
          <w:rFonts w:ascii="Times New Roman" w:hAnsi="Times New Roman" w:cs="Times New Roman"/>
          <w:lang w:eastAsia="en-US"/>
        </w:rPr>
        <w:t>обов'язково</w:t>
      </w:r>
      <w:r w:rsidRPr="002D59E3">
        <w:rPr>
          <w:rFonts w:ascii="Times New Roman" w:hAnsi="Times New Roman" w:cs="Times New Roman"/>
          <w:spacing w:val="29"/>
          <w:lang w:eastAsia="en-US"/>
        </w:rPr>
        <w:t xml:space="preserve"> </w:t>
      </w:r>
      <w:r w:rsidRPr="002D59E3">
        <w:rPr>
          <w:rFonts w:ascii="Times New Roman" w:hAnsi="Times New Roman" w:cs="Times New Roman"/>
          <w:lang w:eastAsia="en-US"/>
        </w:rPr>
        <w:t>зазначається</w:t>
      </w:r>
      <w:r w:rsidRPr="002D59E3">
        <w:rPr>
          <w:rFonts w:ascii="Times New Roman" w:hAnsi="Times New Roman" w:cs="Times New Roman"/>
          <w:spacing w:val="32"/>
          <w:lang w:eastAsia="en-US"/>
        </w:rPr>
        <w:t xml:space="preserve"> </w:t>
      </w:r>
      <w:r w:rsidRPr="002D59E3">
        <w:rPr>
          <w:rFonts w:ascii="Times New Roman" w:hAnsi="Times New Roman" w:cs="Times New Roman"/>
          <w:lang w:eastAsia="en-US"/>
        </w:rPr>
        <w:t>назва</w:t>
      </w:r>
      <w:r w:rsidRPr="002D59E3">
        <w:rPr>
          <w:rFonts w:ascii="Times New Roman" w:hAnsi="Times New Roman" w:cs="Times New Roman"/>
          <w:spacing w:val="27"/>
          <w:lang w:eastAsia="en-US"/>
        </w:rPr>
        <w:t xml:space="preserve"> </w:t>
      </w:r>
      <w:r w:rsidRPr="002D59E3">
        <w:rPr>
          <w:rFonts w:ascii="Times New Roman" w:hAnsi="Times New Roman" w:cs="Times New Roman"/>
          <w:lang w:eastAsia="en-US"/>
        </w:rPr>
        <w:t>продукції,</w:t>
      </w:r>
      <w:r w:rsidRPr="002D59E3">
        <w:rPr>
          <w:rFonts w:ascii="Times New Roman" w:hAnsi="Times New Roman" w:cs="Times New Roman"/>
          <w:spacing w:val="27"/>
          <w:lang w:eastAsia="en-US"/>
        </w:rPr>
        <w:t xml:space="preserve"> </w:t>
      </w:r>
      <w:r w:rsidRPr="002D59E3">
        <w:rPr>
          <w:rFonts w:ascii="Times New Roman" w:hAnsi="Times New Roman" w:cs="Times New Roman"/>
          <w:lang w:eastAsia="en-US"/>
        </w:rPr>
        <w:t>її</w:t>
      </w:r>
      <w:r w:rsidRPr="002D59E3">
        <w:rPr>
          <w:rFonts w:ascii="Times New Roman" w:hAnsi="Times New Roman" w:cs="Times New Roman"/>
          <w:spacing w:val="29"/>
          <w:lang w:eastAsia="en-US"/>
        </w:rPr>
        <w:t xml:space="preserve"> </w:t>
      </w:r>
      <w:r w:rsidRPr="002D59E3">
        <w:rPr>
          <w:rFonts w:ascii="Times New Roman" w:hAnsi="Times New Roman" w:cs="Times New Roman"/>
          <w:lang w:eastAsia="en-US"/>
        </w:rPr>
        <w:t>кiлькiсть</w:t>
      </w:r>
      <w:r w:rsidRPr="002D59E3">
        <w:rPr>
          <w:rFonts w:ascii="Times New Roman" w:hAnsi="Times New Roman" w:cs="Times New Roman"/>
          <w:spacing w:val="27"/>
          <w:lang w:eastAsia="en-US"/>
        </w:rPr>
        <w:t xml:space="preserve"> </w:t>
      </w:r>
      <w:r w:rsidRPr="002D59E3">
        <w:rPr>
          <w:rFonts w:ascii="Times New Roman" w:hAnsi="Times New Roman" w:cs="Times New Roman"/>
          <w:lang w:eastAsia="en-US"/>
        </w:rPr>
        <w:t>і</w:t>
      </w:r>
      <w:r w:rsidRPr="002D59E3">
        <w:rPr>
          <w:rFonts w:ascii="Times New Roman" w:hAnsi="Times New Roman" w:cs="Times New Roman"/>
          <w:spacing w:val="30"/>
          <w:lang w:eastAsia="en-US"/>
        </w:rPr>
        <w:t xml:space="preserve"> </w:t>
      </w:r>
      <w:r w:rsidRPr="002D59E3">
        <w:rPr>
          <w:rFonts w:ascii="Times New Roman" w:hAnsi="Times New Roman" w:cs="Times New Roman"/>
          <w:lang w:eastAsia="en-US"/>
        </w:rPr>
        <w:t>помологічні сорти. Після приймання сировини у партії продукції встановлюють співвідношення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стандартної</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нестандартної,</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але</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придатноï</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для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виробництва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частини,</w:t>
      </w:r>
      <w:r w:rsidRPr="002D59E3">
        <w:rPr>
          <w:rFonts w:ascii="Times New Roman" w:hAnsi="Times New Roman" w:cs="Times New Roman"/>
          <w:spacing w:val="71"/>
          <w:lang w:eastAsia="en-US"/>
        </w:rPr>
        <w:t xml:space="preserve"> </w:t>
      </w:r>
      <w:r w:rsidRPr="002D59E3">
        <w:rPr>
          <w:rFonts w:ascii="Times New Roman" w:hAnsi="Times New Roman" w:cs="Times New Roman"/>
          <w:lang w:eastAsia="en-US"/>
        </w:rPr>
        <w:t>та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вiдсотковий</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вміст браку</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[5,</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6].</w:t>
      </w:r>
    </w:p>
    <w:p w14:paraId="3C5BC700" w14:textId="77777777" w:rsidR="002D59E3" w:rsidRPr="002D59E3" w:rsidRDefault="002D59E3" w:rsidP="000A007C">
      <w:pPr>
        <w:widowControl w:val="0"/>
        <w:autoSpaceDE w:val="0"/>
        <w:autoSpaceDN w:val="0"/>
        <w:spacing w:before="2" w:line="360" w:lineRule="auto"/>
        <w:ind w:left="115" w:right="291" w:firstLine="566"/>
        <w:jc w:val="both"/>
        <w:rPr>
          <w:rFonts w:ascii="Times New Roman" w:hAnsi="Times New Roman" w:cs="Times New Roman"/>
          <w:lang w:eastAsia="en-US"/>
        </w:rPr>
      </w:pPr>
      <w:r w:rsidRPr="002D59E3">
        <w:rPr>
          <w:rFonts w:ascii="Times New Roman" w:hAnsi="Times New Roman" w:cs="Times New Roman"/>
          <w:lang w:eastAsia="en-US"/>
        </w:rPr>
        <w:t>Партією називають будь-яку кiлькiсть плодiв одного сорту, упаковану у тару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одного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виду,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типу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розміру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або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не</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упаковану,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що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поступила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w:t>
      </w:r>
      <w:r w:rsidRPr="002D59E3">
        <w:rPr>
          <w:rFonts w:ascii="Times New Roman" w:hAnsi="Times New Roman" w:cs="Times New Roman"/>
          <w:spacing w:val="71"/>
          <w:lang w:eastAsia="en-US"/>
        </w:rPr>
        <w:t xml:space="preserve"> </w:t>
      </w:r>
      <w:r w:rsidRPr="002D59E3">
        <w:rPr>
          <w:rFonts w:ascii="Times New Roman" w:hAnsi="Times New Roman" w:cs="Times New Roman"/>
          <w:lang w:eastAsia="en-US"/>
        </w:rPr>
        <w:t>одному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транспортному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засобi</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i</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оформлена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одним</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документом.</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Для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визначення</w:t>
      </w:r>
      <w:r w:rsidRPr="002D59E3">
        <w:rPr>
          <w:rFonts w:ascii="Times New Roman" w:hAnsi="Times New Roman" w:cs="Times New Roman"/>
          <w:spacing w:val="70"/>
          <w:lang w:eastAsia="en-US"/>
        </w:rPr>
        <w:t xml:space="preserve"> </w:t>
      </w:r>
      <w:r w:rsidRPr="002D59E3">
        <w:rPr>
          <w:rFonts w:ascii="Times New Roman" w:hAnsi="Times New Roman" w:cs="Times New Roman"/>
          <w:lang w:eastAsia="en-US"/>
        </w:rPr>
        <w:t>якості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фруктів відбирають разові або точкові проби загальною масою не менше як 10% 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вибiрцi.</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Точкові</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проби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з'єднують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разом</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i</w:t>
      </w:r>
      <w:r w:rsidRPr="002D59E3">
        <w:rPr>
          <w:rFonts w:ascii="Times New Roman" w:hAnsi="Times New Roman" w:cs="Times New Roman"/>
          <w:spacing w:val="-3"/>
          <w:lang w:eastAsia="en-US"/>
        </w:rPr>
        <w:t xml:space="preserve"> </w:t>
      </w:r>
      <w:r w:rsidRPr="002D59E3">
        <w:rPr>
          <w:rFonts w:ascii="Times New Roman" w:hAnsi="Times New Roman" w:cs="Times New Roman"/>
          <w:lang w:eastAsia="en-US"/>
        </w:rPr>
        <w:t>складають</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об'єднану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пробу.</w:t>
      </w:r>
    </w:p>
    <w:p w14:paraId="27EE115C" w14:textId="77777777" w:rsidR="002D59E3" w:rsidRPr="002D59E3" w:rsidRDefault="002D59E3" w:rsidP="000A007C">
      <w:pPr>
        <w:widowControl w:val="0"/>
        <w:autoSpaceDE w:val="0"/>
        <w:autoSpaceDN w:val="0"/>
        <w:spacing w:line="360" w:lineRule="auto"/>
        <w:ind w:left="115" w:right="285" w:firstLine="566"/>
        <w:jc w:val="both"/>
        <w:rPr>
          <w:rFonts w:ascii="Times New Roman" w:hAnsi="Times New Roman" w:cs="Times New Roman"/>
          <w:lang w:eastAsia="en-US"/>
        </w:rPr>
      </w:pPr>
      <w:r w:rsidRPr="002D59E3">
        <w:rPr>
          <w:rFonts w:ascii="Times New Roman" w:hAnsi="Times New Roman" w:cs="Times New Roman"/>
          <w:lang w:eastAsia="en-US"/>
        </w:rPr>
        <w:t>Для зберігання сировини на консервному підприємстві передбачені сировинні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майданчики, охолоджуючі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приміщення,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холодильники.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Найефективніше</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зберігати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сировину</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у</w:t>
      </w:r>
      <w:r w:rsidRPr="002D59E3">
        <w:rPr>
          <w:rFonts w:ascii="Times New Roman" w:hAnsi="Times New Roman" w:cs="Times New Roman"/>
          <w:spacing w:val="-4"/>
          <w:lang w:eastAsia="en-US"/>
        </w:rPr>
        <w:t xml:space="preserve"> </w:t>
      </w:r>
      <w:r w:rsidRPr="002D59E3">
        <w:rPr>
          <w:rFonts w:ascii="Times New Roman" w:hAnsi="Times New Roman" w:cs="Times New Roman"/>
          <w:lang w:eastAsia="en-US"/>
        </w:rPr>
        <w:t>ящиках</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контейнерах</w:t>
      </w:r>
      <w:r w:rsidRPr="002D59E3">
        <w:rPr>
          <w:rFonts w:ascii="Times New Roman" w:hAnsi="Times New Roman" w:cs="Times New Roman"/>
          <w:spacing w:val="5"/>
          <w:lang w:eastAsia="en-US"/>
        </w:rPr>
        <w:t xml:space="preserve"> </w:t>
      </w:r>
      <w:r w:rsidRPr="002D59E3">
        <w:rPr>
          <w:rFonts w:ascii="Times New Roman" w:hAnsi="Times New Roman" w:cs="Times New Roman"/>
          <w:lang w:eastAsia="en-US"/>
        </w:rPr>
        <w:t>[7].</w:t>
      </w:r>
    </w:p>
    <w:p w14:paraId="731CCADD" w14:textId="77777777" w:rsidR="002D59E3" w:rsidRPr="002D59E3" w:rsidRDefault="002D59E3" w:rsidP="000A007C">
      <w:pPr>
        <w:widowControl w:val="0"/>
        <w:autoSpaceDE w:val="0"/>
        <w:autoSpaceDN w:val="0"/>
        <w:spacing w:line="360" w:lineRule="auto"/>
        <w:ind w:left="115" w:right="285" w:firstLine="566"/>
        <w:jc w:val="both"/>
        <w:rPr>
          <w:rFonts w:ascii="Times New Roman" w:hAnsi="Times New Roman" w:cs="Times New Roman"/>
          <w:lang w:eastAsia="en-US"/>
        </w:rPr>
      </w:pPr>
    </w:p>
    <w:p w14:paraId="329F7553" w14:textId="77777777" w:rsidR="002D59E3" w:rsidRPr="002D59E3" w:rsidRDefault="002D59E3" w:rsidP="000A007C">
      <w:pPr>
        <w:widowControl w:val="0"/>
        <w:autoSpaceDE w:val="0"/>
        <w:autoSpaceDN w:val="0"/>
        <w:spacing w:line="362" w:lineRule="auto"/>
        <w:ind w:right="268"/>
        <w:jc w:val="both"/>
        <w:rPr>
          <w:rFonts w:ascii="Times New Roman" w:hAnsi="Times New Roman" w:cs="Times New Roman"/>
          <w:b/>
          <w:lang w:eastAsia="en-US"/>
        </w:rPr>
      </w:pPr>
      <w:r w:rsidRPr="002D59E3">
        <w:rPr>
          <w:rFonts w:ascii="Times New Roman" w:hAnsi="Times New Roman" w:cs="Times New Roman"/>
          <w:b/>
          <w:lang w:eastAsia="en-US"/>
        </w:rPr>
        <w:t xml:space="preserve">Таблиця 2.1 </w:t>
      </w:r>
      <w:r w:rsidRPr="002D59E3">
        <w:rPr>
          <w:rFonts w:ascii="Times New Roman" w:hAnsi="Times New Roman" w:cs="Times New Roman"/>
          <w:b/>
          <w:spacing w:val="-67"/>
          <w:lang w:eastAsia="en-US"/>
        </w:rPr>
        <w:t xml:space="preserve"> </w:t>
      </w:r>
      <w:r w:rsidRPr="002D59E3">
        <w:rPr>
          <w:rFonts w:ascii="Times New Roman" w:hAnsi="Times New Roman" w:cs="Times New Roman"/>
          <w:b/>
          <w:lang w:eastAsia="en-US"/>
        </w:rPr>
        <w:t>Термін</w:t>
      </w:r>
      <w:r w:rsidRPr="002D59E3">
        <w:rPr>
          <w:rFonts w:ascii="Times New Roman" w:hAnsi="Times New Roman" w:cs="Times New Roman"/>
          <w:b/>
          <w:spacing w:val="-1"/>
          <w:lang w:eastAsia="en-US"/>
        </w:rPr>
        <w:t xml:space="preserve"> </w:t>
      </w:r>
      <w:r w:rsidRPr="002D59E3">
        <w:rPr>
          <w:rFonts w:ascii="Times New Roman" w:hAnsi="Times New Roman" w:cs="Times New Roman"/>
          <w:b/>
          <w:lang w:eastAsia="en-US"/>
        </w:rPr>
        <w:t>зберігання</w:t>
      </w:r>
      <w:r w:rsidRPr="002D59E3">
        <w:rPr>
          <w:rFonts w:ascii="Times New Roman" w:hAnsi="Times New Roman" w:cs="Times New Roman"/>
          <w:b/>
          <w:spacing w:val="-1"/>
          <w:lang w:eastAsia="en-US"/>
        </w:rPr>
        <w:t xml:space="preserve"> </w:t>
      </w:r>
      <w:r w:rsidRPr="002D59E3">
        <w:rPr>
          <w:rFonts w:ascii="Times New Roman" w:hAnsi="Times New Roman" w:cs="Times New Roman"/>
          <w:b/>
          <w:lang w:eastAsia="en-US"/>
        </w:rPr>
        <w:t>сировини</w:t>
      </w:r>
      <w:r w:rsidRPr="002D59E3">
        <w:rPr>
          <w:rFonts w:ascii="Times New Roman" w:hAnsi="Times New Roman" w:cs="Times New Roman"/>
          <w:b/>
          <w:spacing w:val="-4"/>
          <w:lang w:eastAsia="en-US"/>
        </w:rPr>
        <w:t xml:space="preserve"> </w:t>
      </w:r>
      <w:r w:rsidRPr="002D59E3">
        <w:rPr>
          <w:rFonts w:ascii="Times New Roman" w:hAnsi="Times New Roman" w:cs="Times New Roman"/>
          <w:b/>
          <w:lang w:eastAsia="en-US"/>
        </w:rPr>
        <w:t>на сировинному</w:t>
      </w:r>
      <w:r w:rsidRPr="002D59E3">
        <w:rPr>
          <w:rFonts w:ascii="Times New Roman" w:hAnsi="Times New Roman" w:cs="Times New Roman"/>
          <w:b/>
          <w:spacing w:val="-5"/>
          <w:lang w:eastAsia="en-US"/>
        </w:rPr>
        <w:t xml:space="preserve"> </w:t>
      </w:r>
      <w:r w:rsidRPr="002D59E3">
        <w:rPr>
          <w:rFonts w:ascii="Times New Roman" w:hAnsi="Times New Roman" w:cs="Times New Roman"/>
          <w:b/>
          <w:lang w:eastAsia="en-US"/>
        </w:rPr>
        <w:t>майданчику</w:t>
      </w:r>
    </w:p>
    <w:p w14:paraId="2A64C081" w14:textId="77777777" w:rsidR="002D59E3" w:rsidRPr="002D59E3" w:rsidRDefault="002D59E3" w:rsidP="000A007C">
      <w:pPr>
        <w:widowControl w:val="0"/>
        <w:autoSpaceDE w:val="0"/>
        <w:autoSpaceDN w:val="0"/>
        <w:spacing w:before="5"/>
        <w:jc w:val="both"/>
        <w:rPr>
          <w:rFonts w:ascii="Times New Roman" w:hAnsi="Times New Roman" w:cs="Times New Roman"/>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1952"/>
        <w:gridCol w:w="2528"/>
        <w:gridCol w:w="2348"/>
        <w:gridCol w:w="2305"/>
      </w:tblGrid>
      <w:tr w:rsidR="002D59E3" w:rsidRPr="002D59E3" w14:paraId="6EBC3D24" w14:textId="77777777" w:rsidTr="00AF7411">
        <w:trPr>
          <w:trHeight w:val="750"/>
        </w:trPr>
        <w:tc>
          <w:tcPr>
            <w:tcW w:w="540" w:type="dxa"/>
            <w:vMerge w:val="restart"/>
          </w:tcPr>
          <w:p w14:paraId="7639D60C" w14:textId="77777777" w:rsidR="002D59E3" w:rsidRPr="002D59E3" w:rsidRDefault="002D59E3" w:rsidP="000A007C">
            <w:pPr>
              <w:widowControl w:val="0"/>
              <w:autoSpaceDE w:val="0"/>
              <w:autoSpaceDN w:val="0"/>
              <w:spacing w:line="412" w:lineRule="auto"/>
              <w:ind w:left="107" w:right="82" w:firstLine="48"/>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w:t>
            </w:r>
            <w:r w:rsidRPr="002D59E3">
              <w:rPr>
                <w:rFonts w:ascii="Times New Roman" w:eastAsia="Calibri" w:hAnsi="Times New Roman" w:cs="Times New Roman"/>
                <w:spacing w:val="-57"/>
                <w:lang w:val="en-US" w:eastAsia="en-US"/>
              </w:rPr>
              <w:t xml:space="preserve"> </w:t>
            </w:r>
            <w:r w:rsidRPr="002D59E3">
              <w:rPr>
                <w:rFonts w:ascii="Times New Roman" w:eastAsia="Calibri" w:hAnsi="Times New Roman" w:cs="Times New Roman"/>
                <w:spacing w:val="-1"/>
                <w:lang w:val="en-US" w:eastAsia="en-US"/>
              </w:rPr>
              <w:t>п\п</w:t>
            </w:r>
          </w:p>
        </w:tc>
        <w:tc>
          <w:tcPr>
            <w:tcW w:w="1952" w:type="dxa"/>
            <w:vMerge w:val="restart"/>
          </w:tcPr>
          <w:p w14:paraId="23D58B9D" w14:textId="77777777" w:rsidR="002D59E3" w:rsidRPr="002D59E3" w:rsidRDefault="002D59E3" w:rsidP="000A007C">
            <w:pPr>
              <w:widowControl w:val="0"/>
              <w:autoSpaceDE w:val="0"/>
              <w:autoSpaceDN w:val="0"/>
              <w:spacing w:line="270" w:lineRule="exact"/>
              <w:ind w:left="160"/>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Назва</w:t>
            </w:r>
            <w:r w:rsidRPr="002D59E3">
              <w:rPr>
                <w:rFonts w:ascii="Times New Roman" w:eastAsia="Calibri" w:hAnsi="Times New Roman" w:cs="Times New Roman"/>
                <w:spacing w:val="-5"/>
                <w:lang w:val="en-US" w:eastAsia="en-US"/>
              </w:rPr>
              <w:t xml:space="preserve"> </w:t>
            </w:r>
            <w:r w:rsidRPr="002D59E3">
              <w:rPr>
                <w:rFonts w:ascii="Times New Roman" w:eastAsia="Calibri" w:hAnsi="Times New Roman" w:cs="Times New Roman"/>
                <w:lang w:val="en-US" w:eastAsia="en-US"/>
              </w:rPr>
              <w:t>сировини</w:t>
            </w:r>
          </w:p>
        </w:tc>
        <w:tc>
          <w:tcPr>
            <w:tcW w:w="2528" w:type="dxa"/>
          </w:tcPr>
          <w:p w14:paraId="5259C63F" w14:textId="77777777" w:rsidR="002D59E3" w:rsidRPr="002D59E3" w:rsidRDefault="002D59E3" w:rsidP="000A007C">
            <w:pPr>
              <w:widowControl w:val="0"/>
              <w:autoSpaceDE w:val="0"/>
              <w:autoSpaceDN w:val="0"/>
              <w:spacing w:line="242" w:lineRule="auto"/>
              <w:ind w:left="645" w:right="385" w:hanging="238"/>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На сировинному</w:t>
            </w:r>
            <w:r w:rsidRPr="002D59E3">
              <w:rPr>
                <w:rFonts w:ascii="Times New Roman" w:eastAsia="Calibri" w:hAnsi="Times New Roman" w:cs="Times New Roman"/>
                <w:spacing w:val="-57"/>
                <w:lang w:val="en-US" w:eastAsia="en-US"/>
              </w:rPr>
              <w:t xml:space="preserve"> </w:t>
            </w:r>
            <w:r w:rsidRPr="002D59E3">
              <w:rPr>
                <w:rFonts w:ascii="Times New Roman" w:eastAsia="Calibri" w:hAnsi="Times New Roman" w:cs="Times New Roman"/>
                <w:lang w:val="en-US" w:eastAsia="en-US"/>
              </w:rPr>
              <w:t>майданчику</w:t>
            </w:r>
          </w:p>
        </w:tc>
        <w:tc>
          <w:tcPr>
            <w:tcW w:w="4653" w:type="dxa"/>
            <w:gridSpan w:val="2"/>
          </w:tcPr>
          <w:p w14:paraId="59175246" w14:textId="77777777" w:rsidR="002D59E3" w:rsidRPr="002D59E3" w:rsidRDefault="002D59E3" w:rsidP="000A007C">
            <w:pPr>
              <w:widowControl w:val="0"/>
              <w:autoSpaceDE w:val="0"/>
              <w:autoSpaceDN w:val="0"/>
              <w:spacing w:line="270" w:lineRule="exact"/>
              <w:ind w:left="719"/>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В</w:t>
            </w:r>
            <w:r w:rsidRPr="002D59E3">
              <w:rPr>
                <w:rFonts w:ascii="Times New Roman" w:eastAsia="Calibri" w:hAnsi="Times New Roman" w:cs="Times New Roman"/>
                <w:spacing w:val="-6"/>
                <w:lang w:val="en-US" w:eastAsia="en-US"/>
              </w:rPr>
              <w:t xml:space="preserve"> </w:t>
            </w:r>
            <w:r w:rsidRPr="002D59E3">
              <w:rPr>
                <w:rFonts w:ascii="Times New Roman" w:eastAsia="Calibri" w:hAnsi="Times New Roman" w:cs="Times New Roman"/>
                <w:lang w:val="en-US" w:eastAsia="en-US"/>
              </w:rPr>
              <w:t>охолоджуючих</w:t>
            </w:r>
            <w:r w:rsidRPr="002D59E3">
              <w:rPr>
                <w:rFonts w:ascii="Times New Roman" w:eastAsia="Calibri" w:hAnsi="Times New Roman" w:cs="Times New Roman"/>
                <w:spacing w:val="-2"/>
                <w:lang w:val="en-US" w:eastAsia="en-US"/>
              </w:rPr>
              <w:t xml:space="preserve"> </w:t>
            </w:r>
            <w:r w:rsidRPr="002D59E3">
              <w:rPr>
                <w:rFonts w:ascii="Times New Roman" w:eastAsia="Calibri" w:hAnsi="Times New Roman" w:cs="Times New Roman"/>
                <w:lang w:val="en-US" w:eastAsia="en-US"/>
              </w:rPr>
              <w:t>приміщеннях</w:t>
            </w:r>
          </w:p>
        </w:tc>
      </w:tr>
      <w:tr w:rsidR="002D59E3" w:rsidRPr="002D59E3" w14:paraId="037F2021" w14:textId="77777777" w:rsidTr="00AF7411">
        <w:trPr>
          <w:trHeight w:val="743"/>
        </w:trPr>
        <w:tc>
          <w:tcPr>
            <w:tcW w:w="540" w:type="dxa"/>
            <w:vMerge/>
            <w:tcBorders>
              <w:top w:val="nil"/>
            </w:tcBorders>
          </w:tcPr>
          <w:p w14:paraId="468275A1" w14:textId="77777777" w:rsidR="002D59E3" w:rsidRPr="002D59E3" w:rsidRDefault="002D59E3" w:rsidP="000A007C">
            <w:pPr>
              <w:widowControl w:val="0"/>
              <w:autoSpaceDE w:val="0"/>
              <w:autoSpaceDN w:val="0"/>
              <w:jc w:val="both"/>
              <w:rPr>
                <w:rFonts w:ascii="Times New Roman" w:eastAsia="Calibri" w:hAnsi="Times New Roman" w:cs="Times New Roman"/>
                <w:lang w:val="en-US" w:eastAsia="en-US"/>
              </w:rPr>
            </w:pPr>
          </w:p>
        </w:tc>
        <w:tc>
          <w:tcPr>
            <w:tcW w:w="1952" w:type="dxa"/>
            <w:vMerge/>
            <w:tcBorders>
              <w:top w:val="nil"/>
            </w:tcBorders>
          </w:tcPr>
          <w:p w14:paraId="15E77C87" w14:textId="77777777" w:rsidR="002D59E3" w:rsidRPr="002D59E3" w:rsidRDefault="002D59E3" w:rsidP="000A007C">
            <w:pPr>
              <w:widowControl w:val="0"/>
              <w:autoSpaceDE w:val="0"/>
              <w:autoSpaceDN w:val="0"/>
              <w:jc w:val="both"/>
              <w:rPr>
                <w:rFonts w:ascii="Times New Roman" w:eastAsia="Calibri" w:hAnsi="Times New Roman" w:cs="Times New Roman"/>
                <w:lang w:val="en-US" w:eastAsia="en-US"/>
              </w:rPr>
            </w:pPr>
          </w:p>
        </w:tc>
        <w:tc>
          <w:tcPr>
            <w:tcW w:w="2528" w:type="dxa"/>
          </w:tcPr>
          <w:p w14:paraId="6CA1151E" w14:textId="77777777" w:rsidR="002D59E3" w:rsidRPr="002D59E3" w:rsidRDefault="002D59E3" w:rsidP="000A007C">
            <w:pPr>
              <w:widowControl w:val="0"/>
              <w:autoSpaceDE w:val="0"/>
              <w:autoSpaceDN w:val="0"/>
              <w:spacing w:line="271" w:lineRule="exact"/>
              <w:ind w:left="482" w:right="479"/>
              <w:jc w:val="both"/>
              <w:rPr>
                <w:rFonts w:ascii="Times New Roman" w:eastAsia="Calibri" w:hAnsi="Times New Roman" w:cs="Times New Roman"/>
                <w:lang w:val="en-US" w:eastAsia="en-US"/>
              </w:rPr>
            </w:pPr>
            <w:r w:rsidRPr="002D59E3">
              <w:rPr>
                <w:rFonts w:ascii="Times New Roman" w:eastAsia="Calibri" w:hAnsi="Times New Roman" w:cs="Times New Roman"/>
                <w:i/>
                <w:lang w:val="en-US" w:eastAsia="en-US"/>
              </w:rPr>
              <w:t>t</w:t>
            </w:r>
            <w:r w:rsidRPr="002D59E3">
              <w:rPr>
                <w:rFonts w:ascii="Times New Roman" w:eastAsia="Calibri" w:hAnsi="Times New Roman" w:cs="Times New Roman"/>
                <w:i/>
                <w:spacing w:val="-1"/>
                <w:lang w:val="en-US" w:eastAsia="en-US"/>
              </w:rPr>
              <w:t xml:space="preserve"> </w:t>
            </w:r>
            <w:r w:rsidRPr="002D59E3">
              <w:rPr>
                <w:rFonts w:ascii="Times New Roman" w:eastAsia="Calibri" w:hAnsi="Times New Roman" w:cs="Times New Roman"/>
                <w:i/>
                <w:lang w:val="en-US" w:eastAsia="en-US"/>
              </w:rPr>
              <w:t>збер</w:t>
            </w:r>
            <w:r w:rsidRPr="002D59E3">
              <w:rPr>
                <w:rFonts w:ascii="Times New Roman" w:eastAsia="Calibri" w:hAnsi="Times New Roman" w:cs="Times New Roman"/>
                <w:i/>
                <w:spacing w:val="10"/>
                <w:lang w:val="en-US" w:eastAsia="en-US"/>
              </w:rPr>
              <w:t xml:space="preserve"> </w:t>
            </w:r>
            <w:r w:rsidRPr="002D59E3">
              <w:rPr>
                <w:rFonts w:ascii="Times New Roman" w:eastAsia="Calibri" w:hAnsi="Times New Roman" w:cs="Times New Roman"/>
                <w:lang w:val="en-US" w:eastAsia="en-US"/>
              </w:rPr>
              <w:t>(годинах)</w:t>
            </w:r>
          </w:p>
        </w:tc>
        <w:tc>
          <w:tcPr>
            <w:tcW w:w="2348" w:type="dxa"/>
          </w:tcPr>
          <w:p w14:paraId="7AB40413" w14:textId="77777777" w:rsidR="002D59E3" w:rsidRPr="002D59E3" w:rsidRDefault="002D59E3" w:rsidP="000A007C">
            <w:pPr>
              <w:widowControl w:val="0"/>
              <w:autoSpaceDE w:val="0"/>
              <w:autoSpaceDN w:val="0"/>
              <w:spacing w:line="226" w:lineRule="exact"/>
              <w:ind w:left="675" w:right="669"/>
              <w:jc w:val="both"/>
              <w:rPr>
                <w:rFonts w:ascii="Times New Roman" w:eastAsia="Calibri" w:hAnsi="Times New Roman" w:cs="Times New Roman"/>
                <w:lang w:val="en-US" w:eastAsia="en-US"/>
              </w:rPr>
            </w:pPr>
            <w:r w:rsidRPr="002D59E3">
              <w:rPr>
                <w:rFonts w:ascii="Times New Roman" w:eastAsia="Calibri" w:hAnsi="Times New Roman" w:cs="Times New Roman"/>
                <w:i/>
                <w:lang w:val="en-US" w:eastAsia="en-US"/>
              </w:rPr>
              <w:t>t</w:t>
            </w:r>
            <w:r w:rsidRPr="002D59E3">
              <w:rPr>
                <w:rFonts w:ascii="Times New Roman" w:eastAsia="Calibri" w:hAnsi="Times New Roman" w:cs="Times New Roman"/>
                <w:i/>
                <w:spacing w:val="-1"/>
                <w:lang w:val="en-US" w:eastAsia="en-US"/>
              </w:rPr>
              <w:t xml:space="preserve"> </w:t>
            </w:r>
            <w:r w:rsidRPr="002D59E3">
              <w:rPr>
                <w:rFonts w:ascii="Times New Roman" w:eastAsia="Calibri" w:hAnsi="Times New Roman" w:cs="Times New Roman"/>
                <w:i/>
                <w:lang w:val="en-US" w:eastAsia="en-US"/>
              </w:rPr>
              <w:t>збер</w:t>
            </w:r>
            <w:r w:rsidRPr="002D59E3">
              <w:rPr>
                <w:rFonts w:ascii="Times New Roman" w:eastAsia="Calibri" w:hAnsi="Times New Roman" w:cs="Times New Roman"/>
                <w:i/>
                <w:spacing w:val="1"/>
                <w:lang w:val="en-US" w:eastAsia="en-US"/>
              </w:rPr>
              <w:t xml:space="preserve"> </w:t>
            </w:r>
            <w:r w:rsidRPr="002D59E3">
              <w:rPr>
                <w:rFonts w:ascii="Times New Roman" w:eastAsia="Calibri" w:hAnsi="Times New Roman" w:cs="Times New Roman"/>
                <w:lang w:val="en-US" w:eastAsia="en-US"/>
              </w:rPr>
              <w:t xml:space="preserve">( </w:t>
            </w:r>
            <w:r w:rsidRPr="002D59E3">
              <w:rPr>
                <w:rFonts w:ascii="Times New Roman" w:eastAsia="Calibri" w:hAnsi="Times New Roman" w:cs="Times New Roman"/>
                <w:vertAlign w:val="superscript"/>
                <w:lang w:val="en-US" w:eastAsia="en-US"/>
              </w:rPr>
              <w:t>0</w:t>
            </w:r>
            <w:r w:rsidRPr="002D59E3">
              <w:rPr>
                <w:rFonts w:ascii="Times New Roman" w:eastAsia="Calibri" w:hAnsi="Times New Roman" w:cs="Times New Roman"/>
                <w:lang w:val="en-US" w:eastAsia="en-US"/>
              </w:rPr>
              <w:t>С</w:t>
            </w:r>
            <w:r w:rsidRPr="002D59E3">
              <w:rPr>
                <w:rFonts w:ascii="Times New Roman" w:eastAsia="Calibri" w:hAnsi="Times New Roman" w:cs="Times New Roman"/>
                <w:spacing w:val="-2"/>
                <w:lang w:val="en-US" w:eastAsia="en-US"/>
              </w:rPr>
              <w:t xml:space="preserve"> </w:t>
            </w:r>
            <w:r w:rsidRPr="002D59E3">
              <w:rPr>
                <w:rFonts w:ascii="Times New Roman" w:eastAsia="Calibri" w:hAnsi="Times New Roman" w:cs="Times New Roman"/>
                <w:lang w:val="en-US" w:eastAsia="en-US"/>
              </w:rPr>
              <w:t>)</w:t>
            </w:r>
          </w:p>
        </w:tc>
        <w:tc>
          <w:tcPr>
            <w:tcW w:w="2305" w:type="dxa"/>
          </w:tcPr>
          <w:p w14:paraId="670D478F" w14:textId="77777777" w:rsidR="002D59E3" w:rsidRPr="002D59E3" w:rsidRDefault="002D59E3" w:rsidP="000A007C">
            <w:pPr>
              <w:widowControl w:val="0"/>
              <w:autoSpaceDE w:val="0"/>
              <w:autoSpaceDN w:val="0"/>
              <w:spacing w:line="226" w:lineRule="exact"/>
              <w:ind w:left="483" w:right="484"/>
              <w:jc w:val="both"/>
              <w:rPr>
                <w:rFonts w:ascii="Times New Roman" w:eastAsia="Calibri" w:hAnsi="Times New Roman" w:cs="Times New Roman"/>
                <w:lang w:val="en-US" w:eastAsia="en-US"/>
              </w:rPr>
            </w:pPr>
            <w:r w:rsidRPr="002D59E3">
              <w:rPr>
                <w:rFonts w:ascii="Times New Roman" w:eastAsia="Calibri" w:hAnsi="Times New Roman" w:cs="Times New Roman"/>
                <w:i/>
                <w:lang w:val="en-US" w:eastAsia="en-US"/>
              </w:rPr>
              <w:t>t</w:t>
            </w:r>
            <w:r w:rsidRPr="002D59E3">
              <w:rPr>
                <w:rFonts w:ascii="Times New Roman" w:eastAsia="Calibri" w:hAnsi="Times New Roman" w:cs="Times New Roman"/>
                <w:i/>
                <w:spacing w:val="-2"/>
                <w:lang w:val="en-US" w:eastAsia="en-US"/>
              </w:rPr>
              <w:t xml:space="preserve"> </w:t>
            </w:r>
            <w:r w:rsidRPr="002D59E3">
              <w:rPr>
                <w:rFonts w:ascii="Times New Roman" w:eastAsia="Calibri" w:hAnsi="Times New Roman" w:cs="Times New Roman"/>
                <w:i/>
                <w:lang w:val="en-US" w:eastAsia="en-US"/>
              </w:rPr>
              <w:t xml:space="preserve">збер </w:t>
            </w:r>
            <w:r w:rsidRPr="002D59E3">
              <w:rPr>
                <w:rFonts w:ascii="Times New Roman" w:eastAsia="Calibri" w:hAnsi="Times New Roman" w:cs="Times New Roman"/>
                <w:lang w:val="en-US" w:eastAsia="en-US"/>
              </w:rPr>
              <w:t>(в</w:t>
            </w:r>
            <w:r w:rsidRPr="002D59E3">
              <w:rPr>
                <w:rFonts w:ascii="Times New Roman" w:eastAsia="Calibri" w:hAnsi="Times New Roman" w:cs="Times New Roman"/>
                <w:spacing w:val="-3"/>
                <w:lang w:val="en-US" w:eastAsia="en-US"/>
              </w:rPr>
              <w:t xml:space="preserve"> </w:t>
            </w:r>
            <w:r w:rsidRPr="002D59E3">
              <w:rPr>
                <w:rFonts w:ascii="Times New Roman" w:eastAsia="Calibri" w:hAnsi="Times New Roman" w:cs="Times New Roman"/>
                <w:lang w:val="en-US" w:eastAsia="en-US"/>
              </w:rPr>
              <w:t>добах)</w:t>
            </w:r>
          </w:p>
        </w:tc>
      </w:tr>
      <w:tr w:rsidR="002D59E3" w:rsidRPr="002D59E3" w14:paraId="11E27957" w14:textId="77777777" w:rsidTr="00AF7411">
        <w:trPr>
          <w:trHeight w:val="743"/>
        </w:trPr>
        <w:tc>
          <w:tcPr>
            <w:tcW w:w="540" w:type="dxa"/>
          </w:tcPr>
          <w:p w14:paraId="3F004A09" w14:textId="77777777" w:rsidR="002D59E3" w:rsidRPr="002D59E3" w:rsidRDefault="002D59E3" w:rsidP="000A007C">
            <w:pPr>
              <w:widowControl w:val="0"/>
              <w:autoSpaceDE w:val="0"/>
              <w:autoSpaceDN w:val="0"/>
              <w:spacing w:line="270" w:lineRule="exact"/>
              <w:ind w:right="199"/>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lastRenderedPageBreak/>
              <w:t>1</w:t>
            </w:r>
          </w:p>
        </w:tc>
        <w:tc>
          <w:tcPr>
            <w:tcW w:w="1952" w:type="dxa"/>
          </w:tcPr>
          <w:p w14:paraId="09251004" w14:textId="77777777" w:rsidR="002D59E3" w:rsidRPr="002D59E3" w:rsidRDefault="002D59E3" w:rsidP="000A007C">
            <w:pPr>
              <w:widowControl w:val="0"/>
              <w:autoSpaceDE w:val="0"/>
              <w:autoSpaceDN w:val="0"/>
              <w:spacing w:line="270" w:lineRule="exact"/>
              <w:ind w:left="427" w:right="423"/>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Яблука</w:t>
            </w:r>
          </w:p>
        </w:tc>
        <w:tc>
          <w:tcPr>
            <w:tcW w:w="2528" w:type="dxa"/>
          </w:tcPr>
          <w:p w14:paraId="6DE42DA3" w14:textId="77777777" w:rsidR="002D59E3" w:rsidRPr="002D59E3" w:rsidRDefault="002D59E3" w:rsidP="000A007C">
            <w:pPr>
              <w:widowControl w:val="0"/>
              <w:autoSpaceDE w:val="0"/>
              <w:autoSpaceDN w:val="0"/>
              <w:spacing w:line="270" w:lineRule="exact"/>
              <w:ind w:left="480" w:right="479"/>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48</w:t>
            </w:r>
          </w:p>
        </w:tc>
        <w:tc>
          <w:tcPr>
            <w:tcW w:w="2348" w:type="dxa"/>
          </w:tcPr>
          <w:p w14:paraId="65B7AB4B" w14:textId="77777777" w:rsidR="002D59E3" w:rsidRPr="002D59E3" w:rsidRDefault="002D59E3" w:rsidP="000A007C">
            <w:pPr>
              <w:widowControl w:val="0"/>
              <w:autoSpaceDE w:val="0"/>
              <w:autoSpaceDN w:val="0"/>
              <w:spacing w:line="270" w:lineRule="exact"/>
              <w:ind w:left="674" w:right="669"/>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0-1</w:t>
            </w:r>
          </w:p>
        </w:tc>
        <w:tc>
          <w:tcPr>
            <w:tcW w:w="2305" w:type="dxa"/>
          </w:tcPr>
          <w:p w14:paraId="5233376F" w14:textId="77777777" w:rsidR="002D59E3" w:rsidRPr="002D59E3" w:rsidRDefault="002D59E3" w:rsidP="000A007C">
            <w:pPr>
              <w:widowControl w:val="0"/>
              <w:autoSpaceDE w:val="0"/>
              <w:autoSpaceDN w:val="0"/>
              <w:spacing w:line="270" w:lineRule="exact"/>
              <w:ind w:left="483" w:right="481"/>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30</w:t>
            </w:r>
          </w:p>
        </w:tc>
      </w:tr>
      <w:tr w:rsidR="002D59E3" w:rsidRPr="002D59E3" w14:paraId="3DEE8FD4" w14:textId="77777777" w:rsidTr="00AF7411">
        <w:trPr>
          <w:trHeight w:val="746"/>
        </w:trPr>
        <w:tc>
          <w:tcPr>
            <w:tcW w:w="540" w:type="dxa"/>
          </w:tcPr>
          <w:p w14:paraId="3855B42E" w14:textId="77777777" w:rsidR="002D59E3" w:rsidRPr="002D59E3" w:rsidRDefault="002D59E3" w:rsidP="000A007C">
            <w:pPr>
              <w:widowControl w:val="0"/>
              <w:autoSpaceDE w:val="0"/>
              <w:autoSpaceDN w:val="0"/>
              <w:spacing w:line="270" w:lineRule="exact"/>
              <w:ind w:right="199"/>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2</w:t>
            </w:r>
          </w:p>
        </w:tc>
        <w:tc>
          <w:tcPr>
            <w:tcW w:w="1952" w:type="dxa"/>
          </w:tcPr>
          <w:p w14:paraId="4AEE1DAE" w14:textId="77777777" w:rsidR="002D59E3" w:rsidRPr="002D59E3" w:rsidRDefault="002D59E3" w:rsidP="000A007C">
            <w:pPr>
              <w:widowControl w:val="0"/>
              <w:autoSpaceDE w:val="0"/>
              <w:autoSpaceDN w:val="0"/>
              <w:spacing w:line="270" w:lineRule="exact"/>
              <w:ind w:left="431" w:right="423"/>
              <w:jc w:val="both"/>
              <w:rPr>
                <w:rFonts w:ascii="Times New Roman" w:eastAsia="Calibri" w:hAnsi="Times New Roman" w:cs="Times New Roman"/>
                <w:lang w:eastAsia="en-US"/>
              </w:rPr>
            </w:pPr>
            <w:r w:rsidRPr="002D59E3">
              <w:rPr>
                <w:rFonts w:ascii="Times New Roman" w:eastAsia="Calibri" w:hAnsi="Times New Roman" w:cs="Times New Roman"/>
                <w:lang w:eastAsia="en-US"/>
              </w:rPr>
              <w:t>Ксиліт</w:t>
            </w:r>
          </w:p>
        </w:tc>
        <w:tc>
          <w:tcPr>
            <w:tcW w:w="2528" w:type="dxa"/>
          </w:tcPr>
          <w:p w14:paraId="2BF5754D" w14:textId="77777777" w:rsidR="002D59E3" w:rsidRPr="002D59E3" w:rsidRDefault="002D59E3" w:rsidP="000A007C">
            <w:pPr>
              <w:widowControl w:val="0"/>
              <w:autoSpaceDE w:val="0"/>
              <w:autoSpaceDN w:val="0"/>
              <w:spacing w:line="270" w:lineRule="exact"/>
              <w:ind w:left="480" w:right="479"/>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24</w:t>
            </w:r>
          </w:p>
        </w:tc>
        <w:tc>
          <w:tcPr>
            <w:tcW w:w="2348" w:type="dxa"/>
          </w:tcPr>
          <w:p w14:paraId="02A1E3B1" w14:textId="77777777" w:rsidR="002D59E3" w:rsidRPr="002D59E3" w:rsidRDefault="002D59E3" w:rsidP="000A007C">
            <w:pPr>
              <w:widowControl w:val="0"/>
              <w:autoSpaceDE w:val="0"/>
              <w:autoSpaceDN w:val="0"/>
              <w:spacing w:line="270" w:lineRule="exact"/>
              <w:ind w:left="674" w:right="669"/>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0-1</w:t>
            </w:r>
          </w:p>
        </w:tc>
        <w:tc>
          <w:tcPr>
            <w:tcW w:w="2305" w:type="dxa"/>
          </w:tcPr>
          <w:p w14:paraId="17A8B32D" w14:textId="77777777" w:rsidR="002D59E3" w:rsidRPr="002D59E3" w:rsidRDefault="002D59E3" w:rsidP="000A007C">
            <w:pPr>
              <w:widowControl w:val="0"/>
              <w:autoSpaceDE w:val="0"/>
              <w:autoSpaceDN w:val="0"/>
              <w:spacing w:line="270" w:lineRule="exact"/>
              <w:ind w:left="483" w:right="481"/>
              <w:jc w:val="both"/>
              <w:rPr>
                <w:rFonts w:ascii="Times New Roman" w:eastAsia="Calibri" w:hAnsi="Times New Roman" w:cs="Times New Roman"/>
                <w:lang w:val="en-US" w:eastAsia="en-US"/>
              </w:rPr>
            </w:pPr>
            <w:r w:rsidRPr="002D59E3">
              <w:rPr>
                <w:rFonts w:ascii="Times New Roman" w:eastAsia="Calibri" w:hAnsi="Times New Roman" w:cs="Times New Roman"/>
                <w:lang w:val="en-US" w:eastAsia="en-US"/>
              </w:rPr>
              <w:t>30</w:t>
            </w:r>
          </w:p>
        </w:tc>
      </w:tr>
    </w:tbl>
    <w:p w14:paraId="041097A1" w14:textId="77777777" w:rsidR="002D59E3" w:rsidRPr="002D59E3" w:rsidRDefault="002D59E3" w:rsidP="000A007C">
      <w:pPr>
        <w:spacing w:line="360" w:lineRule="auto"/>
        <w:ind w:firstLine="709"/>
        <w:jc w:val="both"/>
        <w:rPr>
          <w:rFonts w:ascii="Times New Roman" w:hAnsi="Times New Roman" w:cs="Times New Roman"/>
          <w:b/>
          <w:bCs/>
          <w:lang w:eastAsia="ru-RU"/>
        </w:rPr>
      </w:pPr>
    </w:p>
    <w:p w14:paraId="0B95A647" w14:textId="77777777" w:rsidR="002D59E3" w:rsidRPr="002D59E3" w:rsidRDefault="002D59E3" w:rsidP="000A007C">
      <w:pPr>
        <w:spacing w:line="360" w:lineRule="auto"/>
        <w:ind w:left="2832" w:firstLine="708"/>
        <w:jc w:val="both"/>
        <w:rPr>
          <w:rFonts w:ascii="Times New Roman" w:hAnsi="Times New Roman" w:cs="Times New Roman"/>
          <w:b/>
          <w:bCs/>
          <w:lang w:eastAsia="ru-RU"/>
        </w:rPr>
      </w:pPr>
      <w:r w:rsidRPr="002D59E3">
        <w:rPr>
          <w:rFonts w:ascii="Times New Roman" w:hAnsi="Times New Roman" w:cs="Times New Roman"/>
          <w:b/>
          <w:bCs/>
          <w:lang w:eastAsia="ru-RU"/>
        </w:rPr>
        <w:t>Технологічний процес</w:t>
      </w:r>
    </w:p>
    <w:p w14:paraId="07189A68" w14:textId="77777777" w:rsidR="002D59E3" w:rsidRPr="002D59E3" w:rsidRDefault="002D59E3" w:rsidP="000A007C">
      <w:pPr>
        <w:spacing w:line="360" w:lineRule="auto"/>
        <w:ind w:left="2832" w:firstLine="708"/>
        <w:jc w:val="both"/>
        <w:rPr>
          <w:rFonts w:ascii="Times New Roman" w:hAnsi="Times New Roman" w:cs="Times New Roman"/>
          <w:b/>
          <w:bCs/>
          <w:lang w:eastAsia="ru-RU"/>
        </w:rPr>
      </w:pPr>
      <w:r w:rsidRPr="002D59E3">
        <w:rPr>
          <w:rFonts w:ascii="Times New Roman" w:hAnsi="Times New Roman" w:cs="Times New Roman"/>
          <w:b/>
          <w:bCs/>
          <w:lang w:eastAsia="ru-RU"/>
        </w:rPr>
        <w:t>Підготовка сировини</w:t>
      </w:r>
    </w:p>
    <w:p w14:paraId="55E84C7D"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ab/>
        <w:t xml:space="preserve">Сировина ящикоперекидачем (л.2, поз. 22) подається у калібрувач універсальний (л.2, поз.2), де сортується за розмірами. Відкалібрована сировина потрапляє у дві послідовно встановлені мийні машини </w:t>
      </w:r>
      <w:bookmarkStart w:id="10" w:name="_Hlk156316317"/>
      <w:r w:rsidRPr="002D59E3">
        <w:rPr>
          <w:rFonts w:ascii="Times New Roman" w:hAnsi="Times New Roman" w:cs="Times New Roman"/>
          <w:lang w:eastAsia="ru-RU"/>
        </w:rPr>
        <w:t>(л.2, поз.23)</w:t>
      </w:r>
      <w:bookmarkEnd w:id="10"/>
      <w:r w:rsidRPr="002D59E3">
        <w:rPr>
          <w:rFonts w:ascii="Times New Roman" w:hAnsi="Times New Roman" w:cs="Times New Roman"/>
          <w:lang w:eastAsia="ru-RU"/>
        </w:rPr>
        <w:t>, (л.2, поз.3), де плоди ретельно миють до повного видалення забруднень. З машини плоди подаються на стрічковий транспортер (л.1, поз.4) для інспектування за якістю. При інспектуванні видаляються гнилі, запліснявілі та інші не придатні для переробки плоди. Проінспектована сировина  елеватором «Гусяча шия» (л.2, поз.16) надходить в машину для видалення насіннєвої камери та нарізання(л.2, поз.5) і після видалення насіннєвої камери та нарізання на четвертинки подається на бланшування.</w:t>
      </w:r>
    </w:p>
    <w:p w14:paraId="4BCB46E7" w14:textId="77777777" w:rsidR="002D59E3" w:rsidRPr="002D59E3" w:rsidRDefault="002D59E3" w:rsidP="000A007C">
      <w:pPr>
        <w:spacing w:line="360" w:lineRule="auto"/>
        <w:ind w:left="2832" w:firstLine="709"/>
        <w:jc w:val="both"/>
        <w:rPr>
          <w:rFonts w:ascii="Times New Roman" w:hAnsi="Times New Roman" w:cs="Times New Roman"/>
          <w:b/>
          <w:bCs/>
          <w:lang w:eastAsia="ru-RU"/>
        </w:rPr>
      </w:pPr>
      <w:r w:rsidRPr="002D59E3">
        <w:rPr>
          <w:rFonts w:ascii="Times New Roman" w:hAnsi="Times New Roman" w:cs="Times New Roman"/>
          <w:b/>
          <w:bCs/>
          <w:lang w:eastAsia="ru-RU"/>
        </w:rPr>
        <w:t>Бланшування і сортування</w:t>
      </w:r>
    </w:p>
    <w:p w14:paraId="506BF08C"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ab/>
        <w:t xml:space="preserve">Бланшування проводиться в бланшувачі </w:t>
      </w:r>
      <w:r w:rsidRPr="002D59E3">
        <w:rPr>
          <w:rFonts w:ascii="Times New Roman" w:hAnsi="Times New Roman" w:cs="Times New Roman"/>
          <w:highlight w:val="yellow"/>
          <w:lang w:eastAsia="ru-RU"/>
        </w:rPr>
        <w:t>(л.2, поз.6).</w:t>
      </w:r>
      <w:r w:rsidRPr="002D59E3">
        <w:rPr>
          <w:rFonts w:ascii="Times New Roman" w:hAnsi="Times New Roman" w:cs="Times New Roman"/>
          <w:lang w:eastAsia="ru-RU"/>
        </w:rPr>
        <w:t xml:space="preserve"> Пробланшована сировина із бланшувача надходить на сортувальний транспортер (л.2, поз.7), де видаляється некондиційна сировина. Далі сировина елеватором (л.1, поз.16) подається в наповнювач.</w:t>
      </w:r>
    </w:p>
    <w:p w14:paraId="57F80286" w14:textId="77777777" w:rsidR="002D59E3" w:rsidRPr="002D59E3" w:rsidRDefault="002D59E3" w:rsidP="000A007C">
      <w:pPr>
        <w:spacing w:line="360" w:lineRule="auto"/>
        <w:ind w:left="2124" w:firstLine="709"/>
        <w:jc w:val="both"/>
        <w:rPr>
          <w:rFonts w:ascii="Times New Roman" w:hAnsi="Times New Roman" w:cs="Times New Roman"/>
          <w:b/>
          <w:bCs/>
          <w:lang w:eastAsia="ru-RU"/>
        </w:rPr>
      </w:pPr>
      <w:r w:rsidRPr="002D59E3">
        <w:rPr>
          <w:rFonts w:ascii="Times New Roman" w:hAnsi="Times New Roman" w:cs="Times New Roman"/>
          <w:b/>
          <w:bCs/>
          <w:lang w:eastAsia="ru-RU"/>
        </w:rPr>
        <w:t>Фасування, закупорювання, пастеризація</w:t>
      </w:r>
    </w:p>
    <w:p w14:paraId="6085BC73"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ab/>
        <w:t xml:space="preserve">Плоди фасують на наповнювачі </w:t>
      </w:r>
      <w:r w:rsidRPr="002D59E3">
        <w:rPr>
          <w:rFonts w:ascii="Times New Roman" w:hAnsi="Times New Roman" w:cs="Times New Roman"/>
          <w:highlight w:val="yellow"/>
          <w:lang w:eastAsia="ru-RU"/>
        </w:rPr>
        <w:t>(л.2, поз.8)</w:t>
      </w:r>
      <w:r w:rsidRPr="002D59E3">
        <w:rPr>
          <w:rFonts w:ascii="Times New Roman" w:hAnsi="Times New Roman" w:cs="Times New Roman"/>
          <w:lang w:eastAsia="ru-RU"/>
        </w:rPr>
        <w:t xml:space="preserve"> в попередньо підготовлену тару, заливають попередньо підготовленим сиропом з ксилітом  на наповнювачі для сиропу з ксилітом  (л.1, поз.9) і подають на герметизацію (л.1, поз.11).</w:t>
      </w:r>
    </w:p>
    <w:p w14:paraId="059B6597"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ab/>
        <w:t>Наповнені банки герметично закупорюються на закупорювальній машині (л.1, поз.12).</w:t>
      </w:r>
    </w:p>
    <w:p w14:paraId="35951538"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ab/>
        <w:t xml:space="preserve">Герметично закупорені консерви надходять до пристрою для перевірки герметичності тари (л.1, поз.13), далі надходять на пастеризацію до  автоклавів (л.2, поз.21) </w:t>
      </w:r>
      <w:r w:rsidRPr="002D59E3">
        <w:rPr>
          <w:rFonts w:ascii="Times New Roman" w:hAnsi="Times New Roman" w:cs="Times New Roman"/>
          <w:lang w:val="uk" w:eastAsia="ja-JP"/>
        </w:rPr>
        <w:t>де проводиться пастеризація за наступним режимом:</w:t>
      </w:r>
    </w:p>
    <w:p w14:paraId="335BC422" w14:textId="1ABC9533" w:rsidR="002D59E3" w:rsidRPr="002D59E3" w:rsidRDefault="00000000" w:rsidP="000A007C">
      <w:pPr>
        <w:spacing w:line="360" w:lineRule="auto"/>
        <w:jc w:val="both"/>
        <w:rPr>
          <w:rFonts w:ascii="Times New Roman" w:hAnsi="Times New Roman" w:cs="Times New Roman"/>
          <w:lang w:val="uk" w:eastAsia="ja-JP"/>
        </w:rPr>
      </w:pPr>
      <m:oMathPara>
        <m:oMath>
          <m:f>
            <m:fPr>
              <m:ctrlPr>
                <w:rPr>
                  <w:rFonts w:ascii="Cambria Math" w:hAnsi="Cambria Math"/>
                  <w:lang w:eastAsia="ja-JP"/>
                </w:rPr>
              </m:ctrlPr>
            </m:fPr>
            <m:num>
              <m:r>
                <w:rPr>
                  <w:rFonts w:ascii="Cambria Math" w:hAnsi="Cambria Math"/>
                  <w:lang w:eastAsia="ja-JP"/>
                </w:rPr>
                <m:t>45</m:t>
              </m:r>
            </m:num>
            <m:den>
              <m:r>
                <w:rPr>
                  <w:rFonts w:ascii="Cambria Math" w:hAnsi="Cambria Math"/>
                  <w:lang w:eastAsia="ja-JP"/>
                </w:rPr>
                <m:t>100℃</m:t>
              </m:r>
            </m:den>
          </m:f>
          <m:r>
            <w:rPr>
              <w:rFonts w:ascii="Cambria Math" w:hAnsi="Cambria Math"/>
              <w:lang w:eastAsia="ja-JP"/>
            </w:rPr>
            <m:t>×</m:t>
          </m:r>
          <m:f>
            <m:fPr>
              <m:ctrlPr>
                <w:rPr>
                  <w:rFonts w:ascii="Cambria Math" w:hAnsi="Cambria Math"/>
                  <w:lang w:eastAsia="ja-JP"/>
                </w:rPr>
              </m:ctrlPr>
            </m:fPr>
            <m:num>
              <m:r>
                <w:rPr>
                  <w:rFonts w:ascii="Cambria Math" w:hAnsi="Cambria Math"/>
                  <w:lang w:eastAsia="ja-JP"/>
                </w:rPr>
                <m:t>5</m:t>
              </m:r>
            </m:num>
            <m:den>
              <m:r>
                <w:rPr>
                  <w:rFonts w:ascii="Cambria Math" w:hAnsi="Cambria Math"/>
                  <w:lang w:eastAsia="ja-JP"/>
                </w:rPr>
                <m:t>75℃</m:t>
              </m:r>
            </m:den>
          </m:f>
          <m:r>
            <w:rPr>
              <w:rFonts w:ascii="Cambria Math" w:hAnsi="Cambria Math"/>
              <w:lang w:eastAsia="ja-JP"/>
            </w:rPr>
            <m:t>×</m:t>
          </m:r>
          <m:f>
            <m:fPr>
              <m:ctrlPr>
                <w:rPr>
                  <w:rFonts w:ascii="Cambria Math" w:hAnsi="Cambria Math"/>
                  <w:lang w:eastAsia="ja-JP"/>
                </w:rPr>
              </m:ctrlPr>
            </m:fPr>
            <m:num>
              <m:r>
                <w:rPr>
                  <w:rFonts w:ascii="Cambria Math" w:hAnsi="Cambria Math"/>
                  <w:lang w:eastAsia="ja-JP"/>
                </w:rPr>
                <m:t>5</m:t>
              </m:r>
            </m:num>
            <m:den>
              <m:r>
                <w:rPr>
                  <w:rFonts w:ascii="Cambria Math" w:hAnsi="Cambria Math"/>
                  <w:lang w:eastAsia="ja-JP"/>
                </w:rPr>
                <m:t>45℃</m:t>
              </m:r>
            </m:den>
          </m:f>
          <m:r>
            <w:rPr>
              <w:rFonts w:ascii="Cambria Math" w:hAnsi="Cambria Math"/>
              <w:lang w:eastAsia="ja-JP"/>
            </w:rPr>
            <m:t>×</m:t>
          </m:r>
          <m:f>
            <m:fPr>
              <m:ctrlPr>
                <w:rPr>
                  <w:rFonts w:ascii="Cambria Math" w:hAnsi="Cambria Math"/>
                  <w:lang w:eastAsia="ja-JP"/>
                </w:rPr>
              </m:ctrlPr>
            </m:fPr>
            <m:num>
              <m:r>
                <w:rPr>
                  <w:rFonts w:ascii="Cambria Math" w:hAnsi="Cambria Math"/>
                  <w:lang w:eastAsia="ja-JP"/>
                </w:rPr>
                <m:t>5</m:t>
              </m:r>
            </m:num>
            <m:den>
              <m:r>
                <w:rPr>
                  <w:rFonts w:ascii="Cambria Math" w:hAnsi="Cambria Math"/>
                  <w:lang w:eastAsia="ja-JP"/>
                </w:rPr>
                <m:t>20℃</m:t>
              </m:r>
            </m:den>
          </m:f>
          <m:r>
            <w:rPr>
              <w:rFonts w:ascii="Cambria Math" w:hAnsi="Cambria Math"/>
              <w:lang w:eastAsia="ja-JP"/>
            </w:rPr>
            <m:t>×</m:t>
          </m:r>
          <m:f>
            <m:fPr>
              <m:ctrlPr>
                <w:rPr>
                  <w:rFonts w:ascii="Cambria Math" w:hAnsi="Cambria Math"/>
                  <w:lang w:eastAsia="ja-JP"/>
                </w:rPr>
              </m:ctrlPr>
            </m:fPr>
            <m:num>
              <m:r>
                <w:rPr>
                  <w:rFonts w:ascii="Cambria Math" w:hAnsi="Cambria Math"/>
                  <w:lang w:eastAsia="ja-JP"/>
                </w:rPr>
                <m:t>5</m:t>
              </m:r>
            </m:num>
            <m:den>
              <m:r>
                <w:rPr>
                  <w:rFonts w:ascii="Cambria Math" w:hAnsi="Cambria Math"/>
                  <w:lang w:eastAsia="ja-JP"/>
                </w:rPr>
                <m:t>повітря</m:t>
              </m:r>
            </m:den>
          </m:f>
        </m:oMath>
      </m:oMathPara>
    </w:p>
    <w:p w14:paraId="62802E6E"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Після пастеризації банки передають на лінію оформлення готової продукції і складське зберігання.</w:t>
      </w:r>
    </w:p>
    <w:p w14:paraId="6A82293F" w14:textId="77777777" w:rsidR="002D59E3" w:rsidRPr="002D59E3" w:rsidRDefault="002D59E3" w:rsidP="000A007C">
      <w:pPr>
        <w:widowControl w:val="0"/>
        <w:autoSpaceDE w:val="0"/>
        <w:autoSpaceDN w:val="0"/>
        <w:spacing w:before="9"/>
        <w:ind w:left="3452"/>
        <w:jc w:val="both"/>
        <w:rPr>
          <w:rFonts w:ascii="Times New Roman" w:hAnsi="Times New Roman" w:cs="Times New Roman"/>
          <w:b/>
          <w:bCs/>
          <w:lang w:eastAsia="en-US"/>
        </w:rPr>
      </w:pPr>
      <w:r w:rsidRPr="002D59E3">
        <w:rPr>
          <w:rFonts w:ascii="Times New Roman" w:hAnsi="Times New Roman" w:cs="Times New Roman"/>
          <w:b/>
          <w:bCs/>
          <w:lang w:eastAsia="en-US"/>
        </w:rPr>
        <w:t>Підготовка</w:t>
      </w:r>
      <w:r w:rsidRPr="002D59E3">
        <w:rPr>
          <w:rFonts w:ascii="Times New Roman" w:hAnsi="Times New Roman" w:cs="Times New Roman"/>
          <w:b/>
          <w:bCs/>
          <w:spacing w:val="33"/>
          <w:lang w:eastAsia="en-US"/>
        </w:rPr>
        <w:t xml:space="preserve"> </w:t>
      </w:r>
      <w:r w:rsidRPr="002D59E3">
        <w:rPr>
          <w:rFonts w:ascii="Times New Roman" w:hAnsi="Times New Roman" w:cs="Times New Roman"/>
          <w:b/>
          <w:bCs/>
          <w:lang w:eastAsia="en-US"/>
        </w:rPr>
        <w:t>ксилітного</w:t>
      </w:r>
      <w:r w:rsidRPr="002D59E3">
        <w:rPr>
          <w:rFonts w:ascii="Times New Roman" w:hAnsi="Times New Roman" w:cs="Times New Roman"/>
          <w:b/>
          <w:bCs/>
          <w:spacing w:val="2"/>
          <w:lang w:eastAsia="en-US"/>
        </w:rPr>
        <w:t xml:space="preserve"> </w:t>
      </w:r>
      <w:r w:rsidRPr="002D59E3">
        <w:rPr>
          <w:rFonts w:ascii="Times New Roman" w:hAnsi="Times New Roman" w:cs="Times New Roman"/>
          <w:b/>
          <w:bCs/>
          <w:lang w:eastAsia="en-US"/>
        </w:rPr>
        <w:t>сиропу</w:t>
      </w:r>
    </w:p>
    <w:p w14:paraId="1E753652" w14:textId="77777777" w:rsidR="002D59E3" w:rsidRPr="002D59E3" w:rsidRDefault="002D59E3" w:rsidP="000A007C">
      <w:pPr>
        <w:widowControl w:val="0"/>
        <w:autoSpaceDE w:val="0"/>
        <w:autoSpaceDN w:val="0"/>
        <w:spacing w:before="170" w:line="374" w:lineRule="auto"/>
        <w:ind w:right="391" w:firstLine="709"/>
        <w:jc w:val="both"/>
        <w:rPr>
          <w:rFonts w:ascii="Times New Roman" w:hAnsi="Times New Roman" w:cs="Times New Roman"/>
          <w:lang w:eastAsia="en-US"/>
        </w:rPr>
      </w:pPr>
      <w:r w:rsidRPr="002D59E3">
        <w:rPr>
          <w:rFonts w:ascii="Times New Roman" w:hAnsi="Times New Roman" w:cs="Times New Roman"/>
          <w:lang w:eastAsia="en-US"/>
        </w:rPr>
        <w:t>Ксиліт зберігають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 складах з температурою і вологістю згідно ДСТУ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9291-005-51760333-040.</w:t>
      </w:r>
      <w:r w:rsidRPr="002D59E3">
        <w:rPr>
          <w:rFonts w:ascii="Times New Roman" w:hAnsi="Times New Roman" w:cs="Times New Roman"/>
          <w:spacing w:val="31"/>
          <w:lang w:eastAsia="en-US"/>
        </w:rPr>
        <w:t xml:space="preserve"> </w:t>
      </w:r>
      <w:r w:rsidRPr="002D59E3">
        <w:rPr>
          <w:rFonts w:ascii="Times New Roman" w:hAnsi="Times New Roman" w:cs="Times New Roman"/>
          <w:lang w:eastAsia="en-US"/>
        </w:rPr>
        <w:t>Інспектують.</w:t>
      </w:r>
      <w:r w:rsidRPr="002D59E3">
        <w:rPr>
          <w:rFonts w:ascii="Times New Roman" w:hAnsi="Times New Roman" w:cs="Times New Roman"/>
          <w:spacing w:val="31"/>
          <w:lang w:eastAsia="en-US"/>
        </w:rPr>
        <w:t xml:space="preserve"> </w:t>
      </w:r>
      <w:r w:rsidRPr="002D59E3">
        <w:rPr>
          <w:rFonts w:ascii="Times New Roman" w:hAnsi="Times New Roman" w:cs="Times New Roman"/>
          <w:lang w:eastAsia="en-US"/>
        </w:rPr>
        <w:t>Ксиліт</w:t>
      </w:r>
      <w:r w:rsidRPr="002D59E3">
        <w:rPr>
          <w:rFonts w:ascii="Times New Roman" w:hAnsi="Times New Roman" w:cs="Times New Roman"/>
          <w:spacing w:val="32"/>
          <w:lang w:eastAsia="en-US"/>
        </w:rPr>
        <w:t xml:space="preserve"> </w:t>
      </w:r>
      <w:r w:rsidRPr="002D59E3">
        <w:rPr>
          <w:rFonts w:ascii="Times New Roman" w:hAnsi="Times New Roman" w:cs="Times New Roman"/>
          <w:lang w:eastAsia="en-US"/>
        </w:rPr>
        <w:t>просіюють</w:t>
      </w:r>
      <w:r w:rsidRPr="002D59E3">
        <w:rPr>
          <w:rFonts w:ascii="Times New Roman" w:hAnsi="Times New Roman" w:cs="Times New Roman"/>
          <w:spacing w:val="35"/>
          <w:lang w:eastAsia="en-US"/>
        </w:rPr>
        <w:t xml:space="preserve"> </w:t>
      </w:r>
      <w:r w:rsidRPr="002D59E3">
        <w:rPr>
          <w:rFonts w:ascii="Times New Roman" w:hAnsi="Times New Roman" w:cs="Times New Roman"/>
          <w:lang w:eastAsia="en-US"/>
        </w:rPr>
        <w:t>через</w:t>
      </w:r>
      <w:r w:rsidRPr="002D59E3">
        <w:rPr>
          <w:rFonts w:ascii="Times New Roman" w:hAnsi="Times New Roman" w:cs="Times New Roman"/>
          <w:spacing w:val="24"/>
          <w:lang w:eastAsia="en-US"/>
        </w:rPr>
        <w:t xml:space="preserve"> </w:t>
      </w:r>
      <w:r w:rsidRPr="002D59E3">
        <w:rPr>
          <w:rFonts w:ascii="Times New Roman" w:hAnsi="Times New Roman" w:cs="Times New Roman"/>
          <w:lang w:eastAsia="en-US"/>
        </w:rPr>
        <w:t>сито</w:t>
      </w:r>
      <w:r w:rsidRPr="002D59E3">
        <w:rPr>
          <w:rFonts w:ascii="Times New Roman" w:hAnsi="Times New Roman" w:cs="Times New Roman"/>
          <w:spacing w:val="35"/>
          <w:lang w:eastAsia="en-US"/>
        </w:rPr>
        <w:t xml:space="preserve"> </w:t>
      </w:r>
      <w:r w:rsidRPr="002D59E3">
        <w:rPr>
          <w:rFonts w:ascii="Times New Roman" w:hAnsi="Times New Roman" w:cs="Times New Roman"/>
          <w:lang w:eastAsia="en-US"/>
        </w:rPr>
        <w:t>з</w:t>
      </w:r>
      <w:r w:rsidRPr="002D59E3">
        <w:rPr>
          <w:rFonts w:ascii="Times New Roman" w:hAnsi="Times New Roman" w:cs="Times New Roman"/>
          <w:spacing w:val="25"/>
          <w:lang w:eastAsia="en-US"/>
        </w:rPr>
        <w:t xml:space="preserve"> </w:t>
      </w:r>
      <w:r w:rsidRPr="002D59E3">
        <w:rPr>
          <w:rFonts w:ascii="Times New Roman" w:hAnsi="Times New Roman" w:cs="Times New Roman"/>
          <w:lang w:eastAsia="en-US"/>
        </w:rPr>
        <w:t>отворами</w:t>
      </w:r>
      <w:r w:rsidRPr="002D59E3">
        <w:rPr>
          <w:rFonts w:ascii="Times New Roman" w:hAnsi="Times New Roman" w:cs="Times New Roman"/>
          <w:spacing w:val="-66"/>
          <w:lang w:eastAsia="en-US"/>
        </w:rPr>
        <w:t xml:space="preserve"> </w:t>
      </w:r>
      <w:r w:rsidRPr="002D59E3">
        <w:rPr>
          <w:rFonts w:ascii="Times New Roman" w:hAnsi="Times New Roman" w:cs="Times New Roman"/>
          <w:lang w:eastAsia="en-US"/>
        </w:rPr>
        <w:t>в 2</w:t>
      </w:r>
      <w:r w:rsidRPr="002D59E3">
        <w:rPr>
          <w:rFonts w:ascii="Times New Roman" w:hAnsi="Times New Roman" w:cs="Times New Roman"/>
          <w:vertAlign w:val="superscript"/>
          <w:lang w:eastAsia="en-US"/>
        </w:rPr>
        <w:t>х</w:t>
      </w:r>
      <w:r w:rsidRPr="002D59E3">
        <w:rPr>
          <w:rFonts w:ascii="Times New Roman" w:hAnsi="Times New Roman" w:cs="Times New Roman"/>
          <w:lang w:eastAsia="en-US"/>
        </w:rPr>
        <w:t>2 мм, для видалення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механічних</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домішок за допомогою просіювача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А2-</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ХНП/4 (л.2, поз.38). Після просіювання,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зважують на вагах ТВ-1-60 (л 2,</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поз.36),</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після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ксиліт</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необхідної</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кількості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направляється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 xml:space="preserve">у котел з мішалкою типу </w:t>
      </w:r>
      <w:bookmarkStart w:id="11" w:name="_Hlk156317862"/>
      <w:r w:rsidRPr="002D59E3">
        <w:rPr>
          <w:rFonts w:ascii="Times New Roman" w:hAnsi="Times New Roman" w:cs="Times New Roman"/>
          <w:lang w:eastAsia="en-US"/>
        </w:rPr>
        <w:t>(л.2,</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поз.27)</w:t>
      </w:r>
      <w:bookmarkEnd w:id="11"/>
      <w:r w:rsidRPr="002D59E3">
        <w:rPr>
          <w:rFonts w:ascii="Times New Roman" w:hAnsi="Times New Roman" w:cs="Times New Roman"/>
          <w:lang w:eastAsia="en-US"/>
        </w:rPr>
        <w:t>.</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Розчиняють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кип’яченій</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воді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при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постійному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перемішуванні</w:t>
      </w:r>
      <w:r w:rsidRPr="002D59E3">
        <w:rPr>
          <w:rFonts w:ascii="Times New Roman" w:hAnsi="Times New Roman" w:cs="Times New Roman"/>
          <w:spacing w:val="68"/>
          <w:lang w:eastAsia="en-US"/>
        </w:rPr>
        <w:t xml:space="preserve"> </w:t>
      </w:r>
      <w:r w:rsidRPr="002D59E3">
        <w:rPr>
          <w:rFonts w:ascii="Times New Roman" w:hAnsi="Times New Roman" w:cs="Times New Roman"/>
          <w:lang w:eastAsia="en-US"/>
        </w:rPr>
        <w:t>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кип’ятять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10</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хв.</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Далі</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сироп</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подається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збірник</w:t>
      </w:r>
      <w:r w:rsidRPr="002D59E3">
        <w:rPr>
          <w:rFonts w:ascii="Times New Roman" w:hAnsi="Times New Roman" w:cs="Times New Roman"/>
          <w:spacing w:val="67"/>
          <w:lang w:eastAsia="en-US"/>
        </w:rPr>
        <w:t xml:space="preserve"> </w:t>
      </w:r>
      <w:r w:rsidRPr="002D59E3">
        <w:rPr>
          <w:rFonts w:ascii="Times New Roman" w:hAnsi="Times New Roman" w:cs="Times New Roman"/>
          <w:lang w:eastAsia="en-US"/>
        </w:rPr>
        <w:t>де</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ньому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вставляється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фільтрувальна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прокладка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між</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фланцями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вхідного</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патрубка,</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діаметром</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отворів</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сит</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0,7-0,8</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мм</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тут</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відбувається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фільтрування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та дозування.</w:t>
      </w:r>
      <w:r w:rsidRPr="002D59E3">
        <w:rPr>
          <w:rFonts w:ascii="Times New Roman" w:hAnsi="Times New Roman" w:cs="Times New Roman"/>
          <w:spacing w:val="67"/>
          <w:lang w:eastAsia="en-US"/>
        </w:rPr>
        <w:t xml:space="preserve"> </w:t>
      </w:r>
      <w:r w:rsidRPr="002D59E3">
        <w:rPr>
          <w:rFonts w:ascii="Times New Roman" w:hAnsi="Times New Roman" w:cs="Times New Roman"/>
          <w:lang w:eastAsia="en-US"/>
        </w:rPr>
        <w:t>Далі подається</w:t>
      </w:r>
      <w:r w:rsidRPr="002D59E3">
        <w:rPr>
          <w:rFonts w:ascii="Times New Roman" w:hAnsi="Times New Roman" w:cs="Times New Roman"/>
          <w:spacing w:val="68"/>
          <w:lang w:eastAsia="en-US"/>
        </w:rPr>
        <w:t xml:space="preserve"> </w:t>
      </w:r>
      <w:r w:rsidRPr="002D59E3">
        <w:rPr>
          <w:rFonts w:ascii="Times New Roman" w:hAnsi="Times New Roman" w:cs="Times New Roman"/>
          <w:lang w:eastAsia="en-US"/>
        </w:rPr>
        <w:t>на змішування</w:t>
      </w:r>
      <w:r w:rsidRPr="002D59E3">
        <w:rPr>
          <w:rFonts w:ascii="Times New Roman" w:hAnsi="Times New Roman" w:cs="Times New Roman"/>
          <w:spacing w:val="67"/>
          <w:lang w:eastAsia="en-US"/>
        </w:rPr>
        <w:t xml:space="preserve"> </w:t>
      </w:r>
      <w:r w:rsidRPr="002D59E3">
        <w:rPr>
          <w:rFonts w:ascii="Times New Roman" w:hAnsi="Times New Roman" w:cs="Times New Roman"/>
          <w:lang w:eastAsia="en-US"/>
        </w:rPr>
        <w:t>через насос НРМ-1</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в  (л.2, поз.28): в автоматичний наповнювач</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(л.2, поз.9).(«Компот з</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яблук</w:t>
      </w:r>
      <w:r w:rsidRPr="002D59E3">
        <w:rPr>
          <w:rFonts w:ascii="Times New Roman" w:hAnsi="Times New Roman" w:cs="Times New Roman"/>
          <w:spacing w:val="-8"/>
          <w:lang w:eastAsia="en-US"/>
        </w:rPr>
        <w:t xml:space="preserve"> </w:t>
      </w:r>
      <w:r w:rsidRPr="002D59E3">
        <w:rPr>
          <w:rFonts w:ascii="Times New Roman" w:hAnsi="Times New Roman" w:cs="Times New Roman"/>
          <w:lang w:eastAsia="en-US"/>
        </w:rPr>
        <w:t>з</w:t>
      </w:r>
      <w:r w:rsidRPr="002D59E3">
        <w:rPr>
          <w:rFonts w:ascii="Times New Roman" w:hAnsi="Times New Roman" w:cs="Times New Roman"/>
          <w:spacing w:val="6"/>
          <w:lang w:eastAsia="en-US"/>
        </w:rPr>
        <w:t xml:space="preserve"> </w:t>
      </w:r>
      <w:r w:rsidRPr="002D59E3">
        <w:rPr>
          <w:rFonts w:ascii="Times New Roman" w:hAnsi="Times New Roman" w:cs="Times New Roman"/>
          <w:lang w:eastAsia="en-US"/>
        </w:rPr>
        <w:t>ксилітом»);</w:t>
      </w:r>
    </w:p>
    <w:p w14:paraId="11B1B8DD" w14:textId="77777777" w:rsidR="002D59E3" w:rsidRPr="002D59E3" w:rsidRDefault="002D59E3" w:rsidP="000A007C">
      <w:pPr>
        <w:widowControl w:val="0"/>
        <w:autoSpaceDE w:val="0"/>
        <w:autoSpaceDN w:val="0"/>
        <w:ind w:left="2911"/>
        <w:jc w:val="both"/>
        <w:rPr>
          <w:rFonts w:ascii="Times New Roman" w:hAnsi="Times New Roman" w:cs="Times New Roman"/>
          <w:b/>
          <w:lang w:eastAsia="en-US"/>
        </w:rPr>
      </w:pPr>
    </w:p>
    <w:p w14:paraId="6A0DBE4A" w14:textId="77777777" w:rsidR="002D59E3" w:rsidRPr="002D59E3" w:rsidRDefault="002D59E3" w:rsidP="000A007C">
      <w:pPr>
        <w:widowControl w:val="0"/>
        <w:autoSpaceDE w:val="0"/>
        <w:autoSpaceDN w:val="0"/>
        <w:ind w:left="2911"/>
        <w:jc w:val="both"/>
        <w:rPr>
          <w:rFonts w:ascii="Times New Roman" w:hAnsi="Times New Roman" w:cs="Times New Roman"/>
          <w:b/>
          <w:bCs/>
          <w:lang w:eastAsia="en-US"/>
        </w:rPr>
      </w:pPr>
      <w:r w:rsidRPr="002D59E3">
        <w:rPr>
          <w:rFonts w:ascii="Times New Roman" w:hAnsi="Times New Roman" w:cs="Times New Roman"/>
          <w:b/>
          <w:bCs/>
          <w:lang w:eastAsia="en-US"/>
        </w:rPr>
        <w:t>Підготовка</w:t>
      </w:r>
      <w:r w:rsidRPr="002D59E3">
        <w:rPr>
          <w:rFonts w:ascii="Times New Roman" w:hAnsi="Times New Roman" w:cs="Times New Roman"/>
          <w:b/>
          <w:bCs/>
          <w:spacing w:val="38"/>
          <w:lang w:eastAsia="en-US"/>
        </w:rPr>
        <w:t xml:space="preserve"> </w:t>
      </w:r>
      <w:r w:rsidRPr="002D59E3">
        <w:rPr>
          <w:rFonts w:ascii="Times New Roman" w:hAnsi="Times New Roman" w:cs="Times New Roman"/>
          <w:b/>
          <w:bCs/>
          <w:lang w:eastAsia="en-US"/>
        </w:rPr>
        <w:t>скляної</w:t>
      </w:r>
      <w:r w:rsidRPr="002D59E3">
        <w:rPr>
          <w:rFonts w:ascii="Times New Roman" w:hAnsi="Times New Roman" w:cs="Times New Roman"/>
          <w:b/>
          <w:bCs/>
          <w:spacing w:val="41"/>
          <w:lang w:eastAsia="en-US"/>
        </w:rPr>
        <w:t xml:space="preserve"> </w:t>
      </w:r>
      <w:r w:rsidRPr="002D59E3">
        <w:rPr>
          <w:rFonts w:ascii="Times New Roman" w:hAnsi="Times New Roman" w:cs="Times New Roman"/>
          <w:b/>
          <w:bCs/>
          <w:lang w:eastAsia="en-US"/>
        </w:rPr>
        <w:t>тари</w:t>
      </w:r>
      <w:r w:rsidRPr="002D59E3">
        <w:rPr>
          <w:rFonts w:ascii="Times New Roman" w:hAnsi="Times New Roman" w:cs="Times New Roman"/>
          <w:b/>
          <w:bCs/>
          <w:spacing w:val="37"/>
          <w:lang w:eastAsia="en-US"/>
        </w:rPr>
        <w:t xml:space="preserve"> </w:t>
      </w:r>
      <w:r w:rsidRPr="002D59E3">
        <w:rPr>
          <w:rFonts w:ascii="Times New Roman" w:hAnsi="Times New Roman" w:cs="Times New Roman"/>
          <w:b/>
          <w:bCs/>
          <w:lang w:eastAsia="en-US"/>
        </w:rPr>
        <w:t>до</w:t>
      </w:r>
      <w:r w:rsidRPr="002D59E3">
        <w:rPr>
          <w:rFonts w:ascii="Times New Roman" w:hAnsi="Times New Roman" w:cs="Times New Roman"/>
          <w:b/>
          <w:bCs/>
          <w:spacing w:val="11"/>
          <w:lang w:eastAsia="en-US"/>
        </w:rPr>
        <w:t xml:space="preserve"> </w:t>
      </w:r>
      <w:r w:rsidRPr="002D59E3">
        <w:rPr>
          <w:rFonts w:ascii="Times New Roman" w:hAnsi="Times New Roman" w:cs="Times New Roman"/>
          <w:b/>
          <w:bCs/>
          <w:lang w:eastAsia="en-US"/>
        </w:rPr>
        <w:t>фасування</w:t>
      </w:r>
    </w:p>
    <w:p w14:paraId="2C4A0C14" w14:textId="77777777" w:rsidR="002D59E3" w:rsidRPr="002D59E3" w:rsidRDefault="002D59E3" w:rsidP="000A007C">
      <w:pPr>
        <w:widowControl w:val="0"/>
        <w:autoSpaceDE w:val="0"/>
        <w:autoSpaceDN w:val="0"/>
        <w:ind w:left="2911"/>
        <w:jc w:val="both"/>
        <w:rPr>
          <w:rFonts w:ascii="Times New Roman" w:hAnsi="Times New Roman" w:cs="Times New Roman"/>
          <w:b/>
          <w:lang w:eastAsia="en-US"/>
        </w:rPr>
      </w:pPr>
    </w:p>
    <w:p w14:paraId="2FBE2406" w14:textId="77777777" w:rsidR="002D59E3" w:rsidRPr="002D59E3" w:rsidRDefault="002D59E3" w:rsidP="000A007C">
      <w:pPr>
        <w:spacing w:line="360" w:lineRule="auto"/>
        <w:ind w:firstLine="709"/>
        <w:jc w:val="both"/>
        <w:rPr>
          <w:rFonts w:ascii="Times New Roman" w:hAnsi="Times New Roman" w:cs="Times New Roman"/>
          <w:lang w:eastAsia="en-US"/>
        </w:rPr>
      </w:pPr>
      <w:r w:rsidRPr="002D59E3">
        <w:rPr>
          <w:rFonts w:ascii="Times New Roman" w:hAnsi="Times New Roman" w:cs="Times New Roman"/>
          <w:lang w:eastAsia="en-US"/>
        </w:rPr>
        <w:t>Скляні</w:t>
      </w:r>
      <w:r w:rsidRPr="002D59E3">
        <w:rPr>
          <w:rFonts w:ascii="Times New Roman" w:hAnsi="Times New Roman" w:cs="Times New Roman"/>
          <w:spacing w:val="18"/>
          <w:lang w:eastAsia="en-US"/>
        </w:rPr>
        <w:t xml:space="preserve"> </w:t>
      </w:r>
      <w:r w:rsidRPr="002D59E3">
        <w:rPr>
          <w:rFonts w:ascii="Times New Roman" w:hAnsi="Times New Roman" w:cs="Times New Roman"/>
          <w:lang w:eastAsia="en-US"/>
        </w:rPr>
        <w:t>банки</w:t>
      </w:r>
      <w:r w:rsidRPr="002D59E3">
        <w:rPr>
          <w:rFonts w:ascii="Times New Roman" w:hAnsi="Times New Roman" w:cs="Times New Roman"/>
          <w:spacing w:val="19"/>
          <w:lang w:eastAsia="en-US"/>
        </w:rPr>
        <w:t xml:space="preserve"> </w:t>
      </w:r>
      <w:r w:rsidRPr="002D59E3">
        <w:rPr>
          <w:rFonts w:ascii="Times New Roman" w:hAnsi="Times New Roman" w:cs="Times New Roman"/>
          <w:lang w:eastAsia="en-US"/>
        </w:rPr>
        <w:t>поступають</w:t>
      </w:r>
      <w:r w:rsidRPr="002D59E3">
        <w:rPr>
          <w:rFonts w:ascii="Times New Roman" w:hAnsi="Times New Roman" w:cs="Times New Roman"/>
          <w:spacing w:val="29"/>
          <w:lang w:eastAsia="en-US"/>
        </w:rPr>
        <w:t xml:space="preserve"> </w:t>
      </w:r>
      <w:r w:rsidRPr="002D59E3">
        <w:rPr>
          <w:rFonts w:ascii="Times New Roman" w:hAnsi="Times New Roman" w:cs="Times New Roman"/>
          <w:lang w:eastAsia="en-US"/>
        </w:rPr>
        <w:t>на</w:t>
      </w:r>
      <w:r w:rsidRPr="002D59E3">
        <w:rPr>
          <w:rFonts w:ascii="Times New Roman" w:hAnsi="Times New Roman" w:cs="Times New Roman"/>
          <w:spacing w:val="20"/>
          <w:lang w:eastAsia="en-US"/>
        </w:rPr>
        <w:t xml:space="preserve"> </w:t>
      </w:r>
      <w:r w:rsidRPr="002D59E3">
        <w:rPr>
          <w:rFonts w:ascii="Times New Roman" w:hAnsi="Times New Roman" w:cs="Times New Roman"/>
          <w:lang w:eastAsia="en-US"/>
        </w:rPr>
        <w:t>завод</w:t>
      </w:r>
      <w:r w:rsidRPr="002D59E3">
        <w:rPr>
          <w:rFonts w:ascii="Times New Roman" w:hAnsi="Times New Roman" w:cs="Times New Roman"/>
          <w:spacing w:val="14"/>
          <w:lang w:eastAsia="en-US"/>
        </w:rPr>
        <w:t xml:space="preserve"> </w:t>
      </w:r>
      <w:r w:rsidRPr="002D59E3">
        <w:rPr>
          <w:rFonts w:ascii="Times New Roman" w:hAnsi="Times New Roman" w:cs="Times New Roman"/>
          <w:lang w:eastAsia="en-US"/>
        </w:rPr>
        <w:t>в</w:t>
      </w:r>
      <w:r w:rsidRPr="002D59E3">
        <w:rPr>
          <w:rFonts w:ascii="Times New Roman" w:hAnsi="Times New Roman" w:cs="Times New Roman"/>
          <w:spacing w:val="11"/>
          <w:lang w:eastAsia="en-US"/>
        </w:rPr>
        <w:t xml:space="preserve"> </w:t>
      </w:r>
      <w:r w:rsidRPr="002D59E3">
        <w:rPr>
          <w:rFonts w:ascii="Times New Roman" w:hAnsi="Times New Roman" w:cs="Times New Roman"/>
          <w:lang w:eastAsia="en-US"/>
        </w:rPr>
        <w:t>ящиках</w:t>
      </w:r>
      <w:r w:rsidRPr="002D59E3">
        <w:rPr>
          <w:rFonts w:ascii="Times New Roman" w:hAnsi="Times New Roman" w:cs="Times New Roman"/>
          <w:spacing w:val="17"/>
          <w:lang w:eastAsia="en-US"/>
        </w:rPr>
        <w:t xml:space="preserve"> </w:t>
      </w:r>
      <w:r w:rsidRPr="002D59E3">
        <w:rPr>
          <w:rFonts w:ascii="Times New Roman" w:hAnsi="Times New Roman" w:cs="Times New Roman"/>
          <w:lang w:eastAsia="en-US"/>
        </w:rPr>
        <w:t>чи</w:t>
      </w:r>
      <w:r w:rsidRPr="002D59E3">
        <w:rPr>
          <w:rFonts w:ascii="Times New Roman" w:hAnsi="Times New Roman" w:cs="Times New Roman"/>
          <w:spacing w:val="6"/>
          <w:lang w:eastAsia="en-US"/>
        </w:rPr>
        <w:t xml:space="preserve"> </w:t>
      </w:r>
      <w:r w:rsidRPr="002D59E3">
        <w:rPr>
          <w:rFonts w:ascii="Times New Roman" w:hAnsi="Times New Roman" w:cs="Times New Roman"/>
          <w:lang w:eastAsia="en-US"/>
        </w:rPr>
        <w:t>упаковані</w:t>
      </w:r>
      <w:r w:rsidRPr="002D59E3">
        <w:rPr>
          <w:rFonts w:ascii="Times New Roman" w:hAnsi="Times New Roman" w:cs="Times New Roman"/>
          <w:spacing w:val="31"/>
          <w:lang w:eastAsia="en-US"/>
        </w:rPr>
        <w:t xml:space="preserve"> </w:t>
      </w:r>
      <w:r w:rsidRPr="002D59E3">
        <w:rPr>
          <w:rFonts w:ascii="Times New Roman" w:hAnsi="Times New Roman" w:cs="Times New Roman"/>
          <w:lang w:eastAsia="en-US"/>
        </w:rPr>
        <w:t>в</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термозсідальну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плівку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за допомогою автотранспорту</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чи інших</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транспортних</w:t>
      </w:r>
      <w:r w:rsidRPr="002D59E3">
        <w:rPr>
          <w:rFonts w:ascii="Times New Roman" w:hAnsi="Times New Roman" w:cs="Times New Roman"/>
          <w:spacing w:val="-65"/>
          <w:lang w:eastAsia="en-US"/>
        </w:rPr>
        <w:t xml:space="preserve"> </w:t>
      </w:r>
      <w:r w:rsidRPr="002D59E3">
        <w:rPr>
          <w:rFonts w:ascii="Times New Roman" w:hAnsi="Times New Roman" w:cs="Times New Roman"/>
          <w:lang w:eastAsia="en-US"/>
        </w:rPr>
        <w:t>засобів. У відділення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підготовки</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тари, банки поступають</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за допомогою</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електронавантажувача.</w:t>
      </w:r>
    </w:p>
    <w:p w14:paraId="2C78BBF8" w14:textId="77777777" w:rsidR="002D59E3" w:rsidRPr="002D59E3" w:rsidRDefault="002D59E3" w:rsidP="000A007C">
      <w:pPr>
        <w:spacing w:line="360" w:lineRule="auto"/>
        <w:ind w:firstLine="709"/>
        <w:jc w:val="both"/>
        <w:rPr>
          <w:rFonts w:ascii="Times New Roman" w:hAnsi="Times New Roman" w:cs="Times New Roman"/>
          <w:lang w:eastAsia="en-US"/>
        </w:rPr>
      </w:pPr>
      <w:r w:rsidRPr="002D59E3">
        <w:rPr>
          <w:rFonts w:ascii="Times New Roman" w:hAnsi="Times New Roman" w:cs="Times New Roman"/>
          <w:lang w:eastAsia="en-US"/>
        </w:rPr>
        <w:t>Скляні банки інспектуються візуально на наявність різних дефектів - напливів, деформацій, тріщин. Далі банки укладаються на накопичувальний столик ВА9-КХ-5 (л.2, поз.41) і подаються на миття за допомогою транспортера.</w:t>
      </w:r>
    </w:p>
    <w:p w14:paraId="2ECFDF01" w14:textId="77777777" w:rsidR="002D59E3" w:rsidRPr="002D59E3" w:rsidRDefault="002D59E3" w:rsidP="000A007C">
      <w:pPr>
        <w:spacing w:line="360" w:lineRule="auto"/>
        <w:ind w:firstLine="709"/>
        <w:jc w:val="both"/>
        <w:rPr>
          <w:rFonts w:ascii="Times New Roman" w:hAnsi="Times New Roman" w:cs="Times New Roman"/>
          <w:lang w:eastAsia="en-US"/>
        </w:rPr>
      </w:pPr>
      <w:r w:rsidRPr="002D59E3">
        <w:rPr>
          <w:rFonts w:ascii="Times New Roman" w:hAnsi="Times New Roman" w:cs="Times New Roman"/>
          <w:lang w:eastAsia="en-US"/>
        </w:rPr>
        <w:t xml:space="preserve">Миття. Скляні банки миють в мийно-шпарочній машині А9-КМШ (л 2, поз.35). Скляні банки вручну укладаються на накопичувальний столик ВА9-КХ-5 (л.2, поз.29), звідки чиста тара пластинчастим транспортером через накопичувальний столик ВА9-КХ-5 (арк.2, поз.29) з освітлювальними приладами подається до наповнювача. Перед входом у тунель (термокамеру) (л.2, поз.35), вони перевертаються горловиною вниз у спеціальному пристрої </w:t>
      </w:r>
      <w:r w:rsidRPr="002D59E3">
        <w:rPr>
          <w:rFonts w:ascii="Times New Roman" w:hAnsi="Times New Roman" w:cs="Times New Roman"/>
          <w:lang w:eastAsia="en-US"/>
        </w:rPr>
        <w:lastRenderedPageBreak/>
        <w:t>гвинтового типу. Після цього, банки входять у тунель (л.2, поз.35), де відбувається миття (гарячою водою) і обшпарювання (парою) за рахунок подачі води циркуляційним насосом через форсунки у 3 зонах: 1 – 40-50°С, 2 – 80-90°С, 3 – 120-130°С.</w:t>
      </w:r>
    </w:p>
    <w:p w14:paraId="77AAEEE5" w14:textId="77777777" w:rsidR="002D59E3" w:rsidRPr="002D59E3" w:rsidRDefault="002D59E3" w:rsidP="000A007C">
      <w:pPr>
        <w:spacing w:line="360" w:lineRule="auto"/>
        <w:ind w:firstLine="709"/>
        <w:jc w:val="both"/>
        <w:rPr>
          <w:rFonts w:ascii="Times New Roman" w:hAnsi="Times New Roman" w:cs="Times New Roman"/>
          <w:lang w:eastAsia="en-US"/>
        </w:rPr>
      </w:pPr>
      <w:r w:rsidRPr="002D59E3">
        <w:rPr>
          <w:rFonts w:ascii="Times New Roman" w:hAnsi="Times New Roman" w:cs="Times New Roman"/>
          <w:lang w:eastAsia="en-US"/>
        </w:rPr>
        <w:t>Після термокамери (тунелю) (л 2, поз.35) прошпарені банки перевертаються у початкове положення і через накопичувальний стіл ВА9- КХ-5 (л 2, поз.29) по пластинчатому транспортеру подаються до фасувальних машин. Контроль якості миття банок здійснюється на обертовому накопичувальному столику, за рахунок встановлення над столиком освітлювальних приладів.</w:t>
      </w:r>
    </w:p>
    <w:p w14:paraId="739BB69B" w14:textId="77777777" w:rsidR="002D59E3" w:rsidRPr="002D59E3" w:rsidRDefault="002D59E3" w:rsidP="000A007C">
      <w:pPr>
        <w:spacing w:line="360" w:lineRule="auto"/>
        <w:ind w:firstLine="709"/>
        <w:jc w:val="both"/>
        <w:rPr>
          <w:rFonts w:ascii="Times New Roman" w:hAnsi="Times New Roman" w:cs="Times New Roman"/>
          <w:lang w:eastAsia="en-US"/>
        </w:rPr>
      </w:pPr>
      <w:r w:rsidRPr="002D59E3">
        <w:rPr>
          <w:rFonts w:ascii="Times New Roman" w:hAnsi="Times New Roman" w:cs="Times New Roman"/>
          <w:lang w:eastAsia="en-US"/>
        </w:rPr>
        <w:t>Якщо від мийної машини до фасувальної машини відстань складає більше 6 м при температурі фасування 90-95 °С, перед наповнювачами встановлюється термокамера, в якій банки підлягають додатковій тепловій обробці лампами інфрачервоного випромінювання UK – 1000.</w:t>
      </w:r>
    </w:p>
    <w:p w14:paraId="37B95C68" w14:textId="77777777" w:rsidR="002D59E3" w:rsidRPr="002D59E3" w:rsidRDefault="002D59E3" w:rsidP="000A007C">
      <w:pPr>
        <w:spacing w:line="360" w:lineRule="auto"/>
        <w:ind w:firstLine="709"/>
        <w:jc w:val="both"/>
        <w:rPr>
          <w:rFonts w:ascii="Times New Roman" w:hAnsi="Times New Roman" w:cs="Times New Roman"/>
          <w:lang w:eastAsia="en-US"/>
        </w:rPr>
      </w:pPr>
      <w:r w:rsidRPr="002D59E3">
        <w:rPr>
          <w:rFonts w:ascii="Times New Roman" w:hAnsi="Times New Roman" w:cs="Times New Roman"/>
          <w:lang w:eastAsia="en-US"/>
        </w:rPr>
        <w:t>Для переходу на той чи інший тип банок (по розмірам) встановлюються відповідні пристрої для перевертання банок та регулюють транспортер. Швидкість машин та продуктивність регулюються за рахунок зміни зірочок приводного механізму.</w:t>
      </w:r>
    </w:p>
    <w:p w14:paraId="5D1AE49C" w14:textId="77777777" w:rsidR="002D59E3" w:rsidRPr="002D59E3" w:rsidRDefault="002D59E3" w:rsidP="000A007C">
      <w:pPr>
        <w:spacing w:line="360" w:lineRule="auto"/>
        <w:ind w:firstLine="709"/>
        <w:jc w:val="both"/>
        <w:rPr>
          <w:rFonts w:ascii="Times New Roman" w:hAnsi="Times New Roman" w:cs="Times New Roman"/>
          <w:b/>
          <w:bCs/>
          <w:lang w:val="uk" w:eastAsia="ja-JP"/>
        </w:rPr>
      </w:pPr>
      <w:r w:rsidRPr="002D59E3">
        <w:rPr>
          <w:rFonts w:ascii="Times New Roman" w:hAnsi="Times New Roman" w:cs="Times New Roman"/>
          <w:b/>
          <w:bCs/>
          <w:lang w:val="uk" w:eastAsia="ja-JP"/>
        </w:rPr>
        <w:t>Опис технологічної схеми виробництва консервів</w:t>
      </w:r>
    </w:p>
    <w:p w14:paraId="6BC124E9" w14:textId="77777777" w:rsidR="002D59E3" w:rsidRPr="002D59E3" w:rsidRDefault="002D59E3" w:rsidP="000A007C">
      <w:pPr>
        <w:spacing w:line="360" w:lineRule="auto"/>
        <w:ind w:firstLine="709"/>
        <w:jc w:val="both"/>
        <w:rPr>
          <w:rFonts w:ascii="Times New Roman" w:hAnsi="Times New Roman" w:cs="Times New Roman"/>
          <w:b/>
          <w:bCs/>
          <w:lang w:val="uk" w:eastAsia="ja-JP"/>
        </w:rPr>
      </w:pPr>
      <w:r w:rsidRPr="002D59E3">
        <w:rPr>
          <w:rFonts w:ascii="Times New Roman" w:hAnsi="Times New Roman" w:cs="Times New Roman"/>
          <w:b/>
          <w:bCs/>
          <w:lang w:val="uk" w:eastAsia="ja-JP"/>
        </w:rPr>
        <w:t>«Обуелене з яблук з ксилітом»</w:t>
      </w:r>
    </w:p>
    <w:p w14:paraId="6BB20297" w14:textId="77777777" w:rsidR="002D59E3" w:rsidRPr="002D59E3" w:rsidRDefault="002D59E3" w:rsidP="000A007C">
      <w:pPr>
        <w:spacing w:line="360" w:lineRule="auto"/>
        <w:ind w:firstLine="709"/>
        <w:jc w:val="both"/>
        <w:rPr>
          <w:rFonts w:ascii="Times New Roman" w:hAnsi="Times New Roman" w:cs="Times New Roman"/>
          <w:b/>
          <w:bCs/>
          <w:lang w:val="uk" w:eastAsia="ja-JP"/>
        </w:rPr>
      </w:pPr>
      <w:r w:rsidRPr="002D59E3">
        <w:rPr>
          <w:rFonts w:ascii="Times New Roman" w:hAnsi="Times New Roman" w:cs="Times New Roman"/>
          <w:b/>
          <w:bCs/>
          <w:lang w:val="uk" w:eastAsia="ja-JP"/>
        </w:rPr>
        <w:t>Технологічний процес</w:t>
      </w:r>
    </w:p>
    <w:p w14:paraId="271A561D" w14:textId="77777777" w:rsidR="002D59E3" w:rsidRPr="002D59E3" w:rsidRDefault="002D59E3" w:rsidP="000A007C">
      <w:pPr>
        <w:spacing w:line="360" w:lineRule="auto"/>
        <w:ind w:firstLine="709"/>
        <w:jc w:val="both"/>
        <w:rPr>
          <w:rFonts w:ascii="Times New Roman" w:hAnsi="Times New Roman" w:cs="Times New Roman"/>
          <w:b/>
          <w:bCs/>
          <w:lang w:val="uk" w:eastAsia="ja-JP"/>
        </w:rPr>
      </w:pPr>
      <w:r w:rsidRPr="002D59E3">
        <w:rPr>
          <w:rFonts w:ascii="Times New Roman" w:hAnsi="Times New Roman" w:cs="Times New Roman"/>
          <w:b/>
          <w:bCs/>
          <w:lang w:val="uk" w:eastAsia="ja-JP"/>
        </w:rPr>
        <w:t>Підготовка сировини</w:t>
      </w:r>
    </w:p>
    <w:p w14:paraId="386668BB" w14:textId="77777777" w:rsidR="002D59E3" w:rsidRPr="002D59E3" w:rsidRDefault="002D59E3" w:rsidP="000A007C">
      <w:pPr>
        <w:spacing w:line="360" w:lineRule="auto"/>
        <w:ind w:firstLine="709"/>
        <w:jc w:val="both"/>
        <w:rPr>
          <w:rFonts w:ascii="Times New Roman" w:hAnsi="Times New Roman" w:cs="Times New Roman"/>
          <w:b/>
          <w:bCs/>
          <w:lang w:val="uk" w:eastAsia="ja-JP"/>
        </w:rPr>
      </w:pPr>
    </w:p>
    <w:p w14:paraId="4BCCB1BD" w14:textId="77777777" w:rsidR="002D59E3" w:rsidRPr="002D59E3" w:rsidRDefault="002D59E3" w:rsidP="000A007C">
      <w:pPr>
        <w:spacing w:line="360" w:lineRule="auto"/>
        <w:jc w:val="both"/>
        <w:rPr>
          <w:rFonts w:ascii="Times New Roman" w:hAnsi="Times New Roman" w:cs="Times New Roman"/>
          <w:lang w:eastAsia="ja-JP"/>
        </w:rPr>
      </w:pPr>
      <w:r w:rsidRPr="002D59E3">
        <w:rPr>
          <w:rFonts w:ascii="Times New Roman" w:hAnsi="Times New Roman" w:cs="Times New Roman"/>
          <w:lang w:eastAsia="ja-JP"/>
        </w:rPr>
        <w:t>Яблука подають на ящикоперекидач (поз. 1), за допомогою якого сировину вивантажують на роликовий конвеєр (поз. 2), де відбирають некондицiйнi плоди (ураженнi сiльськогосподарськими шкідниками гнилi) i домішки.</w:t>
      </w:r>
    </w:p>
    <w:p w14:paraId="06CB7768" w14:textId="77777777" w:rsidR="002D59E3" w:rsidRPr="002D59E3" w:rsidRDefault="002D59E3" w:rsidP="000A007C">
      <w:pPr>
        <w:spacing w:line="360" w:lineRule="auto"/>
        <w:jc w:val="both"/>
        <w:rPr>
          <w:rFonts w:ascii="Times New Roman" w:hAnsi="Times New Roman" w:cs="Times New Roman"/>
          <w:lang w:eastAsia="en-US"/>
        </w:rPr>
      </w:pPr>
      <w:r w:rsidRPr="002D59E3">
        <w:rPr>
          <w:rFonts w:ascii="Times New Roman" w:hAnsi="Times New Roman" w:cs="Times New Roman"/>
          <w:lang w:eastAsia="ja-JP"/>
        </w:rPr>
        <w:t>Після інспекцій яблука елеватором (поз. 3) подають на миття в барабанну (поз. 4) та вентиляторну (поз. 3) мийні машини для видалення механічних забруднень. Вода для проведення процесу миття повинна відповідати вимогам</w:t>
      </w:r>
      <w:r w:rsidRPr="002D59E3">
        <w:rPr>
          <w:rFonts w:ascii="Times New Roman" w:hAnsi="Times New Roman" w:cs="Times New Roman"/>
          <w:b/>
          <w:lang w:eastAsia="ja-JP"/>
        </w:rPr>
        <w:t xml:space="preserve"> </w:t>
      </w:r>
      <w:r w:rsidRPr="002D59E3">
        <w:rPr>
          <w:rFonts w:ascii="Times New Roman" w:hAnsi="Times New Roman" w:cs="Times New Roman"/>
          <w:lang w:eastAsia="ja-JP"/>
        </w:rPr>
        <w:t xml:space="preserve">ДСанПіН 2.2.4- 171-10 «Гiгiєнiчнi вимоги до води питної, призначеної для споживання людиною» [5]. Миту сировину подають на роликовий конвеєр (поз. 2) для проведення інспекції. </w:t>
      </w:r>
    </w:p>
    <w:p w14:paraId="46B078CB" w14:textId="77777777" w:rsidR="002D59E3" w:rsidRPr="002D59E3" w:rsidRDefault="002D59E3" w:rsidP="000A007C">
      <w:pPr>
        <w:spacing w:line="360" w:lineRule="auto"/>
        <w:ind w:firstLine="709"/>
        <w:jc w:val="both"/>
        <w:rPr>
          <w:rFonts w:ascii="Times New Roman" w:hAnsi="Times New Roman" w:cs="Times New Roman"/>
          <w:lang w:val="uk" w:eastAsia="ja-JP"/>
        </w:rPr>
      </w:pPr>
    </w:p>
    <w:p w14:paraId="7B16DD6F" w14:textId="77777777" w:rsidR="002D59E3" w:rsidRPr="002D59E3" w:rsidRDefault="002D59E3" w:rsidP="000A007C">
      <w:pPr>
        <w:spacing w:line="360" w:lineRule="auto"/>
        <w:ind w:left="2831" w:firstLine="709"/>
        <w:jc w:val="both"/>
        <w:rPr>
          <w:rFonts w:ascii="Times New Roman" w:hAnsi="Times New Roman" w:cs="Times New Roman"/>
          <w:b/>
          <w:bCs/>
          <w:color w:val="000000"/>
          <w:lang w:val="uk" w:eastAsia="ja-JP"/>
        </w:rPr>
      </w:pPr>
      <w:r w:rsidRPr="002D59E3">
        <w:rPr>
          <w:rFonts w:ascii="Times New Roman" w:hAnsi="Times New Roman" w:cs="Times New Roman"/>
          <w:b/>
          <w:bCs/>
          <w:color w:val="000000"/>
          <w:lang w:eastAsia="ja-JP"/>
        </w:rPr>
        <w:t xml:space="preserve">Уварювання, </w:t>
      </w:r>
      <w:r w:rsidRPr="002D59E3">
        <w:rPr>
          <w:rFonts w:ascii="Times New Roman" w:hAnsi="Times New Roman" w:cs="Times New Roman"/>
          <w:b/>
          <w:bCs/>
          <w:color w:val="000000"/>
          <w:lang w:val="uk" w:eastAsia="ja-JP"/>
        </w:rPr>
        <w:t>деаерація</w:t>
      </w:r>
    </w:p>
    <w:p w14:paraId="3739D56C" w14:textId="77777777" w:rsidR="002D59E3" w:rsidRPr="002D59E3" w:rsidRDefault="002D59E3" w:rsidP="000A007C">
      <w:pPr>
        <w:spacing w:line="360" w:lineRule="auto"/>
        <w:ind w:left="1415" w:firstLine="709"/>
        <w:jc w:val="both"/>
        <w:rPr>
          <w:rFonts w:ascii="Times New Roman" w:hAnsi="Times New Roman" w:cs="Times New Roman"/>
          <w:b/>
          <w:bCs/>
          <w:color w:val="000000"/>
          <w:lang w:val="uk" w:eastAsia="ja-JP"/>
        </w:rPr>
      </w:pPr>
    </w:p>
    <w:p w14:paraId="40BD71DE" w14:textId="0AFEBA11"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У вакуум-випарному апараті (Л.2, поз.18 ) протерта яблучна маса уварюється до маси сухих речовин 27% і змішується з попередньо підготовленими допоміжними компонентами</w:t>
      </w:r>
      <w:r w:rsidRPr="002D59E3">
        <w:rPr>
          <w:rFonts w:ascii="Times New Roman" w:hAnsi="Times New Roman" w:cs="Times New Roman"/>
          <w:lang w:eastAsia="ja-JP"/>
        </w:rPr>
        <w:t xml:space="preserve">. </w:t>
      </w:r>
      <w:r w:rsidRPr="002D59E3">
        <w:rPr>
          <w:rFonts w:ascii="Times New Roman" w:hAnsi="Times New Roman" w:cs="Times New Roman"/>
          <w:lang w:val="uk" w:eastAsia="ja-JP"/>
        </w:rPr>
        <w:t>Деаерацію проводять при залишковому тиску 35-48 кПа до температури  93-97</w:t>
      </w:r>
      <m:oMath>
        <m:r>
          <w:rPr>
            <w:rFonts w:ascii="Cambria Math" w:hAnsi="Cambria Math"/>
            <w:lang w:eastAsia="ja-JP"/>
          </w:rPr>
          <m:t>℃</m:t>
        </m:r>
      </m:oMath>
      <w:r w:rsidRPr="002D59E3">
        <w:rPr>
          <w:rFonts w:ascii="Times New Roman" w:hAnsi="Times New Roman" w:cs="Times New Roman"/>
          <w:lang w:val="uk" w:eastAsia="ja-JP"/>
        </w:rPr>
        <w:t>. Після деаерації  суміш охолоджують з таким розрахунком, щоб температура при фасуванні була не нижче 75</w:t>
      </w:r>
      <m:oMath>
        <m:r>
          <w:rPr>
            <w:rFonts w:ascii="Cambria Math" w:hAnsi="Cambria Math"/>
            <w:lang w:eastAsia="ja-JP"/>
          </w:rPr>
          <m:t>℃</m:t>
        </m:r>
      </m:oMath>
      <w:r w:rsidRPr="002D59E3">
        <w:rPr>
          <w:rFonts w:ascii="Times New Roman" w:hAnsi="Times New Roman" w:cs="Times New Roman"/>
          <w:lang w:val="uk" w:eastAsia="ja-JP"/>
        </w:rPr>
        <w:t>.</w:t>
      </w:r>
    </w:p>
    <w:p w14:paraId="3EC61F20" w14:textId="77777777" w:rsidR="002D59E3" w:rsidRPr="002D59E3" w:rsidRDefault="002D59E3" w:rsidP="000A007C">
      <w:pPr>
        <w:spacing w:line="360" w:lineRule="auto"/>
        <w:jc w:val="both"/>
        <w:rPr>
          <w:rFonts w:ascii="Times New Roman" w:hAnsi="Times New Roman" w:cs="Times New Roman"/>
          <w:b/>
          <w:bCs/>
          <w:lang w:val="uk" w:eastAsia="ja-JP"/>
        </w:rPr>
      </w:pPr>
      <w:r w:rsidRPr="002D59E3">
        <w:rPr>
          <w:rFonts w:ascii="Times New Roman" w:hAnsi="Times New Roman" w:cs="Times New Roman"/>
          <w:b/>
          <w:bCs/>
          <w:lang w:val="uk" w:eastAsia="ja-JP"/>
        </w:rPr>
        <w:t>Фасування, закупорювання, стерилізація</w:t>
      </w:r>
    </w:p>
    <w:p w14:paraId="51A4E16C" w14:textId="77777777" w:rsidR="002D59E3" w:rsidRPr="002D59E3" w:rsidRDefault="002D59E3" w:rsidP="000A007C">
      <w:pPr>
        <w:spacing w:line="360" w:lineRule="auto"/>
        <w:jc w:val="both"/>
        <w:rPr>
          <w:rFonts w:ascii="Times New Roman" w:hAnsi="Times New Roman" w:cs="Times New Roman"/>
          <w:b/>
          <w:bCs/>
          <w:lang w:val="uk" w:eastAsia="ja-JP"/>
        </w:rPr>
      </w:pPr>
    </w:p>
    <w:p w14:paraId="3D68BB0F" w14:textId="62161EF5"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Гаряче яблучн</w:t>
      </w:r>
      <w:r w:rsidRPr="002D59E3">
        <w:rPr>
          <w:rFonts w:ascii="Times New Roman" w:hAnsi="Times New Roman" w:cs="Times New Roman"/>
          <w:lang w:eastAsia="ja-JP"/>
        </w:rPr>
        <w:t>у масу</w:t>
      </w:r>
      <w:r w:rsidRPr="002D59E3">
        <w:rPr>
          <w:rFonts w:ascii="Times New Roman" w:hAnsi="Times New Roman" w:cs="Times New Roman"/>
          <w:lang w:val="uk" w:eastAsia="ja-JP"/>
        </w:rPr>
        <w:t xml:space="preserve"> при температурі не нижче 75</w:t>
      </w:r>
      <m:oMath>
        <m:r>
          <w:rPr>
            <w:rFonts w:ascii="Cambria Math" w:hAnsi="Cambria Math"/>
            <w:lang w:eastAsia="ja-JP"/>
          </w:rPr>
          <m:t>℃</m:t>
        </m:r>
      </m:oMath>
      <w:r w:rsidRPr="002D59E3">
        <w:rPr>
          <w:rFonts w:ascii="Times New Roman" w:hAnsi="Times New Roman" w:cs="Times New Roman"/>
          <w:lang w:val="uk" w:eastAsia="ja-JP"/>
        </w:rPr>
        <w:t xml:space="preserve"> розфасовують на автоматичному наповнювачі (Л.2, поз.20 ), в попередньо підготовлену тару - скляні банки типу III-82-500. Наповнене продуктом тара перевіряється на пристрої на герметичність закупорювання (Л.2, поз.10 ) для запобігання браку готової продукції. Перевірені банки пристроєм для завантаження і розвантаження автоклавних корзин (Л.2, поз.12 ) завантажується в корзини і електротельфером подаються до автоклавів (Л.2, поз.21 ), де проходить стерилізація консервів за формулою:</w:t>
      </w:r>
    </w:p>
    <w:p w14:paraId="75DD0B95" w14:textId="11158B44" w:rsidR="002D59E3" w:rsidRPr="002D59E3" w:rsidRDefault="002D59E3" w:rsidP="000A007C">
      <w:pPr>
        <w:spacing w:after="200" w:line="276" w:lineRule="auto"/>
        <w:jc w:val="both"/>
        <w:rPr>
          <w:rFonts w:ascii="Times New Roman" w:hAnsi="Times New Roman" w:cs="Times New Roman"/>
        </w:rPr>
      </w:pPr>
      <w:r w:rsidRPr="002D59E3">
        <w:rPr>
          <w:rFonts w:ascii="Times New Roman" w:hAnsi="Times New Roman" w:cs="Times New Roman"/>
          <w:noProof/>
          <w:lang w:val="uk" w:eastAsia="uk" w:bidi="ar"/>
        </w:rPr>
        <w:drawing>
          <wp:inline distT="0" distB="0" distL="0" distR="0" wp14:anchorId="07981FA1" wp14:editId="6E3562A0">
            <wp:extent cx="7620" cy="342900"/>
            <wp:effectExtent l="0" t="0" r="30480" b="0"/>
            <wp:docPr id="119499408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 cy="342900"/>
                    </a:xfrm>
                    <a:prstGeom prst="rect">
                      <a:avLst/>
                    </a:prstGeom>
                    <a:noFill/>
                    <a:ln>
                      <a:noFill/>
                    </a:ln>
                  </pic:spPr>
                </pic:pic>
              </a:graphicData>
            </a:graphic>
          </wp:inline>
        </w:drawing>
      </w:r>
      <w:r w:rsidRPr="002D59E3">
        <w:rPr>
          <w:rFonts w:ascii="Times New Roman" w:hAnsi="Times New Roman" w:cs="Times New Roman"/>
          <w:lang w:val="uk" w:eastAsia="uk" w:bidi="ar"/>
        </w:rPr>
        <w:t xml:space="preserve"> </w:t>
      </w:r>
      <m:oMath>
        <m:f>
          <m:fPr>
            <m:ctrlPr>
              <w:rPr>
                <w:rFonts w:ascii="Cambria Math" w:hAnsi="Cambria Math" w:cs="Times New Roman"/>
                <w:i/>
              </w:rPr>
            </m:ctrlPr>
          </m:fPr>
          <m:num>
            <m:r>
              <w:rPr>
                <w:rFonts w:ascii="Cambria Math" w:hAnsi="Cambria Math" w:cs="Times New Roman"/>
              </w:rPr>
              <m:t>20-25-20</m:t>
            </m:r>
          </m:num>
          <m:den>
            <m:r>
              <w:rPr>
                <w:rFonts w:ascii="Cambria Math" w:hAnsi="Cambria Math" w:cs="Times New Roman"/>
              </w:rPr>
              <m:t>100</m:t>
            </m:r>
            <m:r>
              <m:rPr>
                <m:sty m:val="p"/>
              </m:rPr>
              <w:rPr>
                <w:rFonts w:ascii="Cambria Math" w:hAnsi="Cambria Math"/>
                <w:sz w:val="27"/>
                <w:lang w:eastAsia="en-US"/>
              </w:rPr>
              <m:t>°С</m:t>
            </m:r>
          </m:den>
        </m:f>
        <m:r>
          <w:rPr>
            <w:rFonts w:ascii="Cambria Math" w:hAnsi="Cambria Math" w:cs="Times New Roman"/>
          </w:rPr>
          <m:t xml:space="preserve"> х 117</m:t>
        </m:r>
        <m:r>
          <m:rPr>
            <m:sty m:val="p"/>
          </m:rPr>
          <w:rPr>
            <w:rFonts w:ascii="Cambria Math" w:hAnsi="Cambria Math" w:cs="Times New Roman"/>
          </w:rPr>
          <m:t>кПа</m:t>
        </m:r>
      </m:oMath>
    </w:p>
    <w:p w14:paraId="3C124ADD"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Після стерилізації банки розвантажують з автоклавних сіток за допомогою автоматичного пристрою (Л.2, поз.12 ), передаються на лінію оформлення готової продукції і складське зберігання.</w:t>
      </w:r>
    </w:p>
    <w:p w14:paraId="24CEE451" w14:textId="77777777" w:rsidR="002D59E3" w:rsidRPr="002D59E3" w:rsidRDefault="002D59E3" w:rsidP="000A007C">
      <w:pPr>
        <w:spacing w:line="360" w:lineRule="auto"/>
        <w:jc w:val="both"/>
        <w:rPr>
          <w:lang w:val="uk" w:eastAsia="ja-JP"/>
        </w:rPr>
      </w:pPr>
    </w:p>
    <w:p w14:paraId="3019BDB6" w14:textId="77777777" w:rsidR="002D59E3" w:rsidRPr="002D59E3" w:rsidRDefault="002D59E3" w:rsidP="000A007C">
      <w:pPr>
        <w:spacing w:line="360" w:lineRule="auto"/>
        <w:jc w:val="both"/>
        <w:rPr>
          <w:rFonts w:ascii="Times New Roman" w:hAnsi="Times New Roman" w:cs="Times New Roman"/>
          <w:b/>
          <w:bCs/>
          <w:lang w:val="uk" w:eastAsia="ja-JP"/>
        </w:rPr>
      </w:pPr>
      <w:r w:rsidRPr="002D59E3">
        <w:rPr>
          <w:rFonts w:ascii="Times New Roman" w:hAnsi="Times New Roman" w:cs="Times New Roman"/>
          <w:b/>
          <w:bCs/>
          <w:lang w:val="uk" w:eastAsia="ja-JP"/>
        </w:rPr>
        <w:t>Підготовка допоміжних матеріалів</w:t>
      </w:r>
    </w:p>
    <w:p w14:paraId="668FB121" w14:textId="77777777" w:rsidR="002D59E3" w:rsidRPr="002D59E3" w:rsidRDefault="002D59E3" w:rsidP="000A007C">
      <w:pPr>
        <w:spacing w:line="360" w:lineRule="auto"/>
        <w:jc w:val="both"/>
        <w:rPr>
          <w:rFonts w:ascii="Times New Roman" w:hAnsi="Times New Roman" w:cs="Times New Roman"/>
          <w:lang w:eastAsia="ja-JP"/>
        </w:rPr>
      </w:pPr>
      <w:r w:rsidRPr="002D59E3">
        <w:rPr>
          <w:rFonts w:ascii="Times New Roman" w:hAnsi="Times New Roman" w:cs="Times New Roman"/>
          <w:lang w:val="uk" w:eastAsia="ja-JP"/>
        </w:rPr>
        <w:tab/>
        <w:t xml:space="preserve">Ксиліт зважують на вагах (Л.2, поз.36 ) і мішкоперекидачем (Л.2, поз.37 ) подають на просіювання. Просіюють на просіювачі (Л.2, поз.38 ) через сито з отворами діаметром 2 мм і для уловлювання металевих домішок пропускають через магнітні сепаратори, </w:t>
      </w:r>
      <w:r w:rsidRPr="002D59E3">
        <w:rPr>
          <w:rFonts w:ascii="Times New Roman" w:hAnsi="Times New Roman" w:cs="Times New Roman"/>
          <w:lang w:eastAsia="en-US"/>
        </w:rPr>
        <w:t xml:space="preserve">після чого насосом для сипучих (поз. 25) подають для  </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приготування</w:t>
      </w:r>
      <w:r w:rsidRPr="002D59E3">
        <w:rPr>
          <w:rFonts w:ascii="Times New Roman" w:hAnsi="Times New Roman" w:cs="Times New Roman"/>
          <w:spacing w:val="-1"/>
          <w:lang w:eastAsia="en-US"/>
        </w:rPr>
        <w:t xml:space="preserve"> </w:t>
      </w:r>
      <w:r w:rsidRPr="002D59E3">
        <w:rPr>
          <w:rFonts w:ascii="Times New Roman" w:hAnsi="Times New Roman" w:cs="Times New Roman"/>
          <w:lang w:eastAsia="en-US"/>
        </w:rPr>
        <w:t>сиропу(поз.26),</w:t>
      </w:r>
      <w:r w:rsidRPr="002D59E3">
        <w:rPr>
          <w:rFonts w:ascii="Times New Roman" w:hAnsi="Times New Roman" w:cs="Times New Roman"/>
          <w:spacing w:val="-2"/>
          <w:lang w:eastAsia="en-US"/>
        </w:rPr>
        <w:t xml:space="preserve"> </w:t>
      </w:r>
      <w:r w:rsidRPr="002D59E3">
        <w:rPr>
          <w:rFonts w:ascii="Times New Roman" w:hAnsi="Times New Roman" w:cs="Times New Roman"/>
          <w:lang w:eastAsia="en-US"/>
        </w:rPr>
        <w:t>вiдповiдно до рецептури.</w:t>
      </w:r>
    </w:p>
    <w:p w14:paraId="318B19CD" w14:textId="77777777" w:rsidR="002D59E3" w:rsidRPr="002D59E3" w:rsidRDefault="002D59E3" w:rsidP="000A007C">
      <w:pPr>
        <w:spacing w:line="360" w:lineRule="auto"/>
        <w:ind w:firstLine="708"/>
        <w:jc w:val="both"/>
        <w:rPr>
          <w:rFonts w:ascii="Times New Roman" w:hAnsi="Times New Roman" w:cs="Times New Roman"/>
          <w:lang w:val="uk" w:eastAsia="ja-JP"/>
        </w:rPr>
      </w:pPr>
      <w:r w:rsidRPr="002D59E3">
        <w:rPr>
          <w:rFonts w:ascii="Times New Roman" w:hAnsi="Times New Roman" w:cs="Times New Roman"/>
          <w:lang w:val="uk" w:eastAsia="ja-JP"/>
        </w:rPr>
        <w:lastRenderedPageBreak/>
        <w:t>Підготовлену мелену крицю просіюють через сито з отворами діаметром 1,0-1.5 мм.</w:t>
      </w:r>
    </w:p>
    <w:p w14:paraId="4069AD02" w14:textId="77777777" w:rsidR="002D59E3" w:rsidRPr="002D59E3" w:rsidRDefault="002D59E3" w:rsidP="000A007C">
      <w:pPr>
        <w:spacing w:line="360" w:lineRule="auto"/>
        <w:ind w:firstLine="708"/>
        <w:jc w:val="both"/>
        <w:rPr>
          <w:rFonts w:ascii="Times New Roman" w:hAnsi="Times New Roman" w:cs="Times New Roman"/>
          <w:lang w:val="uk" w:eastAsia="ja-JP"/>
        </w:rPr>
      </w:pPr>
    </w:p>
    <w:p w14:paraId="311EEFE8" w14:textId="77777777" w:rsidR="002D59E3" w:rsidRPr="002D59E3" w:rsidRDefault="002D59E3" w:rsidP="000A007C">
      <w:pPr>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2.5. Схема техніко-хімічного та мікробіологічного контролю виробництва</w:t>
      </w:r>
    </w:p>
    <w:p w14:paraId="0AE66A61" w14:textId="77777777" w:rsidR="002D59E3" w:rsidRPr="002D59E3" w:rsidRDefault="002D59E3" w:rsidP="000A007C">
      <w:pPr>
        <w:jc w:val="both"/>
        <w:rPr>
          <w:rFonts w:ascii="Times New Roman" w:eastAsia="MS Mincho" w:hAnsi="Times New Roman" w:cs="Times New Roman"/>
          <w:b/>
          <w:lang w:eastAsia="ru-RU"/>
        </w:rPr>
      </w:pPr>
    </w:p>
    <w:p w14:paraId="448BCF93" w14:textId="77777777" w:rsidR="002D59E3" w:rsidRPr="002D59E3" w:rsidRDefault="002D59E3" w:rsidP="000A007C">
      <w:pPr>
        <w:jc w:val="both"/>
        <w:rPr>
          <w:rFonts w:ascii="Times New Roman" w:eastAsia="MS Mincho" w:hAnsi="Times New Roman" w:cs="Times New Roman"/>
          <w:b/>
          <w:lang w:eastAsia="ru-RU"/>
        </w:rPr>
      </w:pPr>
    </w:p>
    <w:p w14:paraId="42A7070E"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Цей контроль на виробництві здійснюється працівниками лабораторій, змінними технологами і  майстрами, а також іншими спеціалістами підприємства, які відповідають за якість готової продукції.</w:t>
      </w:r>
    </w:p>
    <w:p w14:paraId="1CC676F6"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      Періодичність, види і місце контролю представлені в таблиці  2.3. </w:t>
      </w:r>
    </w:p>
    <w:p w14:paraId="04CE6ACD" w14:textId="77777777" w:rsidR="002D59E3" w:rsidRPr="002D59E3" w:rsidRDefault="002D59E3" w:rsidP="000A007C">
      <w:pPr>
        <w:spacing w:line="360" w:lineRule="auto"/>
        <w:jc w:val="both"/>
        <w:rPr>
          <w:rFonts w:ascii="Times New Roman" w:eastAsia="MS Mincho" w:hAnsi="Times New Roman" w:cs="Times New Roman"/>
          <w:lang w:eastAsia="ru-RU"/>
        </w:rPr>
      </w:pPr>
    </w:p>
    <w:p w14:paraId="7DE3ED1F" w14:textId="77777777" w:rsidR="002D59E3" w:rsidRPr="002D59E3" w:rsidRDefault="002D59E3" w:rsidP="000A007C">
      <w:pPr>
        <w:ind w:firstLine="567"/>
        <w:jc w:val="both"/>
        <w:rPr>
          <w:rFonts w:ascii="Times New Roman" w:eastAsia="MS Mincho" w:hAnsi="Times New Roman" w:cs="Times New Roman"/>
          <w:b/>
          <w:lang w:eastAsia="ru-RU"/>
        </w:rPr>
      </w:pPr>
      <w:r w:rsidRPr="002D59E3">
        <w:rPr>
          <w:rFonts w:ascii="Times New Roman" w:eastAsia="MS Mincho" w:hAnsi="Times New Roman" w:cs="Times New Roman"/>
          <w:b/>
          <w:lang w:eastAsia="ru-RU"/>
        </w:rPr>
        <w:t>Таблиця 2.3 - Схема техніко-хімічного   і мікробіологічного контролю виробництва</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2520"/>
        <w:gridCol w:w="2160"/>
      </w:tblGrid>
      <w:tr w:rsidR="002D59E3" w:rsidRPr="002D59E3" w14:paraId="0DFC015E" w14:textId="77777777" w:rsidTr="00AF7411">
        <w:trPr>
          <w:tblHeader/>
        </w:trPr>
        <w:tc>
          <w:tcPr>
            <w:tcW w:w="2340" w:type="dxa"/>
          </w:tcPr>
          <w:p w14:paraId="2C0CB66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Контролююча </w:t>
            </w:r>
          </w:p>
          <w:p w14:paraId="7EBD3AF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операція</w:t>
            </w:r>
          </w:p>
        </w:tc>
        <w:tc>
          <w:tcPr>
            <w:tcW w:w="2700" w:type="dxa"/>
          </w:tcPr>
          <w:p w14:paraId="3C8B26F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Контролюємий</w:t>
            </w:r>
          </w:p>
          <w:p w14:paraId="4163801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показник</w:t>
            </w:r>
          </w:p>
        </w:tc>
        <w:tc>
          <w:tcPr>
            <w:tcW w:w="2520" w:type="dxa"/>
          </w:tcPr>
          <w:p w14:paraId="2134E2F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Метод контролю</w:t>
            </w:r>
          </w:p>
        </w:tc>
        <w:tc>
          <w:tcPr>
            <w:tcW w:w="2160" w:type="dxa"/>
          </w:tcPr>
          <w:p w14:paraId="04F31E6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Періодичність</w:t>
            </w:r>
          </w:p>
          <w:p w14:paraId="7DE3247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контролю</w:t>
            </w:r>
          </w:p>
        </w:tc>
      </w:tr>
      <w:tr w:rsidR="002D59E3" w:rsidRPr="002D59E3" w14:paraId="0586D69A" w14:textId="77777777" w:rsidTr="00AF7411">
        <w:tc>
          <w:tcPr>
            <w:tcW w:w="2340" w:type="dxa"/>
          </w:tcPr>
          <w:p w14:paraId="17CD35E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1.Вхідний контроль сировини і матеріалів</w:t>
            </w:r>
          </w:p>
        </w:tc>
        <w:tc>
          <w:tcPr>
            <w:tcW w:w="2700" w:type="dxa"/>
          </w:tcPr>
          <w:p w14:paraId="3699FF6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Відповідно ДСТУ 24297-80</w:t>
            </w:r>
          </w:p>
        </w:tc>
        <w:tc>
          <w:tcPr>
            <w:tcW w:w="2520" w:type="dxa"/>
          </w:tcPr>
          <w:p w14:paraId="4CE8623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  технічний</w:t>
            </w:r>
          </w:p>
        </w:tc>
        <w:tc>
          <w:tcPr>
            <w:tcW w:w="2160" w:type="dxa"/>
          </w:tcPr>
          <w:p w14:paraId="0A0BE61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Кожна партія</w:t>
            </w:r>
          </w:p>
        </w:tc>
      </w:tr>
      <w:tr w:rsidR="002D59E3" w:rsidRPr="002D59E3" w14:paraId="675CEFB6" w14:textId="77777777" w:rsidTr="00AF7411">
        <w:tc>
          <w:tcPr>
            <w:tcW w:w="2340" w:type="dxa"/>
          </w:tcPr>
          <w:p w14:paraId="20E3880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2.Зберігання сировини</w:t>
            </w:r>
          </w:p>
        </w:tc>
        <w:tc>
          <w:tcPr>
            <w:tcW w:w="2700" w:type="dxa"/>
          </w:tcPr>
          <w:p w14:paraId="53E6ED6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1.Якість сировини</w:t>
            </w:r>
          </w:p>
          <w:p w14:paraId="5D2D84D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 Режим зберігання</w:t>
            </w:r>
          </w:p>
        </w:tc>
        <w:tc>
          <w:tcPr>
            <w:tcW w:w="2520" w:type="dxa"/>
          </w:tcPr>
          <w:p w14:paraId="364E2DC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Органолептичний, технічний, мікробіологічний </w:t>
            </w:r>
          </w:p>
        </w:tc>
        <w:tc>
          <w:tcPr>
            <w:tcW w:w="2160" w:type="dxa"/>
          </w:tcPr>
          <w:p w14:paraId="704021C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Кожна партія</w:t>
            </w:r>
          </w:p>
        </w:tc>
      </w:tr>
      <w:tr w:rsidR="002D59E3" w:rsidRPr="002D59E3" w14:paraId="20608AB8" w14:textId="77777777" w:rsidTr="00AF7411">
        <w:tc>
          <w:tcPr>
            <w:tcW w:w="2340" w:type="dxa"/>
          </w:tcPr>
          <w:p w14:paraId="7365154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3.Калібрування</w:t>
            </w:r>
          </w:p>
        </w:tc>
        <w:tc>
          <w:tcPr>
            <w:tcW w:w="2700" w:type="dxa"/>
          </w:tcPr>
          <w:p w14:paraId="07EDF77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Якість калібрування</w:t>
            </w:r>
          </w:p>
        </w:tc>
        <w:tc>
          <w:tcPr>
            <w:tcW w:w="2520" w:type="dxa"/>
          </w:tcPr>
          <w:p w14:paraId="4F3AA22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w:t>
            </w:r>
          </w:p>
        </w:tc>
        <w:tc>
          <w:tcPr>
            <w:tcW w:w="2160" w:type="dxa"/>
          </w:tcPr>
          <w:p w14:paraId="176BDF4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год.</w:t>
            </w:r>
          </w:p>
        </w:tc>
      </w:tr>
      <w:tr w:rsidR="002D59E3" w:rsidRPr="002D59E3" w14:paraId="434DBB00" w14:textId="77777777" w:rsidTr="00AF7411">
        <w:tc>
          <w:tcPr>
            <w:tcW w:w="2340" w:type="dxa"/>
          </w:tcPr>
          <w:p w14:paraId="32B680F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4. Миття </w:t>
            </w:r>
          </w:p>
        </w:tc>
        <w:tc>
          <w:tcPr>
            <w:tcW w:w="2700" w:type="dxa"/>
          </w:tcPr>
          <w:p w14:paraId="1E7E98E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1.Якість миття</w:t>
            </w:r>
          </w:p>
          <w:p w14:paraId="79BD154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2.Заміна води</w:t>
            </w:r>
          </w:p>
          <w:p w14:paraId="65E667E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3.Мікрообсеменіння</w:t>
            </w:r>
          </w:p>
        </w:tc>
        <w:tc>
          <w:tcPr>
            <w:tcW w:w="2520" w:type="dxa"/>
          </w:tcPr>
          <w:p w14:paraId="532D401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 технічний, мікробіологічний</w:t>
            </w:r>
          </w:p>
        </w:tc>
        <w:tc>
          <w:tcPr>
            <w:tcW w:w="2160" w:type="dxa"/>
          </w:tcPr>
          <w:p w14:paraId="0A019D0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годину</w:t>
            </w:r>
          </w:p>
          <w:p w14:paraId="7AF134F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зміну</w:t>
            </w:r>
          </w:p>
          <w:p w14:paraId="1289960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зміну</w:t>
            </w:r>
          </w:p>
        </w:tc>
      </w:tr>
      <w:tr w:rsidR="002D59E3" w:rsidRPr="002D59E3" w14:paraId="170C828E" w14:textId="77777777" w:rsidTr="00AF7411">
        <w:tc>
          <w:tcPr>
            <w:tcW w:w="2340" w:type="dxa"/>
          </w:tcPr>
          <w:p w14:paraId="180BBFC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5.Інспекція</w:t>
            </w:r>
          </w:p>
        </w:tc>
        <w:tc>
          <w:tcPr>
            <w:tcW w:w="2700" w:type="dxa"/>
          </w:tcPr>
          <w:p w14:paraId="15C8E16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1.Якість інспекції</w:t>
            </w:r>
          </w:p>
          <w:p w14:paraId="567CEBE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2.Відсоток відходу</w:t>
            </w:r>
          </w:p>
        </w:tc>
        <w:tc>
          <w:tcPr>
            <w:tcW w:w="2520" w:type="dxa"/>
          </w:tcPr>
          <w:p w14:paraId="1173374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Органолептичний, технічний </w:t>
            </w:r>
          </w:p>
        </w:tc>
        <w:tc>
          <w:tcPr>
            <w:tcW w:w="2160" w:type="dxa"/>
          </w:tcPr>
          <w:p w14:paraId="0C1BFB9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год.</w:t>
            </w:r>
          </w:p>
          <w:p w14:paraId="288F285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зміну</w:t>
            </w:r>
          </w:p>
        </w:tc>
      </w:tr>
      <w:tr w:rsidR="002D59E3" w:rsidRPr="002D59E3" w14:paraId="721F5651" w14:textId="77777777" w:rsidTr="00AF7411">
        <w:tc>
          <w:tcPr>
            <w:tcW w:w="2340" w:type="dxa"/>
          </w:tcPr>
          <w:p w14:paraId="55F9445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6.Видалення зерняткових</w:t>
            </w:r>
          </w:p>
        </w:tc>
        <w:tc>
          <w:tcPr>
            <w:tcW w:w="2700" w:type="dxa"/>
          </w:tcPr>
          <w:p w14:paraId="56BFDE1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Процент відходів, якість видалення</w:t>
            </w:r>
          </w:p>
        </w:tc>
        <w:tc>
          <w:tcPr>
            <w:tcW w:w="2520" w:type="dxa"/>
          </w:tcPr>
          <w:p w14:paraId="19B8682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p w14:paraId="527FAE4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органолептичний </w:t>
            </w:r>
          </w:p>
        </w:tc>
        <w:tc>
          <w:tcPr>
            <w:tcW w:w="2160" w:type="dxa"/>
          </w:tcPr>
          <w:p w14:paraId="074DB00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4 рази за зміну</w:t>
            </w:r>
          </w:p>
          <w:p w14:paraId="4A6725B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у зміну</w:t>
            </w:r>
          </w:p>
        </w:tc>
      </w:tr>
      <w:tr w:rsidR="002D59E3" w:rsidRPr="002D59E3" w14:paraId="15605704" w14:textId="77777777" w:rsidTr="00AF7411">
        <w:tc>
          <w:tcPr>
            <w:tcW w:w="2340" w:type="dxa"/>
          </w:tcPr>
          <w:p w14:paraId="373F440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7.Обрізання кінців та нарізання на четвертинки</w:t>
            </w:r>
          </w:p>
        </w:tc>
        <w:tc>
          <w:tcPr>
            <w:tcW w:w="2700" w:type="dxa"/>
          </w:tcPr>
          <w:p w14:paraId="1121C23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1.Якість нарізання 2.Феродомішки</w:t>
            </w:r>
          </w:p>
        </w:tc>
        <w:tc>
          <w:tcPr>
            <w:tcW w:w="2520" w:type="dxa"/>
          </w:tcPr>
          <w:p w14:paraId="5725AE7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w:t>
            </w:r>
          </w:p>
          <w:p w14:paraId="5BA32BA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tc>
        <w:tc>
          <w:tcPr>
            <w:tcW w:w="2160" w:type="dxa"/>
          </w:tcPr>
          <w:p w14:paraId="1DCE7B6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годину</w:t>
            </w:r>
          </w:p>
        </w:tc>
      </w:tr>
      <w:tr w:rsidR="002D59E3" w:rsidRPr="002D59E3" w14:paraId="41ABD385" w14:textId="77777777" w:rsidTr="00AF7411">
        <w:tc>
          <w:tcPr>
            <w:tcW w:w="2340" w:type="dxa"/>
          </w:tcPr>
          <w:p w14:paraId="2BF6E3F6"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8.Подрібнення</w:t>
            </w:r>
          </w:p>
        </w:tc>
        <w:tc>
          <w:tcPr>
            <w:tcW w:w="2700" w:type="dxa"/>
          </w:tcPr>
          <w:p w14:paraId="39940DF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Якість подрібнення</w:t>
            </w:r>
          </w:p>
        </w:tc>
        <w:tc>
          <w:tcPr>
            <w:tcW w:w="2520" w:type="dxa"/>
          </w:tcPr>
          <w:p w14:paraId="7FE9708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w:t>
            </w:r>
          </w:p>
        </w:tc>
        <w:tc>
          <w:tcPr>
            <w:tcW w:w="2160" w:type="dxa"/>
          </w:tcPr>
          <w:p w14:paraId="398F188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годину</w:t>
            </w:r>
          </w:p>
        </w:tc>
      </w:tr>
      <w:tr w:rsidR="002D59E3" w:rsidRPr="002D59E3" w14:paraId="31E8F21B" w14:textId="77777777" w:rsidTr="00AF7411">
        <w:tc>
          <w:tcPr>
            <w:tcW w:w="2340" w:type="dxa"/>
          </w:tcPr>
          <w:p w14:paraId="77DE7A2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9.Розварювання </w:t>
            </w:r>
          </w:p>
        </w:tc>
        <w:tc>
          <w:tcPr>
            <w:tcW w:w="2700" w:type="dxa"/>
          </w:tcPr>
          <w:p w14:paraId="2D01B03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Тиск пари</w:t>
            </w:r>
          </w:p>
          <w:p w14:paraId="34D1294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Консистенція</w:t>
            </w:r>
          </w:p>
        </w:tc>
        <w:tc>
          <w:tcPr>
            <w:tcW w:w="2520" w:type="dxa"/>
          </w:tcPr>
          <w:p w14:paraId="5729950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p w14:paraId="71483B7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w:t>
            </w:r>
          </w:p>
        </w:tc>
        <w:tc>
          <w:tcPr>
            <w:tcW w:w="2160" w:type="dxa"/>
          </w:tcPr>
          <w:p w14:paraId="7B1EF87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3 раз за годину</w:t>
            </w:r>
          </w:p>
          <w:p w14:paraId="6E2F916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3 раз за годину</w:t>
            </w:r>
          </w:p>
        </w:tc>
      </w:tr>
      <w:tr w:rsidR="002D59E3" w:rsidRPr="002D59E3" w14:paraId="225ED451" w14:textId="77777777" w:rsidTr="00AF7411">
        <w:tc>
          <w:tcPr>
            <w:tcW w:w="2340" w:type="dxa"/>
          </w:tcPr>
          <w:p w14:paraId="509CD4B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10.Змішування</w:t>
            </w:r>
          </w:p>
        </w:tc>
        <w:tc>
          <w:tcPr>
            <w:tcW w:w="2700" w:type="dxa"/>
          </w:tcPr>
          <w:p w14:paraId="2B9A5C2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Режим </w:t>
            </w:r>
          </w:p>
        </w:tc>
        <w:tc>
          <w:tcPr>
            <w:tcW w:w="2520" w:type="dxa"/>
          </w:tcPr>
          <w:p w14:paraId="5BCF44C6"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Технічний </w:t>
            </w:r>
          </w:p>
        </w:tc>
        <w:tc>
          <w:tcPr>
            <w:tcW w:w="2160" w:type="dxa"/>
          </w:tcPr>
          <w:p w14:paraId="398E47A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Безперервно </w:t>
            </w:r>
          </w:p>
        </w:tc>
      </w:tr>
      <w:tr w:rsidR="002D59E3" w:rsidRPr="002D59E3" w14:paraId="50EB45D1" w14:textId="77777777" w:rsidTr="00AF7411">
        <w:tc>
          <w:tcPr>
            <w:tcW w:w="2340" w:type="dxa"/>
          </w:tcPr>
          <w:p w14:paraId="2B03DF5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11.Змішування компонентів</w:t>
            </w:r>
          </w:p>
        </w:tc>
        <w:tc>
          <w:tcPr>
            <w:tcW w:w="2700" w:type="dxa"/>
          </w:tcPr>
          <w:p w14:paraId="4E9B39F6"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1.Маса нетто</w:t>
            </w:r>
          </w:p>
          <w:p w14:paraId="340B5EC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2.Масова частка сухих речовин</w:t>
            </w:r>
          </w:p>
        </w:tc>
        <w:tc>
          <w:tcPr>
            <w:tcW w:w="2520" w:type="dxa"/>
          </w:tcPr>
          <w:p w14:paraId="3340761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p w14:paraId="4AFE990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Технічний </w:t>
            </w:r>
          </w:p>
        </w:tc>
        <w:tc>
          <w:tcPr>
            <w:tcW w:w="2160" w:type="dxa"/>
          </w:tcPr>
          <w:p w14:paraId="2442AC5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Безперервно </w:t>
            </w:r>
          </w:p>
          <w:p w14:paraId="2CDA61E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Безперервно </w:t>
            </w:r>
          </w:p>
        </w:tc>
      </w:tr>
      <w:tr w:rsidR="002D59E3" w:rsidRPr="002D59E3" w14:paraId="34E0295E" w14:textId="77777777" w:rsidTr="00AF7411">
        <w:tc>
          <w:tcPr>
            <w:tcW w:w="2340" w:type="dxa"/>
          </w:tcPr>
          <w:p w14:paraId="6CE24DC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12.Деаерація</w:t>
            </w:r>
          </w:p>
        </w:tc>
        <w:tc>
          <w:tcPr>
            <w:tcW w:w="2700" w:type="dxa"/>
          </w:tcPr>
          <w:p w14:paraId="40CE7F8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Режим деаерації</w:t>
            </w:r>
          </w:p>
        </w:tc>
        <w:tc>
          <w:tcPr>
            <w:tcW w:w="2520" w:type="dxa"/>
          </w:tcPr>
          <w:p w14:paraId="4CFEDC0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tc>
        <w:tc>
          <w:tcPr>
            <w:tcW w:w="2160" w:type="dxa"/>
          </w:tcPr>
          <w:p w14:paraId="684B895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Безперервно</w:t>
            </w:r>
          </w:p>
        </w:tc>
      </w:tr>
      <w:tr w:rsidR="002D59E3" w:rsidRPr="002D59E3" w14:paraId="170C5D39" w14:textId="77777777" w:rsidTr="00AF7411">
        <w:tc>
          <w:tcPr>
            <w:tcW w:w="2340" w:type="dxa"/>
          </w:tcPr>
          <w:p w14:paraId="169FCA6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lastRenderedPageBreak/>
              <w:t>13.Підігрівання</w:t>
            </w:r>
          </w:p>
        </w:tc>
        <w:tc>
          <w:tcPr>
            <w:tcW w:w="2700" w:type="dxa"/>
          </w:tcPr>
          <w:p w14:paraId="0B2571D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Режим підігрівання</w:t>
            </w:r>
          </w:p>
        </w:tc>
        <w:tc>
          <w:tcPr>
            <w:tcW w:w="2520" w:type="dxa"/>
          </w:tcPr>
          <w:p w14:paraId="368C3DF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tc>
        <w:tc>
          <w:tcPr>
            <w:tcW w:w="2160" w:type="dxa"/>
          </w:tcPr>
          <w:p w14:paraId="3D30DFF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Безперервно</w:t>
            </w:r>
          </w:p>
        </w:tc>
      </w:tr>
      <w:tr w:rsidR="002D59E3" w:rsidRPr="002D59E3" w14:paraId="1A2EED2E" w14:textId="77777777" w:rsidTr="00AF7411">
        <w:tc>
          <w:tcPr>
            <w:tcW w:w="2340" w:type="dxa"/>
          </w:tcPr>
          <w:p w14:paraId="5061156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14.Зберігання ксиліту</w:t>
            </w:r>
          </w:p>
        </w:tc>
        <w:tc>
          <w:tcPr>
            <w:tcW w:w="2700" w:type="dxa"/>
          </w:tcPr>
          <w:p w14:paraId="377F8F2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Відповідно до вимог ГОСТ та ТУ</w:t>
            </w:r>
          </w:p>
        </w:tc>
        <w:tc>
          <w:tcPr>
            <w:tcW w:w="2520" w:type="dxa"/>
          </w:tcPr>
          <w:p w14:paraId="33A47B0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 технічний</w:t>
            </w:r>
          </w:p>
        </w:tc>
        <w:tc>
          <w:tcPr>
            <w:tcW w:w="2160" w:type="dxa"/>
          </w:tcPr>
          <w:p w14:paraId="480F9E0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Кожна партія</w:t>
            </w:r>
          </w:p>
        </w:tc>
      </w:tr>
      <w:tr w:rsidR="002D59E3" w:rsidRPr="002D59E3" w14:paraId="502980F4" w14:textId="77777777" w:rsidTr="00AF7411">
        <w:tc>
          <w:tcPr>
            <w:tcW w:w="2340" w:type="dxa"/>
          </w:tcPr>
          <w:p w14:paraId="154DC7B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15.Просіювання ксиліту</w:t>
            </w:r>
          </w:p>
        </w:tc>
        <w:tc>
          <w:tcPr>
            <w:tcW w:w="2700" w:type="dxa"/>
          </w:tcPr>
          <w:p w14:paraId="63F4892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Якість просіювання</w:t>
            </w:r>
          </w:p>
        </w:tc>
        <w:tc>
          <w:tcPr>
            <w:tcW w:w="2520" w:type="dxa"/>
          </w:tcPr>
          <w:p w14:paraId="373F9CA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 хімічний</w:t>
            </w:r>
          </w:p>
        </w:tc>
        <w:tc>
          <w:tcPr>
            <w:tcW w:w="2160" w:type="dxa"/>
          </w:tcPr>
          <w:p w14:paraId="1E697E9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Кожна партія</w:t>
            </w:r>
          </w:p>
        </w:tc>
      </w:tr>
      <w:tr w:rsidR="002D59E3" w:rsidRPr="002D59E3" w14:paraId="74912E72" w14:textId="77777777" w:rsidTr="00AF7411">
        <w:tc>
          <w:tcPr>
            <w:tcW w:w="2340" w:type="dxa"/>
          </w:tcPr>
          <w:p w14:paraId="6344E94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16..Приготування ксилітного сиропу</w:t>
            </w:r>
          </w:p>
        </w:tc>
        <w:tc>
          <w:tcPr>
            <w:tcW w:w="2700" w:type="dxa"/>
          </w:tcPr>
          <w:p w14:paraId="65B6446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Масова частка розчинних сухих речовин</w:t>
            </w:r>
          </w:p>
          <w:p w14:paraId="1C6BD83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Якість соку, сиропу </w:t>
            </w:r>
          </w:p>
        </w:tc>
        <w:tc>
          <w:tcPr>
            <w:tcW w:w="2520" w:type="dxa"/>
          </w:tcPr>
          <w:p w14:paraId="7051E4C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 технічний</w:t>
            </w:r>
          </w:p>
        </w:tc>
        <w:tc>
          <w:tcPr>
            <w:tcW w:w="2160" w:type="dxa"/>
          </w:tcPr>
          <w:p w14:paraId="10C1C43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Кожне варіння</w:t>
            </w:r>
          </w:p>
        </w:tc>
      </w:tr>
      <w:tr w:rsidR="002D59E3" w:rsidRPr="002D59E3" w14:paraId="20C587B1" w14:textId="77777777" w:rsidTr="00AF7411">
        <w:tc>
          <w:tcPr>
            <w:tcW w:w="2340" w:type="dxa"/>
          </w:tcPr>
          <w:p w14:paraId="00AFBBA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17.Фасування</w:t>
            </w:r>
          </w:p>
        </w:tc>
        <w:tc>
          <w:tcPr>
            <w:tcW w:w="2700" w:type="dxa"/>
          </w:tcPr>
          <w:p w14:paraId="70BEF9C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Режим фасування</w:t>
            </w:r>
          </w:p>
          <w:p w14:paraId="6980B6F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Маса нетто</w:t>
            </w:r>
          </w:p>
          <w:p w14:paraId="09F7C9D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Мікрообсіменіння</w:t>
            </w:r>
          </w:p>
        </w:tc>
        <w:tc>
          <w:tcPr>
            <w:tcW w:w="2520" w:type="dxa"/>
          </w:tcPr>
          <w:p w14:paraId="02063796"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Технічний </w:t>
            </w:r>
          </w:p>
          <w:p w14:paraId="438F351B" w14:textId="77777777" w:rsidR="002D59E3" w:rsidRPr="002D59E3" w:rsidRDefault="002D59E3" w:rsidP="000A007C">
            <w:pPr>
              <w:jc w:val="both"/>
              <w:rPr>
                <w:rFonts w:ascii="Times New Roman" w:hAnsi="Times New Roman" w:cs="Times New Roman"/>
                <w:lang w:eastAsia="ru-RU"/>
              </w:rPr>
            </w:pPr>
          </w:p>
          <w:p w14:paraId="67F52ED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Мікробіологічний</w:t>
            </w:r>
          </w:p>
        </w:tc>
        <w:tc>
          <w:tcPr>
            <w:tcW w:w="2160" w:type="dxa"/>
          </w:tcPr>
          <w:p w14:paraId="4411E8E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Безперервно</w:t>
            </w:r>
          </w:p>
          <w:p w14:paraId="7E200196" w14:textId="77777777" w:rsidR="002D59E3" w:rsidRPr="002D59E3" w:rsidRDefault="002D59E3" w:rsidP="000A007C">
            <w:pPr>
              <w:jc w:val="both"/>
              <w:rPr>
                <w:rFonts w:ascii="Times New Roman" w:hAnsi="Times New Roman" w:cs="Times New Roman"/>
                <w:lang w:eastAsia="ru-RU"/>
              </w:rPr>
            </w:pPr>
          </w:p>
          <w:p w14:paraId="2CE9CF6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1 раз за зміну </w:t>
            </w:r>
          </w:p>
        </w:tc>
      </w:tr>
      <w:tr w:rsidR="002D59E3" w:rsidRPr="002D59E3" w14:paraId="176C12D9" w14:textId="77777777" w:rsidTr="00AF7411">
        <w:tc>
          <w:tcPr>
            <w:tcW w:w="2340" w:type="dxa"/>
          </w:tcPr>
          <w:p w14:paraId="54F367C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18 .Закупорювання</w:t>
            </w:r>
          </w:p>
        </w:tc>
        <w:tc>
          <w:tcPr>
            <w:tcW w:w="2700" w:type="dxa"/>
          </w:tcPr>
          <w:p w14:paraId="18E0BB9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Якість кришок</w:t>
            </w:r>
          </w:p>
          <w:p w14:paraId="0088A31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Якість закупорювання</w:t>
            </w:r>
          </w:p>
          <w:p w14:paraId="14E45A2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Міцність закупорювання</w:t>
            </w:r>
          </w:p>
        </w:tc>
        <w:tc>
          <w:tcPr>
            <w:tcW w:w="2520" w:type="dxa"/>
          </w:tcPr>
          <w:p w14:paraId="1764677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Візуальний</w:t>
            </w:r>
          </w:p>
          <w:p w14:paraId="01E2DE0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w:t>
            </w:r>
          </w:p>
          <w:p w14:paraId="776D33F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tc>
        <w:tc>
          <w:tcPr>
            <w:tcW w:w="2160" w:type="dxa"/>
          </w:tcPr>
          <w:p w14:paraId="336F2C0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Безперервно</w:t>
            </w:r>
          </w:p>
          <w:p w14:paraId="4AF94F5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зміну</w:t>
            </w:r>
          </w:p>
          <w:p w14:paraId="59651F3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Безперервно</w:t>
            </w:r>
          </w:p>
        </w:tc>
      </w:tr>
      <w:tr w:rsidR="002D59E3" w:rsidRPr="002D59E3" w14:paraId="043F23A4" w14:textId="77777777" w:rsidTr="00AF7411">
        <w:tc>
          <w:tcPr>
            <w:tcW w:w="2340" w:type="dxa"/>
          </w:tcPr>
          <w:p w14:paraId="281BBE5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19.Стерилізація і охолодження</w:t>
            </w:r>
          </w:p>
        </w:tc>
        <w:tc>
          <w:tcPr>
            <w:tcW w:w="2700" w:type="dxa"/>
          </w:tcPr>
          <w:p w14:paraId="4B61C93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Режим стерилізації і охолодження</w:t>
            </w:r>
          </w:p>
        </w:tc>
        <w:tc>
          <w:tcPr>
            <w:tcW w:w="2520" w:type="dxa"/>
          </w:tcPr>
          <w:p w14:paraId="017183B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tc>
        <w:tc>
          <w:tcPr>
            <w:tcW w:w="2160" w:type="dxa"/>
          </w:tcPr>
          <w:p w14:paraId="7AD6246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Безперервно</w:t>
            </w:r>
          </w:p>
        </w:tc>
      </w:tr>
      <w:tr w:rsidR="002D59E3" w:rsidRPr="002D59E3" w14:paraId="132FDED9" w14:textId="77777777" w:rsidTr="00AF7411">
        <w:tc>
          <w:tcPr>
            <w:tcW w:w="2340" w:type="dxa"/>
          </w:tcPr>
          <w:p w14:paraId="05470DA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20. Контроль тари</w:t>
            </w:r>
          </w:p>
        </w:tc>
        <w:tc>
          <w:tcPr>
            <w:tcW w:w="2700" w:type="dxa"/>
          </w:tcPr>
          <w:p w14:paraId="11E315D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Санітарний стан</w:t>
            </w:r>
          </w:p>
          <w:p w14:paraId="4FCA652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Відповідність ГОСТ </w:t>
            </w:r>
          </w:p>
        </w:tc>
        <w:tc>
          <w:tcPr>
            <w:tcW w:w="2520" w:type="dxa"/>
          </w:tcPr>
          <w:p w14:paraId="22964C0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w:t>
            </w:r>
          </w:p>
          <w:p w14:paraId="7AF056E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p w14:paraId="7141CC8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Мікробіологічний</w:t>
            </w:r>
          </w:p>
        </w:tc>
        <w:tc>
          <w:tcPr>
            <w:tcW w:w="2160" w:type="dxa"/>
          </w:tcPr>
          <w:p w14:paraId="044F57E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2-3 р. за год.</w:t>
            </w:r>
          </w:p>
          <w:p w14:paraId="72EB966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1-2 р. за зміну</w:t>
            </w:r>
          </w:p>
          <w:p w14:paraId="52F4C4D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 раз за зміну</w:t>
            </w:r>
          </w:p>
        </w:tc>
      </w:tr>
      <w:tr w:rsidR="002D59E3" w:rsidRPr="002D59E3" w14:paraId="193FE1E3" w14:textId="77777777" w:rsidTr="00AF7411">
        <w:tc>
          <w:tcPr>
            <w:tcW w:w="2340" w:type="dxa"/>
          </w:tcPr>
          <w:p w14:paraId="2E84D88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21. Приймальний контроль готової продукції</w:t>
            </w:r>
          </w:p>
        </w:tc>
        <w:tc>
          <w:tcPr>
            <w:tcW w:w="2700" w:type="dxa"/>
          </w:tcPr>
          <w:p w14:paraId="3973F85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Відповідність ГОСТ</w:t>
            </w:r>
          </w:p>
        </w:tc>
        <w:tc>
          <w:tcPr>
            <w:tcW w:w="2520" w:type="dxa"/>
          </w:tcPr>
          <w:p w14:paraId="310A925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Органолептичний</w:t>
            </w:r>
          </w:p>
          <w:p w14:paraId="7D9C2B8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p w14:paraId="6B3ECEC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Хімічний</w:t>
            </w:r>
          </w:p>
        </w:tc>
        <w:tc>
          <w:tcPr>
            <w:tcW w:w="2160" w:type="dxa"/>
          </w:tcPr>
          <w:p w14:paraId="638FA87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Кожна партія</w:t>
            </w:r>
          </w:p>
        </w:tc>
      </w:tr>
      <w:tr w:rsidR="002D59E3" w:rsidRPr="002D59E3" w14:paraId="2422EFA2" w14:textId="77777777" w:rsidTr="00AF7411">
        <w:tc>
          <w:tcPr>
            <w:tcW w:w="2340" w:type="dxa"/>
          </w:tcPr>
          <w:p w14:paraId="42C97B76"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 Зберігання на складі готової продукції</w:t>
            </w:r>
          </w:p>
        </w:tc>
        <w:tc>
          <w:tcPr>
            <w:tcW w:w="2700" w:type="dxa"/>
          </w:tcPr>
          <w:p w14:paraId="469227F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Умови зберігання</w:t>
            </w:r>
          </w:p>
        </w:tc>
        <w:tc>
          <w:tcPr>
            <w:tcW w:w="2520" w:type="dxa"/>
          </w:tcPr>
          <w:p w14:paraId="7014479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Технічний</w:t>
            </w:r>
          </w:p>
        </w:tc>
        <w:tc>
          <w:tcPr>
            <w:tcW w:w="2160" w:type="dxa"/>
          </w:tcPr>
          <w:p w14:paraId="550B0DF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Безперервно</w:t>
            </w:r>
          </w:p>
        </w:tc>
      </w:tr>
    </w:tbl>
    <w:p w14:paraId="6B4FD0D9" w14:textId="77777777" w:rsidR="002D59E3" w:rsidRPr="002D59E3" w:rsidRDefault="002D59E3" w:rsidP="000A007C">
      <w:pPr>
        <w:jc w:val="both"/>
        <w:rPr>
          <w:rFonts w:ascii="Times New Roman" w:eastAsia="MS Mincho" w:hAnsi="Times New Roman" w:cs="Times New Roman"/>
          <w:lang w:eastAsia="ru-RU"/>
        </w:rPr>
      </w:pPr>
    </w:p>
    <w:p w14:paraId="700BFB1B" w14:textId="77777777" w:rsidR="002D59E3" w:rsidRPr="002D59E3" w:rsidRDefault="002D59E3" w:rsidP="000A007C">
      <w:pPr>
        <w:jc w:val="both"/>
        <w:rPr>
          <w:rFonts w:ascii="Times New Roman" w:eastAsia="MS Mincho" w:hAnsi="Times New Roman" w:cs="Times New Roman"/>
          <w:b/>
          <w:lang w:eastAsia="ru-RU"/>
        </w:rPr>
      </w:pPr>
    </w:p>
    <w:p w14:paraId="16AD38C4" w14:textId="77777777" w:rsidR="002D59E3" w:rsidRPr="002D59E3" w:rsidRDefault="002D59E3" w:rsidP="000A007C">
      <w:pPr>
        <w:ind w:left="1273" w:firstLine="851"/>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2.6.Утилізація   відходів   виробництва</w:t>
      </w:r>
    </w:p>
    <w:p w14:paraId="0E6777B8" w14:textId="77777777" w:rsidR="002D59E3" w:rsidRPr="002D59E3" w:rsidRDefault="002D59E3" w:rsidP="000A007C">
      <w:pPr>
        <w:ind w:left="1273" w:firstLine="851"/>
        <w:jc w:val="both"/>
        <w:rPr>
          <w:rFonts w:ascii="Times New Roman" w:eastAsia="MS Mincho" w:hAnsi="Times New Roman" w:cs="Times New Roman"/>
          <w:b/>
          <w:bCs/>
          <w:lang w:eastAsia="ru-RU"/>
        </w:rPr>
      </w:pPr>
    </w:p>
    <w:p w14:paraId="32689062"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При переробці сировини в консервному виробництві утворюються різноманітні відходи: зіпсована або некондиційна сировина за формою і розміром. Ці відходи можна зменшити. Велике значення має правильний підбір сортів плодів для різних видів переробки. Відходи, які утворюються, можуть бути використані для отримання насіння, сухого пектину і пектинового концентрату, харчових барвників, органічних добрив, на корм худобі та інші  цілі.  Раціональне використання відходів консервного виробництва підвищує економічну ефективність переробки плодів і овочів.</w:t>
      </w:r>
    </w:p>
    <w:p w14:paraId="7077BE77" w14:textId="77777777" w:rsidR="002D59E3" w:rsidRPr="002D59E3" w:rsidRDefault="002D59E3" w:rsidP="000A007C">
      <w:pPr>
        <w:spacing w:line="360" w:lineRule="auto"/>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lastRenderedPageBreak/>
        <w:t xml:space="preserve">      Більшість відходів, які виникають при переробці овочів, мають цінний хімічний склад і можуть використовуватися для виробництва харчової і технічної продукції.</w:t>
      </w:r>
    </w:p>
    <w:p w14:paraId="3CD2C448"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eastAsia="MS Mincho" w:hAnsi="Times New Roman" w:cs="Times New Roman"/>
          <w:lang w:eastAsia="ru-RU"/>
        </w:rPr>
        <w:t xml:space="preserve">     </w:t>
      </w:r>
      <w:r w:rsidRPr="002D59E3">
        <w:rPr>
          <w:rFonts w:ascii="Times New Roman" w:hAnsi="Times New Roman" w:cs="Times New Roman"/>
          <w:lang w:val="uk" w:eastAsia="ja-JP"/>
        </w:rPr>
        <w:t>При переробці фруктової сировини на різних технологічних процесах виробництва, особливо при підготовці плодів, утворюється значна кількість відходів, які характеризуються цінним хімічним та харчовим складом і більша частина яких може використовуватись для одержання вторинних продуктів.</w:t>
      </w:r>
    </w:p>
    <w:p w14:paraId="7CC0CB1B"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Сировина, що надходить на переробку використовується в середньому на 75-90%. Плодів відходи можна використовувати як високоякісний продукт для годівлі худоби, а також в якості добрив. Найбільш раціональним напрямком використання відходів консервного виробництва є комплекс переробки сировини.</w:t>
      </w:r>
    </w:p>
    <w:p w14:paraId="0B3CB98E"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При переробці яблук утворюється значна кількість відходів, які характеризуються цінним хімічним і харчовим складом.</w:t>
      </w:r>
    </w:p>
    <w:p w14:paraId="33A7420C"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Хімічний склад яблучних відходів, %: сухі речовини - 21-23, у тому числі: 4-5 загальних цукрів, 1,5-2,4 пектинових речовин, 0,5 мінеральних речовин, 5 клітковини, 0,2-0,4 органічних кислот. Це свідчить, що відходи містять значну кількість пектину, цукрів, органічних кислот.</w:t>
      </w:r>
    </w:p>
    <w:p w14:paraId="329D8873"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Яблучні відходи можуть бути використаними для одержання пектину, низькосортного пюре, спирту, оцту, екстрактів, харчового порошку; для добування насіння і одержання з нього олії; для кормових відходів як високоякісний корм.</w:t>
      </w:r>
    </w:p>
    <w:p w14:paraId="60885F32"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Найпростіший спосіб використання відходів є безпосереднє згодовування тваринам. Така форма використання відходів найбільш вигідна і дешева для підприємництва. У відходах міститься великий вміст клітковини і їх доцільно використовувати для приготування кормових сумішей.</w:t>
      </w:r>
    </w:p>
    <w:p w14:paraId="6AB8DC93"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У запроектованому цеху передбачено наступну утилізацію відходів.</w:t>
      </w:r>
    </w:p>
    <w:p w14:paraId="50F2E452"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При виробництві компоту яблучного під час миття, інспектування сировини некондиційні плоди візками транспортуються із виробничого цеху.</w:t>
      </w:r>
    </w:p>
    <w:p w14:paraId="112DED5E"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lastRenderedPageBreak/>
        <w:tab/>
        <w:t>При виробництві консервів «Обуелене з яблук з ксилітом” відходами є зерняткова камера і некондиційна сировина, отримана під час інспекції, нарізання яблук. Ці відходи із цеху видаляються скребковим транспортером.</w:t>
      </w:r>
    </w:p>
    <w:p w14:paraId="29F7DEE1"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Відходи отримані при розварюванні і протиранні яблук, на лініях виробництва пюре скребковим транспортером видаляються із цеху і елеватором надходить у бункер (Л.2, поз.32 ).</w:t>
      </w:r>
    </w:p>
    <w:p w14:paraId="252E2C44" w14:textId="77777777" w:rsidR="002D59E3" w:rsidRPr="002D59E3" w:rsidRDefault="002D59E3" w:rsidP="000A007C">
      <w:pPr>
        <w:spacing w:line="360" w:lineRule="auto"/>
        <w:jc w:val="both"/>
        <w:rPr>
          <w:rFonts w:ascii="Times New Roman" w:hAnsi="Times New Roman" w:cs="Times New Roman"/>
          <w:lang w:val="uk" w:eastAsia="ja-JP"/>
        </w:rPr>
      </w:pPr>
      <w:r w:rsidRPr="002D59E3">
        <w:rPr>
          <w:rFonts w:ascii="Times New Roman" w:hAnsi="Times New Roman" w:cs="Times New Roman"/>
          <w:lang w:val="uk" w:eastAsia="ja-JP"/>
        </w:rPr>
        <w:tab/>
        <w:t>Усі види відходів, отриманих у сировинному відділенні і виробничому цеху, із бункерів (Л.2, поз.32) та візків автотранспортом відвантажуються у підсобні господарства, розташовані поблизу переробного підприємства і використовуються для годівлі худоби або як добриво для полів.</w:t>
      </w:r>
    </w:p>
    <w:p w14:paraId="7764EDF6" w14:textId="77777777" w:rsidR="002D59E3" w:rsidRPr="002D59E3" w:rsidRDefault="002D59E3" w:rsidP="000A007C">
      <w:pPr>
        <w:spacing w:line="360" w:lineRule="auto"/>
        <w:jc w:val="both"/>
        <w:rPr>
          <w:rFonts w:ascii="Times New Roman" w:hAnsi="Times New Roman" w:cs="Times New Roman"/>
          <w:lang w:val="uk" w:eastAsia="ja-JP"/>
        </w:rPr>
      </w:pPr>
    </w:p>
    <w:p w14:paraId="7609FE95" w14:textId="77777777" w:rsidR="002D59E3" w:rsidRPr="002D59E3" w:rsidRDefault="002D59E3" w:rsidP="000A007C">
      <w:pPr>
        <w:spacing w:line="360" w:lineRule="auto"/>
        <w:ind w:firstLine="993"/>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 xml:space="preserve">2.7. Нормативно-технічна документація на готову продукцію </w:t>
      </w:r>
    </w:p>
    <w:p w14:paraId="7878A305" w14:textId="77777777" w:rsidR="002D59E3" w:rsidRPr="002D59E3" w:rsidRDefault="002D59E3" w:rsidP="000A007C">
      <w:pPr>
        <w:spacing w:line="360" w:lineRule="auto"/>
        <w:jc w:val="both"/>
        <w:rPr>
          <w:rFonts w:ascii="Times New Roman" w:eastAsia="MS Mincho" w:hAnsi="Times New Roman" w:cs="Times New Roman"/>
          <w:b/>
          <w:lang w:eastAsia="ru-RU"/>
        </w:rPr>
      </w:pPr>
    </w:p>
    <w:p w14:paraId="4712F1A0"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За своїми органолептичними показниками консерви “Компот яблучний з ксилітом” та “Обуелене з яблук з ксилітом” повинні відповідати вимогам ДСТУ 3660-97 “Консерви фруктові для дієтичного харчування”[13]. За органолептичними показниками консерви повинні володіти властивостями вихідної сировини.</w:t>
      </w:r>
    </w:p>
    <w:p w14:paraId="3CCC55E0"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ab/>
        <w:t>Фізико-хімічні показники готових консервів наведені в таблицях 2.4 та 2.5  (фруктові консерви).</w:t>
      </w:r>
    </w:p>
    <w:p w14:paraId="0607488C" w14:textId="77777777" w:rsidR="002D59E3" w:rsidRPr="002D59E3" w:rsidRDefault="002D59E3" w:rsidP="000A007C">
      <w:pPr>
        <w:spacing w:line="360" w:lineRule="auto"/>
        <w:jc w:val="both"/>
        <w:rPr>
          <w:rFonts w:ascii="Times New Roman" w:hAnsi="Times New Roman" w:cs="Times New Roman"/>
          <w:lang w:eastAsia="ru-RU"/>
        </w:rPr>
      </w:pPr>
    </w:p>
    <w:p w14:paraId="6076D1FD" w14:textId="77777777" w:rsidR="002D59E3" w:rsidRPr="002D59E3" w:rsidRDefault="002D59E3" w:rsidP="000A007C">
      <w:pPr>
        <w:spacing w:line="360" w:lineRule="auto"/>
        <w:ind w:firstLine="709"/>
        <w:jc w:val="both"/>
        <w:rPr>
          <w:rFonts w:ascii="Times New Roman" w:hAnsi="Times New Roman" w:cs="Times New Roman"/>
          <w:b/>
          <w:bCs/>
          <w:lang w:eastAsia="ru-RU"/>
        </w:rPr>
      </w:pPr>
      <w:r w:rsidRPr="002D59E3">
        <w:rPr>
          <w:rFonts w:ascii="Times New Roman" w:hAnsi="Times New Roman" w:cs="Times New Roman"/>
          <w:b/>
          <w:bCs/>
          <w:lang w:eastAsia="ru-RU"/>
        </w:rPr>
        <w:t>Таблиця 2.4 - Фізико-хімічні показники фруктових консервів</w:t>
      </w:r>
    </w:p>
    <w:p w14:paraId="4962BA6A" w14:textId="77777777" w:rsidR="002D59E3" w:rsidRPr="002D59E3" w:rsidRDefault="002D59E3" w:rsidP="000A007C">
      <w:pPr>
        <w:spacing w:line="360" w:lineRule="auto"/>
        <w:ind w:firstLine="709"/>
        <w:jc w:val="both"/>
        <w:rPr>
          <w:rFonts w:ascii="Times New Roman" w:hAnsi="Times New Roman" w:cs="Times New Roman"/>
          <w:b/>
          <w:bCs/>
          <w:lang w:eastAsia="ru-RU"/>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5"/>
        <w:gridCol w:w="1806"/>
        <w:gridCol w:w="1806"/>
        <w:gridCol w:w="1806"/>
        <w:gridCol w:w="1806"/>
      </w:tblGrid>
      <w:tr w:rsidR="002D59E3" w:rsidRPr="002D59E3" w14:paraId="021B2CEF" w14:textId="77777777" w:rsidTr="00AF7411">
        <w:trPr>
          <w:cantSplit/>
          <w:trHeight w:val="126"/>
          <w:jc w:val="center"/>
        </w:trPr>
        <w:tc>
          <w:tcPr>
            <w:tcW w:w="1805" w:type="dxa"/>
            <w:vMerge w:val="restart"/>
            <w:tcMar>
              <w:top w:w="100" w:type="dxa"/>
              <w:left w:w="100" w:type="dxa"/>
              <w:bottom w:w="100" w:type="dxa"/>
              <w:right w:w="100" w:type="dxa"/>
            </w:tcMar>
          </w:tcPr>
          <w:p w14:paraId="6B9656BD"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Найменування консервів</w:t>
            </w:r>
          </w:p>
        </w:tc>
        <w:tc>
          <w:tcPr>
            <w:tcW w:w="1805" w:type="dxa"/>
            <w:vMerge w:val="restart"/>
            <w:tcMar>
              <w:top w:w="100" w:type="dxa"/>
              <w:left w:w="100" w:type="dxa"/>
              <w:bottom w:w="100" w:type="dxa"/>
              <w:right w:w="100" w:type="dxa"/>
            </w:tcMar>
          </w:tcPr>
          <w:p w14:paraId="018A6F86"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Маса плодів до маси готового продукту, % не менше</w:t>
            </w:r>
          </w:p>
        </w:tc>
        <w:tc>
          <w:tcPr>
            <w:tcW w:w="3610" w:type="dxa"/>
            <w:gridSpan w:val="2"/>
            <w:tcMar>
              <w:top w:w="100" w:type="dxa"/>
              <w:left w:w="100" w:type="dxa"/>
              <w:bottom w:w="100" w:type="dxa"/>
              <w:right w:w="100" w:type="dxa"/>
            </w:tcMar>
          </w:tcPr>
          <w:p w14:paraId="36E519A8"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Вміст, %</w:t>
            </w:r>
          </w:p>
        </w:tc>
        <w:tc>
          <w:tcPr>
            <w:tcW w:w="1805" w:type="dxa"/>
            <w:vMerge w:val="restart"/>
            <w:tcMar>
              <w:top w:w="100" w:type="dxa"/>
              <w:left w:w="100" w:type="dxa"/>
              <w:bottom w:w="100" w:type="dxa"/>
              <w:right w:w="100" w:type="dxa"/>
            </w:tcMar>
          </w:tcPr>
          <w:p w14:paraId="0E1621CB"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Загальна кислотність,%, не більше</w:t>
            </w:r>
          </w:p>
        </w:tc>
      </w:tr>
      <w:tr w:rsidR="002D59E3" w:rsidRPr="002D59E3" w14:paraId="289BAA82" w14:textId="77777777" w:rsidTr="00AF7411">
        <w:trPr>
          <w:trHeight w:val="531"/>
          <w:jc w:val="center"/>
        </w:trPr>
        <w:tc>
          <w:tcPr>
            <w:tcW w:w="1805" w:type="dxa"/>
            <w:vMerge/>
            <w:tcMar>
              <w:top w:w="100" w:type="dxa"/>
              <w:left w:w="100" w:type="dxa"/>
              <w:bottom w:w="100" w:type="dxa"/>
              <w:right w:w="100" w:type="dxa"/>
            </w:tcMar>
          </w:tcPr>
          <w:p w14:paraId="67978B8A" w14:textId="77777777" w:rsidR="002D59E3" w:rsidRPr="002D59E3" w:rsidRDefault="002D59E3" w:rsidP="000A007C">
            <w:pPr>
              <w:widowControl w:val="0"/>
              <w:jc w:val="both"/>
              <w:rPr>
                <w:rFonts w:ascii="Times New Roman" w:hAnsi="Times New Roman" w:cs="Times New Roman"/>
                <w:lang w:eastAsia="ru-RU"/>
              </w:rPr>
            </w:pPr>
          </w:p>
        </w:tc>
        <w:tc>
          <w:tcPr>
            <w:tcW w:w="1805" w:type="dxa"/>
            <w:vMerge/>
            <w:tcMar>
              <w:top w:w="100" w:type="dxa"/>
              <w:left w:w="100" w:type="dxa"/>
              <w:bottom w:w="100" w:type="dxa"/>
              <w:right w:w="100" w:type="dxa"/>
            </w:tcMar>
          </w:tcPr>
          <w:p w14:paraId="3BD10840" w14:textId="77777777" w:rsidR="002D59E3" w:rsidRPr="002D59E3" w:rsidRDefault="002D59E3" w:rsidP="000A007C">
            <w:pPr>
              <w:widowControl w:val="0"/>
              <w:jc w:val="both"/>
              <w:rPr>
                <w:rFonts w:ascii="Times New Roman" w:hAnsi="Times New Roman" w:cs="Times New Roman"/>
                <w:lang w:eastAsia="ru-RU"/>
              </w:rPr>
            </w:pPr>
          </w:p>
        </w:tc>
        <w:tc>
          <w:tcPr>
            <w:tcW w:w="1805" w:type="dxa"/>
            <w:tcMar>
              <w:top w:w="100" w:type="dxa"/>
              <w:left w:w="100" w:type="dxa"/>
              <w:bottom w:w="100" w:type="dxa"/>
              <w:right w:w="100" w:type="dxa"/>
            </w:tcMar>
          </w:tcPr>
          <w:p w14:paraId="5D3644EF"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сухих речовин, не менше</w:t>
            </w:r>
          </w:p>
        </w:tc>
        <w:tc>
          <w:tcPr>
            <w:tcW w:w="1805" w:type="dxa"/>
            <w:tcMar>
              <w:top w:w="100" w:type="dxa"/>
              <w:left w:w="100" w:type="dxa"/>
              <w:bottom w:w="100" w:type="dxa"/>
              <w:right w:w="100" w:type="dxa"/>
            </w:tcMar>
          </w:tcPr>
          <w:p w14:paraId="05FF5BD2"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ксиліту, не менше</w:t>
            </w:r>
          </w:p>
        </w:tc>
        <w:tc>
          <w:tcPr>
            <w:tcW w:w="1805" w:type="dxa"/>
            <w:vMerge/>
            <w:tcMar>
              <w:top w:w="100" w:type="dxa"/>
              <w:left w:w="100" w:type="dxa"/>
              <w:bottom w:w="100" w:type="dxa"/>
              <w:right w:w="100" w:type="dxa"/>
            </w:tcMar>
          </w:tcPr>
          <w:p w14:paraId="30723658" w14:textId="77777777" w:rsidR="002D59E3" w:rsidRPr="002D59E3" w:rsidRDefault="002D59E3" w:rsidP="000A007C">
            <w:pPr>
              <w:widowControl w:val="0"/>
              <w:jc w:val="both"/>
              <w:rPr>
                <w:rFonts w:ascii="Times New Roman" w:hAnsi="Times New Roman" w:cs="Times New Roman"/>
                <w:lang w:eastAsia="ru-RU"/>
              </w:rPr>
            </w:pPr>
          </w:p>
        </w:tc>
      </w:tr>
      <w:tr w:rsidR="002D59E3" w:rsidRPr="002D59E3" w14:paraId="1020F13A" w14:textId="77777777" w:rsidTr="00AF7411">
        <w:trPr>
          <w:trHeight w:val="531"/>
          <w:jc w:val="center"/>
        </w:trPr>
        <w:tc>
          <w:tcPr>
            <w:tcW w:w="1805" w:type="dxa"/>
            <w:tcMar>
              <w:top w:w="100" w:type="dxa"/>
              <w:left w:w="100" w:type="dxa"/>
              <w:bottom w:w="100" w:type="dxa"/>
              <w:right w:w="100" w:type="dxa"/>
            </w:tcMar>
          </w:tcPr>
          <w:p w14:paraId="76E8FD36"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Компот з яблук з ксилітом</w:t>
            </w:r>
          </w:p>
        </w:tc>
        <w:tc>
          <w:tcPr>
            <w:tcW w:w="1805" w:type="dxa"/>
            <w:tcMar>
              <w:top w:w="100" w:type="dxa"/>
              <w:left w:w="100" w:type="dxa"/>
              <w:bottom w:w="100" w:type="dxa"/>
              <w:right w:w="100" w:type="dxa"/>
            </w:tcMar>
          </w:tcPr>
          <w:p w14:paraId="63470577"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55,0</w:t>
            </w:r>
          </w:p>
        </w:tc>
        <w:tc>
          <w:tcPr>
            <w:tcW w:w="1805" w:type="dxa"/>
            <w:tcMar>
              <w:top w:w="100" w:type="dxa"/>
              <w:left w:w="100" w:type="dxa"/>
              <w:bottom w:w="100" w:type="dxa"/>
              <w:right w:w="100" w:type="dxa"/>
            </w:tcMar>
          </w:tcPr>
          <w:p w14:paraId="36A98205"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14,0</w:t>
            </w:r>
          </w:p>
        </w:tc>
        <w:tc>
          <w:tcPr>
            <w:tcW w:w="1805" w:type="dxa"/>
            <w:tcMar>
              <w:top w:w="100" w:type="dxa"/>
              <w:left w:w="100" w:type="dxa"/>
              <w:bottom w:w="100" w:type="dxa"/>
              <w:right w:w="100" w:type="dxa"/>
            </w:tcMar>
          </w:tcPr>
          <w:p w14:paraId="1FEDC0DA"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8,0-9,5</w:t>
            </w:r>
          </w:p>
        </w:tc>
        <w:tc>
          <w:tcPr>
            <w:tcW w:w="1805" w:type="dxa"/>
            <w:tcMar>
              <w:top w:w="100" w:type="dxa"/>
              <w:left w:w="100" w:type="dxa"/>
              <w:bottom w:w="100" w:type="dxa"/>
              <w:right w:w="100" w:type="dxa"/>
            </w:tcMar>
          </w:tcPr>
          <w:p w14:paraId="7F0C2629"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0,3-0,9</w:t>
            </w:r>
          </w:p>
        </w:tc>
      </w:tr>
    </w:tbl>
    <w:p w14:paraId="5AD2FB23" w14:textId="77777777" w:rsidR="002D59E3" w:rsidRPr="002D59E3" w:rsidRDefault="002D59E3" w:rsidP="000A007C">
      <w:pPr>
        <w:spacing w:line="360" w:lineRule="auto"/>
        <w:ind w:firstLine="709"/>
        <w:jc w:val="both"/>
        <w:rPr>
          <w:rFonts w:ascii="Times New Roman" w:hAnsi="Times New Roman" w:cs="Times New Roman"/>
          <w:lang w:eastAsia="ru-RU"/>
        </w:rPr>
      </w:pPr>
    </w:p>
    <w:p w14:paraId="6AF948FA"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Таблиця 2.5 - Фізико-хімічні показники фруктових консервів</w:t>
      </w:r>
    </w:p>
    <w:p w14:paraId="787181CC" w14:textId="77777777" w:rsidR="002D59E3" w:rsidRPr="002D59E3" w:rsidRDefault="002D59E3" w:rsidP="000A007C">
      <w:pPr>
        <w:spacing w:line="360" w:lineRule="auto"/>
        <w:ind w:firstLine="709"/>
        <w:jc w:val="both"/>
        <w:rPr>
          <w:rFonts w:ascii="Times New Roman" w:hAnsi="Times New Roman" w:cs="Times New Roman"/>
          <w:lang w:eastAsia="ru-RU"/>
        </w:rPr>
      </w:pPr>
    </w:p>
    <w:tbl>
      <w:tblPr>
        <w:tblW w:w="9186"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53"/>
        <w:gridCol w:w="2835"/>
        <w:gridCol w:w="2736"/>
        <w:gridCol w:w="1662"/>
      </w:tblGrid>
      <w:tr w:rsidR="002D59E3" w:rsidRPr="002D59E3" w14:paraId="785D2CC7" w14:textId="77777777" w:rsidTr="00AF7411">
        <w:trPr>
          <w:trHeight w:val="480"/>
        </w:trPr>
        <w:tc>
          <w:tcPr>
            <w:tcW w:w="1953" w:type="dxa"/>
            <w:vMerge w:val="restart"/>
            <w:tcMar>
              <w:top w:w="100" w:type="dxa"/>
              <w:left w:w="100" w:type="dxa"/>
              <w:bottom w:w="100" w:type="dxa"/>
              <w:right w:w="100" w:type="dxa"/>
            </w:tcMar>
          </w:tcPr>
          <w:p w14:paraId="358D6D5D"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Найменування консервів</w:t>
            </w:r>
          </w:p>
        </w:tc>
        <w:tc>
          <w:tcPr>
            <w:tcW w:w="5571" w:type="dxa"/>
            <w:gridSpan w:val="2"/>
            <w:tcMar>
              <w:top w:w="100" w:type="dxa"/>
              <w:left w:w="100" w:type="dxa"/>
              <w:bottom w:w="100" w:type="dxa"/>
              <w:right w:w="100" w:type="dxa"/>
            </w:tcMar>
          </w:tcPr>
          <w:p w14:paraId="0DA9652D"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Вміст, %</w:t>
            </w:r>
          </w:p>
        </w:tc>
        <w:tc>
          <w:tcPr>
            <w:tcW w:w="1662" w:type="dxa"/>
            <w:vMerge w:val="restart"/>
            <w:tcMar>
              <w:top w:w="100" w:type="dxa"/>
              <w:left w:w="100" w:type="dxa"/>
              <w:bottom w:w="100" w:type="dxa"/>
              <w:right w:w="100" w:type="dxa"/>
            </w:tcMar>
          </w:tcPr>
          <w:p w14:paraId="369B2167"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Загальна кислотність,%</w:t>
            </w:r>
          </w:p>
        </w:tc>
      </w:tr>
      <w:tr w:rsidR="002D59E3" w:rsidRPr="002D59E3" w14:paraId="2CF7FC11" w14:textId="77777777" w:rsidTr="00AF7411">
        <w:trPr>
          <w:trHeight w:val="480"/>
        </w:trPr>
        <w:tc>
          <w:tcPr>
            <w:tcW w:w="1953" w:type="dxa"/>
            <w:vMerge/>
            <w:tcMar>
              <w:top w:w="100" w:type="dxa"/>
              <w:left w:w="100" w:type="dxa"/>
              <w:bottom w:w="100" w:type="dxa"/>
              <w:right w:w="100" w:type="dxa"/>
            </w:tcMar>
          </w:tcPr>
          <w:p w14:paraId="298BCF9F" w14:textId="77777777" w:rsidR="002D59E3" w:rsidRPr="002D59E3" w:rsidRDefault="002D59E3" w:rsidP="000A007C">
            <w:pPr>
              <w:widowControl w:val="0"/>
              <w:jc w:val="both"/>
              <w:rPr>
                <w:rFonts w:ascii="Times New Roman" w:hAnsi="Times New Roman" w:cs="Times New Roman"/>
                <w:lang w:eastAsia="ru-RU"/>
              </w:rPr>
            </w:pPr>
          </w:p>
        </w:tc>
        <w:tc>
          <w:tcPr>
            <w:tcW w:w="2835" w:type="dxa"/>
            <w:tcMar>
              <w:top w:w="100" w:type="dxa"/>
              <w:left w:w="100" w:type="dxa"/>
              <w:bottom w:w="100" w:type="dxa"/>
              <w:right w:w="100" w:type="dxa"/>
            </w:tcMar>
          </w:tcPr>
          <w:p w14:paraId="73A8CE04"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сухих речовин</w:t>
            </w:r>
          </w:p>
        </w:tc>
        <w:tc>
          <w:tcPr>
            <w:tcW w:w="2736" w:type="dxa"/>
            <w:tcMar>
              <w:top w:w="100" w:type="dxa"/>
              <w:left w:w="100" w:type="dxa"/>
              <w:bottom w:w="100" w:type="dxa"/>
              <w:right w:w="100" w:type="dxa"/>
            </w:tcMar>
          </w:tcPr>
          <w:p w14:paraId="2DF465B1"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ксиліту</w:t>
            </w:r>
          </w:p>
        </w:tc>
        <w:tc>
          <w:tcPr>
            <w:tcW w:w="1662" w:type="dxa"/>
            <w:vMerge/>
            <w:tcMar>
              <w:top w:w="100" w:type="dxa"/>
              <w:left w:w="100" w:type="dxa"/>
              <w:bottom w:w="100" w:type="dxa"/>
              <w:right w:w="100" w:type="dxa"/>
            </w:tcMar>
          </w:tcPr>
          <w:p w14:paraId="13EE030E" w14:textId="77777777" w:rsidR="002D59E3" w:rsidRPr="002D59E3" w:rsidRDefault="002D59E3" w:rsidP="000A007C">
            <w:pPr>
              <w:widowControl w:val="0"/>
              <w:jc w:val="both"/>
              <w:rPr>
                <w:rFonts w:ascii="Times New Roman" w:hAnsi="Times New Roman" w:cs="Times New Roman"/>
                <w:lang w:eastAsia="ru-RU"/>
              </w:rPr>
            </w:pPr>
          </w:p>
        </w:tc>
      </w:tr>
      <w:tr w:rsidR="002D59E3" w:rsidRPr="002D59E3" w14:paraId="4076D7B9" w14:textId="77777777" w:rsidTr="00AF7411">
        <w:tc>
          <w:tcPr>
            <w:tcW w:w="1953" w:type="dxa"/>
            <w:tcMar>
              <w:top w:w="100" w:type="dxa"/>
              <w:left w:w="100" w:type="dxa"/>
              <w:bottom w:w="100" w:type="dxa"/>
              <w:right w:w="100" w:type="dxa"/>
            </w:tcMar>
          </w:tcPr>
          <w:p w14:paraId="408DD2B2"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 xml:space="preserve">Обуелене </w:t>
            </w:r>
          </w:p>
        </w:tc>
        <w:tc>
          <w:tcPr>
            <w:tcW w:w="2835" w:type="dxa"/>
            <w:tcMar>
              <w:top w:w="100" w:type="dxa"/>
              <w:left w:w="100" w:type="dxa"/>
              <w:bottom w:w="100" w:type="dxa"/>
              <w:right w:w="100" w:type="dxa"/>
            </w:tcMar>
          </w:tcPr>
          <w:p w14:paraId="1BD8CB30"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13,0</w:t>
            </w:r>
          </w:p>
        </w:tc>
        <w:tc>
          <w:tcPr>
            <w:tcW w:w="2736" w:type="dxa"/>
            <w:tcMar>
              <w:top w:w="100" w:type="dxa"/>
              <w:left w:w="100" w:type="dxa"/>
              <w:bottom w:w="100" w:type="dxa"/>
              <w:right w:w="100" w:type="dxa"/>
            </w:tcMar>
          </w:tcPr>
          <w:p w14:paraId="66F79FB7"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8,0-9,5</w:t>
            </w:r>
          </w:p>
        </w:tc>
        <w:tc>
          <w:tcPr>
            <w:tcW w:w="1662" w:type="dxa"/>
            <w:tcMar>
              <w:top w:w="100" w:type="dxa"/>
              <w:left w:w="100" w:type="dxa"/>
              <w:bottom w:w="100" w:type="dxa"/>
              <w:right w:w="100" w:type="dxa"/>
            </w:tcMar>
          </w:tcPr>
          <w:p w14:paraId="44B720EC" w14:textId="77777777" w:rsidR="002D59E3" w:rsidRPr="002D59E3" w:rsidRDefault="002D59E3" w:rsidP="000A007C">
            <w:pPr>
              <w:widowControl w:val="0"/>
              <w:jc w:val="both"/>
              <w:rPr>
                <w:rFonts w:ascii="Times New Roman" w:hAnsi="Times New Roman" w:cs="Times New Roman"/>
                <w:lang w:eastAsia="ru-RU"/>
              </w:rPr>
            </w:pPr>
            <w:r w:rsidRPr="002D59E3">
              <w:rPr>
                <w:rFonts w:ascii="Times New Roman" w:hAnsi="Times New Roman" w:cs="Times New Roman"/>
                <w:lang w:eastAsia="ru-RU"/>
              </w:rPr>
              <w:t>-</w:t>
            </w:r>
          </w:p>
        </w:tc>
      </w:tr>
    </w:tbl>
    <w:p w14:paraId="2A3EB3D1" w14:textId="77777777" w:rsidR="002D59E3" w:rsidRPr="002D59E3" w:rsidRDefault="002D59E3" w:rsidP="000A007C">
      <w:pPr>
        <w:spacing w:line="360" w:lineRule="auto"/>
        <w:jc w:val="both"/>
        <w:rPr>
          <w:rFonts w:ascii="Times New Roman" w:hAnsi="Times New Roman" w:cs="Times New Roman"/>
          <w:lang w:eastAsia="ru-RU"/>
        </w:rPr>
      </w:pPr>
    </w:p>
    <w:p w14:paraId="42852A13"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ab/>
        <w:t>Вміст солей важких металів в консервах допускається не більше: міді (в перерахунку на мідь) - 5.</w:t>
      </w:r>
    </w:p>
    <w:p w14:paraId="09ABE9E1"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ab/>
        <w:t>Вміст сторонніх домішок не допускається.</w:t>
      </w:r>
    </w:p>
    <w:p w14:paraId="23382173" w14:textId="77777777" w:rsidR="002D59E3" w:rsidRPr="002D59E3" w:rsidRDefault="002D59E3" w:rsidP="000A007C">
      <w:pPr>
        <w:ind w:left="2831" w:firstLine="1"/>
        <w:jc w:val="both"/>
        <w:rPr>
          <w:rFonts w:ascii="Times New Roman" w:hAnsi="Times New Roman" w:cs="Times New Roman"/>
          <w:b/>
          <w:lang w:eastAsia="ru-RU"/>
        </w:rPr>
      </w:pPr>
      <w:r w:rsidRPr="002D59E3">
        <w:rPr>
          <w:rFonts w:ascii="Times New Roman" w:hAnsi="Times New Roman" w:cs="Times New Roman"/>
          <w:b/>
          <w:lang w:eastAsia="ru-RU"/>
        </w:rPr>
        <w:t>2.8</w:t>
      </w:r>
      <w:r w:rsidRPr="002D59E3">
        <w:rPr>
          <w:rFonts w:ascii="Times New Roman" w:hAnsi="Times New Roman" w:cs="Times New Roman"/>
          <w:b/>
          <w:lang w:val="ru-RU" w:eastAsia="ru-RU"/>
        </w:rPr>
        <w:t xml:space="preserve">. </w:t>
      </w:r>
      <w:r w:rsidRPr="002D59E3">
        <w:rPr>
          <w:rFonts w:ascii="Times New Roman" w:hAnsi="Times New Roman" w:cs="Times New Roman"/>
          <w:b/>
          <w:lang w:eastAsia="ru-RU"/>
        </w:rPr>
        <w:t>Продуктові розрахунки</w:t>
      </w:r>
    </w:p>
    <w:p w14:paraId="3B6801E8" w14:textId="77777777" w:rsidR="002D59E3" w:rsidRPr="002D59E3" w:rsidRDefault="002D59E3" w:rsidP="000A007C">
      <w:pPr>
        <w:jc w:val="both"/>
        <w:rPr>
          <w:rFonts w:ascii="Times New Roman" w:hAnsi="Times New Roman" w:cs="Times New Roman"/>
          <w:lang w:eastAsia="ru-RU"/>
        </w:rPr>
      </w:pPr>
    </w:p>
    <w:p w14:paraId="201E05EA"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Графік надходження сировини</w:t>
      </w:r>
    </w:p>
    <w:p w14:paraId="3AD59350" w14:textId="77777777" w:rsidR="002D59E3" w:rsidRPr="002D59E3" w:rsidRDefault="002D59E3" w:rsidP="000A007C">
      <w:pPr>
        <w:spacing w:line="360" w:lineRule="auto"/>
        <w:jc w:val="both"/>
        <w:rPr>
          <w:b/>
          <w:bCs/>
          <w:szCs w:val="24"/>
          <w:lang w:eastAsia="ru-RU"/>
        </w:rPr>
      </w:pPr>
    </w:p>
    <w:p w14:paraId="2E812B78" w14:textId="77777777" w:rsidR="002D59E3" w:rsidRPr="002D59E3" w:rsidRDefault="002D59E3" w:rsidP="000A007C">
      <w:pPr>
        <w:spacing w:line="360" w:lineRule="auto"/>
        <w:ind w:firstLine="360"/>
        <w:jc w:val="both"/>
        <w:rPr>
          <w:rFonts w:ascii="Times New Roman" w:hAnsi="Times New Roman" w:cs="Times New Roman"/>
          <w:b/>
          <w:bCs/>
          <w:szCs w:val="24"/>
          <w:lang w:val="ru-RU" w:eastAsia="ru-RU"/>
        </w:rPr>
      </w:pPr>
      <w:r w:rsidRPr="002D59E3">
        <w:rPr>
          <w:rFonts w:ascii="Times New Roman" w:hAnsi="Times New Roman" w:cs="Times New Roman"/>
          <w:b/>
          <w:bCs/>
          <w:szCs w:val="24"/>
          <w:lang w:eastAsia="ru-RU"/>
        </w:rPr>
        <w:t xml:space="preserve"> Графік надходження сировини наведений в таблиці 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583"/>
        <w:gridCol w:w="594"/>
        <w:gridCol w:w="606"/>
        <w:gridCol w:w="607"/>
        <w:gridCol w:w="612"/>
        <w:gridCol w:w="684"/>
        <w:gridCol w:w="624"/>
        <w:gridCol w:w="700"/>
        <w:gridCol w:w="611"/>
        <w:gridCol w:w="597"/>
        <w:gridCol w:w="607"/>
        <w:gridCol w:w="619"/>
      </w:tblGrid>
      <w:tr w:rsidR="002D59E3" w:rsidRPr="002D59E3" w14:paraId="651FD73B" w14:textId="77777777" w:rsidTr="00AF7411">
        <w:trPr>
          <w:cantSplit/>
        </w:trPr>
        <w:tc>
          <w:tcPr>
            <w:tcW w:w="1927" w:type="dxa"/>
            <w:vMerge w:val="restart"/>
          </w:tcPr>
          <w:p w14:paraId="2C6D7868"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val="ru-RU" w:eastAsia="ru-RU"/>
              </w:rPr>
              <w:t>Назва сировини</w:t>
            </w:r>
          </w:p>
        </w:tc>
        <w:tc>
          <w:tcPr>
            <w:tcW w:w="7444" w:type="dxa"/>
            <w:gridSpan w:val="12"/>
          </w:tcPr>
          <w:p w14:paraId="7EB0F123"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eastAsia="ru-RU"/>
              </w:rPr>
              <w:t>М</w:t>
            </w:r>
            <w:r w:rsidRPr="002D59E3">
              <w:rPr>
                <w:rFonts w:ascii="Times New Roman" w:hAnsi="Times New Roman" w:cs="Times New Roman"/>
                <w:lang w:val="ru-RU" w:eastAsia="ru-RU"/>
              </w:rPr>
              <w:t>ісяці</w:t>
            </w:r>
          </w:p>
        </w:tc>
      </w:tr>
      <w:tr w:rsidR="002D59E3" w:rsidRPr="002D59E3" w14:paraId="56E361F9" w14:textId="77777777" w:rsidTr="00AF7411">
        <w:trPr>
          <w:cantSplit/>
        </w:trPr>
        <w:tc>
          <w:tcPr>
            <w:tcW w:w="1927" w:type="dxa"/>
            <w:vMerge/>
          </w:tcPr>
          <w:p w14:paraId="1190D4AB" w14:textId="77777777" w:rsidR="002D59E3" w:rsidRPr="002D59E3" w:rsidRDefault="002D59E3" w:rsidP="000A007C">
            <w:pPr>
              <w:jc w:val="both"/>
              <w:rPr>
                <w:rFonts w:ascii="Times New Roman" w:hAnsi="Times New Roman" w:cs="Times New Roman"/>
                <w:lang w:val="ru-RU" w:eastAsia="ru-RU"/>
              </w:rPr>
            </w:pPr>
          </w:p>
        </w:tc>
        <w:tc>
          <w:tcPr>
            <w:tcW w:w="583" w:type="dxa"/>
          </w:tcPr>
          <w:p w14:paraId="7C3B5C9D"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val="ru-RU" w:eastAsia="ru-RU"/>
              </w:rPr>
              <w:t>І</w:t>
            </w:r>
          </w:p>
        </w:tc>
        <w:tc>
          <w:tcPr>
            <w:tcW w:w="594" w:type="dxa"/>
          </w:tcPr>
          <w:p w14:paraId="0C5CF198"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val="ru-RU" w:eastAsia="ru-RU"/>
              </w:rPr>
              <w:t>ІІ</w:t>
            </w:r>
          </w:p>
        </w:tc>
        <w:tc>
          <w:tcPr>
            <w:tcW w:w="606" w:type="dxa"/>
          </w:tcPr>
          <w:p w14:paraId="64ACFFC0"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val="ru-RU" w:eastAsia="ru-RU"/>
              </w:rPr>
              <w:t>ІІІ</w:t>
            </w:r>
          </w:p>
        </w:tc>
        <w:tc>
          <w:tcPr>
            <w:tcW w:w="607" w:type="dxa"/>
          </w:tcPr>
          <w:p w14:paraId="5BDC570B"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val="en-US" w:eastAsia="ru-RU"/>
              </w:rPr>
              <w:t>IV</w:t>
            </w:r>
          </w:p>
        </w:tc>
        <w:tc>
          <w:tcPr>
            <w:tcW w:w="612" w:type="dxa"/>
          </w:tcPr>
          <w:p w14:paraId="2F042939"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val="en-US" w:eastAsia="ru-RU"/>
              </w:rPr>
              <w:t>V</w:t>
            </w:r>
          </w:p>
        </w:tc>
        <w:tc>
          <w:tcPr>
            <w:tcW w:w="684" w:type="dxa"/>
          </w:tcPr>
          <w:p w14:paraId="4DAE3C95" w14:textId="77777777" w:rsidR="002D59E3" w:rsidRPr="002D59E3" w:rsidRDefault="002D59E3" w:rsidP="000A007C">
            <w:pPr>
              <w:jc w:val="both"/>
              <w:rPr>
                <w:rFonts w:ascii="Times New Roman" w:hAnsi="Times New Roman" w:cs="Times New Roman"/>
                <w:lang w:val="en-US" w:eastAsia="ru-RU"/>
              </w:rPr>
            </w:pPr>
            <w:r w:rsidRPr="002D59E3">
              <w:rPr>
                <w:rFonts w:ascii="Times New Roman" w:hAnsi="Times New Roman" w:cs="Times New Roman"/>
                <w:lang w:val="en-US" w:eastAsia="ru-RU"/>
              </w:rPr>
              <w:t>VI</w:t>
            </w:r>
          </w:p>
        </w:tc>
        <w:tc>
          <w:tcPr>
            <w:tcW w:w="624" w:type="dxa"/>
          </w:tcPr>
          <w:p w14:paraId="305707E8" w14:textId="77777777" w:rsidR="002D59E3" w:rsidRPr="002D59E3" w:rsidRDefault="002D59E3" w:rsidP="000A007C">
            <w:pPr>
              <w:jc w:val="both"/>
              <w:rPr>
                <w:rFonts w:ascii="Times New Roman" w:hAnsi="Times New Roman" w:cs="Times New Roman"/>
                <w:lang w:val="en-US" w:eastAsia="ru-RU"/>
              </w:rPr>
            </w:pPr>
            <w:r w:rsidRPr="002D59E3">
              <w:rPr>
                <w:rFonts w:ascii="Times New Roman" w:hAnsi="Times New Roman" w:cs="Times New Roman"/>
                <w:lang w:val="en-US" w:eastAsia="ru-RU"/>
              </w:rPr>
              <w:t>VII</w:t>
            </w:r>
          </w:p>
        </w:tc>
        <w:tc>
          <w:tcPr>
            <w:tcW w:w="700" w:type="dxa"/>
          </w:tcPr>
          <w:p w14:paraId="15D718B7" w14:textId="77777777" w:rsidR="002D59E3" w:rsidRPr="002D59E3" w:rsidRDefault="002D59E3" w:rsidP="000A007C">
            <w:pPr>
              <w:jc w:val="both"/>
              <w:rPr>
                <w:rFonts w:ascii="Times New Roman" w:hAnsi="Times New Roman" w:cs="Times New Roman"/>
                <w:lang w:val="en-US" w:eastAsia="ru-RU"/>
              </w:rPr>
            </w:pPr>
            <w:r w:rsidRPr="002D59E3">
              <w:rPr>
                <w:rFonts w:ascii="Times New Roman" w:hAnsi="Times New Roman" w:cs="Times New Roman"/>
                <w:lang w:val="en-US" w:eastAsia="ru-RU"/>
              </w:rPr>
              <w:t>VIII</w:t>
            </w:r>
          </w:p>
        </w:tc>
        <w:tc>
          <w:tcPr>
            <w:tcW w:w="611" w:type="dxa"/>
          </w:tcPr>
          <w:p w14:paraId="77DBD841" w14:textId="77777777" w:rsidR="002D59E3" w:rsidRPr="002D59E3" w:rsidRDefault="002D59E3" w:rsidP="000A007C">
            <w:pPr>
              <w:jc w:val="both"/>
              <w:rPr>
                <w:rFonts w:ascii="Times New Roman" w:hAnsi="Times New Roman" w:cs="Times New Roman"/>
                <w:lang w:val="en-US" w:eastAsia="ru-RU"/>
              </w:rPr>
            </w:pPr>
            <w:r w:rsidRPr="002D59E3">
              <w:rPr>
                <w:rFonts w:ascii="Times New Roman" w:hAnsi="Times New Roman" w:cs="Times New Roman"/>
                <w:lang w:val="en-US" w:eastAsia="ru-RU"/>
              </w:rPr>
              <w:t>IX</w:t>
            </w:r>
          </w:p>
        </w:tc>
        <w:tc>
          <w:tcPr>
            <w:tcW w:w="597" w:type="dxa"/>
          </w:tcPr>
          <w:p w14:paraId="48042329" w14:textId="77777777" w:rsidR="002D59E3" w:rsidRPr="002D59E3" w:rsidRDefault="002D59E3" w:rsidP="000A007C">
            <w:pPr>
              <w:jc w:val="both"/>
              <w:rPr>
                <w:rFonts w:ascii="Times New Roman" w:hAnsi="Times New Roman" w:cs="Times New Roman"/>
                <w:lang w:val="en-US" w:eastAsia="ru-RU"/>
              </w:rPr>
            </w:pPr>
            <w:r w:rsidRPr="002D59E3">
              <w:rPr>
                <w:rFonts w:ascii="Times New Roman" w:hAnsi="Times New Roman" w:cs="Times New Roman"/>
                <w:lang w:val="en-US" w:eastAsia="ru-RU"/>
              </w:rPr>
              <w:t>X</w:t>
            </w:r>
          </w:p>
        </w:tc>
        <w:tc>
          <w:tcPr>
            <w:tcW w:w="607" w:type="dxa"/>
          </w:tcPr>
          <w:p w14:paraId="61C5A4F3" w14:textId="77777777" w:rsidR="002D59E3" w:rsidRPr="002D59E3" w:rsidRDefault="002D59E3" w:rsidP="000A007C">
            <w:pPr>
              <w:jc w:val="both"/>
              <w:rPr>
                <w:rFonts w:ascii="Times New Roman" w:hAnsi="Times New Roman" w:cs="Times New Roman"/>
                <w:lang w:val="en-US" w:eastAsia="ru-RU"/>
              </w:rPr>
            </w:pPr>
            <w:r w:rsidRPr="002D59E3">
              <w:rPr>
                <w:rFonts w:ascii="Times New Roman" w:hAnsi="Times New Roman" w:cs="Times New Roman"/>
                <w:lang w:val="en-US" w:eastAsia="ru-RU"/>
              </w:rPr>
              <w:t>XI</w:t>
            </w:r>
          </w:p>
        </w:tc>
        <w:tc>
          <w:tcPr>
            <w:tcW w:w="619" w:type="dxa"/>
          </w:tcPr>
          <w:p w14:paraId="7655DBEF" w14:textId="77777777"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lang w:val="en-US" w:eastAsia="ru-RU"/>
              </w:rPr>
              <w:t>XII</w:t>
            </w:r>
          </w:p>
        </w:tc>
      </w:tr>
      <w:tr w:rsidR="002D59E3" w:rsidRPr="002D59E3" w14:paraId="7847296A" w14:textId="77777777" w:rsidTr="00AF7411">
        <w:trPr>
          <w:cantSplit/>
        </w:trPr>
        <w:tc>
          <w:tcPr>
            <w:tcW w:w="1927" w:type="dxa"/>
          </w:tcPr>
          <w:p w14:paraId="6C327AE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Яблука </w:t>
            </w:r>
          </w:p>
        </w:tc>
        <w:tc>
          <w:tcPr>
            <w:tcW w:w="583" w:type="dxa"/>
          </w:tcPr>
          <w:p w14:paraId="67A2BE65" w14:textId="77777777" w:rsidR="002D59E3" w:rsidRPr="002D59E3" w:rsidRDefault="002D59E3" w:rsidP="000A007C">
            <w:pPr>
              <w:ind w:hanging="163"/>
              <w:jc w:val="both"/>
              <w:rPr>
                <w:rFonts w:ascii="Times New Roman" w:hAnsi="Times New Roman" w:cs="Times New Roman"/>
                <w:lang w:eastAsia="ru-RU"/>
              </w:rPr>
            </w:pPr>
          </w:p>
        </w:tc>
        <w:tc>
          <w:tcPr>
            <w:tcW w:w="594" w:type="dxa"/>
          </w:tcPr>
          <w:p w14:paraId="696F22E6" w14:textId="77777777" w:rsidR="002D59E3" w:rsidRPr="002D59E3" w:rsidRDefault="002D59E3" w:rsidP="000A007C">
            <w:pPr>
              <w:jc w:val="both"/>
              <w:rPr>
                <w:rFonts w:ascii="Times New Roman" w:hAnsi="Times New Roman" w:cs="Times New Roman"/>
                <w:lang w:val="ru-RU" w:eastAsia="ru-RU"/>
              </w:rPr>
            </w:pPr>
          </w:p>
        </w:tc>
        <w:tc>
          <w:tcPr>
            <w:tcW w:w="606" w:type="dxa"/>
          </w:tcPr>
          <w:p w14:paraId="679AB535" w14:textId="77777777" w:rsidR="002D59E3" w:rsidRPr="002D59E3" w:rsidRDefault="002D59E3" w:rsidP="000A007C">
            <w:pPr>
              <w:jc w:val="both"/>
              <w:rPr>
                <w:rFonts w:ascii="Times New Roman" w:hAnsi="Times New Roman" w:cs="Times New Roman"/>
                <w:lang w:val="ru-RU" w:eastAsia="ru-RU"/>
              </w:rPr>
            </w:pPr>
          </w:p>
        </w:tc>
        <w:tc>
          <w:tcPr>
            <w:tcW w:w="607" w:type="dxa"/>
          </w:tcPr>
          <w:p w14:paraId="3526A26C" w14:textId="77777777" w:rsidR="002D59E3" w:rsidRPr="002D59E3" w:rsidRDefault="002D59E3" w:rsidP="000A007C">
            <w:pPr>
              <w:jc w:val="both"/>
              <w:rPr>
                <w:rFonts w:ascii="Times New Roman" w:hAnsi="Times New Roman" w:cs="Times New Roman"/>
                <w:lang w:val="en-US" w:eastAsia="ru-RU"/>
              </w:rPr>
            </w:pPr>
          </w:p>
        </w:tc>
        <w:tc>
          <w:tcPr>
            <w:tcW w:w="612" w:type="dxa"/>
          </w:tcPr>
          <w:p w14:paraId="2631DFDA" w14:textId="77777777" w:rsidR="002D59E3" w:rsidRPr="002D59E3" w:rsidRDefault="002D59E3" w:rsidP="000A007C">
            <w:pPr>
              <w:jc w:val="both"/>
              <w:rPr>
                <w:rFonts w:ascii="Times New Roman" w:hAnsi="Times New Roman" w:cs="Times New Roman"/>
                <w:lang w:val="en-US" w:eastAsia="ru-RU"/>
              </w:rPr>
            </w:pPr>
          </w:p>
        </w:tc>
        <w:tc>
          <w:tcPr>
            <w:tcW w:w="684" w:type="dxa"/>
          </w:tcPr>
          <w:p w14:paraId="62658722" w14:textId="77777777" w:rsidR="002D59E3" w:rsidRPr="002D59E3" w:rsidRDefault="002D59E3" w:rsidP="000A007C">
            <w:pPr>
              <w:jc w:val="both"/>
              <w:rPr>
                <w:rFonts w:ascii="Times New Roman" w:hAnsi="Times New Roman" w:cs="Times New Roman"/>
                <w:lang w:val="en-US" w:eastAsia="ru-RU"/>
              </w:rPr>
            </w:pPr>
          </w:p>
        </w:tc>
        <w:tc>
          <w:tcPr>
            <w:tcW w:w="624" w:type="dxa"/>
          </w:tcPr>
          <w:p w14:paraId="6BFE147E" w14:textId="77777777" w:rsidR="002D59E3" w:rsidRPr="002D59E3" w:rsidRDefault="002D59E3" w:rsidP="000A007C">
            <w:pPr>
              <w:jc w:val="both"/>
              <w:rPr>
                <w:rFonts w:ascii="Times New Roman" w:hAnsi="Times New Roman" w:cs="Times New Roman"/>
                <w:lang w:val="en-US" w:eastAsia="ru-RU"/>
              </w:rPr>
            </w:pPr>
          </w:p>
        </w:tc>
        <w:tc>
          <w:tcPr>
            <w:tcW w:w="3134" w:type="dxa"/>
            <w:gridSpan w:val="5"/>
          </w:tcPr>
          <w:p w14:paraId="0D650A41" w14:textId="77777777" w:rsidR="002D59E3" w:rsidRPr="002D59E3" w:rsidRDefault="002D59E3" w:rsidP="000A007C">
            <w:pPr>
              <w:ind w:left="120"/>
              <w:jc w:val="both"/>
              <w:rPr>
                <w:rFonts w:ascii="Times New Roman" w:hAnsi="Times New Roman" w:cs="Times New Roman"/>
                <w:lang w:val="en-US" w:eastAsia="ru-RU"/>
              </w:rPr>
            </w:pPr>
            <w:r w:rsidRPr="002D59E3">
              <w:rPr>
                <w:rFonts w:ascii="Times New Roman" w:hAnsi="Times New Roman" w:cs="Times New Roman"/>
                <w:lang w:eastAsia="ru-RU"/>
              </w:rPr>
              <w:t>17</w:t>
            </w:r>
            <w:r w:rsidRPr="002D59E3">
              <w:rPr>
                <w:rFonts w:ascii="Times New Roman" w:hAnsi="Times New Roman" w:cs="Times New Roman"/>
                <w:vertAlign w:val="superscript"/>
                <w:lang w:eastAsia="ru-RU"/>
              </w:rPr>
              <w:t>______________________</w:t>
            </w:r>
            <w:r w:rsidRPr="002D59E3">
              <w:rPr>
                <w:rFonts w:ascii="Times New Roman" w:hAnsi="Times New Roman" w:cs="Times New Roman"/>
                <w:lang w:eastAsia="ru-RU"/>
              </w:rPr>
              <w:t>9</w:t>
            </w:r>
          </w:p>
        </w:tc>
      </w:tr>
    </w:tbl>
    <w:p w14:paraId="5D0CC47D" w14:textId="77777777" w:rsidR="002D59E3" w:rsidRPr="002D59E3" w:rsidRDefault="002D59E3" w:rsidP="000A007C">
      <w:pPr>
        <w:spacing w:line="360" w:lineRule="auto"/>
        <w:jc w:val="both"/>
        <w:rPr>
          <w:bCs/>
          <w:szCs w:val="24"/>
          <w:vertAlign w:val="subscript"/>
          <w:lang w:eastAsia="ru-RU"/>
        </w:rPr>
      </w:pPr>
    </w:p>
    <w:p w14:paraId="4DDAC859" w14:textId="77777777" w:rsidR="002D59E3" w:rsidRPr="002D59E3" w:rsidRDefault="002D59E3" w:rsidP="000A007C">
      <w:pPr>
        <w:ind w:firstLine="360"/>
        <w:jc w:val="both"/>
        <w:rPr>
          <w:rFonts w:ascii="Times New Roman" w:hAnsi="Times New Roman" w:cs="Times New Roman"/>
          <w:b/>
          <w:lang w:eastAsia="ru-RU"/>
        </w:rPr>
      </w:pPr>
      <w:r w:rsidRPr="002D59E3">
        <w:rPr>
          <w:rFonts w:ascii="Times New Roman" w:hAnsi="Times New Roman" w:cs="Times New Roman"/>
          <w:b/>
          <w:lang w:eastAsia="ru-RU"/>
        </w:rPr>
        <w:t>Графік роботи цеху</w:t>
      </w:r>
    </w:p>
    <w:p w14:paraId="5D44EF79" w14:textId="77777777" w:rsidR="002D59E3" w:rsidRPr="002D59E3" w:rsidRDefault="002D59E3" w:rsidP="000A007C">
      <w:pPr>
        <w:spacing w:line="360" w:lineRule="auto"/>
        <w:ind w:left="1981" w:firstLine="851"/>
        <w:jc w:val="both"/>
        <w:rPr>
          <w:rFonts w:ascii="Times New Roman" w:hAnsi="Times New Roman" w:cs="Times New Roman"/>
          <w:b/>
          <w:bCs/>
          <w:lang w:eastAsia="ru-RU"/>
        </w:rPr>
      </w:pPr>
      <w:r w:rsidRPr="002D59E3">
        <w:rPr>
          <w:rFonts w:ascii="Times New Roman" w:hAnsi="Times New Roman" w:cs="Times New Roman"/>
          <w:b/>
          <w:bCs/>
          <w:lang w:eastAsia="ru-RU"/>
        </w:rPr>
        <w:t>Графік роботи цеху наведений в таблиці 2.8.</w:t>
      </w:r>
    </w:p>
    <w:p w14:paraId="38A3D970" w14:textId="77777777" w:rsidR="002D59E3" w:rsidRPr="002D59E3" w:rsidRDefault="002D59E3" w:rsidP="000A007C">
      <w:pPr>
        <w:spacing w:line="360" w:lineRule="auto"/>
        <w:ind w:left="565" w:firstLine="851"/>
        <w:jc w:val="both"/>
        <w:rPr>
          <w:rFonts w:ascii="Times New Roman" w:hAnsi="Times New Roman" w:cs="Times New Roman"/>
          <w:lang w:eastAsia="ru-RU"/>
        </w:rPr>
      </w:pPr>
      <w:r w:rsidRPr="002D59E3">
        <w:rPr>
          <w:rFonts w:ascii="Times New Roman" w:hAnsi="Times New Roman" w:cs="Times New Roman"/>
          <w:lang w:eastAsia="ru-RU"/>
        </w:rPr>
        <w:t>Таблиця 2.8 - Графік роботи цеху</w:t>
      </w:r>
    </w:p>
    <w:tbl>
      <w:tblPr>
        <w:tblW w:w="10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518"/>
        <w:gridCol w:w="424"/>
        <w:gridCol w:w="567"/>
        <w:gridCol w:w="596"/>
        <w:gridCol w:w="720"/>
        <w:gridCol w:w="724"/>
        <w:gridCol w:w="724"/>
        <w:gridCol w:w="11"/>
        <w:gridCol w:w="709"/>
        <w:gridCol w:w="715"/>
        <w:gridCol w:w="787"/>
        <w:gridCol w:w="763"/>
        <w:gridCol w:w="636"/>
        <w:gridCol w:w="900"/>
      </w:tblGrid>
      <w:tr w:rsidR="002D59E3" w:rsidRPr="002D59E3" w14:paraId="1DFA90C4" w14:textId="77777777" w:rsidTr="00AF7411">
        <w:trPr>
          <w:cantSplit/>
          <w:tblHeader/>
        </w:trPr>
        <w:tc>
          <w:tcPr>
            <w:tcW w:w="1349" w:type="dxa"/>
            <w:vMerge w:val="restart"/>
            <w:vAlign w:val="center"/>
          </w:tcPr>
          <w:p w14:paraId="00D9676C"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Назва консервів</w:t>
            </w:r>
          </w:p>
        </w:tc>
        <w:tc>
          <w:tcPr>
            <w:tcW w:w="7894" w:type="dxa"/>
            <w:gridSpan w:val="13"/>
            <w:vAlign w:val="center"/>
          </w:tcPr>
          <w:p w14:paraId="2F614385" w14:textId="77777777" w:rsidR="002D59E3" w:rsidRPr="002D59E3" w:rsidRDefault="002D59E3" w:rsidP="000A007C">
            <w:pPr>
              <w:keepNext/>
              <w:spacing w:before="240" w:after="60" w:line="360" w:lineRule="auto"/>
              <w:jc w:val="both"/>
              <w:outlineLvl w:val="0"/>
              <w:rPr>
                <w:rFonts w:ascii="Times New Roman" w:hAnsi="Times New Roman" w:cs="Times New Roman"/>
                <w:bCs/>
                <w:kern w:val="32"/>
                <w:lang w:eastAsia="ru-RU"/>
              </w:rPr>
            </w:pPr>
            <w:r w:rsidRPr="002D59E3">
              <w:rPr>
                <w:rFonts w:ascii="Times New Roman" w:hAnsi="Times New Roman" w:cs="Times New Roman"/>
                <w:bCs/>
                <w:kern w:val="32"/>
                <w:lang w:eastAsia="ru-RU"/>
              </w:rPr>
              <w:t>Кількість днів/змін роботи по місяцях</w:t>
            </w:r>
          </w:p>
        </w:tc>
        <w:tc>
          <w:tcPr>
            <w:tcW w:w="900" w:type="dxa"/>
          </w:tcPr>
          <w:p w14:paraId="41682261"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Разом за рік днів/</w:t>
            </w:r>
          </w:p>
          <w:p w14:paraId="52FBB925"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змін</w:t>
            </w:r>
          </w:p>
        </w:tc>
      </w:tr>
      <w:tr w:rsidR="002D59E3" w:rsidRPr="002D59E3" w14:paraId="6718CF4B" w14:textId="77777777" w:rsidTr="00AF7411">
        <w:trPr>
          <w:cantSplit/>
          <w:tblHeader/>
        </w:trPr>
        <w:tc>
          <w:tcPr>
            <w:tcW w:w="1349" w:type="dxa"/>
            <w:vMerge/>
          </w:tcPr>
          <w:p w14:paraId="30907E41" w14:textId="77777777" w:rsidR="002D59E3" w:rsidRPr="002D59E3" w:rsidRDefault="002D59E3" w:rsidP="000A007C">
            <w:pPr>
              <w:spacing w:line="360" w:lineRule="auto"/>
              <w:jc w:val="both"/>
              <w:rPr>
                <w:rFonts w:ascii="Times New Roman" w:hAnsi="Times New Roman" w:cs="Times New Roman"/>
                <w:lang w:eastAsia="ru-RU"/>
              </w:rPr>
            </w:pPr>
          </w:p>
        </w:tc>
        <w:tc>
          <w:tcPr>
            <w:tcW w:w="518" w:type="dxa"/>
            <w:vAlign w:val="center"/>
          </w:tcPr>
          <w:p w14:paraId="32484F4B"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І</w:t>
            </w:r>
          </w:p>
        </w:tc>
        <w:tc>
          <w:tcPr>
            <w:tcW w:w="424" w:type="dxa"/>
            <w:vAlign w:val="center"/>
          </w:tcPr>
          <w:p w14:paraId="1B16B542"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ІІ</w:t>
            </w:r>
          </w:p>
        </w:tc>
        <w:tc>
          <w:tcPr>
            <w:tcW w:w="567" w:type="dxa"/>
            <w:vAlign w:val="center"/>
          </w:tcPr>
          <w:p w14:paraId="5134639E" w14:textId="77777777" w:rsidR="002D59E3" w:rsidRPr="002D59E3" w:rsidRDefault="002D59E3" w:rsidP="000A007C">
            <w:pPr>
              <w:spacing w:line="360" w:lineRule="auto"/>
              <w:jc w:val="both"/>
              <w:rPr>
                <w:rFonts w:ascii="Times New Roman" w:hAnsi="Times New Roman" w:cs="Times New Roman"/>
                <w:spacing w:val="-20"/>
                <w:lang w:eastAsia="ru-RU"/>
              </w:rPr>
            </w:pPr>
            <w:r w:rsidRPr="002D59E3">
              <w:rPr>
                <w:rFonts w:ascii="Times New Roman" w:hAnsi="Times New Roman" w:cs="Times New Roman"/>
                <w:spacing w:val="-20"/>
                <w:lang w:eastAsia="ru-RU"/>
              </w:rPr>
              <w:t>ІІІ</w:t>
            </w:r>
          </w:p>
        </w:tc>
        <w:tc>
          <w:tcPr>
            <w:tcW w:w="596" w:type="dxa"/>
            <w:vAlign w:val="center"/>
          </w:tcPr>
          <w:p w14:paraId="61DE788B"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IV</w:t>
            </w:r>
          </w:p>
        </w:tc>
        <w:tc>
          <w:tcPr>
            <w:tcW w:w="720" w:type="dxa"/>
            <w:vAlign w:val="center"/>
          </w:tcPr>
          <w:p w14:paraId="2EC345AA"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V</w:t>
            </w:r>
          </w:p>
        </w:tc>
        <w:tc>
          <w:tcPr>
            <w:tcW w:w="724" w:type="dxa"/>
            <w:vAlign w:val="center"/>
          </w:tcPr>
          <w:p w14:paraId="14544415"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VI</w:t>
            </w:r>
          </w:p>
        </w:tc>
        <w:tc>
          <w:tcPr>
            <w:tcW w:w="724" w:type="dxa"/>
            <w:vAlign w:val="center"/>
          </w:tcPr>
          <w:p w14:paraId="7FC48B61"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VII</w:t>
            </w:r>
          </w:p>
        </w:tc>
        <w:tc>
          <w:tcPr>
            <w:tcW w:w="720" w:type="dxa"/>
            <w:gridSpan w:val="2"/>
            <w:vAlign w:val="center"/>
          </w:tcPr>
          <w:p w14:paraId="3223F975"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VIII</w:t>
            </w:r>
          </w:p>
        </w:tc>
        <w:tc>
          <w:tcPr>
            <w:tcW w:w="715" w:type="dxa"/>
            <w:vAlign w:val="center"/>
          </w:tcPr>
          <w:p w14:paraId="2925C2AA"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IX</w:t>
            </w:r>
          </w:p>
        </w:tc>
        <w:tc>
          <w:tcPr>
            <w:tcW w:w="787" w:type="dxa"/>
            <w:vAlign w:val="center"/>
          </w:tcPr>
          <w:p w14:paraId="28A9C056"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X</w:t>
            </w:r>
          </w:p>
        </w:tc>
        <w:tc>
          <w:tcPr>
            <w:tcW w:w="763" w:type="dxa"/>
            <w:vAlign w:val="center"/>
          </w:tcPr>
          <w:p w14:paraId="13446F26"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XI</w:t>
            </w:r>
          </w:p>
        </w:tc>
        <w:tc>
          <w:tcPr>
            <w:tcW w:w="636" w:type="dxa"/>
            <w:vAlign w:val="center"/>
          </w:tcPr>
          <w:p w14:paraId="4368B85B"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val="en-US" w:eastAsia="ru-RU"/>
              </w:rPr>
              <w:t>XII</w:t>
            </w:r>
          </w:p>
        </w:tc>
        <w:tc>
          <w:tcPr>
            <w:tcW w:w="900" w:type="dxa"/>
          </w:tcPr>
          <w:p w14:paraId="237553B3" w14:textId="77777777" w:rsidR="002D59E3" w:rsidRPr="002D59E3" w:rsidRDefault="002D59E3" w:rsidP="000A007C">
            <w:pPr>
              <w:spacing w:line="360" w:lineRule="auto"/>
              <w:jc w:val="both"/>
              <w:rPr>
                <w:rFonts w:ascii="Times New Roman" w:hAnsi="Times New Roman" w:cs="Times New Roman"/>
                <w:lang w:eastAsia="ru-RU"/>
              </w:rPr>
            </w:pPr>
          </w:p>
        </w:tc>
      </w:tr>
      <w:tr w:rsidR="002D59E3" w:rsidRPr="002D59E3" w14:paraId="2BD47777" w14:textId="77777777" w:rsidTr="00AF7411">
        <w:trPr>
          <w:cantSplit/>
        </w:trPr>
        <w:tc>
          <w:tcPr>
            <w:tcW w:w="1349" w:type="dxa"/>
          </w:tcPr>
          <w:p w14:paraId="3DD56536"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Компот із яблук з ксилітом</w:t>
            </w:r>
          </w:p>
        </w:tc>
        <w:tc>
          <w:tcPr>
            <w:tcW w:w="518" w:type="dxa"/>
            <w:vAlign w:val="center"/>
          </w:tcPr>
          <w:p w14:paraId="3E9890D9" w14:textId="77777777" w:rsidR="002D59E3" w:rsidRPr="002D59E3" w:rsidRDefault="002D59E3" w:rsidP="000A007C">
            <w:pPr>
              <w:spacing w:line="360" w:lineRule="auto"/>
              <w:ind w:left="-154" w:right="-113" w:firstLine="154"/>
              <w:jc w:val="both"/>
              <w:rPr>
                <w:rFonts w:ascii="Times New Roman" w:hAnsi="Times New Roman" w:cs="Times New Roman"/>
                <w:lang w:val="ru-RU" w:eastAsia="ru-RU"/>
              </w:rPr>
            </w:pPr>
            <w:r w:rsidRPr="002D59E3">
              <w:rPr>
                <w:rFonts w:ascii="Times New Roman" w:hAnsi="Times New Roman" w:cs="Times New Roman"/>
                <w:lang w:val="ru-RU" w:eastAsia="ru-RU"/>
              </w:rPr>
              <w:t>3--30</w:t>
            </w:r>
          </w:p>
        </w:tc>
        <w:tc>
          <w:tcPr>
            <w:tcW w:w="424" w:type="dxa"/>
            <w:vAlign w:val="center"/>
          </w:tcPr>
          <w:p w14:paraId="7DF9B290" w14:textId="77777777" w:rsidR="002D59E3" w:rsidRPr="002D59E3" w:rsidRDefault="002D59E3" w:rsidP="000A007C">
            <w:pPr>
              <w:spacing w:line="360" w:lineRule="auto"/>
              <w:jc w:val="both"/>
              <w:rPr>
                <w:rFonts w:ascii="Times New Roman" w:hAnsi="Times New Roman" w:cs="Times New Roman"/>
                <w:lang w:val="ru-RU" w:eastAsia="ru-RU"/>
              </w:rPr>
            </w:pPr>
          </w:p>
        </w:tc>
        <w:tc>
          <w:tcPr>
            <w:tcW w:w="567" w:type="dxa"/>
            <w:vAlign w:val="center"/>
          </w:tcPr>
          <w:p w14:paraId="6F44476E" w14:textId="77777777" w:rsidR="002D59E3" w:rsidRPr="002D59E3" w:rsidRDefault="002D59E3" w:rsidP="000A007C">
            <w:pPr>
              <w:spacing w:line="360" w:lineRule="auto"/>
              <w:jc w:val="both"/>
              <w:rPr>
                <w:rFonts w:ascii="Times New Roman" w:hAnsi="Times New Roman" w:cs="Times New Roman"/>
                <w:lang w:val="ru-RU" w:eastAsia="ru-RU"/>
              </w:rPr>
            </w:pPr>
          </w:p>
        </w:tc>
        <w:tc>
          <w:tcPr>
            <w:tcW w:w="596" w:type="dxa"/>
            <w:vAlign w:val="center"/>
          </w:tcPr>
          <w:p w14:paraId="29753063" w14:textId="77777777" w:rsidR="002D59E3" w:rsidRPr="002D59E3" w:rsidRDefault="002D59E3" w:rsidP="000A007C">
            <w:pPr>
              <w:spacing w:line="360" w:lineRule="auto"/>
              <w:jc w:val="both"/>
              <w:rPr>
                <w:rFonts w:ascii="Times New Roman" w:hAnsi="Times New Roman" w:cs="Times New Roman"/>
                <w:lang w:val="ru-RU" w:eastAsia="ru-RU"/>
              </w:rPr>
            </w:pPr>
          </w:p>
        </w:tc>
        <w:tc>
          <w:tcPr>
            <w:tcW w:w="720" w:type="dxa"/>
            <w:vAlign w:val="center"/>
          </w:tcPr>
          <w:p w14:paraId="0FCE0F53"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ru-RU" w:eastAsia="ru-RU"/>
              </w:rPr>
              <w:t>Р</w:t>
            </w:r>
          </w:p>
          <w:p w14:paraId="6F2E8FF5"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ru-RU" w:eastAsia="ru-RU"/>
              </w:rPr>
              <w:t>Е</w:t>
            </w:r>
          </w:p>
        </w:tc>
        <w:tc>
          <w:tcPr>
            <w:tcW w:w="724" w:type="dxa"/>
            <w:vAlign w:val="center"/>
          </w:tcPr>
          <w:p w14:paraId="68559BAB" w14:textId="77777777" w:rsidR="002D59E3" w:rsidRPr="002D59E3" w:rsidRDefault="002D59E3" w:rsidP="000A007C">
            <w:pPr>
              <w:spacing w:line="360" w:lineRule="auto"/>
              <w:jc w:val="both"/>
              <w:rPr>
                <w:rFonts w:ascii="Times New Roman" w:hAnsi="Times New Roman" w:cs="Times New Roman"/>
                <w:lang w:val="ru-RU" w:eastAsia="ru-RU"/>
              </w:rPr>
            </w:pPr>
          </w:p>
        </w:tc>
        <w:tc>
          <w:tcPr>
            <w:tcW w:w="724" w:type="dxa"/>
            <w:vAlign w:val="center"/>
          </w:tcPr>
          <w:p w14:paraId="3741DE17" w14:textId="77777777" w:rsidR="002D59E3" w:rsidRPr="002D59E3" w:rsidRDefault="002D59E3" w:rsidP="000A007C">
            <w:pPr>
              <w:spacing w:line="360" w:lineRule="auto"/>
              <w:jc w:val="both"/>
              <w:rPr>
                <w:rFonts w:ascii="Times New Roman" w:hAnsi="Times New Roman" w:cs="Times New Roman"/>
                <w:lang w:val="ru-RU" w:eastAsia="ru-RU"/>
              </w:rPr>
            </w:pPr>
          </w:p>
        </w:tc>
        <w:tc>
          <w:tcPr>
            <w:tcW w:w="3621" w:type="dxa"/>
            <w:gridSpan w:val="6"/>
            <w:vAlign w:val="center"/>
          </w:tcPr>
          <w:p w14:paraId="74F1F291"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17</w:t>
            </w:r>
            <w:r w:rsidRPr="002D59E3">
              <w:rPr>
                <w:rFonts w:ascii="Times New Roman" w:hAnsi="Times New Roman" w:cs="Times New Roman"/>
                <w:vertAlign w:val="superscript"/>
                <w:lang w:eastAsia="ru-RU"/>
              </w:rPr>
              <w:t>__________________________</w:t>
            </w:r>
            <w:r w:rsidRPr="002D59E3">
              <w:rPr>
                <w:rFonts w:ascii="Times New Roman" w:hAnsi="Times New Roman" w:cs="Times New Roman"/>
                <w:lang w:eastAsia="ru-RU"/>
              </w:rPr>
              <w:t>9- -----30</w:t>
            </w:r>
          </w:p>
          <w:p w14:paraId="00F39932" w14:textId="77777777" w:rsidR="002D59E3" w:rsidRPr="002D59E3" w:rsidRDefault="002D59E3" w:rsidP="000A007C">
            <w:pPr>
              <w:spacing w:line="360" w:lineRule="auto"/>
              <w:jc w:val="both"/>
              <w:rPr>
                <w:rFonts w:ascii="Times New Roman" w:hAnsi="Times New Roman" w:cs="Times New Roman"/>
                <w:lang w:val="en-US" w:eastAsia="ru-RU"/>
              </w:rPr>
            </w:pPr>
            <w:r w:rsidRPr="002D59E3">
              <w:rPr>
                <w:rFonts w:ascii="Times New Roman" w:hAnsi="Times New Roman" w:cs="Times New Roman"/>
                <w:lang w:eastAsia="ru-RU"/>
              </w:rPr>
              <w:t xml:space="preserve">    19</w:t>
            </w:r>
            <w:r w:rsidRPr="002D59E3">
              <w:rPr>
                <w:rFonts w:ascii="Times New Roman" w:hAnsi="Times New Roman" w:cs="Times New Roman"/>
                <w:vertAlign w:val="superscript"/>
                <w:lang w:eastAsia="ru-RU"/>
              </w:rPr>
              <w:t>________________________</w:t>
            </w:r>
            <w:r w:rsidRPr="002D59E3">
              <w:rPr>
                <w:rFonts w:ascii="Times New Roman" w:hAnsi="Times New Roman" w:cs="Times New Roman"/>
                <w:lang w:eastAsia="ru-RU"/>
              </w:rPr>
              <w:t>2</w:t>
            </w:r>
          </w:p>
        </w:tc>
        <w:tc>
          <w:tcPr>
            <w:tcW w:w="900" w:type="dxa"/>
          </w:tcPr>
          <w:p w14:paraId="1C48B1AA" w14:textId="77777777" w:rsidR="002D59E3" w:rsidRPr="002D59E3" w:rsidRDefault="002D59E3" w:rsidP="000A007C">
            <w:pPr>
              <w:spacing w:line="360" w:lineRule="auto"/>
              <w:jc w:val="both"/>
              <w:rPr>
                <w:rFonts w:ascii="Times New Roman" w:hAnsi="Times New Roman" w:cs="Times New Roman"/>
                <w:lang w:eastAsia="ru-RU"/>
              </w:rPr>
            </w:pPr>
          </w:p>
        </w:tc>
      </w:tr>
      <w:tr w:rsidR="002D59E3" w:rsidRPr="002D59E3" w14:paraId="5D3680E8" w14:textId="77777777" w:rsidTr="00AF7411">
        <w:trPr>
          <w:cantSplit/>
        </w:trPr>
        <w:tc>
          <w:tcPr>
            <w:tcW w:w="1349" w:type="dxa"/>
          </w:tcPr>
          <w:p w14:paraId="10F7D1C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Разом днів(змін)</w:t>
            </w:r>
          </w:p>
        </w:tc>
        <w:tc>
          <w:tcPr>
            <w:tcW w:w="518" w:type="dxa"/>
          </w:tcPr>
          <w:p w14:paraId="0E36C02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25/25</w:t>
            </w:r>
          </w:p>
        </w:tc>
        <w:tc>
          <w:tcPr>
            <w:tcW w:w="424" w:type="dxa"/>
          </w:tcPr>
          <w:p w14:paraId="6577657C" w14:textId="77777777" w:rsidR="002D59E3" w:rsidRPr="002D59E3" w:rsidRDefault="002D59E3" w:rsidP="000A007C">
            <w:pPr>
              <w:jc w:val="both"/>
              <w:rPr>
                <w:rFonts w:ascii="Times New Roman" w:hAnsi="Times New Roman" w:cs="Times New Roman"/>
                <w:lang w:eastAsia="ru-RU"/>
              </w:rPr>
            </w:pPr>
          </w:p>
        </w:tc>
        <w:tc>
          <w:tcPr>
            <w:tcW w:w="567" w:type="dxa"/>
          </w:tcPr>
          <w:p w14:paraId="307D3428" w14:textId="77777777" w:rsidR="002D59E3" w:rsidRPr="002D59E3" w:rsidRDefault="002D59E3" w:rsidP="000A007C">
            <w:pPr>
              <w:jc w:val="both"/>
              <w:rPr>
                <w:rFonts w:ascii="Times New Roman" w:hAnsi="Times New Roman" w:cs="Times New Roman"/>
                <w:lang w:eastAsia="ru-RU"/>
              </w:rPr>
            </w:pPr>
          </w:p>
        </w:tc>
        <w:tc>
          <w:tcPr>
            <w:tcW w:w="596" w:type="dxa"/>
          </w:tcPr>
          <w:p w14:paraId="4E46A61E" w14:textId="77777777" w:rsidR="002D59E3" w:rsidRPr="002D59E3" w:rsidRDefault="002D59E3" w:rsidP="000A007C">
            <w:pPr>
              <w:jc w:val="both"/>
              <w:rPr>
                <w:rFonts w:ascii="Times New Roman" w:hAnsi="Times New Roman" w:cs="Times New Roman"/>
                <w:lang w:eastAsia="ru-RU"/>
              </w:rPr>
            </w:pPr>
          </w:p>
        </w:tc>
        <w:tc>
          <w:tcPr>
            <w:tcW w:w="720" w:type="dxa"/>
            <w:vAlign w:val="center"/>
          </w:tcPr>
          <w:p w14:paraId="075FA099"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М</w:t>
            </w:r>
          </w:p>
        </w:tc>
        <w:tc>
          <w:tcPr>
            <w:tcW w:w="724" w:type="dxa"/>
          </w:tcPr>
          <w:p w14:paraId="7AA0BCEF" w14:textId="77777777" w:rsidR="002D59E3" w:rsidRPr="002D59E3" w:rsidRDefault="002D59E3" w:rsidP="000A007C">
            <w:pPr>
              <w:jc w:val="both"/>
              <w:rPr>
                <w:rFonts w:ascii="Times New Roman" w:hAnsi="Times New Roman" w:cs="Times New Roman"/>
                <w:lang w:eastAsia="ru-RU"/>
              </w:rPr>
            </w:pPr>
          </w:p>
        </w:tc>
        <w:tc>
          <w:tcPr>
            <w:tcW w:w="724" w:type="dxa"/>
          </w:tcPr>
          <w:p w14:paraId="037D153D" w14:textId="77777777" w:rsidR="002D59E3" w:rsidRPr="002D59E3" w:rsidRDefault="002D59E3" w:rsidP="000A007C">
            <w:pPr>
              <w:jc w:val="both"/>
              <w:rPr>
                <w:rFonts w:ascii="Times New Roman" w:hAnsi="Times New Roman" w:cs="Times New Roman"/>
                <w:lang w:eastAsia="ru-RU"/>
              </w:rPr>
            </w:pPr>
          </w:p>
        </w:tc>
        <w:tc>
          <w:tcPr>
            <w:tcW w:w="720" w:type="dxa"/>
            <w:gridSpan w:val="2"/>
          </w:tcPr>
          <w:p w14:paraId="70A474B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13/24</w:t>
            </w:r>
          </w:p>
        </w:tc>
        <w:tc>
          <w:tcPr>
            <w:tcW w:w="715" w:type="dxa"/>
          </w:tcPr>
          <w:p w14:paraId="701F5D9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26/52</w:t>
            </w:r>
          </w:p>
        </w:tc>
        <w:tc>
          <w:tcPr>
            <w:tcW w:w="787" w:type="dxa"/>
          </w:tcPr>
          <w:p w14:paraId="7E5719B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27/54</w:t>
            </w:r>
          </w:p>
        </w:tc>
        <w:tc>
          <w:tcPr>
            <w:tcW w:w="763" w:type="dxa"/>
          </w:tcPr>
          <w:p w14:paraId="6E81640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25/28</w:t>
            </w:r>
          </w:p>
        </w:tc>
        <w:tc>
          <w:tcPr>
            <w:tcW w:w="636" w:type="dxa"/>
          </w:tcPr>
          <w:p w14:paraId="74E8554F" w14:textId="77777777" w:rsidR="002D59E3" w:rsidRPr="002D59E3" w:rsidRDefault="002D59E3" w:rsidP="000A007C">
            <w:pPr>
              <w:ind w:right="-104"/>
              <w:jc w:val="both"/>
              <w:rPr>
                <w:rFonts w:ascii="Times New Roman" w:hAnsi="Times New Roman" w:cs="Times New Roman"/>
                <w:lang w:eastAsia="ru-RU"/>
              </w:rPr>
            </w:pPr>
            <w:r w:rsidRPr="002D59E3">
              <w:rPr>
                <w:rFonts w:ascii="Times New Roman" w:hAnsi="Times New Roman" w:cs="Times New Roman"/>
                <w:lang w:eastAsia="ru-RU"/>
              </w:rPr>
              <w:t>26/26</w:t>
            </w:r>
          </w:p>
        </w:tc>
        <w:tc>
          <w:tcPr>
            <w:tcW w:w="900" w:type="dxa"/>
          </w:tcPr>
          <w:p w14:paraId="101DAB0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142/209</w:t>
            </w:r>
          </w:p>
        </w:tc>
      </w:tr>
      <w:tr w:rsidR="002D59E3" w:rsidRPr="002D59E3" w14:paraId="42D28251" w14:textId="77777777" w:rsidTr="00AF7411">
        <w:trPr>
          <w:cantSplit/>
        </w:trPr>
        <w:tc>
          <w:tcPr>
            <w:tcW w:w="1349" w:type="dxa"/>
          </w:tcPr>
          <w:p w14:paraId="0EFC36ED"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lastRenderedPageBreak/>
              <w:t>Обуелене</w:t>
            </w:r>
          </w:p>
        </w:tc>
        <w:tc>
          <w:tcPr>
            <w:tcW w:w="518" w:type="dxa"/>
          </w:tcPr>
          <w:p w14:paraId="7CD3D220" w14:textId="77777777" w:rsidR="002D59E3" w:rsidRPr="002D59E3" w:rsidRDefault="002D59E3" w:rsidP="000A007C">
            <w:pPr>
              <w:jc w:val="both"/>
              <w:rPr>
                <w:rFonts w:ascii="Times New Roman" w:hAnsi="Times New Roman" w:cs="Times New Roman"/>
                <w:lang w:eastAsia="ru-RU"/>
              </w:rPr>
            </w:pPr>
          </w:p>
        </w:tc>
        <w:tc>
          <w:tcPr>
            <w:tcW w:w="424" w:type="dxa"/>
          </w:tcPr>
          <w:p w14:paraId="65310005" w14:textId="77777777" w:rsidR="002D59E3" w:rsidRPr="002D59E3" w:rsidRDefault="002D59E3" w:rsidP="000A007C">
            <w:pPr>
              <w:jc w:val="both"/>
              <w:rPr>
                <w:rFonts w:ascii="Times New Roman" w:hAnsi="Times New Roman" w:cs="Times New Roman"/>
                <w:lang w:eastAsia="ru-RU"/>
              </w:rPr>
            </w:pPr>
          </w:p>
        </w:tc>
        <w:tc>
          <w:tcPr>
            <w:tcW w:w="567" w:type="dxa"/>
          </w:tcPr>
          <w:p w14:paraId="23DABD53" w14:textId="77777777" w:rsidR="002D59E3" w:rsidRPr="002D59E3" w:rsidRDefault="002D59E3" w:rsidP="000A007C">
            <w:pPr>
              <w:jc w:val="both"/>
              <w:rPr>
                <w:rFonts w:ascii="Times New Roman" w:hAnsi="Times New Roman" w:cs="Times New Roman"/>
                <w:lang w:eastAsia="ru-RU"/>
              </w:rPr>
            </w:pPr>
          </w:p>
        </w:tc>
        <w:tc>
          <w:tcPr>
            <w:tcW w:w="596" w:type="dxa"/>
          </w:tcPr>
          <w:p w14:paraId="199DD626" w14:textId="77777777" w:rsidR="002D59E3" w:rsidRPr="002D59E3" w:rsidRDefault="002D59E3" w:rsidP="000A007C">
            <w:pPr>
              <w:jc w:val="both"/>
              <w:rPr>
                <w:rFonts w:ascii="Times New Roman" w:hAnsi="Times New Roman" w:cs="Times New Roman"/>
                <w:lang w:eastAsia="ru-RU"/>
              </w:rPr>
            </w:pPr>
          </w:p>
        </w:tc>
        <w:tc>
          <w:tcPr>
            <w:tcW w:w="720" w:type="dxa"/>
            <w:vAlign w:val="center"/>
          </w:tcPr>
          <w:p w14:paraId="572D1DB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О</w:t>
            </w:r>
          </w:p>
          <w:p w14:paraId="78DA9C65" w14:textId="77777777" w:rsidR="002D59E3" w:rsidRPr="002D59E3" w:rsidRDefault="002D59E3" w:rsidP="000A007C">
            <w:pPr>
              <w:jc w:val="both"/>
              <w:rPr>
                <w:rFonts w:ascii="Times New Roman" w:hAnsi="Times New Roman" w:cs="Times New Roman"/>
                <w:lang w:eastAsia="ru-RU"/>
              </w:rPr>
            </w:pPr>
          </w:p>
          <w:p w14:paraId="75AECC7E"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Н</w:t>
            </w:r>
          </w:p>
        </w:tc>
        <w:tc>
          <w:tcPr>
            <w:tcW w:w="724" w:type="dxa"/>
          </w:tcPr>
          <w:p w14:paraId="4DE7FD13" w14:textId="77777777" w:rsidR="002D59E3" w:rsidRPr="002D59E3" w:rsidRDefault="002D59E3" w:rsidP="000A007C">
            <w:pPr>
              <w:jc w:val="both"/>
              <w:rPr>
                <w:rFonts w:ascii="Times New Roman" w:hAnsi="Times New Roman" w:cs="Times New Roman"/>
                <w:lang w:eastAsia="ru-RU"/>
              </w:rPr>
            </w:pPr>
          </w:p>
          <w:p w14:paraId="57E4B31E" w14:textId="77777777" w:rsidR="002D59E3" w:rsidRPr="002D59E3" w:rsidRDefault="002D59E3" w:rsidP="000A007C">
            <w:pPr>
              <w:jc w:val="both"/>
              <w:rPr>
                <w:rFonts w:ascii="Times New Roman" w:hAnsi="Times New Roman" w:cs="Times New Roman"/>
                <w:lang w:eastAsia="ru-RU"/>
              </w:rPr>
            </w:pPr>
          </w:p>
        </w:tc>
        <w:tc>
          <w:tcPr>
            <w:tcW w:w="735" w:type="dxa"/>
            <w:gridSpan w:val="2"/>
          </w:tcPr>
          <w:p w14:paraId="7BB87158" w14:textId="77777777" w:rsidR="002D59E3" w:rsidRPr="002D59E3" w:rsidRDefault="002D59E3" w:rsidP="000A007C">
            <w:pPr>
              <w:ind w:left="735"/>
              <w:jc w:val="both"/>
              <w:rPr>
                <w:rFonts w:ascii="Times New Roman" w:hAnsi="Times New Roman" w:cs="Times New Roman"/>
                <w:lang w:eastAsia="ru-RU"/>
              </w:rPr>
            </w:pPr>
          </w:p>
          <w:p w14:paraId="6DE128F0" w14:textId="77777777" w:rsidR="002D59E3" w:rsidRPr="002D59E3" w:rsidRDefault="002D59E3" w:rsidP="000A007C">
            <w:pPr>
              <w:jc w:val="both"/>
              <w:rPr>
                <w:rFonts w:ascii="Times New Roman" w:hAnsi="Times New Roman" w:cs="Times New Roman"/>
                <w:lang w:eastAsia="ru-RU"/>
              </w:rPr>
            </w:pPr>
          </w:p>
        </w:tc>
        <w:tc>
          <w:tcPr>
            <w:tcW w:w="2974" w:type="dxa"/>
            <w:gridSpan w:val="4"/>
          </w:tcPr>
          <w:p w14:paraId="71EC75A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26</w:t>
            </w:r>
            <w:r w:rsidRPr="002D59E3">
              <w:rPr>
                <w:rFonts w:ascii="Times New Roman" w:hAnsi="Times New Roman" w:cs="Times New Roman"/>
                <w:vertAlign w:val="superscript"/>
                <w:lang w:eastAsia="ru-RU"/>
              </w:rPr>
              <w:t>_________________</w:t>
            </w:r>
            <w:r w:rsidRPr="002D59E3">
              <w:rPr>
                <w:rFonts w:ascii="Times New Roman" w:hAnsi="Times New Roman" w:cs="Times New Roman"/>
                <w:lang w:eastAsia="ru-RU"/>
              </w:rPr>
              <w:t>7</w:t>
            </w:r>
          </w:p>
          <w:p w14:paraId="176A41E4" w14:textId="77777777" w:rsidR="002D59E3" w:rsidRPr="002D59E3" w:rsidRDefault="002D59E3" w:rsidP="000A007C">
            <w:pPr>
              <w:ind w:left="76"/>
              <w:jc w:val="both"/>
              <w:rPr>
                <w:rFonts w:ascii="Times New Roman" w:hAnsi="Times New Roman" w:cs="Times New Roman"/>
                <w:lang w:eastAsia="ru-RU"/>
              </w:rPr>
            </w:pPr>
            <w:r w:rsidRPr="002D59E3">
              <w:rPr>
                <w:rFonts w:ascii="Times New Roman" w:hAnsi="Times New Roman" w:cs="Times New Roman"/>
                <w:lang w:eastAsia="ru-RU"/>
              </w:rPr>
              <w:t>26</w:t>
            </w:r>
            <w:r w:rsidRPr="002D59E3">
              <w:rPr>
                <w:rFonts w:ascii="Times New Roman" w:hAnsi="Times New Roman" w:cs="Times New Roman"/>
                <w:vertAlign w:val="superscript"/>
                <w:lang w:eastAsia="ru-RU"/>
              </w:rPr>
              <w:t>________________</w:t>
            </w:r>
            <w:r w:rsidRPr="002D59E3">
              <w:rPr>
                <w:rFonts w:ascii="Times New Roman" w:hAnsi="Times New Roman" w:cs="Times New Roman"/>
                <w:lang w:eastAsia="ru-RU"/>
              </w:rPr>
              <w:t>7</w:t>
            </w:r>
          </w:p>
        </w:tc>
        <w:tc>
          <w:tcPr>
            <w:tcW w:w="636" w:type="dxa"/>
          </w:tcPr>
          <w:p w14:paraId="626E808C" w14:textId="77777777" w:rsidR="002D59E3" w:rsidRPr="002D59E3" w:rsidRDefault="002D59E3" w:rsidP="000A007C">
            <w:pPr>
              <w:jc w:val="both"/>
              <w:rPr>
                <w:rFonts w:ascii="Times New Roman" w:hAnsi="Times New Roman" w:cs="Times New Roman"/>
                <w:lang w:eastAsia="ru-RU"/>
              </w:rPr>
            </w:pPr>
          </w:p>
          <w:p w14:paraId="444667F4" w14:textId="77777777" w:rsidR="002D59E3" w:rsidRPr="002D59E3" w:rsidRDefault="002D59E3" w:rsidP="000A007C">
            <w:pPr>
              <w:jc w:val="both"/>
              <w:rPr>
                <w:rFonts w:ascii="Times New Roman" w:hAnsi="Times New Roman" w:cs="Times New Roman"/>
                <w:lang w:eastAsia="ru-RU"/>
              </w:rPr>
            </w:pPr>
          </w:p>
        </w:tc>
        <w:tc>
          <w:tcPr>
            <w:tcW w:w="900" w:type="dxa"/>
          </w:tcPr>
          <w:p w14:paraId="5C0EE776" w14:textId="77777777" w:rsidR="002D59E3" w:rsidRPr="002D59E3" w:rsidRDefault="002D59E3" w:rsidP="000A007C">
            <w:pPr>
              <w:jc w:val="both"/>
              <w:rPr>
                <w:rFonts w:ascii="Times New Roman" w:hAnsi="Times New Roman" w:cs="Times New Roman"/>
                <w:lang w:eastAsia="ru-RU"/>
              </w:rPr>
            </w:pPr>
          </w:p>
        </w:tc>
      </w:tr>
      <w:tr w:rsidR="002D59E3" w:rsidRPr="002D59E3" w14:paraId="64453555" w14:textId="77777777" w:rsidTr="00AF7411">
        <w:trPr>
          <w:cantSplit/>
        </w:trPr>
        <w:tc>
          <w:tcPr>
            <w:tcW w:w="1349" w:type="dxa"/>
          </w:tcPr>
          <w:p w14:paraId="20DE3F36"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Разом днів (змін)</w:t>
            </w:r>
          </w:p>
        </w:tc>
        <w:tc>
          <w:tcPr>
            <w:tcW w:w="518" w:type="dxa"/>
          </w:tcPr>
          <w:p w14:paraId="092BAFAC" w14:textId="77777777" w:rsidR="002D59E3" w:rsidRPr="002D59E3" w:rsidRDefault="002D59E3" w:rsidP="000A007C">
            <w:pPr>
              <w:jc w:val="both"/>
              <w:rPr>
                <w:rFonts w:ascii="Times New Roman" w:hAnsi="Times New Roman" w:cs="Times New Roman"/>
                <w:lang w:eastAsia="ru-RU"/>
              </w:rPr>
            </w:pPr>
          </w:p>
        </w:tc>
        <w:tc>
          <w:tcPr>
            <w:tcW w:w="424" w:type="dxa"/>
          </w:tcPr>
          <w:p w14:paraId="6BFEFDAC" w14:textId="77777777" w:rsidR="002D59E3" w:rsidRPr="002D59E3" w:rsidRDefault="002D59E3" w:rsidP="000A007C">
            <w:pPr>
              <w:jc w:val="both"/>
              <w:rPr>
                <w:rFonts w:ascii="Times New Roman" w:hAnsi="Times New Roman" w:cs="Times New Roman"/>
                <w:lang w:eastAsia="ru-RU"/>
              </w:rPr>
            </w:pPr>
          </w:p>
        </w:tc>
        <w:tc>
          <w:tcPr>
            <w:tcW w:w="567" w:type="dxa"/>
          </w:tcPr>
          <w:p w14:paraId="3056A56C" w14:textId="77777777" w:rsidR="002D59E3" w:rsidRPr="002D59E3" w:rsidRDefault="002D59E3" w:rsidP="000A007C">
            <w:pPr>
              <w:jc w:val="both"/>
              <w:rPr>
                <w:rFonts w:ascii="Times New Roman" w:hAnsi="Times New Roman" w:cs="Times New Roman"/>
                <w:lang w:eastAsia="ru-RU"/>
              </w:rPr>
            </w:pPr>
          </w:p>
        </w:tc>
        <w:tc>
          <w:tcPr>
            <w:tcW w:w="596" w:type="dxa"/>
          </w:tcPr>
          <w:p w14:paraId="0714F67B" w14:textId="77777777" w:rsidR="002D59E3" w:rsidRPr="002D59E3" w:rsidRDefault="002D59E3" w:rsidP="000A007C">
            <w:pPr>
              <w:jc w:val="both"/>
              <w:rPr>
                <w:rFonts w:ascii="Times New Roman" w:hAnsi="Times New Roman" w:cs="Times New Roman"/>
                <w:lang w:eastAsia="ru-RU"/>
              </w:rPr>
            </w:pPr>
          </w:p>
        </w:tc>
        <w:tc>
          <w:tcPr>
            <w:tcW w:w="720" w:type="dxa"/>
            <w:vAlign w:val="center"/>
          </w:tcPr>
          <w:p w14:paraId="4A4082C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Т</w:t>
            </w:r>
          </w:p>
        </w:tc>
        <w:tc>
          <w:tcPr>
            <w:tcW w:w="724" w:type="dxa"/>
          </w:tcPr>
          <w:p w14:paraId="27E6120B" w14:textId="77777777" w:rsidR="002D59E3" w:rsidRPr="002D59E3" w:rsidRDefault="002D59E3" w:rsidP="000A007C">
            <w:pPr>
              <w:jc w:val="both"/>
              <w:rPr>
                <w:rFonts w:ascii="Times New Roman" w:hAnsi="Times New Roman" w:cs="Times New Roman"/>
                <w:lang w:eastAsia="ru-RU"/>
              </w:rPr>
            </w:pPr>
          </w:p>
        </w:tc>
        <w:tc>
          <w:tcPr>
            <w:tcW w:w="724" w:type="dxa"/>
          </w:tcPr>
          <w:p w14:paraId="404EEC3D" w14:textId="77777777" w:rsidR="002D59E3" w:rsidRPr="002D59E3" w:rsidRDefault="002D59E3" w:rsidP="000A007C">
            <w:pPr>
              <w:jc w:val="both"/>
              <w:rPr>
                <w:rFonts w:ascii="Times New Roman" w:hAnsi="Times New Roman" w:cs="Times New Roman"/>
                <w:lang w:eastAsia="ru-RU"/>
              </w:rPr>
            </w:pPr>
          </w:p>
        </w:tc>
        <w:tc>
          <w:tcPr>
            <w:tcW w:w="720" w:type="dxa"/>
            <w:gridSpan w:val="2"/>
          </w:tcPr>
          <w:p w14:paraId="2EC9BB8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5/10</w:t>
            </w:r>
          </w:p>
        </w:tc>
        <w:tc>
          <w:tcPr>
            <w:tcW w:w="715" w:type="dxa"/>
          </w:tcPr>
          <w:p w14:paraId="0C2AE11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26/52</w:t>
            </w:r>
          </w:p>
        </w:tc>
        <w:tc>
          <w:tcPr>
            <w:tcW w:w="787" w:type="dxa"/>
          </w:tcPr>
          <w:p w14:paraId="6409DCA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26/52</w:t>
            </w:r>
          </w:p>
        </w:tc>
        <w:tc>
          <w:tcPr>
            <w:tcW w:w="763" w:type="dxa"/>
          </w:tcPr>
          <w:p w14:paraId="696421A7"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5/10</w:t>
            </w:r>
          </w:p>
        </w:tc>
        <w:tc>
          <w:tcPr>
            <w:tcW w:w="636" w:type="dxa"/>
          </w:tcPr>
          <w:p w14:paraId="416BFC14" w14:textId="77777777" w:rsidR="002D59E3" w:rsidRPr="002D59E3" w:rsidRDefault="002D59E3" w:rsidP="000A007C">
            <w:pPr>
              <w:jc w:val="both"/>
              <w:rPr>
                <w:rFonts w:ascii="Times New Roman" w:hAnsi="Times New Roman" w:cs="Times New Roman"/>
                <w:lang w:eastAsia="ru-RU"/>
              </w:rPr>
            </w:pPr>
          </w:p>
        </w:tc>
        <w:tc>
          <w:tcPr>
            <w:tcW w:w="900" w:type="dxa"/>
          </w:tcPr>
          <w:p w14:paraId="66B26122"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62/124</w:t>
            </w:r>
          </w:p>
        </w:tc>
      </w:tr>
    </w:tbl>
    <w:p w14:paraId="4E1BF1DE" w14:textId="77777777" w:rsidR="002D59E3" w:rsidRPr="002D59E3" w:rsidRDefault="002D59E3" w:rsidP="000A007C">
      <w:pPr>
        <w:jc w:val="both"/>
        <w:rPr>
          <w:rFonts w:ascii="Times New Roman" w:hAnsi="Times New Roman" w:cs="Times New Roman"/>
          <w:bCs/>
          <w:lang w:eastAsia="ru-RU"/>
        </w:rPr>
      </w:pPr>
    </w:p>
    <w:p w14:paraId="211AB262" w14:textId="77777777" w:rsidR="002D59E3" w:rsidRPr="002D59E3" w:rsidRDefault="002D59E3" w:rsidP="000A007C">
      <w:pPr>
        <w:jc w:val="both"/>
        <w:rPr>
          <w:rFonts w:ascii="Times New Roman" w:hAnsi="Times New Roman" w:cs="Times New Roman"/>
          <w:bCs/>
          <w:lang w:eastAsia="ru-RU"/>
        </w:rPr>
      </w:pPr>
    </w:p>
    <w:p w14:paraId="183A2030" w14:textId="77777777" w:rsidR="002D59E3" w:rsidRPr="002D59E3" w:rsidRDefault="002D59E3" w:rsidP="000A007C">
      <w:pPr>
        <w:spacing w:line="360" w:lineRule="auto"/>
        <w:jc w:val="both"/>
        <w:rPr>
          <w:rFonts w:ascii="Times New Roman" w:hAnsi="Times New Roman" w:cs="Times New Roman"/>
          <w:bCs/>
          <w:lang w:eastAsia="ru-RU"/>
        </w:rPr>
      </w:pPr>
      <w:r w:rsidRPr="002D59E3">
        <w:rPr>
          <w:rFonts w:ascii="Times New Roman" w:hAnsi="Times New Roman" w:cs="Times New Roman"/>
          <w:bCs/>
          <w:lang w:eastAsia="ru-RU"/>
        </w:rPr>
        <w:t xml:space="preserve">Умовні позначення: </w:t>
      </w:r>
      <w:r w:rsidRPr="002D59E3">
        <w:rPr>
          <w:rFonts w:ascii="Times New Roman" w:hAnsi="Times New Roman" w:cs="Times New Roman"/>
          <w:bCs/>
          <w:vertAlign w:val="superscript"/>
          <w:lang w:eastAsia="ru-RU"/>
        </w:rPr>
        <w:t>_________________</w:t>
      </w:r>
      <w:r w:rsidRPr="002D59E3">
        <w:rPr>
          <w:rFonts w:ascii="Times New Roman" w:hAnsi="Times New Roman" w:cs="Times New Roman"/>
          <w:bCs/>
          <w:lang w:eastAsia="ru-RU"/>
        </w:rPr>
        <w:t xml:space="preserve">  надходження сировини з поля;</w:t>
      </w:r>
    </w:p>
    <w:p w14:paraId="08F188F7" w14:textId="77777777" w:rsidR="002D59E3" w:rsidRPr="002D59E3" w:rsidRDefault="002D59E3" w:rsidP="000A007C">
      <w:pPr>
        <w:spacing w:line="360" w:lineRule="auto"/>
        <w:jc w:val="both"/>
        <w:rPr>
          <w:rFonts w:ascii="Times New Roman" w:hAnsi="Times New Roman" w:cs="Times New Roman"/>
          <w:bCs/>
          <w:lang w:eastAsia="ru-RU"/>
        </w:rPr>
      </w:pPr>
      <w:r w:rsidRPr="002D59E3">
        <w:rPr>
          <w:rFonts w:ascii="Times New Roman" w:hAnsi="Times New Roman" w:cs="Times New Roman"/>
          <w:bCs/>
          <w:lang w:eastAsia="ru-RU"/>
        </w:rPr>
        <w:t xml:space="preserve">                                   - - - - - - - - -    надходження сировини з фруктосховища.</w:t>
      </w:r>
    </w:p>
    <w:p w14:paraId="35200FB2" w14:textId="77777777" w:rsidR="002D59E3" w:rsidRPr="002D59E3" w:rsidRDefault="002D59E3" w:rsidP="000A007C">
      <w:pPr>
        <w:spacing w:line="360" w:lineRule="auto"/>
        <w:jc w:val="both"/>
        <w:rPr>
          <w:rFonts w:ascii="Times New Roman" w:hAnsi="Times New Roman" w:cs="Times New Roman"/>
          <w:bCs/>
          <w:lang w:eastAsia="ru-RU"/>
        </w:rPr>
      </w:pPr>
      <w:r w:rsidRPr="002D59E3">
        <w:rPr>
          <w:rFonts w:ascii="Times New Roman" w:hAnsi="Times New Roman" w:cs="Times New Roman"/>
          <w:bCs/>
          <w:lang w:eastAsia="ru-RU"/>
        </w:rPr>
        <w:t xml:space="preserve">      У період сезону виробництва з 17 серпня по 9 січня цех робить шість днів у тиждень з одним вихідним днем, а з 9 січня по 30 січня цех робить п´ять днів у тиждень в одну зміну з двома вихідними.</w:t>
      </w:r>
    </w:p>
    <w:p w14:paraId="2A0700B3" w14:textId="77777777" w:rsidR="002D59E3" w:rsidRPr="002D59E3" w:rsidRDefault="002D59E3" w:rsidP="000A007C">
      <w:pPr>
        <w:spacing w:line="360" w:lineRule="auto"/>
        <w:jc w:val="both"/>
        <w:rPr>
          <w:rFonts w:ascii="Times New Roman" w:hAnsi="Times New Roman" w:cs="Times New Roman"/>
          <w:bCs/>
          <w:lang w:eastAsia="ru-RU"/>
        </w:rPr>
      </w:pPr>
    </w:p>
    <w:p w14:paraId="69B28F1E" w14:textId="77777777" w:rsidR="002D59E3" w:rsidRPr="002D59E3" w:rsidRDefault="002D59E3" w:rsidP="000A007C">
      <w:pPr>
        <w:spacing w:line="360" w:lineRule="auto"/>
        <w:jc w:val="both"/>
        <w:rPr>
          <w:rFonts w:ascii="Times New Roman" w:hAnsi="Times New Roman" w:cs="Times New Roman"/>
          <w:b/>
          <w:bCs/>
          <w:lang w:eastAsia="ru-RU"/>
        </w:rPr>
      </w:pPr>
      <w:r w:rsidRPr="002D59E3">
        <w:rPr>
          <w:rFonts w:ascii="Times New Roman" w:hAnsi="Times New Roman" w:cs="Times New Roman"/>
          <w:b/>
          <w:lang w:eastAsia="ru-RU"/>
        </w:rPr>
        <w:t>Програма роботи цеху</w:t>
      </w:r>
    </w:p>
    <w:p w14:paraId="022965AB" w14:textId="77777777" w:rsidR="002D59E3" w:rsidRPr="002D59E3" w:rsidRDefault="002D59E3" w:rsidP="000A007C">
      <w:pPr>
        <w:spacing w:line="360" w:lineRule="auto"/>
        <w:ind w:firstLine="709"/>
        <w:jc w:val="both"/>
        <w:rPr>
          <w:rFonts w:ascii="Times New Roman" w:hAnsi="Times New Roman" w:cs="Times New Roman"/>
          <w:b/>
          <w:bCs/>
          <w:lang w:val="ru-RU" w:eastAsia="ru-RU"/>
        </w:rPr>
      </w:pPr>
      <w:r w:rsidRPr="002D59E3">
        <w:rPr>
          <w:rFonts w:ascii="Times New Roman" w:hAnsi="Times New Roman" w:cs="Times New Roman"/>
          <w:b/>
          <w:bCs/>
          <w:lang w:eastAsia="ru-RU"/>
        </w:rPr>
        <w:t>Програма роботи цеху наведена в таблиці 2.9.</w:t>
      </w:r>
    </w:p>
    <w:p w14:paraId="092DF697" w14:textId="77777777" w:rsidR="002D59E3" w:rsidRPr="002D59E3" w:rsidRDefault="002D59E3" w:rsidP="000A007C">
      <w:pPr>
        <w:spacing w:line="360" w:lineRule="auto"/>
        <w:ind w:firstLine="709"/>
        <w:jc w:val="both"/>
        <w:rPr>
          <w:rFonts w:ascii="Times New Roman" w:hAnsi="Times New Roman" w:cs="Times New Roman"/>
          <w:b/>
          <w:bCs/>
          <w:lang w:val="ru-RU" w:eastAsia="ru-RU"/>
        </w:rPr>
      </w:pPr>
    </w:p>
    <w:p w14:paraId="4359AB71" w14:textId="77777777" w:rsidR="002D59E3" w:rsidRPr="002D59E3" w:rsidRDefault="002D59E3" w:rsidP="000A007C">
      <w:pPr>
        <w:spacing w:line="360" w:lineRule="auto"/>
        <w:ind w:firstLine="709"/>
        <w:jc w:val="both"/>
        <w:rPr>
          <w:rFonts w:ascii="Times New Roman" w:hAnsi="Times New Roman" w:cs="Times New Roman"/>
          <w:b/>
          <w:bCs/>
          <w:lang w:val="ru-RU" w:eastAsia="ru-RU"/>
        </w:rPr>
      </w:pPr>
    </w:p>
    <w:p w14:paraId="6212DB71" w14:textId="77777777" w:rsidR="002D59E3" w:rsidRPr="002D59E3" w:rsidRDefault="002D59E3" w:rsidP="000A007C">
      <w:pPr>
        <w:spacing w:line="360" w:lineRule="auto"/>
        <w:ind w:firstLine="709"/>
        <w:jc w:val="both"/>
        <w:rPr>
          <w:rFonts w:ascii="Times New Roman" w:hAnsi="Times New Roman" w:cs="Times New Roman"/>
          <w:b/>
          <w:bCs/>
          <w:lang w:val="ru-RU" w:eastAsia="ru-RU"/>
        </w:rPr>
      </w:pPr>
    </w:p>
    <w:p w14:paraId="087960F6" w14:textId="77777777" w:rsidR="002D59E3" w:rsidRPr="002D59E3" w:rsidRDefault="002D59E3" w:rsidP="000A007C">
      <w:pPr>
        <w:spacing w:line="360" w:lineRule="auto"/>
        <w:ind w:firstLine="709"/>
        <w:jc w:val="both"/>
        <w:rPr>
          <w:rFonts w:ascii="Times New Roman" w:hAnsi="Times New Roman" w:cs="Times New Roman"/>
          <w:b/>
          <w:lang w:val="ru-RU" w:eastAsia="ru-RU"/>
        </w:rPr>
      </w:pPr>
      <w:r w:rsidRPr="002D59E3">
        <w:rPr>
          <w:rFonts w:ascii="Times New Roman" w:hAnsi="Times New Roman" w:cs="Times New Roman"/>
          <w:b/>
          <w:lang w:val="ru-RU" w:eastAsia="ru-RU"/>
        </w:rPr>
        <w:t>Таблиця 2.9 - Програма роботи цеху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643"/>
        <w:gridCol w:w="522"/>
        <w:gridCol w:w="551"/>
        <w:gridCol w:w="524"/>
        <w:gridCol w:w="474"/>
        <w:gridCol w:w="543"/>
        <w:gridCol w:w="617"/>
        <w:gridCol w:w="698"/>
        <w:gridCol w:w="663"/>
        <w:gridCol w:w="668"/>
        <w:gridCol w:w="636"/>
        <w:gridCol w:w="637"/>
        <w:gridCol w:w="956"/>
      </w:tblGrid>
      <w:tr w:rsidR="002D59E3" w:rsidRPr="002D59E3" w14:paraId="4E47977D" w14:textId="77777777" w:rsidTr="00AF7411">
        <w:trPr>
          <w:cantSplit/>
          <w:tblHeader/>
        </w:trPr>
        <w:tc>
          <w:tcPr>
            <w:tcW w:w="1371" w:type="dxa"/>
            <w:vMerge w:val="restart"/>
            <w:vAlign w:val="center"/>
          </w:tcPr>
          <w:p w14:paraId="338967DA"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ru-RU" w:eastAsia="ru-RU"/>
              </w:rPr>
              <w:t>Назва продукції</w:t>
            </w:r>
          </w:p>
        </w:tc>
        <w:tc>
          <w:tcPr>
            <w:tcW w:w="7179" w:type="dxa"/>
            <w:gridSpan w:val="12"/>
            <w:vAlign w:val="center"/>
          </w:tcPr>
          <w:p w14:paraId="3961EFA9" w14:textId="77777777" w:rsidR="002D59E3" w:rsidRPr="002D59E3" w:rsidRDefault="002D59E3" w:rsidP="000A007C">
            <w:pPr>
              <w:keepNext/>
              <w:spacing w:line="360" w:lineRule="auto"/>
              <w:jc w:val="both"/>
              <w:outlineLvl w:val="1"/>
              <w:rPr>
                <w:rFonts w:ascii="Times New Roman" w:hAnsi="Times New Roman" w:cs="Times New Roman"/>
                <w:lang w:eastAsia="ru-RU"/>
              </w:rPr>
            </w:pPr>
            <w:r w:rsidRPr="002D59E3">
              <w:rPr>
                <w:rFonts w:ascii="Times New Roman" w:hAnsi="Times New Roman" w:cs="Times New Roman"/>
                <w:lang w:eastAsia="ru-RU"/>
              </w:rPr>
              <w:t>Вироблено продукції за місяць, тоб</w:t>
            </w:r>
          </w:p>
        </w:tc>
        <w:tc>
          <w:tcPr>
            <w:tcW w:w="971" w:type="dxa"/>
            <w:vMerge w:val="restart"/>
          </w:tcPr>
          <w:p w14:paraId="7D33FB96"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eastAsia="ru-RU"/>
              </w:rPr>
              <w:t>Разом</w:t>
            </w:r>
            <w:r w:rsidRPr="002D59E3">
              <w:rPr>
                <w:rFonts w:ascii="Times New Roman" w:hAnsi="Times New Roman" w:cs="Times New Roman"/>
                <w:lang w:val="ru-RU" w:eastAsia="ru-RU"/>
              </w:rPr>
              <w:t xml:space="preserve"> за рік</w:t>
            </w:r>
            <w:r w:rsidRPr="002D59E3">
              <w:rPr>
                <w:rFonts w:ascii="Times New Roman" w:hAnsi="Times New Roman" w:cs="Times New Roman"/>
                <w:lang w:eastAsia="ru-RU"/>
              </w:rPr>
              <w:t xml:space="preserve">, </w:t>
            </w:r>
            <w:r w:rsidRPr="002D59E3">
              <w:rPr>
                <w:rFonts w:ascii="Times New Roman" w:hAnsi="Times New Roman" w:cs="Times New Roman"/>
                <w:lang w:val="ru-RU" w:eastAsia="ru-RU"/>
              </w:rPr>
              <w:t>тоб</w:t>
            </w:r>
          </w:p>
        </w:tc>
      </w:tr>
      <w:tr w:rsidR="002D59E3" w:rsidRPr="002D59E3" w14:paraId="1E81CC86" w14:textId="77777777" w:rsidTr="00AF7411">
        <w:trPr>
          <w:cantSplit/>
          <w:tblHeader/>
        </w:trPr>
        <w:tc>
          <w:tcPr>
            <w:tcW w:w="1371" w:type="dxa"/>
            <w:vMerge/>
          </w:tcPr>
          <w:p w14:paraId="2B8B62C3" w14:textId="77777777" w:rsidR="002D59E3" w:rsidRPr="002D59E3" w:rsidRDefault="002D59E3" w:rsidP="000A007C">
            <w:pPr>
              <w:spacing w:line="360" w:lineRule="auto"/>
              <w:jc w:val="both"/>
              <w:rPr>
                <w:rFonts w:ascii="Times New Roman" w:hAnsi="Times New Roman" w:cs="Times New Roman"/>
                <w:lang w:val="ru-RU" w:eastAsia="ru-RU"/>
              </w:rPr>
            </w:pPr>
          </w:p>
        </w:tc>
        <w:tc>
          <w:tcPr>
            <w:tcW w:w="576" w:type="dxa"/>
            <w:vAlign w:val="center"/>
          </w:tcPr>
          <w:p w14:paraId="1D58B034"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ru-RU" w:eastAsia="ru-RU"/>
              </w:rPr>
              <w:t>І</w:t>
            </w:r>
          </w:p>
        </w:tc>
        <w:tc>
          <w:tcPr>
            <w:tcW w:w="576" w:type="dxa"/>
            <w:vAlign w:val="center"/>
          </w:tcPr>
          <w:p w14:paraId="6E6C7ACD"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ru-RU" w:eastAsia="ru-RU"/>
              </w:rPr>
              <w:t>ІІ</w:t>
            </w:r>
          </w:p>
        </w:tc>
        <w:tc>
          <w:tcPr>
            <w:tcW w:w="576" w:type="dxa"/>
            <w:vAlign w:val="center"/>
          </w:tcPr>
          <w:p w14:paraId="52B0085A"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ru-RU" w:eastAsia="ru-RU"/>
              </w:rPr>
              <w:t>ІІІ</w:t>
            </w:r>
          </w:p>
        </w:tc>
        <w:tc>
          <w:tcPr>
            <w:tcW w:w="529" w:type="dxa"/>
            <w:vAlign w:val="center"/>
          </w:tcPr>
          <w:p w14:paraId="463D4487"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IV</w:t>
            </w:r>
          </w:p>
        </w:tc>
        <w:tc>
          <w:tcPr>
            <w:tcW w:w="498" w:type="dxa"/>
            <w:vAlign w:val="center"/>
          </w:tcPr>
          <w:p w14:paraId="377AD519"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V</w:t>
            </w:r>
          </w:p>
        </w:tc>
        <w:tc>
          <w:tcPr>
            <w:tcW w:w="557" w:type="dxa"/>
            <w:vAlign w:val="center"/>
          </w:tcPr>
          <w:p w14:paraId="7E4DE2B1"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VI</w:t>
            </w:r>
          </w:p>
        </w:tc>
        <w:tc>
          <w:tcPr>
            <w:tcW w:w="623" w:type="dxa"/>
            <w:vAlign w:val="center"/>
          </w:tcPr>
          <w:p w14:paraId="0CFE8C80"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VII</w:t>
            </w:r>
          </w:p>
        </w:tc>
        <w:tc>
          <w:tcPr>
            <w:tcW w:w="698" w:type="dxa"/>
            <w:vAlign w:val="center"/>
          </w:tcPr>
          <w:p w14:paraId="1C60C911"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VIII</w:t>
            </w:r>
          </w:p>
        </w:tc>
        <w:tc>
          <w:tcPr>
            <w:tcW w:w="619" w:type="dxa"/>
            <w:vAlign w:val="center"/>
          </w:tcPr>
          <w:p w14:paraId="480E5E5A"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IX</w:t>
            </w:r>
          </w:p>
        </w:tc>
        <w:tc>
          <w:tcPr>
            <w:tcW w:w="670" w:type="dxa"/>
            <w:vAlign w:val="center"/>
          </w:tcPr>
          <w:p w14:paraId="6A467FFB"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X</w:t>
            </w:r>
          </w:p>
        </w:tc>
        <w:tc>
          <w:tcPr>
            <w:tcW w:w="619" w:type="dxa"/>
            <w:vAlign w:val="center"/>
          </w:tcPr>
          <w:p w14:paraId="2DA89F7E"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XI</w:t>
            </w:r>
          </w:p>
        </w:tc>
        <w:tc>
          <w:tcPr>
            <w:tcW w:w="638" w:type="dxa"/>
            <w:vAlign w:val="center"/>
          </w:tcPr>
          <w:p w14:paraId="38FB8069"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en-US" w:eastAsia="ru-RU"/>
              </w:rPr>
              <w:t>XII</w:t>
            </w:r>
          </w:p>
        </w:tc>
        <w:tc>
          <w:tcPr>
            <w:tcW w:w="971" w:type="dxa"/>
            <w:vMerge/>
          </w:tcPr>
          <w:p w14:paraId="237A1B9B" w14:textId="77777777" w:rsidR="002D59E3" w:rsidRPr="002D59E3" w:rsidRDefault="002D59E3" w:rsidP="000A007C">
            <w:pPr>
              <w:spacing w:line="360" w:lineRule="auto"/>
              <w:jc w:val="both"/>
              <w:rPr>
                <w:rFonts w:ascii="Times New Roman" w:hAnsi="Times New Roman" w:cs="Times New Roman"/>
                <w:lang w:val="ru-RU" w:eastAsia="ru-RU"/>
              </w:rPr>
            </w:pPr>
          </w:p>
        </w:tc>
      </w:tr>
      <w:tr w:rsidR="002D59E3" w:rsidRPr="002D59E3" w14:paraId="2E19E655" w14:textId="77777777" w:rsidTr="00AF7411">
        <w:tc>
          <w:tcPr>
            <w:tcW w:w="1371" w:type="dxa"/>
          </w:tcPr>
          <w:p w14:paraId="748FE18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Компот  із яблук з ксилітом</w:t>
            </w:r>
          </w:p>
        </w:tc>
        <w:tc>
          <w:tcPr>
            <w:tcW w:w="576" w:type="dxa"/>
          </w:tcPr>
          <w:p w14:paraId="4ECC08BB"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450</w:t>
            </w:r>
          </w:p>
        </w:tc>
        <w:tc>
          <w:tcPr>
            <w:tcW w:w="576" w:type="dxa"/>
          </w:tcPr>
          <w:p w14:paraId="0477BE30" w14:textId="77777777" w:rsidR="002D59E3" w:rsidRPr="002D59E3" w:rsidRDefault="002D59E3" w:rsidP="000A007C">
            <w:pPr>
              <w:jc w:val="both"/>
              <w:rPr>
                <w:rFonts w:ascii="Times New Roman" w:hAnsi="Times New Roman" w:cs="Times New Roman"/>
                <w:lang w:eastAsia="ru-RU"/>
              </w:rPr>
            </w:pPr>
          </w:p>
        </w:tc>
        <w:tc>
          <w:tcPr>
            <w:tcW w:w="576" w:type="dxa"/>
          </w:tcPr>
          <w:p w14:paraId="00C7D929" w14:textId="77777777" w:rsidR="002D59E3" w:rsidRPr="002D59E3" w:rsidRDefault="002D59E3" w:rsidP="000A007C">
            <w:pPr>
              <w:jc w:val="both"/>
              <w:rPr>
                <w:rFonts w:ascii="Times New Roman" w:hAnsi="Times New Roman" w:cs="Times New Roman"/>
                <w:lang w:eastAsia="ru-RU"/>
              </w:rPr>
            </w:pPr>
          </w:p>
        </w:tc>
        <w:tc>
          <w:tcPr>
            <w:tcW w:w="529" w:type="dxa"/>
          </w:tcPr>
          <w:p w14:paraId="0DE2A355" w14:textId="77777777" w:rsidR="002D59E3" w:rsidRPr="002D59E3" w:rsidRDefault="002D59E3" w:rsidP="000A007C">
            <w:pPr>
              <w:jc w:val="both"/>
              <w:rPr>
                <w:rFonts w:ascii="Times New Roman" w:hAnsi="Times New Roman" w:cs="Times New Roman"/>
                <w:lang w:eastAsia="ru-RU"/>
              </w:rPr>
            </w:pPr>
          </w:p>
        </w:tc>
        <w:tc>
          <w:tcPr>
            <w:tcW w:w="498" w:type="dxa"/>
          </w:tcPr>
          <w:p w14:paraId="4AA0B88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Р</w:t>
            </w:r>
          </w:p>
          <w:p w14:paraId="12D36D9F"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Е</w:t>
            </w:r>
          </w:p>
        </w:tc>
        <w:tc>
          <w:tcPr>
            <w:tcW w:w="557" w:type="dxa"/>
          </w:tcPr>
          <w:p w14:paraId="54211778" w14:textId="77777777" w:rsidR="002D59E3" w:rsidRPr="002D59E3" w:rsidRDefault="002D59E3" w:rsidP="000A007C">
            <w:pPr>
              <w:jc w:val="both"/>
              <w:rPr>
                <w:rFonts w:ascii="Times New Roman" w:hAnsi="Times New Roman" w:cs="Times New Roman"/>
                <w:lang w:eastAsia="ru-RU"/>
              </w:rPr>
            </w:pPr>
          </w:p>
        </w:tc>
        <w:tc>
          <w:tcPr>
            <w:tcW w:w="623" w:type="dxa"/>
          </w:tcPr>
          <w:p w14:paraId="148E44F7" w14:textId="77777777" w:rsidR="002D59E3" w:rsidRPr="002D59E3" w:rsidRDefault="002D59E3" w:rsidP="000A007C">
            <w:pPr>
              <w:jc w:val="both"/>
              <w:rPr>
                <w:rFonts w:ascii="Times New Roman" w:hAnsi="Times New Roman" w:cs="Times New Roman"/>
                <w:lang w:eastAsia="ru-RU"/>
              </w:rPr>
            </w:pPr>
          </w:p>
        </w:tc>
        <w:tc>
          <w:tcPr>
            <w:tcW w:w="698" w:type="dxa"/>
          </w:tcPr>
          <w:p w14:paraId="30F88090"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432</w:t>
            </w:r>
          </w:p>
        </w:tc>
        <w:tc>
          <w:tcPr>
            <w:tcW w:w="619" w:type="dxa"/>
          </w:tcPr>
          <w:p w14:paraId="4868DD11"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936</w:t>
            </w:r>
          </w:p>
        </w:tc>
        <w:tc>
          <w:tcPr>
            <w:tcW w:w="670" w:type="dxa"/>
          </w:tcPr>
          <w:p w14:paraId="79F5BD53"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992</w:t>
            </w:r>
          </w:p>
        </w:tc>
        <w:tc>
          <w:tcPr>
            <w:tcW w:w="619" w:type="dxa"/>
          </w:tcPr>
          <w:p w14:paraId="636D056C"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504</w:t>
            </w:r>
          </w:p>
        </w:tc>
        <w:tc>
          <w:tcPr>
            <w:tcW w:w="638" w:type="dxa"/>
          </w:tcPr>
          <w:p w14:paraId="6875EC34"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468</w:t>
            </w:r>
          </w:p>
        </w:tc>
        <w:tc>
          <w:tcPr>
            <w:tcW w:w="971" w:type="dxa"/>
          </w:tcPr>
          <w:p w14:paraId="0EF37D48"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3782</w:t>
            </w:r>
          </w:p>
        </w:tc>
      </w:tr>
      <w:tr w:rsidR="002D59E3" w:rsidRPr="002D59E3" w14:paraId="0313C49E" w14:textId="77777777" w:rsidTr="00AF7411">
        <w:tc>
          <w:tcPr>
            <w:tcW w:w="1371" w:type="dxa"/>
          </w:tcPr>
          <w:p w14:paraId="32A6270B" w14:textId="77777777" w:rsidR="002D59E3" w:rsidRPr="002D59E3" w:rsidRDefault="002D59E3" w:rsidP="000A007C">
            <w:pPr>
              <w:jc w:val="both"/>
              <w:rPr>
                <w:lang w:eastAsia="ru-RU"/>
              </w:rPr>
            </w:pPr>
            <w:r w:rsidRPr="002D59E3">
              <w:rPr>
                <w:lang w:eastAsia="ru-RU"/>
              </w:rPr>
              <w:t xml:space="preserve">Обуелене </w:t>
            </w:r>
          </w:p>
        </w:tc>
        <w:tc>
          <w:tcPr>
            <w:tcW w:w="576" w:type="dxa"/>
          </w:tcPr>
          <w:p w14:paraId="2B349482" w14:textId="77777777" w:rsidR="002D59E3" w:rsidRPr="002D59E3" w:rsidRDefault="002D59E3" w:rsidP="000A007C">
            <w:pPr>
              <w:jc w:val="both"/>
              <w:rPr>
                <w:lang w:eastAsia="ru-RU"/>
              </w:rPr>
            </w:pPr>
          </w:p>
        </w:tc>
        <w:tc>
          <w:tcPr>
            <w:tcW w:w="576" w:type="dxa"/>
          </w:tcPr>
          <w:p w14:paraId="1B320BF5" w14:textId="77777777" w:rsidR="002D59E3" w:rsidRPr="002D59E3" w:rsidRDefault="002D59E3" w:rsidP="000A007C">
            <w:pPr>
              <w:jc w:val="both"/>
              <w:rPr>
                <w:sz w:val="24"/>
                <w:szCs w:val="24"/>
                <w:lang w:eastAsia="ru-RU"/>
              </w:rPr>
            </w:pPr>
          </w:p>
        </w:tc>
        <w:tc>
          <w:tcPr>
            <w:tcW w:w="576" w:type="dxa"/>
          </w:tcPr>
          <w:p w14:paraId="6A01697A" w14:textId="77777777" w:rsidR="002D59E3" w:rsidRPr="002D59E3" w:rsidRDefault="002D59E3" w:rsidP="000A007C">
            <w:pPr>
              <w:jc w:val="both"/>
              <w:rPr>
                <w:sz w:val="24"/>
                <w:szCs w:val="24"/>
                <w:lang w:eastAsia="ru-RU"/>
              </w:rPr>
            </w:pPr>
          </w:p>
        </w:tc>
        <w:tc>
          <w:tcPr>
            <w:tcW w:w="529" w:type="dxa"/>
          </w:tcPr>
          <w:p w14:paraId="5338655B" w14:textId="77777777" w:rsidR="002D59E3" w:rsidRPr="002D59E3" w:rsidRDefault="002D59E3" w:rsidP="000A007C">
            <w:pPr>
              <w:jc w:val="both"/>
              <w:rPr>
                <w:sz w:val="24"/>
                <w:szCs w:val="24"/>
                <w:lang w:eastAsia="ru-RU"/>
              </w:rPr>
            </w:pPr>
          </w:p>
        </w:tc>
        <w:tc>
          <w:tcPr>
            <w:tcW w:w="498" w:type="dxa"/>
          </w:tcPr>
          <w:p w14:paraId="35952D73" w14:textId="77777777" w:rsidR="002D59E3" w:rsidRPr="002D59E3" w:rsidRDefault="002D59E3" w:rsidP="000A007C">
            <w:pPr>
              <w:jc w:val="both"/>
              <w:rPr>
                <w:sz w:val="24"/>
                <w:szCs w:val="24"/>
                <w:lang w:eastAsia="ru-RU"/>
              </w:rPr>
            </w:pPr>
            <w:r w:rsidRPr="002D59E3">
              <w:rPr>
                <w:sz w:val="24"/>
                <w:szCs w:val="24"/>
                <w:lang w:eastAsia="ru-RU"/>
              </w:rPr>
              <w:t>М</w:t>
            </w:r>
          </w:p>
          <w:p w14:paraId="36FD6301" w14:textId="77777777" w:rsidR="002D59E3" w:rsidRPr="002D59E3" w:rsidRDefault="002D59E3" w:rsidP="000A007C">
            <w:pPr>
              <w:jc w:val="both"/>
              <w:rPr>
                <w:sz w:val="24"/>
                <w:szCs w:val="24"/>
                <w:lang w:eastAsia="ru-RU"/>
              </w:rPr>
            </w:pPr>
            <w:r w:rsidRPr="002D59E3">
              <w:rPr>
                <w:sz w:val="24"/>
                <w:szCs w:val="24"/>
                <w:lang w:eastAsia="ru-RU"/>
              </w:rPr>
              <w:t>О</w:t>
            </w:r>
          </w:p>
        </w:tc>
        <w:tc>
          <w:tcPr>
            <w:tcW w:w="557" w:type="dxa"/>
          </w:tcPr>
          <w:p w14:paraId="31CBE91E" w14:textId="77777777" w:rsidR="002D59E3" w:rsidRPr="002D59E3" w:rsidRDefault="002D59E3" w:rsidP="000A007C">
            <w:pPr>
              <w:jc w:val="both"/>
              <w:rPr>
                <w:sz w:val="24"/>
                <w:szCs w:val="24"/>
                <w:lang w:eastAsia="ru-RU"/>
              </w:rPr>
            </w:pPr>
          </w:p>
        </w:tc>
        <w:tc>
          <w:tcPr>
            <w:tcW w:w="623" w:type="dxa"/>
          </w:tcPr>
          <w:p w14:paraId="76BAEFDF" w14:textId="77777777" w:rsidR="002D59E3" w:rsidRPr="002D59E3" w:rsidRDefault="002D59E3" w:rsidP="000A007C">
            <w:pPr>
              <w:jc w:val="both"/>
              <w:rPr>
                <w:sz w:val="24"/>
                <w:szCs w:val="24"/>
                <w:lang w:eastAsia="ru-RU"/>
              </w:rPr>
            </w:pPr>
          </w:p>
        </w:tc>
        <w:tc>
          <w:tcPr>
            <w:tcW w:w="698" w:type="dxa"/>
          </w:tcPr>
          <w:p w14:paraId="7C914541" w14:textId="77777777" w:rsidR="002D59E3" w:rsidRPr="002D59E3" w:rsidRDefault="002D59E3" w:rsidP="000A007C">
            <w:pPr>
              <w:jc w:val="both"/>
              <w:rPr>
                <w:sz w:val="24"/>
                <w:szCs w:val="24"/>
                <w:lang w:eastAsia="ru-RU"/>
              </w:rPr>
            </w:pPr>
            <w:r w:rsidRPr="002D59E3">
              <w:rPr>
                <w:sz w:val="24"/>
                <w:szCs w:val="24"/>
                <w:lang w:eastAsia="ru-RU"/>
              </w:rPr>
              <w:t>180</w:t>
            </w:r>
          </w:p>
        </w:tc>
        <w:tc>
          <w:tcPr>
            <w:tcW w:w="619" w:type="dxa"/>
          </w:tcPr>
          <w:p w14:paraId="6C1AC991" w14:textId="77777777" w:rsidR="002D59E3" w:rsidRPr="002D59E3" w:rsidRDefault="002D59E3" w:rsidP="000A007C">
            <w:pPr>
              <w:jc w:val="both"/>
              <w:rPr>
                <w:sz w:val="24"/>
                <w:szCs w:val="24"/>
                <w:lang w:eastAsia="ru-RU"/>
              </w:rPr>
            </w:pPr>
            <w:r w:rsidRPr="002D59E3">
              <w:rPr>
                <w:sz w:val="24"/>
                <w:szCs w:val="24"/>
                <w:lang w:eastAsia="ru-RU"/>
              </w:rPr>
              <w:t>936</w:t>
            </w:r>
          </w:p>
        </w:tc>
        <w:tc>
          <w:tcPr>
            <w:tcW w:w="670" w:type="dxa"/>
          </w:tcPr>
          <w:p w14:paraId="5AB3C2B9" w14:textId="77777777" w:rsidR="002D59E3" w:rsidRPr="002D59E3" w:rsidRDefault="002D59E3" w:rsidP="000A007C">
            <w:pPr>
              <w:jc w:val="both"/>
              <w:rPr>
                <w:sz w:val="24"/>
                <w:szCs w:val="24"/>
                <w:lang w:eastAsia="ru-RU"/>
              </w:rPr>
            </w:pPr>
            <w:r w:rsidRPr="002D59E3">
              <w:rPr>
                <w:sz w:val="24"/>
                <w:szCs w:val="24"/>
                <w:lang w:eastAsia="ru-RU"/>
              </w:rPr>
              <w:t>936</w:t>
            </w:r>
          </w:p>
        </w:tc>
        <w:tc>
          <w:tcPr>
            <w:tcW w:w="619" w:type="dxa"/>
          </w:tcPr>
          <w:p w14:paraId="3D422792" w14:textId="77777777" w:rsidR="002D59E3" w:rsidRPr="002D59E3" w:rsidRDefault="002D59E3" w:rsidP="000A007C">
            <w:pPr>
              <w:jc w:val="both"/>
              <w:rPr>
                <w:sz w:val="24"/>
                <w:szCs w:val="24"/>
                <w:lang w:eastAsia="ru-RU"/>
              </w:rPr>
            </w:pPr>
            <w:r w:rsidRPr="002D59E3">
              <w:rPr>
                <w:sz w:val="24"/>
                <w:szCs w:val="24"/>
                <w:lang w:eastAsia="ru-RU"/>
              </w:rPr>
              <w:t>180</w:t>
            </w:r>
          </w:p>
        </w:tc>
        <w:tc>
          <w:tcPr>
            <w:tcW w:w="638" w:type="dxa"/>
          </w:tcPr>
          <w:p w14:paraId="2DF4E940" w14:textId="77777777" w:rsidR="002D59E3" w:rsidRPr="002D59E3" w:rsidRDefault="002D59E3" w:rsidP="000A007C">
            <w:pPr>
              <w:jc w:val="both"/>
              <w:rPr>
                <w:sz w:val="24"/>
                <w:szCs w:val="24"/>
                <w:lang w:eastAsia="ru-RU"/>
              </w:rPr>
            </w:pPr>
          </w:p>
        </w:tc>
        <w:tc>
          <w:tcPr>
            <w:tcW w:w="971" w:type="dxa"/>
          </w:tcPr>
          <w:p w14:paraId="27A51498" w14:textId="77777777" w:rsidR="002D59E3" w:rsidRPr="002D59E3" w:rsidRDefault="002D59E3" w:rsidP="000A007C">
            <w:pPr>
              <w:jc w:val="both"/>
              <w:rPr>
                <w:sz w:val="24"/>
                <w:szCs w:val="24"/>
                <w:lang w:eastAsia="ru-RU"/>
              </w:rPr>
            </w:pPr>
            <w:r w:rsidRPr="002D59E3">
              <w:rPr>
                <w:sz w:val="24"/>
                <w:szCs w:val="24"/>
                <w:lang w:eastAsia="ru-RU"/>
              </w:rPr>
              <w:t>2232</w:t>
            </w:r>
          </w:p>
        </w:tc>
      </w:tr>
      <w:tr w:rsidR="002D59E3" w:rsidRPr="002D59E3" w14:paraId="4747C559" w14:textId="77777777" w:rsidTr="00AF7411">
        <w:tc>
          <w:tcPr>
            <w:tcW w:w="1371" w:type="dxa"/>
          </w:tcPr>
          <w:p w14:paraId="286A9A1F" w14:textId="77777777" w:rsidR="002D59E3" w:rsidRPr="002D59E3" w:rsidRDefault="002D59E3" w:rsidP="000A007C">
            <w:pPr>
              <w:jc w:val="both"/>
              <w:rPr>
                <w:lang w:eastAsia="ru-RU"/>
              </w:rPr>
            </w:pPr>
            <w:r w:rsidRPr="002D59E3">
              <w:rPr>
                <w:lang w:eastAsia="ru-RU"/>
              </w:rPr>
              <w:lastRenderedPageBreak/>
              <w:t>Разом за місяць</w:t>
            </w:r>
            <w:r w:rsidRPr="002D59E3">
              <w:rPr>
                <w:lang w:val="ru-RU" w:eastAsia="ru-RU"/>
              </w:rPr>
              <w:t>, тоб</w:t>
            </w:r>
          </w:p>
        </w:tc>
        <w:tc>
          <w:tcPr>
            <w:tcW w:w="576" w:type="dxa"/>
          </w:tcPr>
          <w:p w14:paraId="1CA75E00" w14:textId="77777777" w:rsidR="002D59E3" w:rsidRPr="002D59E3" w:rsidRDefault="002D59E3" w:rsidP="000A007C">
            <w:pPr>
              <w:jc w:val="both"/>
              <w:rPr>
                <w:lang w:eastAsia="ru-RU"/>
              </w:rPr>
            </w:pPr>
            <w:r w:rsidRPr="002D59E3">
              <w:rPr>
                <w:lang w:eastAsia="ru-RU"/>
              </w:rPr>
              <w:t>450</w:t>
            </w:r>
          </w:p>
        </w:tc>
        <w:tc>
          <w:tcPr>
            <w:tcW w:w="576" w:type="dxa"/>
          </w:tcPr>
          <w:p w14:paraId="5BCDDC19" w14:textId="77777777" w:rsidR="002D59E3" w:rsidRPr="002D59E3" w:rsidRDefault="002D59E3" w:rsidP="000A007C">
            <w:pPr>
              <w:jc w:val="both"/>
              <w:rPr>
                <w:sz w:val="24"/>
                <w:szCs w:val="24"/>
                <w:lang w:eastAsia="ru-RU"/>
              </w:rPr>
            </w:pPr>
          </w:p>
        </w:tc>
        <w:tc>
          <w:tcPr>
            <w:tcW w:w="576" w:type="dxa"/>
          </w:tcPr>
          <w:p w14:paraId="03818A78" w14:textId="77777777" w:rsidR="002D59E3" w:rsidRPr="002D59E3" w:rsidRDefault="002D59E3" w:rsidP="000A007C">
            <w:pPr>
              <w:jc w:val="both"/>
              <w:rPr>
                <w:sz w:val="24"/>
                <w:szCs w:val="24"/>
                <w:lang w:eastAsia="ru-RU"/>
              </w:rPr>
            </w:pPr>
          </w:p>
        </w:tc>
        <w:tc>
          <w:tcPr>
            <w:tcW w:w="529" w:type="dxa"/>
          </w:tcPr>
          <w:p w14:paraId="1BA9D9D7" w14:textId="77777777" w:rsidR="002D59E3" w:rsidRPr="002D59E3" w:rsidRDefault="002D59E3" w:rsidP="000A007C">
            <w:pPr>
              <w:jc w:val="both"/>
              <w:rPr>
                <w:sz w:val="24"/>
                <w:szCs w:val="24"/>
                <w:lang w:eastAsia="ru-RU"/>
              </w:rPr>
            </w:pPr>
          </w:p>
        </w:tc>
        <w:tc>
          <w:tcPr>
            <w:tcW w:w="498" w:type="dxa"/>
          </w:tcPr>
          <w:p w14:paraId="5E16C214" w14:textId="77777777" w:rsidR="002D59E3" w:rsidRPr="002D59E3" w:rsidRDefault="002D59E3" w:rsidP="000A007C">
            <w:pPr>
              <w:jc w:val="both"/>
              <w:rPr>
                <w:sz w:val="24"/>
                <w:szCs w:val="24"/>
                <w:lang w:eastAsia="ru-RU"/>
              </w:rPr>
            </w:pPr>
            <w:r w:rsidRPr="002D59E3">
              <w:rPr>
                <w:sz w:val="24"/>
                <w:szCs w:val="24"/>
                <w:lang w:eastAsia="ru-RU"/>
              </w:rPr>
              <w:t>Н</w:t>
            </w:r>
          </w:p>
          <w:p w14:paraId="2A206337" w14:textId="77777777" w:rsidR="002D59E3" w:rsidRPr="002D59E3" w:rsidRDefault="002D59E3" w:rsidP="000A007C">
            <w:pPr>
              <w:jc w:val="both"/>
              <w:rPr>
                <w:sz w:val="24"/>
                <w:szCs w:val="24"/>
                <w:lang w:eastAsia="ru-RU"/>
              </w:rPr>
            </w:pPr>
            <w:r w:rsidRPr="002D59E3">
              <w:rPr>
                <w:sz w:val="24"/>
                <w:szCs w:val="24"/>
                <w:lang w:eastAsia="ru-RU"/>
              </w:rPr>
              <w:t>Т</w:t>
            </w:r>
          </w:p>
        </w:tc>
        <w:tc>
          <w:tcPr>
            <w:tcW w:w="557" w:type="dxa"/>
          </w:tcPr>
          <w:p w14:paraId="378B08AD" w14:textId="77777777" w:rsidR="002D59E3" w:rsidRPr="002D59E3" w:rsidRDefault="002D59E3" w:rsidP="000A007C">
            <w:pPr>
              <w:jc w:val="both"/>
              <w:rPr>
                <w:sz w:val="24"/>
                <w:szCs w:val="24"/>
                <w:lang w:eastAsia="ru-RU"/>
              </w:rPr>
            </w:pPr>
          </w:p>
        </w:tc>
        <w:tc>
          <w:tcPr>
            <w:tcW w:w="623" w:type="dxa"/>
          </w:tcPr>
          <w:p w14:paraId="6BD8AA90" w14:textId="77777777" w:rsidR="002D59E3" w:rsidRPr="002D59E3" w:rsidRDefault="002D59E3" w:rsidP="000A007C">
            <w:pPr>
              <w:jc w:val="both"/>
              <w:rPr>
                <w:sz w:val="24"/>
                <w:szCs w:val="24"/>
                <w:lang w:eastAsia="ru-RU"/>
              </w:rPr>
            </w:pPr>
          </w:p>
        </w:tc>
        <w:tc>
          <w:tcPr>
            <w:tcW w:w="698" w:type="dxa"/>
          </w:tcPr>
          <w:p w14:paraId="72144EB8" w14:textId="77777777" w:rsidR="002D59E3" w:rsidRPr="002D59E3" w:rsidRDefault="002D59E3" w:rsidP="000A007C">
            <w:pPr>
              <w:jc w:val="both"/>
              <w:rPr>
                <w:sz w:val="24"/>
                <w:szCs w:val="24"/>
                <w:lang w:eastAsia="ru-RU"/>
              </w:rPr>
            </w:pPr>
            <w:r w:rsidRPr="002D59E3">
              <w:rPr>
                <w:sz w:val="24"/>
                <w:szCs w:val="24"/>
                <w:lang w:eastAsia="ru-RU"/>
              </w:rPr>
              <w:t>612</w:t>
            </w:r>
          </w:p>
        </w:tc>
        <w:tc>
          <w:tcPr>
            <w:tcW w:w="619" w:type="dxa"/>
          </w:tcPr>
          <w:p w14:paraId="101CE527" w14:textId="77777777" w:rsidR="002D59E3" w:rsidRPr="002D59E3" w:rsidRDefault="002D59E3" w:rsidP="000A007C">
            <w:pPr>
              <w:jc w:val="both"/>
              <w:rPr>
                <w:sz w:val="22"/>
                <w:szCs w:val="22"/>
                <w:lang w:eastAsia="ru-RU"/>
              </w:rPr>
            </w:pPr>
            <w:r w:rsidRPr="002D59E3">
              <w:rPr>
                <w:sz w:val="22"/>
                <w:szCs w:val="22"/>
                <w:lang w:eastAsia="ru-RU"/>
              </w:rPr>
              <w:t>1872</w:t>
            </w:r>
          </w:p>
        </w:tc>
        <w:tc>
          <w:tcPr>
            <w:tcW w:w="670" w:type="dxa"/>
          </w:tcPr>
          <w:p w14:paraId="3F8FC9D5" w14:textId="77777777" w:rsidR="002D59E3" w:rsidRPr="002D59E3" w:rsidRDefault="002D59E3" w:rsidP="000A007C">
            <w:pPr>
              <w:jc w:val="both"/>
              <w:rPr>
                <w:sz w:val="22"/>
                <w:szCs w:val="22"/>
                <w:lang w:eastAsia="ru-RU"/>
              </w:rPr>
            </w:pPr>
            <w:r w:rsidRPr="002D59E3">
              <w:rPr>
                <w:sz w:val="22"/>
                <w:szCs w:val="22"/>
                <w:lang w:eastAsia="ru-RU"/>
              </w:rPr>
              <w:t>1928</w:t>
            </w:r>
          </w:p>
        </w:tc>
        <w:tc>
          <w:tcPr>
            <w:tcW w:w="619" w:type="dxa"/>
          </w:tcPr>
          <w:p w14:paraId="0A3EC0DB" w14:textId="77777777" w:rsidR="002D59E3" w:rsidRPr="002D59E3" w:rsidRDefault="002D59E3" w:rsidP="000A007C">
            <w:pPr>
              <w:jc w:val="both"/>
              <w:rPr>
                <w:sz w:val="24"/>
                <w:szCs w:val="24"/>
                <w:lang w:eastAsia="ru-RU"/>
              </w:rPr>
            </w:pPr>
            <w:r w:rsidRPr="002D59E3">
              <w:rPr>
                <w:sz w:val="24"/>
                <w:szCs w:val="24"/>
                <w:lang w:eastAsia="ru-RU"/>
              </w:rPr>
              <w:t>684</w:t>
            </w:r>
          </w:p>
        </w:tc>
        <w:tc>
          <w:tcPr>
            <w:tcW w:w="638" w:type="dxa"/>
          </w:tcPr>
          <w:p w14:paraId="2479482F" w14:textId="77777777" w:rsidR="002D59E3" w:rsidRPr="002D59E3" w:rsidRDefault="002D59E3" w:rsidP="000A007C">
            <w:pPr>
              <w:jc w:val="both"/>
              <w:rPr>
                <w:sz w:val="24"/>
                <w:szCs w:val="24"/>
                <w:lang w:eastAsia="ru-RU"/>
              </w:rPr>
            </w:pPr>
            <w:r w:rsidRPr="002D59E3">
              <w:rPr>
                <w:sz w:val="24"/>
                <w:szCs w:val="24"/>
                <w:lang w:eastAsia="ru-RU"/>
              </w:rPr>
              <w:t>468</w:t>
            </w:r>
          </w:p>
        </w:tc>
        <w:tc>
          <w:tcPr>
            <w:tcW w:w="971" w:type="dxa"/>
          </w:tcPr>
          <w:p w14:paraId="5BD2F682" w14:textId="77777777" w:rsidR="002D59E3" w:rsidRPr="002D59E3" w:rsidRDefault="002D59E3" w:rsidP="000A007C">
            <w:pPr>
              <w:jc w:val="both"/>
              <w:rPr>
                <w:sz w:val="22"/>
                <w:szCs w:val="22"/>
                <w:lang w:eastAsia="ru-RU"/>
              </w:rPr>
            </w:pPr>
            <w:r w:rsidRPr="002D59E3">
              <w:rPr>
                <w:sz w:val="22"/>
                <w:szCs w:val="22"/>
                <w:lang w:eastAsia="ru-RU"/>
              </w:rPr>
              <w:t>6014</w:t>
            </w:r>
          </w:p>
        </w:tc>
      </w:tr>
    </w:tbl>
    <w:p w14:paraId="276AC54B" w14:textId="77777777" w:rsidR="002D59E3" w:rsidRPr="002D59E3" w:rsidRDefault="002D59E3" w:rsidP="000A007C">
      <w:pPr>
        <w:spacing w:line="360" w:lineRule="auto"/>
        <w:jc w:val="both"/>
        <w:rPr>
          <w:b/>
          <w:bCs/>
          <w:szCs w:val="24"/>
          <w:lang w:eastAsia="ru-RU"/>
        </w:rPr>
      </w:pPr>
    </w:p>
    <w:p w14:paraId="461F9F8B" w14:textId="77777777" w:rsidR="002D59E3" w:rsidRPr="002D59E3" w:rsidRDefault="002D59E3" w:rsidP="000A007C">
      <w:pPr>
        <w:spacing w:line="360" w:lineRule="auto"/>
        <w:jc w:val="both"/>
        <w:rPr>
          <w:rFonts w:ascii="Times New Roman" w:hAnsi="Times New Roman" w:cs="Times New Roman"/>
          <w:lang w:eastAsia="ru-RU"/>
        </w:rPr>
      </w:pPr>
      <w:r w:rsidRPr="002D59E3">
        <w:rPr>
          <w:lang w:eastAsia="ru-RU"/>
        </w:rPr>
        <w:t xml:space="preserve">       </w:t>
      </w:r>
      <w:r w:rsidRPr="002D59E3">
        <w:rPr>
          <w:rFonts w:ascii="Times New Roman" w:hAnsi="Times New Roman" w:cs="Times New Roman"/>
          <w:lang w:eastAsia="ru-RU"/>
        </w:rPr>
        <w:t>Місячну програму роботи лінії знаходимо, перемножуючи кількість змін за місяць на продуктивність лінії за зміну.</w:t>
      </w:r>
    </w:p>
    <w:p w14:paraId="46387468" w14:textId="77777777" w:rsidR="002D59E3" w:rsidRPr="002D59E3" w:rsidRDefault="002D59E3" w:rsidP="000A007C">
      <w:pPr>
        <w:spacing w:line="360" w:lineRule="auto"/>
        <w:jc w:val="both"/>
        <w:rPr>
          <w:rFonts w:ascii="Times New Roman" w:hAnsi="Times New Roman" w:cs="Times New Roman"/>
          <w:b/>
          <w:lang w:eastAsia="ru-RU"/>
        </w:rPr>
      </w:pPr>
      <w:r w:rsidRPr="002D59E3">
        <w:rPr>
          <w:rFonts w:ascii="Times New Roman" w:hAnsi="Times New Roman" w:cs="Times New Roman"/>
          <w:b/>
          <w:bCs/>
          <w:lang w:eastAsia="ru-RU"/>
        </w:rPr>
        <w:t xml:space="preserve"> </w:t>
      </w:r>
      <w:r w:rsidRPr="002D59E3">
        <w:rPr>
          <w:rFonts w:ascii="Times New Roman" w:hAnsi="Times New Roman" w:cs="Times New Roman"/>
          <w:b/>
          <w:lang w:eastAsia="ru-RU"/>
        </w:rPr>
        <w:t>Розрахунок норм витрат сировини і матеріалів при виробництві консервів «Компот яблучний   з ксилітом»</w:t>
      </w:r>
    </w:p>
    <w:p w14:paraId="7ED69C9C"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Вихідні дані для розрахунків:</w:t>
      </w:r>
    </w:p>
    <w:p w14:paraId="0A42FCEB"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продуктивність лінії – 18 тоб/зміну</w:t>
      </w:r>
      <w:r w:rsidRPr="002D59E3">
        <w:rPr>
          <w:rFonts w:ascii="Times New Roman" w:hAnsi="Times New Roman" w:cs="Times New Roman"/>
          <w:lang w:val="ru-RU" w:eastAsia="ru-RU"/>
        </w:rPr>
        <w:t xml:space="preserve"> </w:t>
      </w:r>
      <w:r w:rsidRPr="002D59E3">
        <w:rPr>
          <w:rFonts w:ascii="Times New Roman" w:hAnsi="Times New Roman" w:cs="Times New Roman"/>
          <w:lang w:eastAsia="ru-RU"/>
        </w:rPr>
        <w:t>;</w:t>
      </w:r>
    </w:p>
    <w:p w14:paraId="46ED7ABE"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тривалість зміни, год –  7 ;</w:t>
      </w:r>
    </w:p>
    <w:p w14:paraId="1F8AADC8"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кількість робочих змін в сезон  – 209;</w:t>
      </w:r>
    </w:p>
    <w:p w14:paraId="26399492"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фасування –  у скло банку типу ІІІ-82-</w:t>
      </w:r>
      <w:r w:rsidRPr="002D59E3">
        <w:rPr>
          <w:rFonts w:ascii="Times New Roman" w:hAnsi="Times New Roman" w:cs="Times New Roman"/>
          <w:lang w:val="ru-RU" w:eastAsia="ru-RU"/>
        </w:rPr>
        <w:t>1000</w:t>
      </w:r>
      <w:r w:rsidRPr="002D59E3">
        <w:rPr>
          <w:rFonts w:ascii="Times New Roman" w:hAnsi="Times New Roman" w:cs="Times New Roman"/>
          <w:lang w:eastAsia="ru-RU"/>
        </w:rPr>
        <w:t>;</w:t>
      </w:r>
    </w:p>
    <w:p w14:paraId="0A056063"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маса нетто 1 банки консервів –  1020 г;</w:t>
      </w:r>
    </w:p>
    <w:p w14:paraId="0B4F640D"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маса нетто 1 тоб- 720,34 кг</w:t>
      </w:r>
    </w:p>
    <w:p w14:paraId="7FBDEF08"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перевідний коефіцієнт – 2,83.</w:t>
      </w:r>
    </w:p>
    <w:p w14:paraId="3487FB78"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b/>
          <w:color w:val="000000"/>
          <w:lang w:eastAsia="ru-RU"/>
        </w:rPr>
      </w:pPr>
      <w:r w:rsidRPr="002D59E3">
        <w:rPr>
          <w:rFonts w:ascii="Times New Roman" w:hAnsi="Times New Roman" w:cs="Times New Roman"/>
          <w:color w:val="000000"/>
          <w:lang w:eastAsia="ru-RU"/>
        </w:rPr>
        <w:t>Маса облікової об’ємної банки – 1020/2,83= 360,42</w:t>
      </w:r>
    </w:p>
    <w:p w14:paraId="5FC70448"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b/>
          <w:lang w:eastAsia="ru-RU"/>
        </w:rPr>
      </w:pPr>
    </w:p>
    <w:p w14:paraId="70FC2841" w14:textId="77777777" w:rsidR="002D59E3" w:rsidRPr="002D59E3" w:rsidRDefault="002D59E3" w:rsidP="000A007C">
      <w:pPr>
        <w:tabs>
          <w:tab w:val="left" w:pos="735"/>
        </w:tabs>
        <w:spacing w:line="360" w:lineRule="auto"/>
        <w:ind w:left="360"/>
        <w:jc w:val="both"/>
        <w:rPr>
          <w:rFonts w:ascii="Times New Roman" w:hAnsi="Times New Roman" w:cs="Times New Roman"/>
          <w:b/>
          <w:lang w:eastAsia="ru-RU"/>
        </w:rPr>
      </w:pPr>
      <w:r w:rsidRPr="002D59E3">
        <w:rPr>
          <w:rFonts w:ascii="Times New Roman" w:hAnsi="Times New Roman" w:cs="Times New Roman"/>
          <w:b/>
          <w:lang w:eastAsia="ru-RU"/>
        </w:rPr>
        <w:t xml:space="preserve">       Рецептура і норми витрат сировини і матеріалів при виробництві  консервів наведені в таблиці 2.10.</w:t>
      </w:r>
    </w:p>
    <w:p w14:paraId="14A1273F" w14:textId="77777777" w:rsidR="002D59E3" w:rsidRPr="002D59E3" w:rsidRDefault="002D59E3" w:rsidP="000A007C">
      <w:pPr>
        <w:spacing w:line="360" w:lineRule="auto"/>
        <w:ind w:firstLine="709"/>
        <w:jc w:val="both"/>
        <w:rPr>
          <w:rFonts w:ascii="Times New Roman" w:hAnsi="Times New Roman" w:cs="Times New Roman"/>
          <w:lang w:eastAsia="ru-RU"/>
        </w:rPr>
      </w:pPr>
      <w:r w:rsidRPr="002D59E3">
        <w:rPr>
          <w:rFonts w:ascii="Times New Roman" w:hAnsi="Times New Roman" w:cs="Times New Roman"/>
          <w:lang w:eastAsia="ru-RU"/>
        </w:rPr>
        <w:t xml:space="preserve">Таблиця 2.10 - Рецептура і норми витрат сировини і матеріалів </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559"/>
        <w:gridCol w:w="1620"/>
        <w:gridCol w:w="1620"/>
        <w:gridCol w:w="1580"/>
        <w:gridCol w:w="1843"/>
      </w:tblGrid>
      <w:tr w:rsidR="002D59E3" w:rsidRPr="002D59E3" w14:paraId="0B4F8E15" w14:textId="77777777" w:rsidTr="00AF7411">
        <w:trPr>
          <w:trHeight w:val="496"/>
          <w:tblHeader/>
        </w:trPr>
        <w:tc>
          <w:tcPr>
            <w:tcW w:w="1588" w:type="dxa"/>
          </w:tcPr>
          <w:p w14:paraId="056B6971"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Назва сировини і матеріалів</w:t>
            </w:r>
          </w:p>
        </w:tc>
        <w:tc>
          <w:tcPr>
            <w:tcW w:w="1559" w:type="dxa"/>
          </w:tcPr>
          <w:p w14:paraId="04B8C775"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Рецептура на 1т  продукції. %</w:t>
            </w:r>
          </w:p>
        </w:tc>
        <w:tc>
          <w:tcPr>
            <w:tcW w:w="1620" w:type="dxa"/>
          </w:tcPr>
          <w:p w14:paraId="3FC877D8" w14:textId="77777777" w:rsidR="002D59E3" w:rsidRPr="002D59E3" w:rsidRDefault="002D59E3" w:rsidP="000A007C">
            <w:pPr>
              <w:spacing w:line="360" w:lineRule="auto"/>
              <w:ind w:left="-106" w:right="-52"/>
              <w:jc w:val="both"/>
              <w:rPr>
                <w:rFonts w:ascii="Times New Roman" w:hAnsi="Times New Roman" w:cs="Times New Roman"/>
                <w:lang w:eastAsia="ru-RU"/>
              </w:rPr>
            </w:pPr>
            <w:r w:rsidRPr="002D59E3">
              <w:rPr>
                <w:rFonts w:ascii="Times New Roman" w:hAnsi="Times New Roman" w:cs="Times New Roman"/>
                <w:lang w:eastAsia="ru-RU"/>
              </w:rPr>
              <w:t>Істинний вміст поліспиртів, %</w:t>
            </w:r>
          </w:p>
        </w:tc>
        <w:tc>
          <w:tcPr>
            <w:tcW w:w="1620" w:type="dxa"/>
          </w:tcPr>
          <w:p w14:paraId="08AA76FC"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tc>
        <w:tc>
          <w:tcPr>
            <w:tcW w:w="1580" w:type="dxa"/>
          </w:tcPr>
          <w:p w14:paraId="0EA3490A"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Норма витрат,  кг на 1 т  продукції</w:t>
            </w:r>
          </w:p>
        </w:tc>
        <w:tc>
          <w:tcPr>
            <w:tcW w:w="1843" w:type="dxa"/>
          </w:tcPr>
          <w:p w14:paraId="2935AD8C"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Норма витрат,  кг на 1 тоб продукції</w:t>
            </w:r>
          </w:p>
        </w:tc>
      </w:tr>
      <w:tr w:rsidR="002D59E3" w:rsidRPr="002D59E3" w14:paraId="1503066F" w14:textId="77777777" w:rsidTr="00AF7411">
        <w:trPr>
          <w:trHeight w:val="475"/>
        </w:trPr>
        <w:tc>
          <w:tcPr>
            <w:tcW w:w="1588" w:type="dxa"/>
          </w:tcPr>
          <w:p w14:paraId="060A7447" w14:textId="77777777" w:rsidR="002D59E3" w:rsidRPr="002D59E3" w:rsidRDefault="002D59E3" w:rsidP="000A007C">
            <w:pPr>
              <w:spacing w:line="360" w:lineRule="auto"/>
              <w:jc w:val="both"/>
              <w:rPr>
                <w:rFonts w:ascii="Times New Roman" w:hAnsi="Times New Roman" w:cs="Times New Roman"/>
                <w:lang w:val="ru-RU" w:eastAsia="ru-RU"/>
              </w:rPr>
            </w:pPr>
            <w:r w:rsidRPr="002D59E3">
              <w:rPr>
                <w:rFonts w:ascii="Times New Roman" w:hAnsi="Times New Roman" w:cs="Times New Roman"/>
                <w:lang w:val="ru-RU" w:eastAsia="ru-RU"/>
              </w:rPr>
              <w:t xml:space="preserve">Плоди </w:t>
            </w:r>
          </w:p>
        </w:tc>
        <w:tc>
          <w:tcPr>
            <w:tcW w:w="1559" w:type="dxa"/>
          </w:tcPr>
          <w:p w14:paraId="5A1B878E"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64,7</w:t>
            </w:r>
          </w:p>
        </w:tc>
        <w:tc>
          <w:tcPr>
            <w:tcW w:w="1620" w:type="dxa"/>
          </w:tcPr>
          <w:p w14:paraId="6D2C4287" w14:textId="77777777" w:rsidR="002D59E3" w:rsidRPr="002D59E3" w:rsidRDefault="002D59E3" w:rsidP="000A007C">
            <w:pPr>
              <w:spacing w:line="360" w:lineRule="auto"/>
              <w:jc w:val="both"/>
              <w:rPr>
                <w:rFonts w:ascii="Times New Roman" w:hAnsi="Times New Roman" w:cs="Times New Roman"/>
                <w:lang w:eastAsia="ru-RU"/>
              </w:rPr>
            </w:pPr>
          </w:p>
        </w:tc>
        <w:tc>
          <w:tcPr>
            <w:tcW w:w="1620" w:type="dxa"/>
          </w:tcPr>
          <w:p w14:paraId="56011D1E"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18</w:t>
            </w:r>
          </w:p>
        </w:tc>
        <w:tc>
          <w:tcPr>
            <w:tcW w:w="1580" w:type="dxa"/>
          </w:tcPr>
          <w:p w14:paraId="03C6ED48"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789,1</w:t>
            </w:r>
          </w:p>
        </w:tc>
        <w:tc>
          <w:tcPr>
            <w:tcW w:w="1843" w:type="dxa"/>
          </w:tcPr>
          <w:p w14:paraId="01898D6C" w14:textId="77777777" w:rsidR="002D59E3" w:rsidRPr="002D59E3" w:rsidRDefault="002D59E3" w:rsidP="000A007C">
            <w:pPr>
              <w:spacing w:line="360"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284,4</w:t>
            </w:r>
          </w:p>
        </w:tc>
      </w:tr>
      <w:tr w:rsidR="002D59E3" w:rsidRPr="002D59E3" w14:paraId="64CF1A42" w14:textId="77777777" w:rsidTr="00AF7411">
        <w:trPr>
          <w:trHeight w:val="496"/>
        </w:trPr>
        <w:tc>
          <w:tcPr>
            <w:tcW w:w="1588" w:type="dxa"/>
          </w:tcPr>
          <w:p w14:paraId="301A8B85"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Сироп з ксиліту (25%)</w:t>
            </w:r>
          </w:p>
        </w:tc>
        <w:tc>
          <w:tcPr>
            <w:tcW w:w="1559" w:type="dxa"/>
          </w:tcPr>
          <w:p w14:paraId="05673F54"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35,3</w:t>
            </w:r>
          </w:p>
        </w:tc>
        <w:tc>
          <w:tcPr>
            <w:tcW w:w="1620" w:type="dxa"/>
          </w:tcPr>
          <w:p w14:paraId="64F538B7" w14:textId="77777777" w:rsidR="002D59E3" w:rsidRPr="002D59E3" w:rsidRDefault="002D59E3" w:rsidP="000A007C">
            <w:pPr>
              <w:spacing w:line="360" w:lineRule="auto"/>
              <w:jc w:val="both"/>
              <w:rPr>
                <w:rFonts w:ascii="Times New Roman" w:hAnsi="Times New Roman" w:cs="Times New Roman"/>
                <w:lang w:eastAsia="ru-RU"/>
              </w:rPr>
            </w:pPr>
          </w:p>
        </w:tc>
        <w:tc>
          <w:tcPr>
            <w:tcW w:w="1620" w:type="dxa"/>
          </w:tcPr>
          <w:p w14:paraId="2E8DB9B5" w14:textId="77777777" w:rsidR="002D59E3" w:rsidRPr="002D59E3" w:rsidRDefault="002D59E3" w:rsidP="000A007C">
            <w:pPr>
              <w:spacing w:line="360" w:lineRule="auto"/>
              <w:jc w:val="both"/>
              <w:rPr>
                <w:rFonts w:ascii="Times New Roman" w:hAnsi="Times New Roman" w:cs="Times New Roman"/>
                <w:lang w:eastAsia="ru-RU"/>
              </w:rPr>
            </w:pPr>
          </w:p>
        </w:tc>
        <w:tc>
          <w:tcPr>
            <w:tcW w:w="1580" w:type="dxa"/>
          </w:tcPr>
          <w:p w14:paraId="0E1A223C"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1,5</w:t>
            </w:r>
          </w:p>
        </w:tc>
        <w:tc>
          <w:tcPr>
            <w:tcW w:w="1843" w:type="dxa"/>
          </w:tcPr>
          <w:p w14:paraId="1BA0043B"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w:t>
            </w:r>
          </w:p>
        </w:tc>
      </w:tr>
      <w:tr w:rsidR="002D59E3" w:rsidRPr="002D59E3" w14:paraId="57B03930" w14:textId="77777777" w:rsidTr="00AF7411">
        <w:trPr>
          <w:trHeight w:val="496"/>
        </w:trPr>
        <w:tc>
          <w:tcPr>
            <w:tcW w:w="1588" w:type="dxa"/>
          </w:tcPr>
          <w:p w14:paraId="782F331C"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lastRenderedPageBreak/>
              <w:t>Ксиліт</w:t>
            </w:r>
          </w:p>
        </w:tc>
        <w:tc>
          <w:tcPr>
            <w:tcW w:w="1559" w:type="dxa"/>
          </w:tcPr>
          <w:p w14:paraId="45C8B0E8"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w:t>
            </w:r>
          </w:p>
        </w:tc>
        <w:tc>
          <w:tcPr>
            <w:tcW w:w="1620" w:type="dxa"/>
          </w:tcPr>
          <w:p w14:paraId="3F379850"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26,26</w:t>
            </w:r>
          </w:p>
        </w:tc>
        <w:tc>
          <w:tcPr>
            <w:tcW w:w="1620" w:type="dxa"/>
          </w:tcPr>
          <w:p w14:paraId="52DAFB58"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1,0</w:t>
            </w:r>
          </w:p>
        </w:tc>
        <w:tc>
          <w:tcPr>
            <w:tcW w:w="1580" w:type="dxa"/>
          </w:tcPr>
          <w:p w14:paraId="35E94758"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97,0</w:t>
            </w:r>
          </w:p>
        </w:tc>
        <w:tc>
          <w:tcPr>
            <w:tcW w:w="1843" w:type="dxa"/>
            <w:vAlign w:val="center"/>
          </w:tcPr>
          <w:p w14:paraId="5162D5C8"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34,96</w:t>
            </w:r>
          </w:p>
        </w:tc>
      </w:tr>
    </w:tbl>
    <w:p w14:paraId="1E8ED6FB" w14:textId="77777777" w:rsidR="002D59E3" w:rsidRPr="002D59E3" w:rsidRDefault="002D59E3" w:rsidP="000A007C">
      <w:pPr>
        <w:spacing w:line="360" w:lineRule="auto"/>
        <w:jc w:val="both"/>
        <w:rPr>
          <w:rFonts w:ascii="Times New Roman" w:hAnsi="Times New Roman" w:cs="Times New Roman"/>
          <w:lang w:eastAsia="ru-RU"/>
        </w:rPr>
      </w:pPr>
    </w:p>
    <w:p w14:paraId="68DA2E47"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Рецептуру закладки компонентів на 1 тоб консервів знаходимо за формулою:</w:t>
      </w:r>
    </w:p>
    <w:p w14:paraId="152E447E" w14:textId="694D88B3"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w:t>
      </w:r>
      <w:r w:rsidRPr="002D59E3">
        <w:rPr>
          <w:rFonts w:ascii="Times New Roman" w:hAnsi="Times New Roman" w:cs="Times New Roman"/>
          <w:noProof/>
          <w:position w:val="-24"/>
          <w:lang w:eastAsia="ru-RU"/>
        </w:rPr>
        <w:drawing>
          <wp:inline distT="0" distB="0" distL="0" distR="0" wp14:anchorId="57CA15C9" wp14:editId="5C955E3F">
            <wp:extent cx="1394460" cy="403860"/>
            <wp:effectExtent l="0" t="0" r="0" b="0"/>
            <wp:docPr id="9360718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4460" cy="403860"/>
                    </a:xfrm>
                    <a:prstGeom prst="rect">
                      <a:avLst/>
                    </a:prstGeom>
                    <a:noFill/>
                    <a:ln>
                      <a:noFill/>
                    </a:ln>
                  </pic:spPr>
                </pic:pic>
              </a:graphicData>
            </a:graphic>
          </wp:inline>
        </w:drawing>
      </w:r>
      <w:r w:rsidRPr="002D59E3">
        <w:rPr>
          <w:rFonts w:ascii="Times New Roman" w:hAnsi="Times New Roman" w:cs="Times New Roman"/>
          <w:lang w:eastAsia="ru-RU"/>
        </w:rPr>
        <w:t xml:space="preserve">                                                       (3.1)</w:t>
      </w:r>
    </w:p>
    <w:p w14:paraId="2B06626D"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де </w:t>
      </w:r>
      <w:r w:rsidRPr="002D59E3">
        <w:rPr>
          <w:rFonts w:ascii="Times New Roman" w:hAnsi="Times New Roman" w:cs="Times New Roman"/>
          <w:lang w:val="en-US" w:eastAsia="ru-RU"/>
        </w:rPr>
        <w:t>S</w:t>
      </w:r>
      <w:r w:rsidRPr="002D59E3">
        <w:rPr>
          <w:rFonts w:ascii="Times New Roman" w:hAnsi="Times New Roman" w:cs="Times New Roman"/>
          <w:lang w:val="ru-RU" w:eastAsia="ru-RU"/>
        </w:rPr>
        <w:t xml:space="preserve"> </w:t>
      </w:r>
      <w:r w:rsidRPr="002D59E3">
        <w:rPr>
          <w:rFonts w:ascii="Times New Roman" w:hAnsi="Times New Roman" w:cs="Times New Roman"/>
          <w:lang w:eastAsia="ru-RU"/>
        </w:rPr>
        <w:t>– рецептура закладки компоненту , кг/тоб;</w:t>
      </w:r>
    </w:p>
    <w:p w14:paraId="2EFAC278"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А – вміст компоненту в консервах згідно рецептури в частинах або відсотках;</w:t>
      </w:r>
    </w:p>
    <w:p w14:paraId="65034B62"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w:t>
      </w:r>
      <w:r w:rsidRPr="002D59E3">
        <w:rPr>
          <w:rFonts w:ascii="Times New Roman" w:hAnsi="Times New Roman" w:cs="Times New Roman"/>
          <w:lang w:val="en-US" w:eastAsia="ru-RU"/>
        </w:rPr>
        <w:t>m</w:t>
      </w:r>
      <w:r w:rsidRPr="002D59E3">
        <w:rPr>
          <w:rFonts w:ascii="Times New Roman" w:hAnsi="Times New Roman" w:cs="Times New Roman"/>
          <w:vertAlign w:val="subscript"/>
          <w:lang w:eastAsia="ru-RU"/>
        </w:rPr>
        <w:t>о.б.</w:t>
      </w:r>
      <w:r w:rsidRPr="002D59E3">
        <w:rPr>
          <w:rFonts w:ascii="Times New Roman" w:hAnsi="Times New Roman" w:cs="Times New Roman"/>
          <w:lang w:eastAsia="ru-RU"/>
        </w:rPr>
        <w:t xml:space="preserve"> - маса облікової  банки, г.</w:t>
      </w:r>
    </w:p>
    <w:p w14:paraId="4A6FEDFB" w14:textId="48DABD8B" w:rsidR="002D59E3" w:rsidRPr="002D59E3" w:rsidRDefault="002D59E3" w:rsidP="000A007C">
      <w:pPr>
        <w:jc w:val="both"/>
        <w:rPr>
          <w:rFonts w:ascii="Times New Roman" w:hAnsi="Times New Roman" w:cs="Times New Roman"/>
          <w:lang w:eastAsia="ru-RU"/>
        </w:rPr>
      </w:pPr>
      <w:bookmarkStart w:id="12" w:name="_Hlk90544898"/>
      <w:r w:rsidRPr="002D59E3">
        <w:rPr>
          <w:rFonts w:ascii="Times New Roman" w:hAnsi="Times New Roman" w:cs="Times New Roman"/>
          <w:lang w:eastAsia="ru-RU"/>
        </w:rPr>
        <w:t xml:space="preserve"> </w:t>
      </w:r>
      <w:r w:rsidRPr="002D59E3">
        <w:rPr>
          <w:rFonts w:ascii="Times New Roman" w:hAnsi="Times New Roman" w:cs="Times New Roman"/>
          <w:lang w:eastAsia="ru-RU"/>
        </w:rPr>
        <w:br/>
      </w:r>
      <w:r w:rsidRPr="002D59E3">
        <w:rPr>
          <w:rFonts w:ascii="Times New Roman" w:hAnsi="Times New Roman" w:cs="Times New Roman"/>
        </w:rPr>
        <w:t xml:space="preserve">                                     </w:t>
      </w:r>
      <w:r w:rsidRPr="002D59E3">
        <w:rPr>
          <w:rFonts w:ascii="Times New Roman" w:hAnsi="Times New Roman" w:cs="Times New Roman"/>
          <w:lang w:eastAsia="ru-RU"/>
        </w:rPr>
        <w:br/>
      </w:r>
      <w:r w:rsidRPr="002D59E3">
        <w:rPr>
          <w:rFonts w:ascii="Times New Roman" w:hAnsi="Times New Roman" w:cs="Times New Roman"/>
        </w:rPr>
        <w:t xml:space="preserve">                                        </w:t>
      </w:r>
      <m:oMath>
        <m:sSub>
          <m:sSubPr>
            <m:ctrlPr>
              <w:rPr>
                <w:rFonts w:ascii="Cambria Math" w:hAnsi="Cambria Math"/>
                <w:i/>
                <w:lang w:eastAsia="ru-RU"/>
              </w:rPr>
            </m:ctrlPr>
          </m:sSubPr>
          <m:e>
            <m:r>
              <w:rPr>
                <w:rFonts w:ascii="Cambria Math"/>
                <w:lang w:eastAsia="ru-RU"/>
              </w:rPr>
              <m:t>S</m:t>
            </m:r>
          </m:e>
          <m:sub>
            <m:r>
              <w:rPr>
                <w:rFonts w:ascii="Cambria Math"/>
                <w:lang w:eastAsia="ru-RU"/>
              </w:rPr>
              <m:t>яблук</m:t>
            </m:r>
          </m:sub>
        </m:sSub>
        <m:r>
          <w:rPr>
            <w:rFonts w:ascii="Cambria Math"/>
            <w:lang w:eastAsia="ru-RU"/>
          </w:rPr>
          <m:t>=</m:t>
        </m:r>
        <m:f>
          <m:fPr>
            <m:ctrlPr>
              <w:rPr>
                <w:rFonts w:ascii="Cambria Math" w:hAnsi="Cambria Math"/>
                <w:i/>
                <w:lang w:eastAsia="ru-RU"/>
              </w:rPr>
            </m:ctrlPr>
          </m:fPr>
          <m:num>
            <m:r>
              <w:rPr>
                <w:rFonts w:ascii="Cambria Math"/>
                <w:lang w:eastAsia="ru-RU"/>
              </w:rPr>
              <m:t>360,42</m:t>
            </m:r>
            <m:r>
              <w:rPr>
                <w:rFonts w:ascii="Cambria Math"/>
                <w:lang w:eastAsia="ru-RU"/>
              </w:rPr>
              <m:t>*</m:t>
            </m:r>
            <m:r>
              <w:rPr>
                <w:rFonts w:ascii="Cambria Math"/>
                <w:lang w:eastAsia="ru-RU"/>
              </w:rPr>
              <m:t>64,7</m:t>
            </m:r>
          </m:num>
          <m:den>
            <m:r>
              <w:rPr>
                <w:rFonts w:ascii="Cambria Math"/>
                <w:lang w:eastAsia="ru-RU"/>
              </w:rPr>
              <m:t>100</m:t>
            </m:r>
          </m:den>
        </m:f>
        <m:r>
          <w:rPr>
            <w:rFonts w:ascii="Cambria Math"/>
            <w:lang w:eastAsia="ru-RU"/>
          </w:rPr>
          <m:t>=233,19</m:t>
        </m:r>
      </m:oMath>
      <w:r w:rsidRPr="002D59E3">
        <w:rPr>
          <w:rFonts w:ascii="Times New Roman" w:hAnsi="Times New Roman" w:cs="Times New Roman"/>
          <w:lang w:eastAsia="ru-RU"/>
        </w:rPr>
        <w:t>кг/тоб;</w:t>
      </w:r>
    </w:p>
    <w:p w14:paraId="430987EE" w14:textId="77777777" w:rsidR="002D59E3" w:rsidRPr="002D59E3" w:rsidRDefault="002D59E3" w:rsidP="000A007C">
      <w:pPr>
        <w:jc w:val="both"/>
        <w:rPr>
          <w:rFonts w:ascii="Times New Roman" w:hAnsi="Times New Roman" w:cs="Times New Roman"/>
          <w:lang w:eastAsia="ru-RU"/>
        </w:rPr>
      </w:pPr>
    </w:p>
    <w:p w14:paraId="5FB095D1" w14:textId="7AAC42E6" w:rsidR="002D59E3" w:rsidRPr="002D59E3" w:rsidRDefault="002D59E3" w:rsidP="000A007C">
      <w:pPr>
        <w:jc w:val="both"/>
        <w:rPr>
          <w:rFonts w:ascii="Times New Roman" w:hAnsi="Times New Roman" w:cs="Times New Roman"/>
        </w:rPr>
      </w:pPr>
      <w:r w:rsidRPr="002D59E3">
        <w:rPr>
          <w:rFonts w:ascii="Times New Roman" w:hAnsi="Times New Roman" w:cs="Times New Roman"/>
          <w:lang w:eastAsia="ru-RU"/>
        </w:rPr>
        <w:br/>
      </w:r>
      <w:r w:rsidRPr="002D59E3">
        <w:rPr>
          <w:rFonts w:ascii="Times New Roman" w:hAnsi="Times New Roman" w:cs="Times New Roman"/>
        </w:rPr>
        <w:t xml:space="preserve">                                             </w:t>
      </w:r>
      <w:r w:rsidRPr="002D59E3">
        <w:rPr>
          <w:rFonts w:ascii="Times New Roman" w:hAnsi="Times New Roman" w:cs="Times New Roman"/>
          <w:lang w:eastAsia="ru-RU"/>
        </w:rPr>
        <w:br/>
      </w:r>
      <w:r w:rsidRPr="002D59E3">
        <w:rPr>
          <w:rFonts w:ascii="Times New Roman" w:hAnsi="Times New Roman" w:cs="Times New Roman"/>
        </w:rPr>
        <w:t xml:space="preserve">                                        </w:t>
      </w:r>
      <m:oMath>
        <m:sSub>
          <m:sSubPr>
            <m:ctrlPr>
              <w:rPr>
                <w:rFonts w:ascii="Cambria Math" w:hAnsi="Cambria Math"/>
                <w:i/>
                <w:lang w:eastAsia="ru-RU"/>
              </w:rPr>
            </m:ctrlPr>
          </m:sSubPr>
          <m:e>
            <m:r>
              <w:rPr>
                <w:rFonts w:ascii="Cambria Math"/>
                <w:lang w:eastAsia="ru-RU"/>
              </w:rPr>
              <m:t>S</m:t>
            </m:r>
          </m:e>
          <m:sub>
            <m:r>
              <w:rPr>
                <w:rFonts w:ascii="Cambria Math"/>
                <w:lang w:eastAsia="ru-RU"/>
              </w:rPr>
              <m:t>кс</m:t>
            </m:r>
            <m:r>
              <w:rPr>
                <w:rFonts w:ascii="Cambria Math"/>
                <w:lang w:eastAsia="ru-RU"/>
              </w:rPr>
              <m:t>.</m:t>
            </m:r>
            <m:r>
              <w:rPr>
                <w:rFonts w:ascii="Cambria Math"/>
                <w:lang w:eastAsia="ru-RU"/>
              </w:rPr>
              <m:t>сиропу</m:t>
            </m:r>
          </m:sub>
        </m:sSub>
        <m:r>
          <w:rPr>
            <w:rFonts w:ascii="Cambria Math"/>
            <w:lang w:eastAsia="ru-RU"/>
          </w:rPr>
          <m:t>=</m:t>
        </m:r>
        <m:f>
          <m:fPr>
            <m:ctrlPr>
              <w:rPr>
                <w:rFonts w:ascii="Cambria Math" w:hAnsi="Cambria Math"/>
                <w:i/>
                <w:lang w:eastAsia="ru-RU"/>
              </w:rPr>
            </m:ctrlPr>
          </m:fPr>
          <m:num>
            <m:r>
              <w:rPr>
                <w:rFonts w:ascii="Cambria Math"/>
                <w:lang w:eastAsia="ru-RU"/>
              </w:rPr>
              <m:t>360,42</m:t>
            </m:r>
            <m:r>
              <w:rPr>
                <w:rFonts w:ascii="Cambria Math" w:hAnsi="Cambria Math" w:cs="Cambria Math"/>
                <w:lang w:eastAsia="ru-RU"/>
              </w:rPr>
              <m:t>⋅</m:t>
            </m:r>
            <m:r>
              <w:rPr>
                <w:rFonts w:ascii="Cambria Math"/>
                <w:lang w:eastAsia="ru-RU"/>
              </w:rPr>
              <m:t>35,3</m:t>
            </m:r>
          </m:num>
          <m:den>
            <m:r>
              <w:rPr>
                <w:rFonts w:ascii="Cambria Math"/>
                <w:lang w:eastAsia="ru-RU"/>
              </w:rPr>
              <m:t>100</m:t>
            </m:r>
          </m:den>
        </m:f>
        <m:r>
          <w:rPr>
            <w:rFonts w:ascii="Cambria Math"/>
            <w:lang w:eastAsia="ru-RU"/>
          </w:rPr>
          <m:t>=127,22</m:t>
        </m:r>
      </m:oMath>
      <w:r w:rsidRPr="002D59E3">
        <w:rPr>
          <w:rFonts w:ascii="Times New Roman" w:hAnsi="Times New Roman" w:cs="Times New Roman"/>
        </w:rPr>
        <w:t xml:space="preserve">  </w:t>
      </w:r>
      <w:r w:rsidRPr="002D59E3">
        <w:rPr>
          <w:rFonts w:ascii="Times New Roman" w:hAnsi="Times New Roman" w:cs="Times New Roman"/>
          <w:lang w:eastAsia="ru-RU"/>
        </w:rPr>
        <w:t>кг/тоб;</w:t>
      </w:r>
    </w:p>
    <w:p w14:paraId="14706365" w14:textId="77777777"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br/>
      </w:r>
    </w:p>
    <w:p w14:paraId="36A1E5D2" w14:textId="6FD3BA5B" w:rsidR="002D59E3" w:rsidRPr="002D59E3" w:rsidRDefault="002D59E3" w:rsidP="000A007C">
      <w:pPr>
        <w:jc w:val="both"/>
        <w:rPr>
          <w:rFonts w:ascii="Times New Roman" w:hAnsi="Times New Roman" w:cs="Times New Roman"/>
        </w:rPr>
      </w:pPr>
      <w:r w:rsidRPr="002D59E3">
        <w:rPr>
          <w:rFonts w:ascii="Times New Roman" w:hAnsi="Times New Roman" w:cs="Times New Roman"/>
        </w:rPr>
        <w:t xml:space="preserve">                                        </w:t>
      </w:r>
      <w:r w:rsidRPr="002D59E3">
        <w:rPr>
          <w:rFonts w:ascii="Times New Roman" w:hAnsi="Times New Roman" w:cs="Times New Roman"/>
          <w:lang w:eastAsia="ru-RU"/>
        </w:rPr>
        <w:br/>
      </w:r>
      <w:r w:rsidRPr="002D59E3">
        <w:rPr>
          <w:rFonts w:ascii="Times New Roman" w:hAnsi="Times New Roman" w:cs="Times New Roman"/>
        </w:rPr>
        <w:t xml:space="preserve">                                        </w:t>
      </w:r>
      <m:oMath>
        <m:sSub>
          <m:sSubPr>
            <m:ctrlPr>
              <w:rPr>
                <w:rFonts w:ascii="Cambria Math" w:hAnsi="Cambria Math"/>
                <w:i/>
                <w:lang w:eastAsia="ru-RU"/>
              </w:rPr>
            </m:ctrlPr>
          </m:sSubPr>
          <m:e>
            <m:r>
              <w:rPr>
                <w:rFonts w:ascii="Cambria Math"/>
                <w:lang w:eastAsia="ru-RU"/>
              </w:rPr>
              <m:t>S</m:t>
            </m:r>
          </m:e>
          <m:sub>
            <m:r>
              <w:rPr>
                <w:rFonts w:ascii="Cambria Math"/>
                <w:lang w:eastAsia="ru-RU"/>
              </w:rPr>
              <m:t>ксиліту</m:t>
            </m:r>
          </m:sub>
        </m:sSub>
        <m:r>
          <w:rPr>
            <w:rFonts w:ascii="Cambria Math"/>
            <w:lang w:eastAsia="ru-RU"/>
          </w:rPr>
          <m:t>=</m:t>
        </m:r>
        <m:f>
          <m:fPr>
            <m:ctrlPr>
              <w:rPr>
                <w:rFonts w:ascii="Cambria Math" w:hAnsi="Cambria Math"/>
                <w:i/>
                <w:lang w:eastAsia="ru-RU"/>
              </w:rPr>
            </m:ctrlPr>
          </m:fPr>
          <m:num>
            <m:r>
              <w:rPr>
                <w:rFonts w:ascii="Cambria Math"/>
                <w:lang w:eastAsia="ru-RU"/>
              </w:rPr>
              <m:t>127,22</m:t>
            </m:r>
            <m:r>
              <w:rPr>
                <w:rFonts w:ascii="Cambria Math" w:hAnsi="Cambria Math"/>
                <w:lang w:eastAsia="ru-RU"/>
              </w:rPr>
              <m:t>∙</m:t>
            </m:r>
            <m:r>
              <w:rPr>
                <w:rFonts w:ascii="Cambria Math"/>
                <w:lang w:eastAsia="ru-RU"/>
              </w:rPr>
              <m:t>26,26</m:t>
            </m:r>
          </m:num>
          <m:den>
            <m:r>
              <w:rPr>
                <w:rFonts w:ascii="Cambria Math"/>
                <w:lang w:eastAsia="ru-RU"/>
              </w:rPr>
              <m:t>100</m:t>
            </m:r>
          </m:den>
        </m:f>
        <m:r>
          <w:rPr>
            <w:rFonts w:ascii="Cambria Math"/>
            <w:lang w:eastAsia="ru-RU"/>
          </w:rPr>
          <m:t>33,40</m:t>
        </m:r>
      </m:oMath>
      <w:r w:rsidRPr="002D59E3">
        <w:rPr>
          <w:rFonts w:ascii="Times New Roman" w:hAnsi="Times New Roman" w:cs="Times New Roman"/>
          <w:lang w:eastAsia="ru-RU"/>
        </w:rPr>
        <w:t>кг/тоб;</w:t>
      </w:r>
      <w:bookmarkStart w:id="13" w:name="_Hlk156321515"/>
      <w:bookmarkEnd w:id="12"/>
    </w:p>
    <w:p w14:paraId="7BFA71BE" w14:textId="77777777" w:rsidR="002D59E3" w:rsidRPr="002D59E3" w:rsidRDefault="002D59E3" w:rsidP="000A007C">
      <w:pPr>
        <w:spacing w:line="360" w:lineRule="auto"/>
        <w:jc w:val="both"/>
        <w:rPr>
          <w:rFonts w:ascii="Times New Roman" w:hAnsi="Times New Roman" w:cs="Times New Roman"/>
          <w:lang w:eastAsia="ru-RU"/>
        </w:rPr>
      </w:pPr>
    </w:p>
    <w:p w14:paraId="51EA78AA"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Норму витрат сировини і матеріалів на 1 тоб консервів розраховуємо за формулою:</w:t>
      </w:r>
    </w:p>
    <w:p w14:paraId="2B23E84D" w14:textId="7A2647F2"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w:t>
      </w:r>
      <w:r w:rsidRPr="002D59E3">
        <w:rPr>
          <w:rFonts w:ascii="Times New Roman" w:hAnsi="Times New Roman" w:cs="Times New Roman"/>
          <w:noProof/>
          <w:position w:val="-24"/>
          <w:lang w:eastAsia="ru-RU"/>
        </w:rPr>
        <w:drawing>
          <wp:inline distT="0" distB="0" distL="0" distR="0" wp14:anchorId="0BD68532" wp14:editId="505F7C09">
            <wp:extent cx="1371600" cy="396240"/>
            <wp:effectExtent l="0" t="0" r="0" b="3810"/>
            <wp:docPr id="136501637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396240"/>
                    </a:xfrm>
                    <a:prstGeom prst="rect">
                      <a:avLst/>
                    </a:prstGeom>
                    <a:noFill/>
                    <a:ln>
                      <a:noFill/>
                    </a:ln>
                  </pic:spPr>
                </pic:pic>
              </a:graphicData>
            </a:graphic>
          </wp:inline>
        </w:drawing>
      </w:r>
      <w:r w:rsidRPr="002D59E3">
        <w:rPr>
          <w:rFonts w:ascii="Times New Roman" w:hAnsi="Times New Roman" w:cs="Times New Roman"/>
          <w:lang w:eastAsia="ru-RU"/>
        </w:rPr>
        <w:t xml:space="preserve">                                           (2.3)</w:t>
      </w:r>
    </w:p>
    <w:p w14:paraId="1B93A3F2"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де Т – норма витрат сировини і матеріалів, кг/тоб;</w:t>
      </w:r>
    </w:p>
    <w:p w14:paraId="0A0549D1"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w:t>
      </w:r>
      <w:r w:rsidRPr="002D59E3">
        <w:rPr>
          <w:rFonts w:ascii="Times New Roman" w:hAnsi="Times New Roman" w:cs="Times New Roman"/>
          <w:lang w:val="en-US" w:eastAsia="ru-RU"/>
        </w:rPr>
        <w:t>S</w:t>
      </w:r>
      <w:r w:rsidRPr="002D59E3">
        <w:rPr>
          <w:rFonts w:ascii="Times New Roman" w:hAnsi="Times New Roman" w:cs="Times New Roman"/>
          <w:lang w:eastAsia="ru-RU"/>
        </w:rPr>
        <w:t xml:space="preserve"> – рецептурна кількість даного компоненту ,  кг/тоб;</w:t>
      </w:r>
    </w:p>
    <w:p w14:paraId="07ED94AC"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х – втрати і відходи сировини по операціях виробничого процесу, %.</w:t>
      </w:r>
    </w:p>
    <w:p w14:paraId="406D315F" w14:textId="53F6824E"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                                     </w:t>
      </w:r>
      <m:oMath>
        <m:sSub>
          <m:sSubPr>
            <m:ctrlPr>
              <w:rPr>
                <w:rFonts w:ascii="Cambria Math" w:hAnsi="Cambria Math"/>
                <w:i/>
                <w:lang w:eastAsia="ru-RU"/>
              </w:rPr>
            </m:ctrlPr>
          </m:sSubPr>
          <m:e>
            <m:r>
              <w:rPr>
                <w:rFonts w:ascii="Cambria Math" w:hAnsi="Cambria Math"/>
                <w:lang w:eastAsia="ru-RU"/>
              </w:rPr>
              <m:t>Т</m:t>
            </m:r>
          </m:e>
          <m:sub>
            <m:r>
              <w:rPr>
                <w:rFonts w:ascii="Cambria Math" w:hAnsi="Cambria Math"/>
                <w:lang w:eastAsia="ru-RU"/>
              </w:rPr>
              <m:t>яблук</m:t>
            </m:r>
          </m:sub>
        </m:sSub>
        <m:r>
          <w:rPr>
            <w:rFonts w:ascii="Cambria Math" w:hAnsi="Cambria Math"/>
            <w:lang w:eastAsia="ru-RU"/>
          </w:rPr>
          <m:t>=</m:t>
        </m:r>
        <m:f>
          <m:fPr>
            <m:ctrlPr>
              <w:rPr>
                <w:rFonts w:ascii="Cambria Math" w:hAnsi="Cambria Math"/>
                <w:i/>
                <w:lang w:eastAsia="ru-RU"/>
              </w:rPr>
            </m:ctrlPr>
          </m:fPr>
          <m:num>
            <m:r>
              <w:rPr>
                <w:rFonts w:ascii="Cambria Math" w:hAnsi="Cambria Math"/>
                <w:lang w:eastAsia="ru-RU"/>
              </w:rPr>
              <m:t>233,19⋅100</m:t>
            </m:r>
          </m:num>
          <m:den>
            <m:r>
              <w:rPr>
                <w:rFonts w:ascii="Cambria Math" w:hAnsi="Cambria Math"/>
                <w:lang w:eastAsia="ru-RU"/>
              </w:rPr>
              <m:t>100-18</m:t>
            </m:r>
          </m:den>
        </m:f>
        <m:r>
          <w:rPr>
            <w:rFonts w:ascii="Cambria Math" w:hAnsi="Cambria Math"/>
            <w:lang w:eastAsia="ru-RU"/>
          </w:rPr>
          <m:t>=284,37</m:t>
        </m:r>
      </m:oMath>
      <w:r w:rsidRPr="002D59E3">
        <w:rPr>
          <w:rFonts w:ascii="Times New Roman" w:hAnsi="Times New Roman" w:cs="Times New Roman"/>
          <w:lang w:eastAsia="ru-RU"/>
        </w:rPr>
        <w:t xml:space="preserve"> кг/тоб;</w:t>
      </w:r>
    </w:p>
    <w:p w14:paraId="380BEDC4" w14:textId="77777777" w:rsidR="002D59E3" w:rsidRPr="002D59E3" w:rsidRDefault="002D59E3" w:rsidP="000A007C">
      <w:pPr>
        <w:jc w:val="both"/>
        <w:rPr>
          <w:rFonts w:ascii="Times New Roman" w:hAnsi="Times New Roman" w:cs="Times New Roman"/>
          <w:lang w:eastAsia="ru-RU"/>
        </w:rPr>
      </w:pPr>
    </w:p>
    <w:p w14:paraId="3CAD5364" w14:textId="3FC2BE86" w:rsidR="002D59E3" w:rsidRPr="002D59E3" w:rsidRDefault="002D59E3" w:rsidP="000A007C">
      <w:pPr>
        <w:jc w:val="both"/>
        <w:rPr>
          <w:rFonts w:ascii="Times New Roman" w:hAnsi="Times New Roman" w:cs="Times New Roman"/>
          <w:lang w:eastAsia="ru-RU"/>
        </w:rPr>
      </w:pPr>
      <w:r w:rsidRPr="002D59E3">
        <w:rPr>
          <w:rFonts w:ascii="Times New Roman" w:hAnsi="Times New Roman" w:cs="Times New Roman"/>
          <w:lang w:eastAsia="ru-RU"/>
        </w:rPr>
        <w:t xml:space="preserve">                                      </w:t>
      </w:r>
      <m:oMath>
        <m:sSub>
          <m:sSubPr>
            <m:ctrlPr>
              <w:rPr>
                <w:rFonts w:ascii="Cambria Math" w:hAnsi="Cambria Math"/>
                <w:i/>
                <w:lang w:eastAsia="ru-RU"/>
              </w:rPr>
            </m:ctrlPr>
          </m:sSubPr>
          <m:e>
            <m:r>
              <w:rPr>
                <w:rFonts w:ascii="Cambria Math"/>
                <w:lang w:eastAsia="ru-RU"/>
              </w:rPr>
              <m:t>Т</m:t>
            </m:r>
          </m:e>
          <m:sub>
            <m:r>
              <w:rPr>
                <w:rFonts w:ascii="Cambria Math"/>
                <w:lang w:eastAsia="ru-RU"/>
              </w:rPr>
              <m:t>ксиліту</m:t>
            </m:r>
          </m:sub>
        </m:sSub>
        <m:r>
          <w:rPr>
            <w:rFonts w:ascii="Cambria Math"/>
            <w:lang w:eastAsia="ru-RU"/>
          </w:rPr>
          <m:t>=</m:t>
        </m:r>
        <m:f>
          <m:fPr>
            <m:ctrlPr>
              <w:rPr>
                <w:rFonts w:ascii="Cambria Math" w:hAnsi="Cambria Math"/>
                <w:i/>
                <w:lang w:eastAsia="ru-RU"/>
              </w:rPr>
            </m:ctrlPr>
          </m:fPr>
          <m:num>
            <m:r>
              <w:rPr>
                <w:rFonts w:ascii="Cambria Math"/>
                <w:lang w:eastAsia="ru-RU"/>
              </w:rPr>
              <m:t>33,40</m:t>
            </m:r>
            <m:r>
              <w:rPr>
                <w:rFonts w:ascii="Cambria Math" w:hAnsi="Cambria Math" w:cs="Cambria Math"/>
                <w:lang w:eastAsia="ru-RU"/>
              </w:rPr>
              <m:t>⋅</m:t>
            </m:r>
            <m:r>
              <w:rPr>
                <w:rFonts w:ascii="Cambria Math"/>
                <w:lang w:eastAsia="ru-RU"/>
              </w:rPr>
              <m:t>100</m:t>
            </m:r>
          </m:num>
          <m:den>
            <m:r>
              <w:rPr>
                <w:rFonts w:ascii="Cambria Math"/>
                <w:lang w:eastAsia="ru-RU"/>
              </w:rPr>
              <m:t>100</m:t>
            </m:r>
            <m:r>
              <w:rPr>
                <w:rFonts w:ascii="Cambria Math"/>
                <w:lang w:eastAsia="ru-RU"/>
              </w:rPr>
              <m:t>-</m:t>
            </m:r>
            <m:r>
              <w:rPr>
                <w:rFonts w:ascii="Cambria Math"/>
                <w:lang w:eastAsia="ru-RU"/>
              </w:rPr>
              <m:t>1,0</m:t>
            </m:r>
          </m:den>
        </m:f>
        <m:r>
          <w:rPr>
            <w:rFonts w:ascii="Cambria Math"/>
            <w:lang w:eastAsia="ru-RU"/>
          </w:rPr>
          <m:t>=33,73</m:t>
        </m:r>
      </m:oMath>
      <w:r w:rsidRPr="002D59E3">
        <w:rPr>
          <w:rFonts w:ascii="Times New Roman" w:hAnsi="Times New Roman" w:cs="Times New Roman"/>
          <w:lang w:eastAsia="ru-RU"/>
        </w:rPr>
        <w:t xml:space="preserve"> кг/тоб;</w:t>
      </w:r>
    </w:p>
    <w:p w14:paraId="6064FF57" w14:textId="77777777" w:rsidR="002D59E3" w:rsidRPr="002D59E3" w:rsidRDefault="002D59E3" w:rsidP="000A007C">
      <w:pPr>
        <w:jc w:val="both"/>
        <w:rPr>
          <w:rFonts w:ascii="Times New Roman" w:hAnsi="Times New Roman" w:cs="Times New Roman"/>
          <w:lang w:eastAsia="ru-RU"/>
        </w:rPr>
      </w:pPr>
    </w:p>
    <w:bookmarkEnd w:id="13"/>
    <w:p w14:paraId="1DA4888B"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lastRenderedPageBreak/>
        <w:t xml:space="preserve">       Перевірка. Згідно технологічної інструкції норма витрат сировини на 1 т складає: яблук – 789,1 кг, ксиліту – 97,0. кг. Тоді на 1 тоб консервів масою 360,42 кг необхідно яблук – 284,4 кг, ксиліту – 34,96 кг. </w:t>
      </w:r>
    </w:p>
    <w:p w14:paraId="4C171177" w14:textId="77777777" w:rsidR="002D59E3" w:rsidRPr="002D59E3" w:rsidRDefault="002D59E3" w:rsidP="000A007C">
      <w:pPr>
        <w:spacing w:line="360" w:lineRule="auto"/>
        <w:jc w:val="both"/>
        <w:rPr>
          <w:rFonts w:ascii="Times New Roman" w:hAnsi="Times New Roman" w:cs="Times New Roman"/>
          <w:lang w:eastAsia="ru-RU"/>
        </w:rPr>
      </w:pPr>
    </w:p>
    <w:p w14:paraId="2C05DB52" w14:textId="77777777" w:rsidR="002D59E3" w:rsidRPr="002D59E3" w:rsidRDefault="002D59E3" w:rsidP="000A007C">
      <w:pPr>
        <w:spacing w:line="360" w:lineRule="auto"/>
        <w:ind w:firstLine="567"/>
        <w:jc w:val="both"/>
        <w:rPr>
          <w:rFonts w:ascii="Times New Roman" w:hAnsi="Times New Roman" w:cs="Times New Roman"/>
          <w:lang w:eastAsia="ru-RU"/>
        </w:rPr>
      </w:pPr>
      <w:r w:rsidRPr="002D59E3">
        <w:rPr>
          <w:rFonts w:ascii="Times New Roman" w:hAnsi="Times New Roman" w:cs="Times New Roman"/>
          <w:lang w:eastAsia="ru-RU"/>
        </w:rPr>
        <w:t>Отримані дані зводимо в таблицю 2.11</w:t>
      </w:r>
    </w:p>
    <w:p w14:paraId="77BBB180" w14:textId="77777777" w:rsidR="002D59E3" w:rsidRPr="002D59E3" w:rsidRDefault="002D59E3" w:rsidP="000A007C">
      <w:pPr>
        <w:jc w:val="both"/>
        <w:rPr>
          <w:rFonts w:ascii="Times New Roman" w:hAnsi="Times New Roman" w:cs="Times New Roman"/>
          <w:b/>
          <w:lang w:eastAsia="ru-RU"/>
        </w:rPr>
      </w:pPr>
      <w:r w:rsidRPr="002D59E3">
        <w:rPr>
          <w:rFonts w:ascii="Times New Roman" w:hAnsi="Times New Roman" w:cs="Times New Roman"/>
          <w:b/>
          <w:lang w:eastAsia="ru-RU"/>
        </w:rPr>
        <w:t>Таблиця 2.11 - Розрахунок потреби сировини і матеріалів</w:t>
      </w:r>
    </w:p>
    <w:p w14:paraId="76957E19" w14:textId="77777777" w:rsidR="002D59E3" w:rsidRPr="002D59E3" w:rsidRDefault="002D59E3" w:rsidP="000A007C">
      <w:pPr>
        <w:jc w:val="both"/>
        <w:rPr>
          <w:rFonts w:ascii="Times New Roman" w:hAnsi="Times New Roman" w:cs="Times New Roman"/>
          <w:lang w:eastAsia="ru-RU"/>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508"/>
        <w:gridCol w:w="1701"/>
        <w:gridCol w:w="1418"/>
        <w:gridCol w:w="1344"/>
        <w:gridCol w:w="1150"/>
        <w:gridCol w:w="1276"/>
      </w:tblGrid>
      <w:tr w:rsidR="002D59E3" w:rsidRPr="002D59E3" w14:paraId="4BA52F39" w14:textId="77777777" w:rsidTr="00AF7411">
        <w:trPr>
          <w:cantSplit/>
        </w:trPr>
        <w:tc>
          <w:tcPr>
            <w:tcW w:w="1781" w:type="dxa"/>
            <w:vMerge w:val="restart"/>
          </w:tcPr>
          <w:p w14:paraId="601375F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Назва сировини і матеріалів</w:t>
            </w:r>
          </w:p>
        </w:tc>
        <w:tc>
          <w:tcPr>
            <w:tcW w:w="1508" w:type="dxa"/>
            <w:vMerge w:val="restart"/>
          </w:tcPr>
          <w:p w14:paraId="65A2ADA6" w14:textId="77777777" w:rsidR="002D59E3" w:rsidRPr="002D59E3" w:rsidRDefault="002D59E3" w:rsidP="000A007C">
            <w:pPr>
              <w:spacing w:line="276" w:lineRule="auto"/>
              <w:ind w:right="-82"/>
              <w:jc w:val="both"/>
              <w:rPr>
                <w:rFonts w:ascii="Times New Roman" w:hAnsi="Times New Roman" w:cs="Times New Roman"/>
                <w:lang w:eastAsia="ru-RU"/>
              </w:rPr>
            </w:pPr>
            <w:r w:rsidRPr="002D59E3">
              <w:rPr>
                <w:rFonts w:ascii="Times New Roman" w:hAnsi="Times New Roman" w:cs="Times New Roman"/>
                <w:lang w:eastAsia="ru-RU"/>
              </w:rPr>
              <w:t>Годинна продуктив-ність, тоб/год</w:t>
            </w:r>
          </w:p>
        </w:tc>
        <w:tc>
          <w:tcPr>
            <w:tcW w:w="3119" w:type="dxa"/>
            <w:gridSpan w:val="2"/>
          </w:tcPr>
          <w:p w14:paraId="2CEC965E"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Норма витрат, кг/тоб.</w:t>
            </w:r>
          </w:p>
        </w:tc>
        <w:tc>
          <w:tcPr>
            <w:tcW w:w="3770" w:type="dxa"/>
            <w:gridSpan w:val="3"/>
          </w:tcPr>
          <w:p w14:paraId="0B515E8E"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Потреба  сировини</w:t>
            </w:r>
          </w:p>
        </w:tc>
      </w:tr>
      <w:tr w:rsidR="002D59E3" w:rsidRPr="002D59E3" w14:paraId="6A56EF57" w14:textId="77777777" w:rsidTr="00AF7411">
        <w:trPr>
          <w:cantSplit/>
        </w:trPr>
        <w:tc>
          <w:tcPr>
            <w:tcW w:w="1781" w:type="dxa"/>
            <w:vMerge/>
          </w:tcPr>
          <w:p w14:paraId="1B117C0B" w14:textId="77777777" w:rsidR="002D59E3" w:rsidRPr="002D59E3" w:rsidRDefault="002D59E3" w:rsidP="000A007C">
            <w:pPr>
              <w:spacing w:line="276" w:lineRule="auto"/>
              <w:jc w:val="both"/>
              <w:rPr>
                <w:rFonts w:ascii="Times New Roman" w:hAnsi="Times New Roman" w:cs="Times New Roman"/>
                <w:lang w:eastAsia="ru-RU"/>
              </w:rPr>
            </w:pPr>
          </w:p>
        </w:tc>
        <w:tc>
          <w:tcPr>
            <w:tcW w:w="1508" w:type="dxa"/>
            <w:vMerge/>
          </w:tcPr>
          <w:p w14:paraId="08D07FC6" w14:textId="77777777" w:rsidR="002D59E3" w:rsidRPr="002D59E3" w:rsidRDefault="002D59E3" w:rsidP="000A007C">
            <w:pPr>
              <w:spacing w:line="276" w:lineRule="auto"/>
              <w:jc w:val="both"/>
              <w:rPr>
                <w:rFonts w:ascii="Times New Roman" w:hAnsi="Times New Roman" w:cs="Times New Roman"/>
                <w:lang w:eastAsia="ru-RU"/>
              </w:rPr>
            </w:pPr>
          </w:p>
        </w:tc>
        <w:tc>
          <w:tcPr>
            <w:tcW w:w="1701" w:type="dxa"/>
          </w:tcPr>
          <w:p w14:paraId="41C2973C"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за розрахунком</w:t>
            </w:r>
          </w:p>
        </w:tc>
        <w:tc>
          <w:tcPr>
            <w:tcW w:w="1418" w:type="dxa"/>
          </w:tcPr>
          <w:p w14:paraId="6130BD80"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за інструк-цією</w:t>
            </w:r>
          </w:p>
        </w:tc>
        <w:tc>
          <w:tcPr>
            <w:tcW w:w="1344" w:type="dxa"/>
          </w:tcPr>
          <w:p w14:paraId="25E2B623"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 годину, кг</w:t>
            </w:r>
          </w:p>
        </w:tc>
        <w:tc>
          <w:tcPr>
            <w:tcW w:w="1150" w:type="dxa"/>
          </w:tcPr>
          <w:p w14:paraId="05722001"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 зміну, кг</w:t>
            </w:r>
          </w:p>
        </w:tc>
        <w:tc>
          <w:tcPr>
            <w:tcW w:w="1276" w:type="dxa"/>
          </w:tcPr>
          <w:p w14:paraId="06427E30"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 сезон,</w:t>
            </w:r>
          </w:p>
          <w:p w14:paraId="3FEFB747"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т</w:t>
            </w:r>
          </w:p>
        </w:tc>
      </w:tr>
      <w:tr w:rsidR="002D59E3" w:rsidRPr="002D59E3" w14:paraId="71D88360" w14:textId="77777777" w:rsidTr="00AF7411">
        <w:tc>
          <w:tcPr>
            <w:tcW w:w="1781" w:type="dxa"/>
          </w:tcPr>
          <w:p w14:paraId="2428C090" w14:textId="77777777" w:rsidR="002D59E3" w:rsidRPr="002D59E3" w:rsidRDefault="002D59E3" w:rsidP="000A007C">
            <w:pPr>
              <w:spacing w:line="276" w:lineRule="auto"/>
              <w:jc w:val="both"/>
              <w:rPr>
                <w:rFonts w:ascii="Times New Roman" w:hAnsi="Times New Roman" w:cs="Times New Roman"/>
                <w:lang w:val="ru-RU" w:eastAsia="ru-RU"/>
              </w:rPr>
            </w:pPr>
            <w:r w:rsidRPr="002D59E3">
              <w:rPr>
                <w:rFonts w:ascii="Times New Roman" w:hAnsi="Times New Roman" w:cs="Times New Roman"/>
                <w:lang w:val="ru-RU" w:eastAsia="ru-RU"/>
              </w:rPr>
              <w:t xml:space="preserve">Яблука </w:t>
            </w:r>
          </w:p>
        </w:tc>
        <w:tc>
          <w:tcPr>
            <w:tcW w:w="1508" w:type="dxa"/>
            <w:vMerge w:val="restart"/>
            <w:vAlign w:val="center"/>
          </w:tcPr>
          <w:p w14:paraId="4A7013A0"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2,57</w:t>
            </w:r>
          </w:p>
        </w:tc>
        <w:tc>
          <w:tcPr>
            <w:tcW w:w="1701" w:type="dxa"/>
            <w:shd w:val="clear" w:color="auto" w:fill="FFFFFF"/>
          </w:tcPr>
          <w:p w14:paraId="48ADCD9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284,37</w:t>
            </w:r>
          </w:p>
        </w:tc>
        <w:tc>
          <w:tcPr>
            <w:tcW w:w="1418" w:type="dxa"/>
            <w:shd w:val="clear" w:color="auto" w:fill="FFFFFF"/>
          </w:tcPr>
          <w:p w14:paraId="4EB62733"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284,4</w:t>
            </w:r>
          </w:p>
        </w:tc>
        <w:tc>
          <w:tcPr>
            <w:tcW w:w="1344" w:type="dxa"/>
          </w:tcPr>
          <w:p w14:paraId="3D0AB295"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730,83</w:t>
            </w:r>
          </w:p>
        </w:tc>
        <w:tc>
          <w:tcPr>
            <w:tcW w:w="1150" w:type="dxa"/>
          </w:tcPr>
          <w:p w14:paraId="5E71DCE9"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5115,81</w:t>
            </w:r>
          </w:p>
        </w:tc>
        <w:tc>
          <w:tcPr>
            <w:tcW w:w="1276" w:type="dxa"/>
          </w:tcPr>
          <w:p w14:paraId="5134CE3B"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1069,20</w:t>
            </w:r>
          </w:p>
        </w:tc>
      </w:tr>
      <w:tr w:rsidR="002D59E3" w:rsidRPr="002D59E3" w14:paraId="4B3D6902" w14:textId="77777777" w:rsidTr="00AF7411">
        <w:tc>
          <w:tcPr>
            <w:tcW w:w="1781" w:type="dxa"/>
          </w:tcPr>
          <w:p w14:paraId="1A34E0D4"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Ксиліт</w:t>
            </w:r>
          </w:p>
        </w:tc>
        <w:tc>
          <w:tcPr>
            <w:tcW w:w="1508" w:type="dxa"/>
            <w:vMerge/>
          </w:tcPr>
          <w:p w14:paraId="79A1EEAB" w14:textId="77777777" w:rsidR="002D59E3" w:rsidRPr="002D59E3" w:rsidRDefault="002D59E3" w:rsidP="000A007C">
            <w:pPr>
              <w:spacing w:line="276" w:lineRule="auto"/>
              <w:jc w:val="both"/>
              <w:rPr>
                <w:rFonts w:ascii="Times New Roman" w:hAnsi="Times New Roman" w:cs="Times New Roman"/>
                <w:lang w:eastAsia="ru-RU"/>
              </w:rPr>
            </w:pPr>
          </w:p>
        </w:tc>
        <w:tc>
          <w:tcPr>
            <w:tcW w:w="1701" w:type="dxa"/>
            <w:shd w:val="clear" w:color="auto" w:fill="FFFFFF"/>
          </w:tcPr>
          <w:p w14:paraId="544E052A"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33,73</w:t>
            </w:r>
          </w:p>
        </w:tc>
        <w:tc>
          <w:tcPr>
            <w:tcW w:w="1418" w:type="dxa"/>
            <w:shd w:val="clear" w:color="auto" w:fill="FFFFFF"/>
          </w:tcPr>
          <w:p w14:paraId="5028FD97"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34,96</w:t>
            </w:r>
          </w:p>
        </w:tc>
        <w:tc>
          <w:tcPr>
            <w:tcW w:w="1344" w:type="dxa"/>
          </w:tcPr>
          <w:p w14:paraId="4F9561D2"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 xml:space="preserve">   86,68</w:t>
            </w:r>
          </w:p>
        </w:tc>
        <w:tc>
          <w:tcPr>
            <w:tcW w:w="1150" w:type="dxa"/>
          </w:tcPr>
          <w:p w14:paraId="30D69892"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606,80</w:t>
            </w:r>
          </w:p>
        </w:tc>
        <w:tc>
          <w:tcPr>
            <w:tcW w:w="1276" w:type="dxa"/>
          </w:tcPr>
          <w:p w14:paraId="33A7E65E"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126,81</w:t>
            </w:r>
          </w:p>
        </w:tc>
      </w:tr>
    </w:tbl>
    <w:p w14:paraId="0DF248CC" w14:textId="77777777" w:rsidR="002D59E3" w:rsidRPr="002D59E3" w:rsidRDefault="002D59E3" w:rsidP="000A007C">
      <w:pPr>
        <w:spacing w:after="120"/>
        <w:jc w:val="both"/>
        <w:rPr>
          <w:rFonts w:ascii="Times New Roman" w:hAnsi="Times New Roman" w:cs="Times New Roman"/>
          <w:lang w:val="ru-RU" w:eastAsia="ru-RU"/>
        </w:rPr>
      </w:pPr>
    </w:p>
    <w:p w14:paraId="22DF7023" w14:textId="77777777" w:rsidR="002D59E3" w:rsidRPr="002D59E3" w:rsidRDefault="002D59E3" w:rsidP="000A007C">
      <w:pPr>
        <w:spacing w:after="120"/>
        <w:ind w:firstLine="709"/>
        <w:jc w:val="both"/>
        <w:rPr>
          <w:rFonts w:ascii="Times New Roman" w:hAnsi="Times New Roman" w:cs="Times New Roman"/>
          <w:b/>
          <w:lang w:val="ru-RU" w:eastAsia="ru-RU"/>
        </w:rPr>
      </w:pPr>
      <w:r w:rsidRPr="002D59E3">
        <w:rPr>
          <w:rFonts w:ascii="Times New Roman" w:hAnsi="Times New Roman" w:cs="Times New Roman"/>
          <w:b/>
          <w:lang w:val="ru-RU" w:eastAsia="ru-RU"/>
        </w:rPr>
        <w:t>Таблиця 2.12 - Рух сировини і матеріалів по операціях виробничого процесу, кг/год.</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4215"/>
        <w:gridCol w:w="1735"/>
        <w:gridCol w:w="1329"/>
        <w:gridCol w:w="1735"/>
      </w:tblGrid>
      <w:tr w:rsidR="002D59E3" w:rsidRPr="002D59E3" w14:paraId="60E64C7A" w14:textId="77777777" w:rsidTr="00AF7411">
        <w:trPr>
          <w:trHeight w:val="719"/>
        </w:trPr>
        <w:tc>
          <w:tcPr>
            <w:tcW w:w="634" w:type="dxa"/>
          </w:tcPr>
          <w:p w14:paraId="70DDA0C4"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w:t>
            </w:r>
          </w:p>
          <w:p w14:paraId="016D65E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п/п</w:t>
            </w:r>
          </w:p>
        </w:tc>
        <w:tc>
          <w:tcPr>
            <w:tcW w:w="4215" w:type="dxa"/>
          </w:tcPr>
          <w:p w14:paraId="5CEC367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Виробничі операції</w:t>
            </w:r>
          </w:p>
        </w:tc>
        <w:tc>
          <w:tcPr>
            <w:tcW w:w="1735" w:type="dxa"/>
          </w:tcPr>
          <w:p w14:paraId="6CF39A93"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Яблука</w:t>
            </w:r>
          </w:p>
        </w:tc>
        <w:tc>
          <w:tcPr>
            <w:tcW w:w="1329" w:type="dxa"/>
          </w:tcPr>
          <w:p w14:paraId="587DE90B"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 xml:space="preserve">Ксиліт </w:t>
            </w:r>
          </w:p>
        </w:tc>
        <w:tc>
          <w:tcPr>
            <w:tcW w:w="1735" w:type="dxa"/>
          </w:tcPr>
          <w:p w14:paraId="71623DB5"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Всього</w:t>
            </w:r>
          </w:p>
        </w:tc>
      </w:tr>
      <w:tr w:rsidR="002D59E3" w:rsidRPr="002D59E3" w14:paraId="37141069" w14:textId="77777777" w:rsidTr="00AF7411">
        <w:trPr>
          <w:trHeight w:val="1083"/>
        </w:trPr>
        <w:tc>
          <w:tcPr>
            <w:tcW w:w="634" w:type="dxa"/>
          </w:tcPr>
          <w:p w14:paraId="7E10CABE"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w:t>
            </w:r>
          </w:p>
        </w:tc>
        <w:tc>
          <w:tcPr>
            <w:tcW w:w="4215" w:type="dxa"/>
          </w:tcPr>
          <w:p w14:paraId="653EE6D6"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на зберігання, кг втрати і відходи, %</w:t>
            </w:r>
          </w:p>
          <w:p w14:paraId="392A9DD9"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32F65C35"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730,83</w:t>
            </w:r>
          </w:p>
          <w:p w14:paraId="303C36F2"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1,0</w:t>
            </w:r>
          </w:p>
          <w:p w14:paraId="1114A5A7"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7,30</w:t>
            </w:r>
          </w:p>
        </w:tc>
        <w:tc>
          <w:tcPr>
            <w:tcW w:w="1329" w:type="dxa"/>
          </w:tcPr>
          <w:p w14:paraId="6023B2E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86,68</w:t>
            </w:r>
          </w:p>
          <w:p w14:paraId="54946EAA" w14:textId="77777777" w:rsidR="002D59E3" w:rsidRPr="002D59E3" w:rsidRDefault="002D59E3" w:rsidP="000A007C">
            <w:pPr>
              <w:spacing w:line="276" w:lineRule="auto"/>
              <w:jc w:val="both"/>
              <w:rPr>
                <w:rFonts w:ascii="Times New Roman" w:hAnsi="Times New Roman" w:cs="Times New Roman"/>
                <w:lang w:eastAsia="ru-RU"/>
              </w:rPr>
            </w:pPr>
          </w:p>
        </w:tc>
        <w:tc>
          <w:tcPr>
            <w:tcW w:w="1735" w:type="dxa"/>
          </w:tcPr>
          <w:p w14:paraId="5D66428D"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w:t>
            </w:r>
          </w:p>
        </w:tc>
      </w:tr>
      <w:tr w:rsidR="002D59E3" w:rsidRPr="002D59E3" w14:paraId="3B26E5A4" w14:textId="77777777" w:rsidTr="00AF7411">
        <w:trPr>
          <w:trHeight w:val="1083"/>
        </w:trPr>
        <w:tc>
          <w:tcPr>
            <w:tcW w:w="634" w:type="dxa"/>
          </w:tcPr>
          <w:p w14:paraId="17C66948"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2</w:t>
            </w:r>
          </w:p>
        </w:tc>
        <w:tc>
          <w:tcPr>
            <w:tcW w:w="4215" w:type="dxa"/>
          </w:tcPr>
          <w:p w14:paraId="31C1C088"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Поступило на миття, кг</w:t>
            </w:r>
          </w:p>
          <w:p w14:paraId="7103DEEB"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p w14:paraId="3C8BE272"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5D7AF9AB"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723,53</w:t>
            </w:r>
          </w:p>
          <w:p w14:paraId="51C8EF2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w:t>
            </w:r>
          </w:p>
          <w:p w14:paraId="248CC4A7"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7,23</w:t>
            </w:r>
          </w:p>
        </w:tc>
        <w:tc>
          <w:tcPr>
            <w:tcW w:w="1329" w:type="dxa"/>
          </w:tcPr>
          <w:p w14:paraId="476107B2" w14:textId="77777777" w:rsidR="002D59E3" w:rsidRPr="002D59E3" w:rsidRDefault="002D59E3" w:rsidP="000A007C">
            <w:pPr>
              <w:spacing w:line="276" w:lineRule="auto"/>
              <w:jc w:val="both"/>
              <w:rPr>
                <w:rFonts w:ascii="Times New Roman" w:hAnsi="Times New Roman" w:cs="Times New Roman"/>
                <w:lang w:eastAsia="ru-RU"/>
              </w:rPr>
            </w:pPr>
          </w:p>
        </w:tc>
        <w:tc>
          <w:tcPr>
            <w:tcW w:w="1735" w:type="dxa"/>
          </w:tcPr>
          <w:p w14:paraId="70710703" w14:textId="77777777" w:rsidR="002D59E3" w:rsidRPr="002D59E3" w:rsidRDefault="002D59E3" w:rsidP="000A007C">
            <w:pPr>
              <w:spacing w:line="276" w:lineRule="auto"/>
              <w:jc w:val="both"/>
              <w:rPr>
                <w:rFonts w:ascii="Times New Roman" w:hAnsi="Times New Roman" w:cs="Times New Roman"/>
                <w:lang w:eastAsia="ru-RU"/>
              </w:rPr>
            </w:pPr>
          </w:p>
        </w:tc>
      </w:tr>
      <w:tr w:rsidR="002D59E3" w:rsidRPr="002D59E3" w14:paraId="03800EE5" w14:textId="77777777" w:rsidTr="00AF7411">
        <w:trPr>
          <w:trHeight w:val="1075"/>
        </w:trPr>
        <w:tc>
          <w:tcPr>
            <w:tcW w:w="634" w:type="dxa"/>
          </w:tcPr>
          <w:p w14:paraId="5E449F9D"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3.</w:t>
            </w:r>
          </w:p>
        </w:tc>
        <w:tc>
          <w:tcPr>
            <w:tcW w:w="4215" w:type="dxa"/>
          </w:tcPr>
          <w:p w14:paraId="09AC3E7A"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на інспекцію, кг</w:t>
            </w:r>
          </w:p>
          <w:p w14:paraId="2FE58C23"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p w14:paraId="143DEEF0"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270426F6"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716,3</w:t>
            </w:r>
          </w:p>
          <w:p w14:paraId="65576090"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2</w:t>
            </w:r>
          </w:p>
          <w:p w14:paraId="6420732A"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14,32</w:t>
            </w:r>
          </w:p>
        </w:tc>
        <w:tc>
          <w:tcPr>
            <w:tcW w:w="1329" w:type="dxa"/>
          </w:tcPr>
          <w:p w14:paraId="4BEEFFF4"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86,68</w:t>
            </w:r>
          </w:p>
          <w:p w14:paraId="2ADE0A7C"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w:t>
            </w:r>
          </w:p>
          <w:p w14:paraId="2344FE88"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85,82</w:t>
            </w:r>
          </w:p>
        </w:tc>
        <w:tc>
          <w:tcPr>
            <w:tcW w:w="1735" w:type="dxa"/>
          </w:tcPr>
          <w:p w14:paraId="28E565D3" w14:textId="77777777" w:rsidR="002D59E3" w:rsidRPr="002D59E3" w:rsidRDefault="002D59E3" w:rsidP="000A007C">
            <w:pPr>
              <w:spacing w:line="276" w:lineRule="auto"/>
              <w:jc w:val="both"/>
              <w:rPr>
                <w:rFonts w:ascii="Times New Roman" w:hAnsi="Times New Roman" w:cs="Times New Roman"/>
                <w:lang w:eastAsia="ru-RU"/>
              </w:rPr>
            </w:pPr>
          </w:p>
        </w:tc>
      </w:tr>
      <w:tr w:rsidR="002D59E3" w:rsidRPr="002D59E3" w14:paraId="694213ED" w14:textId="77777777" w:rsidTr="00AF7411">
        <w:trPr>
          <w:trHeight w:val="1075"/>
        </w:trPr>
        <w:tc>
          <w:tcPr>
            <w:tcW w:w="634" w:type="dxa"/>
          </w:tcPr>
          <w:p w14:paraId="62C8265B"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4.</w:t>
            </w:r>
          </w:p>
        </w:tc>
        <w:tc>
          <w:tcPr>
            <w:tcW w:w="4215" w:type="dxa"/>
          </w:tcPr>
          <w:p w14:paraId="33744F9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на видалення насіннєвої камери і нарізання , кг</w:t>
            </w:r>
          </w:p>
          <w:p w14:paraId="101F4315"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p w14:paraId="1A5D3893"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05501EDF" w14:textId="77777777" w:rsidR="002D59E3" w:rsidRPr="002D59E3" w:rsidRDefault="002D59E3" w:rsidP="000A007C">
            <w:pPr>
              <w:spacing w:line="276" w:lineRule="auto"/>
              <w:ind w:firstLineChars="150" w:firstLine="420"/>
              <w:jc w:val="both"/>
              <w:rPr>
                <w:rFonts w:ascii="Times New Roman" w:hAnsi="Times New Roman" w:cs="Times New Roman"/>
                <w:lang w:eastAsia="ru-RU"/>
              </w:rPr>
            </w:pPr>
          </w:p>
          <w:p w14:paraId="6DBCFEB7" w14:textId="77777777" w:rsidR="002D59E3" w:rsidRPr="002D59E3" w:rsidRDefault="002D59E3" w:rsidP="000A007C">
            <w:pPr>
              <w:spacing w:line="276" w:lineRule="auto"/>
              <w:ind w:firstLineChars="150" w:firstLine="420"/>
              <w:jc w:val="both"/>
              <w:rPr>
                <w:rFonts w:ascii="Times New Roman" w:hAnsi="Times New Roman" w:cs="Times New Roman"/>
                <w:lang w:eastAsia="ru-RU"/>
              </w:rPr>
            </w:pPr>
          </w:p>
          <w:p w14:paraId="0684AB0B" w14:textId="77777777" w:rsidR="002D59E3" w:rsidRPr="002D59E3" w:rsidRDefault="002D59E3" w:rsidP="000A007C">
            <w:pPr>
              <w:spacing w:line="276" w:lineRule="auto"/>
              <w:ind w:firstLineChars="150" w:firstLine="420"/>
              <w:jc w:val="both"/>
              <w:rPr>
                <w:rFonts w:ascii="Times New Roman" w:hAnsi="Times New Roman" w:cs="Times New Roman"/>
                <w:lang w:eastAsia="ru-RU"/>
              </w:rPr>
            </w:pPr>
            <w:r w:rsidRPr="002D59E3">
              <w:rPr>
                <w:rFonts w:ascii="Times New Roman" w:hAnsi="Times New Roman" w:cs="Times New Roman"/>
                <w:lang w:eastAsia="ru-RU"/>
              </w:rPr>
              <w:t>701,98</w:t>
            </w:r>
          </w:p>
          <w:p w14:paraId="2AA28284"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12</w:t>
            </w:r>
          </w:p>
          <w:p w14:paraId="3775BA4D"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84,23</w:t>
            </w:r>
          </w:p>
        </w:tc>
        <w:tc>
          <w:tcPr>
            <w:tcW w:w="1329" w:type="dxa"/>
          </w:tcPr>
          <w:p w14:paraId="3A78E63A" w14:textId="77777777" w:rsidR="002D59E3" w:rsidRPr="002D59E3" w:rsidRDefault="002D59E3" w:rsidP="000A007C">
            <w:pPr>
              <w:spacing w:line="276" w:lineRule="auto"/>
              <w:jc w:val="both"/>
              <w:rPr>
                <w:rFonts w:ascii="Times New Roman" w:hAnsi="Times New Roman" w:cs="Times New Roman"/>
                <w:lang w:eastAsia="ru-RU"/>
              </w:rPr>
            </w:pPr>
          </w:p>
        </w:tc>
        <w:tc>
          <w:tcPr>
            <w:tcW w:w="1735" w:type="dxa"/>
          </w:tcPr>
          <w:p w14:paraId="4B251922" w14:textId="77777777" w:rsidR="002D59E3" w:rsidRPr="002D59E3" w:rsidRDefault="002D59E3" w:rsidP="000A007C">
            <w:pPr>
              <w:spacing w:line="276" w:lineRule="auto"/>
              <w:jc w:val="both"/>
              <w:rPr>
                <w:rFonts w:ascii="Times New Roman" w:hAnsi="Times New Roman" w:cs="Times New Roman"/>
                <w:lang w:eastAsia="ru-RU"/>
              </w:rPr>
            </w:pPr>
          </w:p>
        </w:tc>
      </w:tr>
      <w:tr w:rsidR="002D59E3" w:rsidRPr="002D59E3" w14:paraId="09BCDBFB" w14:textId="77777777" w:rsidTr="00AF7411">
        <w:trPr>
          <w:trHeight w:val="1438"/>
        </w:trPr>
        <w:tc>
          <w:tcPr>
            <w:tcW w:w="634" w:type="dxa"/>
          </w:tcPr>
          <w:p w14:paraId="27035E7D"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5.</w:t>
            </w:r>
          </w:p>
        </w:tc>
        <w:tc>
          <w:tcPr>
            <w:tcW w:w="4215" w:type="dxa"/>
          </w:tcPr>
          <w:p w14:paraId="474CB0C2"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на бланшування, кг</w:t>
            </w:r>
          </w:p>
          <w:p w14:paraId="6425EA07"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p w14:paraId="1D8FE96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34FB0777"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617,75</w:t>
            </w:r>
          </w:p>
          <w:p w14:paraId="1D5A264A"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w:t>
            </w:r>
          </w:p>
          <w:p w14:paraId="267BB85B"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6,17</w:t>
            </w:r>
          </w:p>
        </w:tc>
        <w:tc>
          <w:tcPr>
            <w:tcW w:w="1329" w:type="dxa"/>
          </w:tcPr>
          <w:p w14:paraId="735C3BDE" w14:textId="77777777" w:rsidR="002D59E3" w:rsidRPr="002D59E3" w:rsidRDefault="002D59E3" w:rsidP="000A007C">
            <w:pPr>
              <w:spacing w:line="276" w:lineRule="auto"/>
              <w:jc w:val="both"/>
              <w:rPr>
                <w:rFonts w:ascii="Times New Roman" w:hAnsi="Times New Roman" w:cs="Times New Roman"/>
                <w:lang w:eastAsia="ru-RU"/>
              </w:rPr>
            </w:pPr>
          </w:p>
        </w:tc>
        <w:tc>
          <w:tcPr>
            <w:tcW w:w="1735" w:type="dxa"/>
          </w:tcPr>
          <w:p w14:paraId="3471B86C" w14:textId="77777777" w:rsidR="002D59E3" w:rsidRPr="002D59E3" w:rsidRDefault="002D59E3" w:rsidP="000A007C">
            <w:pPr>
              <w:spacing w:line="276" w:lineRule="auto"/>
              <w:jc w:val="both"/>
              <w:rPr>
                <w:rFonts w:ascii="Times New Roman" w:hAnsi="Times New Roman" w:cs="Times New Roman"/>
                <w:lang w:eastAsia="ru-RU"/>
              </w:rPr>
            </w:pPr>
          </w:p>
        </w:tc>
      </w:tr>
      <w:tr w:rsidR="002D59E3" w:rsidRPr="002D59E3" w14:paraId="7365005C" w14:textId="77777777" w:rsidTr="00AF7411">
        <w:trPr>
          <w:trHeight w:val="719"/>
        </w:trPr>
        <w:tc>
          <w:tcPr>
            <w:tcW w:w="634" w:type="dxa"/>
          </w:tcPr>
          <w:p w14:paraId="2D4FF05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7.</w:t>
            </w:r>
          </w:p>
        </w:tc>
        <w:tc>
          <w:tcPr>
            <w:tcW w:w="4215" w:type="dxa"/>
          </w:tcPr>
          <w:p w14:paraId="6EC52B39"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на інспекцію, кг</w:t>
            </w:r>
          </w:p>
          <w:p w14:paraId="1D182B30"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p w14:paraId="433D7F1E"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294281F5"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 xml:space="preserve">      611,58</w:t>
            </w:r>
          </w:p>
          <w:p w14:paraId="77806898"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0,5</w:t>
            </w:r>
          </w:p>
          <w:p w14:paraId="14399232"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 xml:space="preserve">       3,05</w:t>
            </w:r>
          </w:p>
        </w:tc>
        <w:tc>
          <w:tcPr>
            <w:tcW w:w="1329" w:type="dxa"/>
          </w:tcPr>
          <w:p w14:paraId="7FAA4F1E" w14:textId="77777777" w:rsidR="002D59E3" w:rsidRPr="002D59E3" w:rsidRDefault="002D59E3" w:rsidP="000A007C">
            <w:pPr>
              <w:spacing w:line="276" w:lineRule="auto"/>
              <w:jc w:val="both"/>
              <w:rPr>
                <w:rFonts w:ascii="Times New Roman" w:hAnsi="Times New Roman" w:cs="Times New Roman"/>
                <w:lang w:eastAsia="ru-RU"/>
              </w:rPr>
            </w:pPr>
          </w:p>
        </w:tc>
        <w:tc>
          <w:tcPr>
            <w:tcW w:w="1735" w:type="dxa"/>
          </w:tcPr>
          <w:p w14:paraId="43AA32A0" w14:textId="77777777" w:rsidR="002D59E3" w:rsidRPr="002D59E3" w:rsidRDefault="002D59E3" w:rsidP="000A007C">
            <w:pPr>
              <w:spacing w:line="276" w:lineRule="auto"/>
              <w:jc w:val="both"/>
              <w:rPr>
                <w:rFonts w:ascii="Times New Roman" w:hAnsi="Times New Roman" w:cs="Times New Roman"/>
                <w:lang w:eastAsia="ru-RU"/>
              </w:rPr>
            </w:pPr>
          </w:p>
        </w:tc>
      </w:tr>
      <w:tr w:rsidR="002D59E3" w:rsidRPr="002D59E3" w14:paraId="36DF7530" w14:textId="77777777" w:rsidTr="00AF7411">
        <w:trPr>
          <w:trHeight w:val="1075"/>
        </w:trPr>
        <w:tc>
          <w:tcPr>
            <w:tcW w:w="634" w:type="dxa"/>
          </w:tcPr>
          <w:p w14:paraId="04CBBA45"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lastRenderedPageBreak/>
              <w:t>8.</w:t>
            </w:r>
          </w:p>
        </w:tc>
        <w:tc>
          <w:tcPr>
            <w:tcW w:w="4215" w:type="dxa"/>
          </w:tcPr>
          <w:p w14:paraId="16B58B76"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на фасування, кг</w:t>
            </w:r>
          </w:p>
          <w:p w14:paraId="4DB3EFA7" w14:textId="77777777" w:rsidR="002D59E3" w:rsidRPr="002D59E3" w:rsidRDefault="002D59E3" w:rsidP="000A007C">
            <w:pPr>
              <w:spacing w:line="276" w:lineRule="auto"/>
              <w:jc w:val="both"/>
              <w:rPr>
                <w:rFonts w:ascii="Times New Roman" w:hAnsi="Times New Roman" w:cs="Times New Roman"/>
                <w:lang w:eastAsia="ru-RU"/>
              </w:rPr>
            </w:pPr>
          </w:p>
          <w:p w14:paraId="0AFDC5F1"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p w14:paraId="449F7416"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3435390C"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608,53</w:t>
            </w:r>
          </w:p>
          <w:p w14:paraId="78DA5F04" w14:textId="77777777" w:rsidR="002D59E3" w:rsidRPr="002D59E3" w:rsidRDefault="002D59E3" w:rsidP="000A007C">
            <w:pPr>
              <w:spacing w:line="276" w:lineRule="auto"/>
              <w:jc w:val="both"/>
              <w:rPr>
                <w:rFonts w:ascii="Times New Roman" w:hAnsi="Times New Roman" w:cs="Times New Roman"/>
                <w:lang w:eastAsia="ru-RU"/>
              </w:rPr>
            </w:pPr>
          </w:p>
          <w:p w14:paraId="6C7C1E9A"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0,5</w:t>
            </w:r>
          </w:p>
          <w:p w14:paraId="70AEE76A"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3,04</w:t>
            </w:r>
          </w:p>
        </w:tc>
        <w:tc>
          <w:tcPr>
            <w:tcW w:w="1329" w:type="dxa"/>
          </w:tcPr>
          <w:p w14:paraId="00F0B5E3" w14:textId="77777777" w:rsidR="002D59E3" w:rsidRPr="002D59E3" w:rsidRDefault="002D59E3" w:rsidP="000A007C">
            <w:pPr>
              <w:spacing w:line="276"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85,82 або</w:t>
            </w:r>
          </w:p>
          <w:p w14:paraId="2D7E79FE" w14:textId="77777777" w:rsidR="002D59E3" w:rsidRPr="002D59E3" w:rsidRDefault="002D59E3" w:rsidP="000A007C">
            <w:pPr>
              <w:spacing w:line="276" w:lineRule="auto"/>
              <w:jc w:val="both"/>
              <w:rPr>
                <w:rFonts w:ascii="Times New Roman" w:hAnsi="Times New Roman" w:cs="Times New Roman"/>
                <w:color w:val="000000"/>
                <w:lang w:val="ru-RU" w:eastAsia="ru-RU"/>
              </w:rPr>
            </w:pPr>
            <w:r w:rsidRPr="002D59E3">
              <w:rPr>
                <w:rFonts w:ascii="Times New Roman" w:hAnsi="Times New Roman" w:cs="Times New Roman"/>
                <w:color w:val="000000"/>
                <w:lang w:eastAsia="ru-RU"/>
              </w:rPr>
              <w:t xml:space="preserve">321,9 </w:t>
            </w:r>
          </w:p>
          <w:p w14:paraId="681AC569" w14:textId="77777777" w:rsidR="002D59E3" w:rsidRPr="002D59E3" w:rsidRDefault="002D59E3" w:rsidP="000A007C">
            <w:pPr>
              <w:spacing w:line="276"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25%</w:t>
            </w:r>
          </w:p>
          <w:p w14:paraId="66144511" w14:textId="77777777" w:rsidR="002D59E3" w:rsidRPr="002D59E3" w:rsidRDefault="002D59E3" w:rsidP="000A007C">
            <w:pPr>
              <w:spacing w:line="276" w:lineRule="auto"/>
              <w:jc w:val="both"/>
              <w:rPr>
                <w:rFonts w:ascii="Times New Roman" w:hAnsi="Times New Roman" w:cs="Times New Roman"/>
                <w:color w:val="FF0000"/>
                <w:lang w:eastAsia="ru-RU"/>
              </w:rPr>
            </w:pPr>
            <w:r w:rsidRPr="002D59E3">
              <w:rPr>
                <w:rFonts w:ascii="Times New Roman" w:hAnsi="Times New Roman" w:cs="Times New Roman"/>
                <w:color w:val="000000"/>
                <w:lang w:val="ru-RU" w:eastAsia="ru-RU"/>
              </w:rPr>
              <w:t>с</w:t>
            </w:r>
            <w:r w:rsidRPr="002D59E3">
              <w:rPr>
                <w:rFonts w:ascii="Times New Roman" w:hAnsi="Times New Roman" w:cs="Times New Roman"/>
                <w:color w:val="000000"/>
                <w:lang w:eastAsia="ru-RU"/>
              </w:rPr>
              <w:t>иропу</w:t>
            </w:r>
          </w:p>
          <w:p w14:paraId="32AA7F55" w14:textId="77777777" w:rsidR="002D59E3" w:rsidRPr="002D59E3" w:rsidRDefault="002D59E3" w:rsidP="000A007C">
            <w:pPr>
              <w:spacing w:line="276" w:lineRule="auto"/>
              <w:jc w:val="both"/>
              <w:rPr>
                <w:rFonts w:ascii="Times New Roman" w:hAnsi="Times New Roman" w:cs="Times New Roman"/>
                <w:lang w:val="ru-RU"/>
              </w:rPr>
            </w:pPr>
            <w:r w:rsidRPr="002D59E3">
              <w:rPr>
                <w:rFonts w:ascii="Times New Roman" w:hAnsi="Times New Roman" w:cs="Times New Roman"/>
                <w:lang w:val="ru-RU"/>
              </w:rPr>
              <w:t>1,5</w:t>
            </w:r>
          </w:p>
          <w:p w14:paraId="51E3B7C5" w14:textId="77777777" w:rsidR="002D59E3" w:rsidRPr="002D59E3" w:rsidRDefault="002D59E3" w:rsidP="000A007C">
            <w:pPr>
              <w:spacing w:line="276" w:lineRule="auto"/>
              <w:jc w:val="both"/>
              <w:rPr>
                <w:rFonts w:ascii="Times New Roman" w:hAnsi="Times New Roman" w:cs="Times New Roman"/>
                <w:color w:val="000000"/>
                <w:lang w:eastAsia="ru-RU"/>
              </w:rPr>
            </w:pPr>
            <w:r w:rsidRPr="002D59E3">
              <w:rPr>
                <w:rFonts w:ascii="Times New Roman" w:hAnsi="Times New Roman" w:cs="Times New Roman"/>
                <w:color w:val="000000"/>
                <w:lang w:val="ru-RU" w:eastAsia="ru-RU"/>
              </w:rPr>
              <w:t xml:space="preserve">      </w:t>
            </w:r>
            <w:r w:rsidRPr="002D59E3">
              <w:rPr>
                <w:rFonts w:ascii="Times New Roman" w:hAnsi="Times New Roman" w:cs="Times New Roman"/>
                <w:color w:val="000000"/>
                <w:lang w:eastAsia="ru-RU"/>
              </w:rPr>
              <w:t>4,82</w:t>
            </w:r>
          </w:p>
        </w:tc>
        <w:tc>
          <w:tcPr>
            <w:tcW w:w="1735" w:type="dxa"/>
          </w:tcPr>
          <w:p w14:paraId="280DDCE1" w14:textId="77777777" w:rsidR="002D59E3" w:rsidRPr="002D59E3" w:rsidRDefault="002D59E3" w:rsidP="000A007C">
            <w:pPr>
              <w:spacing w:line="276" w:lineRule="auto"/>
              <w:jc w:val="both"/>
              <w:rPr>
                <w:rFonts w:ascii="Times New Roman" w:hAnsi="Times New Roman" w:cs="Times New Roman"/>
                <w:color w:val="FF0000"/>
                <w:lang w:eastAsia="ru-RU"/>
              </w:rPr>
            </w:pPr>
          </w:p>
        </w:tc>
      </w:tr>
      <w:tr w:rsidR="002D59E3" w:rsidRPr="002D59E3" w14:paraId="1915E7E6" w14:textId="77777777" w:rsidTr="00AF7411">
        <w:trPr>
          <w:trHeight w:val="1075"/>
        </w:trPr>
        <w:tc>
          <w:tcPr>
            <w:tcW w:w="634" w:type="dxa"/>
          </w:tcPr>
          <w:p w14:paraId="359F76EC"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9</w:t>
            </w:r>
          </w:p>
        </w:tc>
        <w:tc>
          <w:tcPr>
            <w:tcW w:w="4215" w:type="dxa"/>
          </w:tcPr>
          <w:p w14:paraId="41A21653"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на наповнення сиропом, кг</w:t>
            </w:r>
          </w:p>
          <w:p w14:paraId="023F38C9"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w:t>
            </w:r>
          </w:p>
          <w:p w14:paraId="4E722733"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втрати і відходи, кг</w:t>
            </w:r>
          </w:p>
        </w:tc>
        <w:tc>
          <w:tcPr>
            <w:tcW w:w="1735" w:type="dxa"/>
          </w:tcPr>
          <w:p w14:paraId="0C56A181"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605,49</w:t>
            </w:r>
          </w:p>
          <w:p w14:paraId="727E9166"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w:t>
            </w:r>
          </w:p>
          <w:p w14:paraId="7C9CF774"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6,05</w:t>
            </w:r>
          </w:p>
        </w:tc>
        <w:tc>
          <w:tcPr>
            <w:tcW w:w="1329" w:type="dxa"/>
          </w:tcPr>
          <w:p w14:paraId="2CCE11A8" w14:textId="77777777" w:rsidR="002D59E3" w:rsidRPr="002D59E3" w:rsidRDefault="002D59E3" w:rsidP="000A007C">
            <w:pPr>
              <w:spacing w:line="276" w:lineRule="auto"/>
              <w:jc w:val="both"/>
              <w:rPr>
                <w:rFonts w:ascii="Times New Roman" w:hAnsi="Times New Roman" w:cs="Times New Roman"/>
                <w:color w:val="FF0000"/>
                <w:lang w:eastAsia="ru-RU"/>
              </w:rPr>
            </w:pPr>
          </w:p>
        </w:tc>
        <w:tc>
          <w:tcPr>
            <w:tcW w:w="1735" w:type="dxa"/>
          </w:tcPr>
          <w:p w14:paraId="78881EE3" w14:textId="77777777" w:rsidR="002D59E3" w:rsidRPr="002D59E3" w:rsidRDefault="002D59E3" w:rsidP="000A007C">
            <w:pPr>
              <w:spacing w:line="276" w:lineRule="auto"/>
              <w:jc w:val="both"/>
              <w:rPr>
                <w:rFonts w:ascii="Times New Roman" w:hAnsi="Times New Roman" w:cs="Times New Roman"/>
                <w:color w:val="FF0000"/>
                <w:lang w:eastAsia="ru-RU"/>
              </w:rPr>
            </w:pPr>
          </w:p>
        </w:tc>
      </w:tr>
      <w:tr w:rsidR="002D59E3" w:rsidRPr="002D59E3" w14:paraId="69DE4372" w14:textId="77777777" w:rsidTr="00AF7411">
        <w:trPr>
          <w:trHeight w:val="615"/>
        </w:trPr>
        <w:tc>
          <w:tcPr>
            <w:tcW w:w="634" w:type="dxa"/>
          </w:tcPr>
          <w:p w14:paraId="786E18BA"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10.</w:t>
            </w:r>
          </w:p>
        </w:tc>
        <w:tc>
          <w:tcPr>
            <w:tcW w:w="4215" w:type="dxa"/>
          </w:tcPr>
          <w:p w14:paraId="32B77DEC"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Надійшло в банку,кг</w:t>
            </w:r>
          </w:p>
        </w:tc>
        <w:tc>
          <w:tcPr>
            <w:tcW w:w="1735" w:type="dxa"/>
          </w:tcPr>
          <w:p w14:paraId="4466A55E"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599,44</w:t>
            </w:r>
          </w:p>
        </w:tc>
        <w:tc>
          <w:tcPr>
            <w:tcW w:w="1329" w:type="dxa"/>
          </w:tcPr>
          <w:p w14:paraId="30E2F0CC" w14:textId="77777777" w:rsidR="002D59E3" w:rsidRPr="002D59E3" w:rsidRDefault="002D59E3" w:rsidP="000A007C">
            <w:pPr>
              <w:spacing w:line="276"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317,08</w:t>
            </w:r>
          </w:p>
        </w:tc>
        <w:tc>
          <w:tcPr>
            <w:tcW w:w="1735" w:type="dxa"/>
          </w:tcPr>
          <w:p w14:paraId="0D3CA04C" w14:textId="77777777" w:rsidR="002D59E3" w:rsidRPr="002D59E3" w:rsidRDefault="002D59E3" w:rsidP="000A007C">
            <w:pPr>
              <w:spacing w:line="276"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916,52</w:t>
            </w:r>
          </w:p>
        </w:tc>
      </w:tr>
      <w:tr w:rsidR="002D59E3" w:rsidRPr="002D59E3" w14:paraId="3A53F18B" w14:textId="77777777" w:rsidTr="00AF7411">
        <w:trPr>
          <w:trHeight w:val="1017"/>
        </w:trPr>
        <w:tc>
          <w:tcPr>
            <w:tcW w:w="634" w:type="dxa"/>
          </w:tcPr>
          <w:p w14:paraId="0ECE6354"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11.</w:t>
            </w:r>
          </w:p>
        </w:tc>
        <w:tc>
          <w:tcPr>
            <w:tcW w:w="4215" w:type="dxa"/>
          </w:tcPr>
          <w:p w14:paraId="1EC54B1C"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Вироблено тоб.</w:t>
            </w:r>
          </w:p>
        </w:tc>
        <w:tc>
          <w:tcPr>
            <w:tcW w:w="4799" w:type="dxa"/>
            <w:gridSpan w:val="3"/>
          </w:tcPr>
          <w:p w14:paraId="11DF307D" w14:textId="77777777" w:rsidR="002D59E3" w:rsidRPr="002D59E3" w:rsidRDefault="002D59E3" w:rsidP="000A007C">
            <w:pPr>
              <w:spacing w:line="276" w:lineRule="auto"/>
              <w:jc w:val="both"/>
              <w:rPr>
                <w:rFonts w:ascii="Times New Roman" w:hAnsi="Times New Roman" w:cs="Times New Roman"/>
                <w:color w:val="FF0000"/>
                <w:lang w:eastAsia="ru-RU"/>
              </w:rPr>
            </w:pPr>
            <w:r w:rsidRPr="002D59E3">
              <w:rPr>
                <w:rFonts w:ascii="Times New Roman" w:hAnsi="Times New Roman" w:cs="Times New Roman"/>
                <w:color w:val="FF0000"/>
                <w:lang w:eastAsia="ru-RU"/>
              </w:rPr>
              <w:t>916,52/360,</w:t>
            </w:r>
            <w:r w:rsidRPr="002D59E3">
              <w:rPr>
                <w:rFonts w:ascii="Times New Roman" w:hAnsi="Times New Roman" w:cs="Times New Roman"/>
                <w:color w:val="FF0000"/>
                <w:lang w:val="ru-RU" w:eastAsia="ru-RU"/>
              </w:rPr>
              <w:t>4</w:t>
            </w:r>
            <w:r w:rsidRPr="002D59E3">
              <w:rPr>
                <w:rFonts w:ascii="Times New Roman" w:hAnsi="Times New Roman" w:cs="Times New Roman"/>
                <w:color w:val="FF0000"/>
                <w:lang w:eastAsia="ru-RU"/>
              </w:rPr>
              <w:t>2=2,54 ?</w:t>
            </w:r>
          </w:p>
        </w:tc>
      </w:tr>
      <w:tr w:rsidR="002D59E3" w:rsidRPr="002D59E3" w14:paraId="05CC15E8" w14:textId="77777777" w:rsidTr="00AF7411">
        <w:trPr>
          <w:trHeight w:val="1017"/>
        </w:trPr>
        <w:tc>
          <w:tcPr>
            <w:tcW w:w="634" w:type="dxa"/>
          </w:tcPr>
          <w:p w14:paraId="41663BEF"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12.</w:t>
            </w:r>
          </w:p>
        </w:tc>
        <w:tc>
          <w:tcPr>
            <w:tcW w:w="4215" w:type="dxa"/>
          </w:tcPr>
          <w:p w14:paraId="0A1622E2" w14:textId="77777777" w:rsidR="002D59E3" w:rsidRPr="002D59E3" w:rsidRDefault="002D59E3" w:rsidP="000A007C">
            <w:pPr>
              <w:spacing w:line="276" w:lineRule="auto"/>
              <w:jc w:val="both"/>
              <w:rPr>
                <w:rFonts w:ascii="Times New Roman" w:hAnsi="Times New Roman" w:cs="Times New Roman"/>
                <w:lang w:eastAsia="ru-RU"/>
              </w:rPr>
            </w:pPr>
            <w:r w:rsidRPr="002D59E3">
              <w:rPr>
                <w:rFonts w:ascii="Times New Roman" w:hAnsi="Times New Roman" w:cs="Times New Roman"/>
                <w:lang w:eastAsia="ru-RU"/>
              </w:rPr>
              <w:t>Вироблено фізичних банок за годину, шт</w:t>
            </w:r>
          </w:p>
        </w:tc>
        <w:tc>
          <w:tcPr>
            <w:tcW w:w="4799" w:type="dxa"/>
            <w:gridSpan w:val="3"/>
          </w:tcPr>
          <w:p w14:paraId="0E44F087" w14:textId="77777777" w:rsidR="002D59E3" w:rsidRPr="002D59E3" w:rsidRDefault="002D59E3" w:rsidP="000A007C">
            <w:pPr>
              <w:spacing w:line="276" w:lineRule="auto"/>
              <w:jc w:val="both"/>
              <w:rPr>
                <w:rFonts w:ascii="Times New Roman" w:hAnsi="Times New Roman" w:cs="Times New Roman"/>
                <w:color w:val="FF0000"/>
                <w:position w:val="-44"/>
                <w:lang w:eastAsia="ru-RU"/>
              </w:rPr>
            </w:pPr>
            <w:r w:rsidRPr="002D59E3">
              <w:rPr>
                <w:rFonts w:ascii="Times New Roman" w:hAnsi="Times New Roman" w:cs="Times New Roman"/>
                <w:color w:val="FF0000"/>
                <w:position w:val="-44"/>
                <w:lang w:eastAsia="ru-RU"/>
              </w:rPr>
              <w:t>2,</w:t>
            </w:r>
            <w:r w:rsidRPr="002D59E3">
              <w:rPr>
                <w:rFonts w:ascii="Times New Roman" w:hAnsi="Times New Roman" w:cs="Times New Roman"/>
                <w:color w:val="FF0000"/>
                <w:position w:val="-44"/>
                <w:lang w:val="ru-RU" w:eastAsia="ru-RU"/>
              </w:rPr>
              <w:t>57</w:t>
            </w:r>
            <w:r w:rsidRPr="002D59E3">
              <w:rPr>
                <w:rFonts w:ascii="Times New Roman" w:hAnsi="Times New Roman" w:cs="Times New Roman"/>
                <w:position w:val="-44"/>
                <w:lang w:eastAsia="ru-RU"/>
              </w:rPr>
              <w:t>*1000/</w:t>
            </w:r>
            <w:r w:rsidRPr="002D59E3">
              <w:rPr>
                <w:rFonts w:ascii="Times New Roman" w:hAnsi="Times New Roman" w:cs="Times New Roman"/>
                <w:position w:val="-44"/>
                <w:lang w:val="ru-RU" w:eastAsia="ru-RU"/>
              </w:rPr>
              <w:t>2,83=908,12</w:t>
            </w:r>
            <w:r w:rsidRPr="002D59E3">
              <w:rPr>
                <w:rFonts w:ascii="Times New Roman" w:hAnsi="Times New Roman" w:cs="Times New Roman"/>
                <w:position w:val="-44"/>
                <w:lang w:eastAsia="ru-RU"/>
              </w:rPr>
              <w:t xml:space="preserve"> шт</w:t>
            </w:r>
          </w:p>
        </w:tc>
      </w:tr>
    </w:tbl>
    <w:p w14:paraId="017114DD"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w:t>
      </w:r>
    </w:p>
    <w:p w14:paraId="6A3A22DF" w14:textId="77777777" w:rsidR="002D59E3" w:rsidRPr="002D59E3" w:rsidRDefault="002D59E3" w:rsidP="000A007C">
      <w:pPr>
        <w:spacing w:line="360" w:lineRule="auto"/>
        <w:ind w:firstLine="708"/>
        <w:jc w:val="both"/>
        <w:rPr>
          <w:rFonts w:ascii="Times New Roman" w:hAnsi="Times New Roman" w:cs="Times New Roman"/>
          <w:lang w:val="ru-RU" w:eastAsia="ru-RU"/>
        </w:rPr>
      </w:pPr>
      <w:r w:rsidRPr="002D59E3">
        <w:rPr>
          <w:rFonts w:ascii="Times New Roman" w:hAnsi="Times New Roman" w:cs="Times New Roman"/>
          <w:lang w:eastAsia="ru-RU"/>
        </w:rPr>
        <w:t>Кількість ксилітного сиропу становить</w:t>
      </w:r>
      <w:r w:rsidRPr="002D59E3">
        <w:rPr>
          <w:rFonts w:ascii="Times New Roman" w:hAnsi="Times New Roman" w:cs="Times New Roman"/>
          <w:lang w:val="ru-RU" w:eastAsia="ru-RU"/>
        </w:rPr>
        <w:t>:</w:t>
      </w:r>
    </w:p>
    <w:p w14:paraId="5358B4E1" w14:textId="77777777" w:rsidR="002D59E3" w:rsidRPr="002D59E3" w:rsidRDefault="002D59E3" w:rsidP="000A007C">
      <w:pPr>
        <w:spacing w:line="360" w:lineRule="auto"/>
        <w:ind w:firstLine="708"/>
        <w:jc w:val="both"/>
        <w:rPr>
          <w:rFonts w:ascii="Times New Roman" w:hAnsi="Times New Roman" w:cs="Times New Roman"/>
          <w:i/>
        </w:rPr>
      </w:pPr>
      <w:r w:rsidRPr="002D59E3">
        <w:rPr>
          <w:lang w:val="ru-RU"/>
        </w:rPr>
        <w:t xml:space="preserve">                      </w:t>
      </w:r>
      <w:r w:rsidRPr="002D59E3">
        <w:rPr>
          <w:rFonts w:ascii="Times New Roman" w:hAnsi="Times New Roman" w:cs="Times New Roman"/>
          <w:sz w:val="24"/>
          <w:szCs w:val="24"/>
          <w:lang w:eastAsia="ru-RU"/>
        </w:rPr>
        <w:br/>
      </w:r>
      <w:r w:rsidRPr="002D59E3">
        <w:rPr>
          <w:rFonts w:ascii="Times New Roman" w:hAnsi="Times New Roman" w:cs="Times New Roman"/>
          <w:lang w:val="ru-RU"/>
        </w:rPr>
        <w:t xml:space="preserve">                                          </w:t>
      </w:r>
      <w:r w:rsidRPr="002D59E3">
        <w:rPr>
          <w:rFonts w:ascii="Times New Roman" w:hAnsi="Times New Roman" w:cs="Times New Roman"/>
        </w:rPr>
        <w:fldChar w:fldCharType="begin"/>
      </w:r>
      <w:r w:rsidRPr="002D59E3">
        <w:rPr>
          <w:rFonts w:ascii="Times New Roman" w:hAnsi="Times New Roman" w:cs="Times New Roman"/>
        </w:rPr>
        <w:instrText xml:space="preserve"> INCLUDEPICTURE "C:\\Users\\ADMINI~1\\AppData\\Local\\Temp\\ksohtml6736\\wps1.jpg" \* MERGEFORMATINET </w:instrText>
      </w:r>
      <w:r w:rsidRPr="002D59E3">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INCLUDEPICTURE  "D:\\..\\ADMINI~1\\AppData\\Local\\Temp\\ksohtml6736\\wps1.jpg" \* MERGEFORMATINET </w:instrText>
      </w:r>
      <w:r w:rsidR="00000000">
        <w:rPr>
          <w:rFonts w:ascii="Times New Roman" w:hAnsi="Times New Roman" w:cs="Times New Roman"/>
        </w:rPr>
        <w:fldChar w:fldCharType="separate"/>
      </w:r>
      <w:r w:rsidR="00000000">
        <w:rPr>
          <w:rFonts w:ascii="Times New Roman" w:hAnsi="Times New Roman" w:cs="Times New Roman"/>
        </w:rPr>
        <w:pict w14:anchorId="6E682FA8">
          <v:shape id="_x0000_i1028" type="#_x0000_t75" style="width:142.5pt;height:28.5pt">
            <v:imagedata r:id="rId45" r:href="rId46"/>
          </v:shape>
        </w:pict>
      </w:r>
      <w:r w:rsidR="00000000">
        <w:rPr>
          <w:rFonts w:ascii="Times New Roman" w:hAnsi="Times New Roman" w:cs="Times New Roman"/>
        </w:rPr>
        <w:fldChar w:fldCharType="end"/>
      </w:r>
      <w:r w:rsidRPr="002D59E3">
        <w:rPr>
          <w:rFonts w:ascii="Times New Roman" w:hAnsi="Times New Roman" w:cs="Times New Roman"/>
        </w:rPr>
        <w:fldChar w:fldCharType="end"/>
      </w:r>
    </w:p>
    <w:p w14:paraId="0D200850" w14:textId="77777777" w:rsidR="002D59E3" w:rsidRPr="002D59E3" w:rsidRDefault="002D59E3" w:rsidP="000A007C">
      <w:pPr>
        <w:spacing w:line="360" w:lineRule="auto"/>
        <w:jc w:val="both"/>
        <w:rPr>
          <w:rFonts w:ascii="Times New Roman" w:hAnsi="Times New Roman" w:cs="Times New Roman"/>
          <w:szCs w:val="24"/>
          <w:lang w:eastAsia="ru-RU"/>
        </w:rPr>
      </w:pPr>
      <w:r w:rsidRPr="002D59E3">
        <w:rPr>
          <w:rFonts w:ascii="Times New Roman" w:hAnsi="Times New Roman" w:cs="Times New Roman"/>
          <w:szCs w:val="24"/>
          <w:lang w:eastAsia="ru-RU"/>
        </w:rPr>
        <w:t xml:space="preserve">Розрахунок норм витрат сировини і матеріалів при виробництві консервів </w:t>
      </w:r>
    </w:p>
    <w:p w14:paraId="20EBA01C" w14:textId="77777777" w:rsidR="002D59E3" w:rsidRPr="002D59E3" w:rsidRDefault="002D59E3" w:rsidP="000A007C">
      <w:pPr>
        <w:spacing w:line="360" w:lineRule="auto"/>
        <w:jc w:val="both"/>
        <w:rPr>
          <w:rFonts w:ascii="Times New Roman" w:hAnsi="Times New Roman" w:cs="Times New Roman"/>
          <w:b/>
          <w:szCs w:val="24"/>
          <w:lang w:eastAsia="ru-RU"/>
        </w:rPr>
      </w:pPr>
      <w:r w:rsidRPr="002D59E3">
        <w:rPr>
          <w:rFonts w:ascii="Times New Roman" w:hAnsi="Times New Roman" w:cs="Times New Roman"/>
          <w:b/>
          <w:szCs w:val="24"/>
          <w:lang w:eastAsia="ru-RU"/>
        </w:rPr>
        <w:t>«Обуелене  з яблук з ксилітом»</w:t>
      </w:r>
    </w:p>
    <w:p w14:paraId="0A6A0ABF"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hAnsi="Times New Roman" w:cs="Times New Roman"/>
          <w:lang w:eastAsia="ru-RU"/>
        </w:rPr>
        <w:t xml:space="preserve">      Вихідні дані для розрахунків:</w:t>
      </w:r>
    </w:p>
    <w:p w14:paraId="212AFA2F"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продуктивність лінії – 18 тоб/зміну;</w:t>
      </w:r>
    </w:p>
    <w:p w14:paraId="08CCAAC7"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тривалість зміни, год – 7;</w:t>
      </w:r>
    </w:p>
    <w:p w14:paraId="2EC055A2"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кількість робочих змін в сезон  - 124</w:t>
      </w:r>
    </w:p>
    <w:p w14:paraId="23A1EA51"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lang w:eastAsia="ru-RU"/>
        </w:rPr>
      </w:pPr>
      <w:r w:rsidRPr="002D59E3">
        <w:rPr>
          <w:rFonts w:ascii="Times New Roman" w:hAnsi="Times New Roman" w:cs="Times New Roman"/>
          <w:lang w:eastAsia="ru-RU"/>
        </w:rPr>
        <w:t>фасування – в банку ІІІ-82-5</w:t>
      </w:r>
      <w:r w:rsidRPr="002D59E3">
        <w:rPr>
          <w:rFonts w:ascii="Times New Roman" w:hAnsi="Times New Roman" w:cs="Times New Roman"/>
          <w:lang w:val="en-US" w:eastAsia="ru-RU"/>
        </w:rPr>
        <w:t>00</w:t>
      </w:r>
      <w:r w:rsidRPr="002D59E3">
        <w:rPr>
          <w:rFonts w:ascii="Times New Roman" w:hAnsi="Times New Roman" w:cs="Times New Roman"/>
          <w:lang w:eastAsia="ru-RU"/>
        </w:rPr>
        <w:t>;</w:t>
      </w:r>
    </w:p>
    <w:p w14:paraId="15A6DD53"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color w:val="000000"/>
          <w:lang w:eastAsia="ru-RU"/>
        </w:rPr>
      </w:pPr>
      <w:r w:rsidRPr="002D59E3">
        <w:rPr>
          <w:rFonts w:ascii="Times New Roman" w:hAnsi="Times New Roman" w:cs="Times New Roman"/>
          <w:lang w:eastAsia="ru-RU"/>
        </w:rPr>
        <w:t xml:space="preserve">Маса облікової банки – </w:t>
      </w:r>
      <w:r w:rsidRPr="002D59E3">
        <w:rPr>
          <w:rFonts w:ascii="Times New Roman" w:hAnsi="Times New Roman" w:cs="Times New Roman"/>
          <w:color w:val="000000"/>
          <w:lang w:val="ru-RU" w:eastAsia="ru-RU"/>
        </w:rPr>
        <w:t>400</w:t>
      </w:r>
      <w:r w:rsidRPr="002D59E3">
        <w:rPr>
          <w:rFonts w:ascii="Times New Roman" w:hAnsi="Times New Roman" w:cs="Times New Roman"/>
          <w:color w:val="000000"/>
          <w:lang w:eastAsia="ru-RU"/>
        </w:rPr>
        <w:t xml:space="preserve"> г</w:t>
      </w:r>
    </w:p>
    <w:p w14:paraId="3D857FF6"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Втрати і відходи яблук – 30 %</w:t>
      </w:r>
    </w:p>
    <w:p w14:paraId="458ACCCB" w14:textId="77777777" w:rsidR="002D59E3" w:rsidRPr="002D59E3" w:rsidRDefault="002D59E3" w:rsidP="000A007C">
      <w:pPr>
        <w:numPr>
          <w:ilvl w:val="0"/>
          <w:numId w:val="14"/>
        </w:numPr>
        <w:tabs>
          <w:tab w:val="left" w:pos="735"/>
        </w:tabs>
        <w:spacing w:line="360"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Маса нетто 1 банки консервів</w:t>
      </w:r>
      <w:r w:rsidRPr="002D59E3">
        <w:rPr>
          <w:rFonts w:ascii="Times New Roman" w:hAnsi="Times New Roman" w:cs="Times New Roman"/>
          <w:color w:val="FF0000"/>
          <w:lang w:eastAsia="ru-RU"/>
        </w:rPr>
        <w:t xml:space="preserve"> </w:t>
      </w:r>
      <w:r w:rsidRPr="002D59E3">
        <w:rPr>
          <w:rFonts w:ascii="Times New Roman" w:hAnsi="Times New Roman" w:cs="Times New Roman"/>
          <w:color w:val="000000"/>
          <w:lang w:eastAsia="ru-RU"/>
        </w:rPr>
        <w:t>– 660 г</w:t>
      </w:r>
    </w:p>
    <w:p w14:paraId="78DF6C12" w14:textId="129D321B" w:rsidR="002D59E3" w:rsidRPr="002D59E3" w:rsidRDefault="002D59E3" w:rsidP="000A007C">
      <w:pPr>
        <w:numPr>
          <w:ilvl w:val="0"/>
          <w:numId w:val="14"/>
        </w:numPr>
        <w:tabs>
          <w:tab w:val="left" w:pos="735"/>
        </w:tabs>
        <w:spacing w:line="360" w:lineRule="auto"/>
        <w:jc w:val="both"/>
        <w:rPr>
          <w:rFonts w:ascii="Times New Roman" w:hAnsi="Times New Roman" w:cs="Times New Roman"/>
          <w:color w:val="000000"/>
          <w:lang w:eastAsia="ru-RU"/>
        </w:rPr>
      </w:pPr>
      <w:r w:rsidRPr="002D59E3">
        <w:rPr>
          <w:rFonts w:ascii="Times New Roman" w:hAnsi="Times New Roman" w:cs="Times New Roman"/>
          <w:color w:val="000000"/>
          <w:lang w:eastAsia="ru-RU"/>
        </w:rPr>
        <w:t xml:space="preserve">Норма витрат яблук для отримання  1000 кг пюре – </w:t>
      </w:r>
      <w:r w:rsidR="00030034">
        <w:rPr>
          <w:rFonts w:ascii="Times New Roman" w:hAnsi="Times New Roman" w:cs="Times New Roman"/>
          <w:color w:val="000000"/>
          <w:lang w:eastAsia="ru-RU"/>
        </w:rPr>
        <w:t>1152,9</w:t>
      </w:r>
      <w:r w:rsidRPr="002D59E3">
        <w:rPr>
          <w:rFonts w:ascii="Times New Roman" w:hAnsi="Times New Roman" w:cs="Times New Roman"/>
          <w:color w:val="000000"/>
          <w:lang w:eastAsia="ru-RU"/>
        </w:rPr>
        <w:t>кг</w:t>
      </w:r>
    </w:p>
    <w:p w14:paraId="2E41F70F" w14:textId="77777777" w:rsidR="002D59E3" w:rsidRPr="002D59E3" w:rsidRDefault="002D59E3" w:rsidP="000A007C">
      <w:pPr>
        <w:ind w:firstLine="720"/>
        <w:jc w:val="both"/>
        <w:rPr>
          <w:rFonts w:ascii="Times New Roman" w:hAnsi="Times New Roman" w:cs="Times New Roman"/>
        </w:rPr>
      </w:pPr>
      <w:r w:rsidRPr="002D59E3">
        <w:rPr>
          <w:rFonts w:ascii="Times New Roman" w:hAnsi="Times New Roman" w:cs="Times New Roman"/>
        </w:rPr>
        <w:t>Рецептура і норми витрат сировини і матеріалів на виробництво консервів</w:t>
      </w:r>
    </w:p>
    <w:p w14:paraId="33AFD27E" w14:textId="77777777" w:rsidR="002D59E3" w:rsidRPr="002D59E3" w:rsidRDefault="002D59E3" w:rsidP="000A007C">
      <w:pPr>
        <w:jc w:val="both"/>
        <w:rPr>
          <w:rFonts w:ascii="Times New Roman" w:hAnsi="Times New Roman" w:cs="Times New Roman"/>
          <w:b/>
        </w:rPr>
      </w:pPr>
    </w:p>
    <w:p w14:paraId="7B2AEFA8" w14:textId="77777777" w:rsidR="002D59E3" w:rsidRPr="002D59E3" w:rsidRDefault="002D59E3" w:rsidP="000A007C">
      <w:pPr>
        <w:jc w:val="both"/>
        <w:rPr>
          <w:rFonts w:ascii="Times New Roman" w:hAnsi="Times New Roman" w:cs="Times New Roman"/>
          <w:b/>
        </w:rPr>
      </w:pPr>
    </w:p>
    <w:p w14:paraId="3938EF9A" w14:textId="77777777" w:rsidR="002D59E3" w:rsidRPr="002D59E3" w:rsidRDefault="002D59E3" w:rsidP="000A007C">
      <w:pPr>
        <w:jc w:val="both"/>
        <w:rPr>
          <w:rFonts w:ascii="Times New Roman" w:hAnsi="Times New Roman" w:cs="Times New Roman"/>
          <w:b/>
        </w:rPr>
      </w:pPr>
      <w:r w:rsidRPr="002D59E3">
        <w:rPr>
          <w:rFonts w:ascii="Times New Roman" w:hAnsi="Times New Roman" w:cs="Times New Roman"/>
          <w:b/>
        </w:rPr>
        <w:t>2.13 Рецептура і норми витрат сировини і матеріалів</w:t>
      </w:r>
    </w:p>
    <w:p w14:paraId="584CAC41" w14:textId="77777777" w:rsidR="002D59E3" w:rsidRPr="002D59E3" w:rsidRDefault="002D59E3" w:rsidP="000A007C">
      <w:pPr>
        <w:jc w:val="both"/>
        <w:rPr>
          <w:rFonts w:ascii="Times New Roman" w:hAnsi="Times New Roman" w:cs="Times New Roman"/>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1552"/>
        <w:gridCol w:w="2029"/>
        <w:gridCol w:w="1539"/>
        <w:gridCol w:w="1383"/>
        <w:gridCol w:w="1518"/>
      </w:tblGrid>
      <w:tr w:rsidR="00E2731F" w:rsidRPr="002D59E3" w14:paraId="0672EFF8" w14:textId="77777777" w:rsidTr="00AF7411">
        <w:trPr>
          <w:jc w:val="center"/>
        </w:trPr>
        <w:tc>
          <w:tcPr>
            <w:tcW w:w="1797" w:type="dxa"/>
          </w:tcPr>
          <w:p w14:paraId="10791421"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Найменування компоненту</w:t>
            </w:r>
          </w:p>
        </w:tc>
        <w:tc>
          <w:tcPr>
            <w:tcW w:w="1556" w:type="dxa"/>
          </w:tcPr>
          <w:p w14:paraId="1005F9A7"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Рецептура, частини</w:t>
            </w:r>
          </w:p>
        </w:tc>
        <w:tc>
          <w:tcPr>
            <w:tcW w:w="2114" w:type="dxa"/>
          </w:tcPr>
          <w:p w14:paraId="50472FF8"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Масова частка сухих речовин, %</w:t>
            </w:r>
          </w:p>
        </w:tc>
        <w:tc>
          <w:tcPr>
            <w:tcW w:w="1576" w:type="dxa"/>
          </w:tcPr>
          <w:p w14:paraId="56080EB1"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Втрати та відходи, %</w:t>
            </w:r>
          </w:p>
        </w:tc>
        <w:tc>
          <w:tcPr>
            <w:tcW w:w="1417" w:type="dxa"/>
          </w:tcPr>
          <w:p w14:paraId="0E286EBA"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Норма витрат, кг/т</w:t>
            </w:r>
          </w:p>
        </w:tc>
        <w:tc>
          <w:tcPr>
            <w:tcW w:w="1530" w:type="dxa"/>
          </w:tcPr>
          <w:p w14:paraId="402C818E"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Норма витрат, кг/тоб</w:t>
            </w:r>
          </w:p>
        </w:tc>
      </w:tr>
      <w:tr w:rsidR="00E2731F" w:rsidRPr="002D59E3" w14:paraId="67157F6F" w14:textId="77777777" w:rsidTr="00AF7411">
        <w:trPr>
          <w:jc w:val="center"/>
        </w:trPr>
        <w:tc>
          <w:tcPr>
            <w:tcW w:w="1797" w:type="dxa"/>
          </w:tcPr>
          <w:p w14:paraId="026CA63C"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 xml:space="preserve">Яблука свіжі </w:t>
            </w:r>
          </w:p>
        </w:tc>
        <w:tc>
          <w:tcPr>
            <w:tcW w:w="1556" w:type="dxa"/>
          </w:tcPr>
          <w:p w14:paraId="1D31F48F"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807</w:t>
            </w:r>
          </w:p>
        </w:tc>
        <w:tc>
          <w:tcPr>
            <w:tcW w:w="2114" w:type="dxa"/>
          </w:tcPr>
          <w:p w14:paraId="207FE49A" w14:textId="03A330F6" w:rsidR="002D59E3" w:rsidRPr="002D59E3" w:rsidRDefault="009E6C06" w:rsidP="000A007C">
            <w:pPr>
              <w:jc w:val="both"/>
              <w:rPr>
                <w:rFonts w:ascii="Times New Roman" w:hAnsi="Times New Roman" w:cs="Times New Roman"/>
              </w:rPr>
            </w:pPr>
            <w:r>
              <w:rPr>
                <w:rFonts w:ascii="Times New Roman" w:hAnsi="Times New Roman" w:cs="Times New Roman"/>
              </w:rPr>
              <w:t>1</w:t>
            </w:r>
            <w:r w:rsidR="00E2731F">
              <w:rPr>
                <w:rFonts w:ascii="Times New Roman" w:hAnsi="Times New Roman" w:cs="Times New Roman"/>
              </w:rPr>
              <w:t>0</w:t>
            </w:r>
            <w:r w:rsidR="002D59E3" w:rsidRPr="002D59E3">
              <w:rPr>
                <w:rFonts w:ascii="Times New Roman" w:hAnsi="Times New Roman" w:cs="Times New Roman"/>
              </w:rPr>
              <w:t>,00</w:t>
            </w:r>
          </w:p>
        </w:tc>
        <w:tc>
          <w:tcPr>
            <w:tcW w:w="1576" w:type="dxa"/>
          </w:tcPr>
          <w:p w14:paraId="65719979"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30,0</w:t>
            </w:r>
          </w:p>
        </w:tc>
        <w:tc>
          <w:tcPr>
            <w:tcW w:w="1417" w:type="dxa"/>
          </w:tcPr>
          <w:p w14:paraId="52199345"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1152,9</w:t>
            </w:r>
          </w:p>
        </w:tc>
        <w:tc>
          <w:tcPr>
            <w:tcW w:w="1530" w:type="dxa"/>
          </w:tcPr>
          <w:p w14:paraId="3A338F84" w14:textId="3C6FD13B" w:rsidR="002D59E3" w:rsidRPr="002D59E3" w:rsidRDefault="00154C86" w:rsidP="000A007C">
            <w:pPr>
              <w:ind w:firstLineChars="150" w:firstLine="420"/>
              <w:jc w:val="both"/>
              <w:rPr>
                <w:rFonts w:ascii="Times New Roman" w:hAnsi="Times New Roman" w:cs="Times New Roman"/>
              </w:rPr>
            </w:pPr>
            <w:r>
              <w:rPr>
                <w:rFonts w:ascii="Times New Roman" w:hAnsi="Times New Roman" w:cs="Times New Roman"/>
              </w:rPr>
              <w:t>4</w:t>
            </w:r>
            <w:r w:rsidR="00E2731F">
              <w:rPr>
                <w:rFonts w:ascii="Times New Roman" w:hAnsi="Times New Roman" w:cs="Times New Roman"/>
              </w:rPr>
              <w:t>44</w:t>
            </w:r>
            <w:r>
              <w:rPr>
                <w:rFonts w:ascii="Times New Roman" w:hAnsi="Times New Roman" w:cs="Times New Roman"/>
              </w:rPr>
              <w:t>,</w:t>
            </w:r>
            <w:r w:rsidR="00E2731F">
              <w:rPr>
                <w:rFonts w:ascii="Times New Roman" w:hAnsi="Times New Roman" w:cs="Times New Roman"/>
              </w:rPr>
              <w:t>32</w:t>
            </w:r>
          </w:p>
        </w:tc>
      </w:tr>
      <w:tr w:rsidR="00E2731F" w:rsidRPr="002D59E3" w14:paraId="4FAC83F9" w14:textId="77777777" w:rsidTr="00AF7411">
        <w:trPr>
          <w:jc w:val="center"/>
        </w:trPr>
        <w:tc>
          <w:tcPr>
            <w:tcW w:w="1797" w:type="dxa"/>
          </w:tcPr>
          <w:p w14:paraId="3EC6C647"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Ксиліт</w:t>
            </w:r>
          </w:p>
        </w:tc>
        <w:tc>
          <w:tcPr>
            <w:tcW w:w="1556" w:type="dxa"/>
          </w:tcPr>
          <w:p w14:paraId="6AB15C6B"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193</w:t>
            </w:r>
          </w:p>
        </w:tc>
        <w:tc>
          <w:tcPr>
            <w:tcW w:w="2114" w:type="dxa"/>
          </w:tcPr>
          <w:p w14:paraId="313371C7"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98,0</w:t>
            </w:r>
          </w:p>
        </w:tc>
        <w:tc>
          <w:tcPr>
            <w:tcW w:w="1576" w:type="dxa"/>
          </w:tcPr>
          <w:p w14:paraId="1DA0B144"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2,0</w:t>
            </w:r>
          </w:p>
        </w:tc>
        <w:tc>
          <w:tcPr>
            <w:tcW w:w="1417" w:type="dxa"/>
          </w:tcPr>
          <w:p w14:paraId="38BD4C9A"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196,9</w:t>
            </w:r>
          </w:p>
        </w:tc>
        <w:tc>
          <w:tcPr>
            <w:tcW w:w="1530" w:type="dxa"/>
          </w:tcPr>
          <w:p w14:paraId="5130940C" w14:textId="3DEE7359" w:rsidR="002D59E3" w:rsidRPr="002D59E3" w:rsidRDefault="002D59E3" w:rsidP="000A007C">
            <w:pPr>
              <w:ind w:firstLineChars="150" w:firstLine="420"/>
              <w:jc w:val="both"/>
              <w:rPr>
                <w:rFonts w:ascii="Times New Roman" w:hAnsi="Times New Roman" w:cs="Times New Roman"/>
              </w:rPr>
            </w:pPr>
            <w:r w:rsidRPr="002D59E3">
              <w:rPr>
                <w:rFonts w:ascii="Times New Roman" w:hAnsi="Times New Roman" w:cs="Times New Roman"/>
              </w:rPr>
              <w:t>7</w:t>
            </w:r>
            <w:r w:rsidR="00EE4902">
              <w:rPr>
                <w:rFonts w:ascii="Times New Roman" w:hAnsi="Times New Roman" w:cs="Times New Roman"/>
              </w:rPr>
              <w:t>5</w:t>
            </w:r>
            <w:r w:rsidRPr="002D59E3">
              <w:rPr>
                <w:rFonts w:ascii="Times New Roman" w:hAnsi="Times New Roman" w:cs="Times New Roman"/>
              </w:rPr>
              <w:t>,</w:t>
            </w:r>
            <w:r w:rsidR="00EE4902">
              <w:rPr>
                <w:rFonts w:ascii="Times New Roman" w:hAnsi="Times New Roman" w:cs="Times New Roman"/>
              </w:rPr>
              <w:t>90</w:t>
            </w:r>
          </w:p>
        </w:tc>
      </w:tr>
      <w:tr w:rsidR="00E2731F" w:rsidRPr="002D59E3" w14:paraId="27B16808" w14:textId="77777777" w:rsidTr="00AF7411">
        <w:trPr>
          <w:jc w:val="center"/>
        </w:trPr>
        <w:tc>
          <w:tcPr>
            <w:tcW w:w="1797" w:type="dxa"/>
          </w:tcPr>
          <w:p w14:paraId="284FCBB6" w14:textId="77777777" w:rsidR="002D59E3" w:rsidRPr="002D59E3" w:rsidRDefault="002D59E3" w:rsidP="000A007C">
            <w:pPr>
              <w:jc w:val="both"/>
              <w:rPr>
                <w:rFonts w:ascii="Times New Roman" w:hAnsi="Times New Roman" w:cs="Times New Roman"/>
                <w:lang w:val="ru-RU"/>
              </w:rPr>
            </w:pPr>
            <w:r w:rsidRPr="002D59E3">
              <w:rPr>
                <w:rFonts w:ascii="Times New Roman" w:hAnsi="Times New Roman" w:cs="Times New Roman"/>
                <w:lang w:val="ru-RU"/>
              </w:rPr>
              <w:t>Кориця</w:t>
            </w:r>
          </w:p>
        </w:tc>
        <w:tc>
          <w:tcPr>
            <w:tcW w:w="1556" w:type="dxa"/>
          </w:tcPr>
          <w:p w14:paraId="1846E04F"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0,7</w:t>
            </w:r>
          </w:p>
        </w:tc>
        <w:tc>
          <w:tcPr>
            <w:tcW w:w="2114" w:type="dxa"/>
          </w:tcPr>
          <w:p w14:paraId="7217EC58"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w:t>
            </w:r>
          </w:p>
        </w:tc>
        <w:tc>
          <w:tcPr>
            <w:tcW w:w="1576" w:type="dxa"/>
          </w:tcPr>
          <w:p w14:paraId="1AD2EE46"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2,0</w:t>
            </w:r>
          </w:p>
        </w:tc>
        <w:tc>
          <w:tcPr>
            <w:tcW w:w="1417" w:type="dxa"/>
          </w:tcPr>
          <w:p w14:paraId="290BA21D"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0,31</w:t>
            </w:r>
          </w:p>
        </w:tc>
        <w:tc>
          <w:tcPr>
            <w:tcW w:w="1530" w:type="dxa"/>
          </w:tcPr>
          <w:p w14:paraId="3E56EC3B" w14:textId="0D894EE0" w:rsidR="002D59E3" w:rsidRPr="002D59E3" w:rsidRDefault="002D59E3" w:rsidP="000A007C">
            <w:pPr>
              <w:ind w:firstLineChars="150" w:firstLine="420"/>
              <w:jc w:val="both"/>
              <w:rPr>
                <w:rFonts w:ascii="Times New Roman" w:hAnsi="Times New Roman" w:cs="Times New Roman"/>
              </w:rPr>
            </w:pPr>
            <w:r w:rsidRPr="002D59E3">
              <w:rPr>
                <w:rFonts w:ascii="Times New Roman" w:hAnsi="Times New Roman" w:cs="Times New Roman"/>
              </w:rPr>
              <w:t>0,</w:t>
            </w:r>
            <w:r w:rsidR="004D11CC">
              <w:rPr>
                <w:rFonts w:ascii="Times New Roman" w:hAnsi="Times New Roman" w:cs="Times New Roman"/>
              </w:rPr>
              <w:t>2</w:t>
            </w:r>
            <w:r w:rsidR="00EE4902">
              <w:rPr>
                <w:rFonts w:ascii="Times New Roman" w:hAnsi="Times New Roman" w:cs="Times New Roman"/>
              </w:rPr>
              <w:t>8</w:t>
            </w:r>
            <w:r w:rsidR="004D11CC">
              <w:rPr>
                <w:rFonts w:ascii="Times New Roman" w:hAnsi="Times New Roman" w:cs="Times New Roman"/>
              </w:rPr>
              <w:t>0</w:t>
            </w:r>
          </w:p>
        </w:tc>
      </w:tr>
    </w:tbl>
    <w:p w14:paraId="5BF0B127" w14:textId="77777777" w:rsidR="002D59E3" w:rsidRPr="002D59E3" w:rsidRDefault="002D59E3" w:rsidP="000A007C">
      <w:pPr>
        <w:ind w:firstLine="720"/>
        <w:jc w:val="both"/>
        <w:rPr>
          <w:rFonts w:ascii="Times New Roman" w:hAnsi="Times New Roman" w:cs="Times New Roman"/>
        </w:rPr>
      </w:pPr>
    </w:p>
    <w:p w14:paraId="3BC9127D" w14:textId="77777777" w:rsidR="002D59E3" w:rsidRPr="002D59E3" w:rsidRDefault="002D59E3" w:rsidP="000A007C">
      <w:pPr>
        <w:spacing w:line="360" w:lineRule="auto"/>
        <w:ind w:firstLine="720"/>
        <w:jc w:val="both"/>
        <w:rPr>
          <w:rFonts w:ascii="Times New Roman" w:hAnsi="Times New Roman" w:cs="Times New Roman"/>
          <w:color w:val="000000"/>
        </w:rPr>
      </w:pPr>
      <w:r w:rsidRPr="002D59E3">
        <w:rPr>
          <w:rFonts w:ascii="Times New Roman" w:hAnsi="Times New Roman" w:cs="Times New Roman"/>
        </w:rPr>
        <w:t xml:space="preserve">Вміст сухих речовин у готовому продукті </w:t>
      </w:r>
      <w:r w:rsidRPr="002D59E3">
        <w:rPr>
          <w:rFonts w:ascii="Times New Roman" w:hAnsi="Times New Roman" w:cs="Times New Roman"/>
          <w:color w:val="000000"/>
        </w:rPr>
        <w:t>26 %</w:t>
      </w:r>
    </w:p>
    <w:p w14:paraId="2BD71FC6" w14:textId="77777777" w:rsidR="002D59E3" w:rsidRPr="002D59E3" w:rsidRDefault="002D59E3" w:rsidP="000A007C">
      <w:pPr>
        <w:spacing w:line="360" w:lineRule="auto"/>
        <w:ind w:firstLine="720"/>
        <w:jc w:val="both"/>
        <w:rPr>
          <w:rFonts w:ascii="Times New Roman" w:hAnsi="Times New Roman" w:cs="Times New Roman"/>
        </w:rPr>
      </w:pPr>
      <w:r w:rsidRPr="002D59E3">
        <w:rPr>
          <w:rFonts w:ascii="Times New Roman" w:hAnsi="Times New Roman" w:cs="Times New Roman"/>
        </w:rPr>
        <w:t>Вихід готового продукту:</w:t>
      </w:r>
    </w:p>
    <w:p w14:paraId="76EACB03" w14:textId="0140720B" w:rsidR="002D59E3" w:rsidRPr="002D59E3" w:rsidRDefault="002D59E3" w:rsidP="000A007C">
      <w:pPr>
        <w:ind w:left="2124" w:firstLine="708"/>
        <w:jc w:val="both"/>
        <w:rPr>
          <w:rFonts w:ascii="Times New Roman" w:hAnsi="Times New Roman" w:cs="Times New Roman"/>
          <w:lang w:val="ru-RU" w:eastAsia="ru-RU"/>
        </w:rPr>
      </w:pPr>
      <w:r w:rsidRPr="002D59E3">
        <w:rPr>
          <w:rFonts w:ascii="Times New Roman" w:hAnsi="Times New Roman" w:cs="Times New Roman"/>
        </w:rPr>
        <w:t xml:space="preserve"> </w:t>
      </w:r>
      <m:oMath>
        <m:r>
          <w:rPr>
            <w:rFonts w:ascii="Cambria Math" w:hAnsi="Cambria Math" w:cs="Times New Roman"/>
            <w:lang w:eastAsia="ru-RU"/>
          </w:rPr>
          <m:t>В=</m:t>
        </m:r>
        <m:f>
          <m:fPr>
            <m:ctrlPr>
              <w:rPr>
                <w:rFonts w:ascii="Cambria Math" w:hAnsi="Cambria Math" w:cs="Times New Roman"/>
                <w:i/>
                <w:lang w:eastAsia="ru-RU"/>
              </w:rPr>
            </m:ctrlPr>
          </m:fPr>
          <m:num>
            <m:r>
              <w:rPr>
                <w:rFonts w:ascii="Cambria Math" w:hAnsi="Cambria Math"/>
                <w:lang w:eastAsia="ru-RU"/>
              </w:rPr>
              <m:t>807*10+193*98</m:t>
            </m:r>
          </m:num>
          <m:den>
            <m:r>
              <w:rPr>
                <w:rFonts w:ascii="Cambria Math" w:hAnsi="Cambria Math" w:cs="Times New Roman"/>
                <w:lang w:eastAsia="ru-RU"/>
              </w:rPr>
              <m:t>26</m:t>
            </m:r>
          </m:den>
        </m:f>
        <m:r>
          <w:rPr>
            <w:rFonts w:ascii="Cambria Math" w:hAnsi="Cambria Math"/>
            <w:lang w:eastAsia="ru-RU"/>
          </w:rPr>
          <m:t>= 1037,85</m:t>
        </m:r>
      </m:oMath>
      <w:r w:rsidRPr="002D59E3">
        <w:rPr>
          <w:rFonts w:ascii="Times New Roman" w:hAnsi="Times New Roman" w:cs="Times New Roman"/>
          <w:lang w:eastAsia="ru-RU"/>
        </w:rPr>
        <w:t>кг</w:t>
      </w:r>
      <w:r w:rsidRPr="002D59E3">
        <w:rPr>
          <w:rFonts w:ascii="Times New Roman" w:hAnsi="Times New Roman" w:cs="Times New Roman"/>
          <w:lang w:val="ru-RU" w:eastAsia="ru-RU"/>
        </w:rPr>
        <w:t>;</w:t>
      </w:r>
    </w:p>
    <w:p w14:paraId="287B3B5C" w14:textId="77777777" w:rsidR="002D59E3" w:rsidRPr="002D59E3" w:rsidRDefault="002D59E3" w:rsidP="000A007C">
      <w:pPr>
        <w:ind w:firstLine="720"/>
        <w:jc w:val="both"/>
        <w:rPr>
          <w:rFonts w:ascii="Times New Roman" w:hAnsi="Times New Roman" w:cs="Times New Roman"/>
        </w:rPr>
      </w:pPr>
      <w:r w:rsidRPr="002D59E3">
        <w:rPr>
          <w:rFonts w:ascii="Times New Roman" w:hAnsi="Times New Roman" w:cs="Times New Roman"/>
        </w:rPr>
        <w:t>Визначаємо масу компонентів в (кг), необхідних для отримання 1 тоб продукту:</w:t>
      </w:r>
    </w:p>
    <w:p w14:paraId="1AA10946" w14:textId="1A7B0DC7" w:rsidR="002D59E3" w:rsidRPr="002D59E3" w:rsidRDefault="002D59E3" w:rsidP="000A007C">
      <w:pPr>
        <w:ind w:left="708" w:firstLine="2127"/>
        <w:jc w:val="both"/>
        <w:rPr>
          <w:rFonts w:ascii="Times New Roman" w:hAnsi="Times New Roman" w:cs="Times New Roman"/>
          <w:lang w:val="ru-RU" w:eastAsia="ru-RU"/>
        </w:rPr>
      </w:pPr>
      <w:r w:rsidRPr="002D59E3">
        <w:rPr>
          <w:rFonts w:ascii="Cambria Math" w:hAnsi="Cambria Math" w:cs="Times New Roman"/>
          <w:lang w:eastAsia="ru-RU"/>
        </w:rPr>
        <w:br/>
      </w:r>
      <w:r w:rsidRPr="002D59E3">
        <w:rPr>
          <w:rFonts w:ascii="Cambria Math" w:hAnsi="Cambria Math" w:cs="Times New Roman"/>
          <w:lang w:eastAsia="ru-RU"/>
        </w:rPr>
        <w:br/>
      </w:r>
      <w:r w:rsidRPr="002D59E3">
        <w:rPr>
          <w:lang w:val="ru-RU"/>
        </w:rPr>
        <w:t xml:space="preserve">                                     </w:t>
      </w:r>
      <m:oMath>
        <m:sSub>
          <m:sSubPr>
            <m:ctrlPr>
              <w:rPr>
                <w:rFonts w:ascii="Cambria Math" w:hAnsi="Cambria Math" w:cs="Times New Roman"/>
                <w:i/>
                <w:lang w:eastAsia="ru-RU"/>
              </w:rPr>
            </m:ctrlPr>
          </m:sSubPr>
          <m:e>
            <m:r>
              <w:rPr>
                <w:rFonts w:ascii="Cambria Math" w:hAnsi="Times New Roman" w:cs="Times New Roman"/>
                <w:lang w:eastAsia="ru-RU"/>
              </w:rPr>
              <m:t>S</m:t>
            </m:r>
          </m:e>
          <m:sub>
            <m:r>
              <w:rPr>
                <w:rFonts w:ascii="Cambria Math" w:hAnsi="Times New Roman" w:cs="Times New Roman"/>
                <w:lang w:eastAsia="ru-RU"/>
              </w:rPr>
              <m:t>яблук</m:t>
            </m:r>
          </m:sub>
        </m:sSub>
        <m:r>
          <w:rPr>
            <w:rFonts w:ascii="Cambria Math" w:hAnsi="Times New Roman" w:cs="Times New Roman"/>
            <w:lang w:eastAsia="ru-RU"/>
          </w:rPr>
          <m:t>=</m:t>
        </m:r>
        <m:f>
          <m:fPr>
            <m:ctrlPr>
              <w:rPr>
                <w:rFonts w:ascii="Cambria Math" w:hAnsi="Cambria Math" w:cs="Times New Roman"/>
                <w:i/>
                <w:lang w:eastAsia="ru-RU"/>
              </w:rPr>
            </m:ctrlPr>
          </m:fPr>
          <m:num>
            <m:r>
              <w:rPr>
                <w:rFonts w:ascii="Cambria Math" w:hAnsi="Times New Roman" w:cs="Times New Roman"/>
                <w:lang w:eastAsia="ru-RU"/>
              </w:rPr>
              <m:t>807</m:t>
            </m:r>
            <m:r>
              <w:rPr>
                <w:rFonts w:ascii="Cambria Math" w:hAnsi="Times New Roman" w:cs="Times New Roman"/>
                <w:lang w:eastAsia="ru-RU"/>
              </w:rPr>
              <m:t>*</m:t>
            </m:r>
            <m:r>
              <w:rPr>
                <w:rFonts w:ascii="Cambria Math" w:hAnsi="Times New Roman" w:cs="Times New Roman"/>
                <w:lang w:eastAsia="ru-RU"/>
              </w:rPr>
              <m:t>400</m:t>
            </m:r>
          </m:num>
          <m:den>
            <m:r>
              <w:rPr>
                <w:rFonts w:ascii="Cambria Math" w:hAnsi="Times New Roman" w:cs="Times New Roman"/>
                <w:lang w:eastAsia="ru-RU"/>
              </w:rPr>
              <m:t>1037,85</m:t>
            </m:r>
          </m:den>
        </m:f>
        <m:r>
          <w:rPr>
            <w:rFonts w:ascii="Cambria Math" w:hAnsi="Times New Roman" w:cs="Times New Roman"/>
            <w:lang w:eastAsia="ru-RU"/>
          </w:rPr>
          <m:t>=311,028</m:t>
        </m:r>
        <m:r>
          <m:rPr>
            <m:sty m:val="p"/>
          </m:rPr>
          <w:rPr>
            <w:rFonts w:ascii="Cambria Math" w:hAnsi="Times New Roman" w:cs="Times New Roman"/>
            <w:lang w:eastAsia="ru-RU"/>
          </w:rPr>
          <m:t>кг</m:t>
        </m:r>
      </m:oMath>
    </w:p>
    <w:p w14:paraId="2EED7588" w14:textId="77777777" w:rsidR="002D59E3" w:rsidRPr="002D59E3" w:rsidRDefault="002D59E3" w:rsidP="000A007C">
      <w:pPr>
        <w:ind w:left="2832"/>
        <w:jc w:val="both"/>
        <w:rPr>
          <w:rFonts w:ascii="Times New Roman" w:hAnsi="Times New Roman" w:cs="Times New Roman"/>
          <w:lang w:val="ru-RU"/>
        </w:rPr>
      </w:pPr>
    </w:p>
    <w:p w14:paraId="66C2B799" w14:textId="77777777" w:rsidR="002D59E3" w:rsidRPr="002D59E3" w:rsidRDefault="002D59E3" w:rsidP="000A007C">
      <w:pPr>
        <w:ind w:left="2832"/>
        <w:jc w:val="both"/>
        <w:rPr>
          <w:rFonts w:ascii="Times New Roman" w:hAnsi="Times New Roman" w:cs="Times New Roman"/>
          <w:lang w:val="ru-RU" w:eastAsia="ru-RU"/>
        </w:rPr>
      </w:pPr>
    </w:p>
    <w:p w14:paraId="570A5693" w14:textId="79152BA4" w:rsidR="002D59E3" w:rsidRPr="002D59E3" w:rsidRDefault="002D59E3" w:rsidP="000A007C">
      <w:pPr>
        <w:jc w:val="both"/>
        <w:rPr>
          <w:rFonts w:ascii="Times New Roman" w:hAnsi="Times New Roman" w:cs="Times New Roman"/>
          <w:lang w:val="ru-RU" w:eastAsia="ru-RU"/>
        </w:rPr>
      </w:pPr>
      <w:r w:rsidRPr="002D59E3">
        <w:rPr>
          <w:rFonts w:ascii="Times New Roman" w:hAnsi="Times New Roman" w:cs="Times New Roman"/>
        </w:rPr>
        <w:t xml:space="preserve">                                  </w:t>
      </w:r>
      <w:r w:rsidRPr="002D59E3">
        <w:rPr>
          <w:rFonts w:ascii="Times New Roman" w:hAnsi="Times New Roman" w:cs="Times New Roman"/>
          <w:lang w:val="ru-RU"/>
        </w:rPr>
        <w:tab/>
      </w:r>
      <m:oMath>
        <m:sSub>
          <m:sSubPr>
            <m:ctrlPr>
              <w:rPr>
                <w:rFonts w:ascii="Cambria Math" w:hAnsi="Cambria Math" w:cs="Times New Roman"/>
                <w:i/>
                <w:lang w:eastAsia="ru-RU"/>
              </w:rPr>
            </m:ctrlPr>
          </m:sSubPr>
          <m:e>
            <m:r>
              <w:rPr>
                <w:rFonts w:ascii="Cambria Math" w:hAnsi="Times New Roman" w:cs="Times New Roman"/>
                <w:lang w:eastAsia="ru-RU"/>
              </w:rPr>
              <m:t>S</m:t>
            </m:r>
          </m:e>
          <m:sub>
            <m:r>
              <w:rPr>
                <w:rFonts w:ascii="Cambria Math" w:hAnsi="Times New Roman" w:cs="Times New Roman"/>
                <w:lang w:eastAsia="ru-RU"/>
              </w:rPr>
              <m:t>ксиліту</m:t>
            </m:r>
          </m:sub>
        </m:sSub>
        <m:r>
          <w:rPr>
            <w:rFonts w:ascii="Cambria Math" w:hAnsi="Times New Roman" w:cs="Times New Roman"/>
            <w:lang w:eastAsia="ru-RU"/>
          </w:rPr>
          <m:t>=</m:t>
        </m:r>
        <m:f>
          <m:fPr>
            <m:ctrlPr>
              <w:rPr>
                <w:rFonts w:ascii="Cambria Math" w:hAnsi="Cambria Math" w:cs="Times New Roman"/>
                <w:i/>
                <w:lang w:eastAsia="ru-RU"/>
              </w:rPr>
            </m:ctrlPr>
          </m:fPr>
          <m:num>
            <m:r>
              <w:rPr>
                <w:rFonts w:ascii="Cambria Math" w:hAnsi="Times New Roman" w:cs="Times New Roman"/>
                <w:lang w:eastAsia="ru-RU"/>
              </w:rPr>
              <m:t>193</m:t>
            </m:r>
            <m:r>
              <w:rPr>
                <w:rFonts w:ascii="Cambria Math" w:hAnsi="Cambria Math" w:cs="Cambria Math"/>
                <w:lang w:eastAsia="ru-RU"/>
              </w:rPr>
              <m:t>*</m:t>
            </m:r>
            <m:r>
              <w:rPr>
                <w:rFonts w:ascii="Cambria Math" w:hAnsi="Times New Roman" w:cs="Times New Roman"/>
                <w:lang w:eastAsia="ru-RU"/>
              </w:rPr>
              <m:t>400</m:t>
            </m:r>
          </m:num>
          <m:den>
            <m:r>
              <w:rPr>
                <w:rFonts w:ascii="Cambria Math" w:hAnsi="Times New Roman" w:cs="Times New Roman"/>
                <w:lang w:eastAsia="ru-RU"/>
              </w:rPr>
              <m:t>1037,85</m:t>
            </m:r>
          </m:den>
        </m:f>
        <m:r>
          <w:rPr>
            <w:rFonts w:ascii="Cambria Math" w:hAnsi="Times New Roman" w:cs="Times New Roman"/>
            <w:lang w:eastAsia="ru-RU"/>
          </w:rPr>
          <m:t xml:space="preserve">=74,38 </m:t>
        </m:r>
      </m:oMath>
      <w:r w:rsidRPr="002D59E3">
        <w:rPr>
          <w:rFonts w:ascii="Times New Roman" w:hAnsi="Times New Roman" w:cs="Times New Roman"/>
          <w:lang w:val="ru-RU" w:eastAsia="ru-RU"/>
        </w:rPr>
        <w:t>кг</w:t>
      </w:r>
    </w:p>
    <w:p w14:paraId="42A8381E" w14:textId="77777777" w:rsidR="002D59E3" w:rsidRPr="002D59E3" w:rsidRDefault="002D59E3" w:rsidP="000A007C">
      <w:pPr>
        <w:jc w:val="both"/>
        <w:rPr>
          <w:rFonts w:ascii="Times New Roman" w:hAnsi="Times New Roman" w:cs="Times New Roman"/>
          <w:lang w:val="ru-RU"/>
        </w:rPr>
      </w:pPr>
    </w:p>
    <w:p w14:paraId="4A7DB442" w14:textId="1E0B12F9" w:rsidR="002D59E3" w:rsidRPr="002D59E3" w:rsidRDefault="00000000" w:rsidP="000A007C">
      <w:pPr>
        <w:ind w:left="142" w:firstLine="1421"/>
        <w:jc w:val="both"/>
        <w:rPr>
          <w:rFonts w:ascii="Times New Roman" w:hAnsi="Times New Roman" w:cs="Times New Roman"/>
          <w:lang w:eastAsia="ru-RU"/>
        </w:rPr>
      </w:pPr>
      <m:oMathPara>
        <m:oMath>
          <m:sSub>
            <m:sSubPr>
              <m:ctrlPr>
                <w:rPr>
                  <w:rFonts w:ascii="Cambria Math" w:hAnsi="Cambria Math" w:cs="Times New Roman"/>
                  <w:i/>
                  <w:lang w:eastAsia="ru-RU"/>
                </w:rPr>
              </m:ctrlPr>
            </m:sSubPr>
            <m:e>
              <m:r>
                <w:rPr>
                  <w:rFonts w:ascii="Cambria Math" w:hAnsi="Times New Roman" w:cs="Times New Roman"/>
                  <w:lang w:eastAsia="ru-RU"/>
                </w:rPr>
                <m:t>S</m:t>
              </m:r>
            </m:e>
            <m:sub>
              <m:r>
                <w:rPr>
                  <w:rFonts w:ascii="Cambria Math" w:hAnsi="Times New Roman" w:cs="Times New Roman"/>
                  <w:lang w:eastAsia="ru-RU"/>
                </w:rPr>
                <m:t>кориці</m:t>
              </m:r>
            </m:sub>
          </m:sSub>
          <m:r>
            <w:rPr>
              <w:rFonts w:ascii="Cambria Math" w:hAnsi="Times New Roman" w:cs="Times New Roman"/>
              <w:lang w:eastAsia="ru-RU"/>
            </w:rPr>
            <m:t>=</m:t>
          </m:r>
          <m:f>
            <m:fPr>
              <m:ctrlPr>
                <w:rPr>
                  <w:rFonts w:ascii="Cambria Math" w:hAnsi="Cambria Math" w:cs="Times New Roman"/>
                  <w:i/>
                  <w:lang w:eastAsia="ru-RU"/>
                </w:rPr>
              </m:ctrlPr>
            </m:fPr>
            <m:num>
              <m:r>
                <w:rPr>
                  <w:rFonts w:ascii="Cambria Math" w:hAnsi="Times New Roman" w:cs="Times New Roman"/>
                  <w:lang w:eastAsia="ru-RU"/>
                </w:rPr>
                <m:t>0.7</m:t>
              </m:r>
              <m:r>
                <w:rPr>
                  <w:rFonts w:ascii="Cambria Math" w:hAnsi="Times New Roman" w:cs="Times New Roman"/>
                  <w:lang w:eastAsia="ru-RU"/>
                </w:rPr>
                <m:t>*</m:t>
              </m:r>
              <m:r>
                <w:rPr>
                  <w:rFonts w:ascii="Cambria Math" w:hAnsi="Times New Roman" w:cs="Times New Roman"/>
                  <w:lang w:eastAsia="ru-RU"/>
                </w:rPr>
                <m:t>400</m:t>
              </m:r>
            </m:num>
            <m:den>
              <m:r>
                <w:rPr>
                  <w:rFonts w:ascii="Cambria Math" w:hAnsi="Times New Roman" w:cs="Times New Roman"/>
                  <w:lang w:eastAsia="ru-RU"/>
                </w:rPr>
                <m:t>1037,85</m:t>
              </m:r>
            </m:den>
          </m:f>
          <m:r>
            <w:rPr>
              <w:rFonts w:ascii="Cambria Math" w:hAnsi="Times New Roman" w:cs="Times New Roman"/>
              <w:lang w:eastAsia="ru-RU"/>
            </w:rPr>
            <m:t>=0,26</m:t>
          </m:r>
          <m:r>
            <m:rPr>
              <m:sty m:val="p"/>
            </m:rPr>
            <w:rPr>
              <w:rFonts w:ascii="Cambria Math" w:hAnsi="Times New Roman" w:cs="Times New Roman"/>
              <w:lang w:eastAsia="ru-RU"/>
            </w:rPr>
            <m:t>кг</m:t>
          </m:r>
        </m:oMath>
      </m:oMathPara>
    </w:p>
    <w:p w14:paraId="53792E41" w14:textId="77777777" w:rsidR="002D59E3" w:rsidRPr="002D59E3" w:rsidRDefault="002D59E3" w:rsidP="000A007C">
      <w:pPr>
        <w:ind w:left="2124"/>
        <w:jc w:val="both"/>
        <w:rPr>
          <w:rFonts w:ascii="Times New Roman" w:hAnsi="Times New Roman" w:cs="Times New Roman"/>
          <w:lang w:eastAsia="ru-RU"/>
        </w:rPr>
      </w:pPr>
    </w:p>
    <w:p w14:paraId="6AF04B21" w14:textId="77777777" w:rsidR="002D59E3" w:rsidRPr="002D59E3" w:rsidRDefault="002D59E3" w:rsidP="000A007C">
      <w:pPr>
        <w:jc w:val="both"/>
        <w:rPr>
          <w:rFonts w:ascii="Times New Roman" w:hAnsi="Times New Roman" w:cs="Times New Roman"/>
          <w:lang w:eastAsia="ru-RU"/>
        </w:rPr>
      </w:pPr>
    </w:p>
    <w:p w14:paraId="1F7F10D3" w14:textId="77777777" w:rsidR="002D59E3" w:rsidRPr="002D59E3" w:rsidRDefault="002D59E3" w:rsidP="000A007C">
      <w:pPr>
        <w:ind w:firstLine="720"/>
        <w:jc w:val="both"/>
        <w:rPr>
          <w:rFonts w:ascii="Times New Roman" w:hAnsi="Times New Roman" w:cs="Times New Roman"/>
        </w:rPr>
      </w:pPr>
    </w:p>
    <w:p w14:paraId="68B52E6A" w14:textId="77777777" w:rsidR="002D59E3" w:rsidRPr="002D59E3" w:rsidRDefault="002D59E3" w:rsidP="000A007C">
      <w:pPr>
        <w:ind w:firstLine="720"/>
        <w:jc w:val="both"/>
        <w:rPr>
          <w:rFonts w:ascii="Times New Roman" w:hAnsi="Times New Roman" w:cs="Times New Roman"/>
        </w:rPr>
      </w:pPr>
      <w:r w:rsidRPr="002D59E3">
        <w:rPr>
          <w:rFonts w:ascii="Times New Roman" w:hAnsi="Times New Roman" w:cs="Times New Roman"/>
        </w:rPr>
        <w:t>Норма витрат на 1 тоб:</w:t>
      </w:r>
    </w:p>
    <w:p w14:paraId="09C28874" w14:textId="77777777" w:rsidR="002D59E3" w:rsidRPr="002D59E3" w:rsidRDefault="002D59E3" w:rsidP="000A007C">
      <w:pPr>
        <w:ind w:firstLine="720"/>
        <w:jc w:val="both"/>
        <w:rPr>
          <w:rFonts w:ascii="Times New Roman" w:hAnsi="Times New Roman" w:cs="Times New Roman"/>
        </w:rPr>
      </w:pPr>
    </w:p>
    <w:bookmarkStart w:id="14" w:name="_Hlk168932452"/>
    <w:p w14:paraId="06F98BDB" w14:textId="6DA86E71" w:rsidR="002D59E3" w:rsidRPr="002D59E3" w:rsidRDefault="00000000" w:rsidP="000A007C">
      <w:pPr>
        <w:jc w:val="both"/>
        <w:rPr>
          <w:rFonts w:ascii="Times New Roman" w:hAnsi="Times New Roman" w:cs="Times New Roman"/>
          <w:lang w:eastAsia="ru-RU"/>
        </w:rPr>
      </w:pPr>
      <m:oMath>
        <m:sSub>
          <m:sSubPr>
            <m:ctrlPr>
              <w:rPr>
                <w:rFonts w:ascii="Cambria Math" w:hAnsi="Cambria Math" w:cs="Times New Roman"/>
                <w:i/>
                <w:lang w:eastAsia="ru-RU"/>
              </w:rPr>
            </m:ctrlPr>
          </m:sSubPr>
          <m:e>
            <m:r>
              <w:rPr>
                <w:rFonts w:ascii="Cambria Math" w:hAnsi="Cambria Math" w:cs="Times New Roman"/>
                <w:lang w:eastAsia="ru-RU"/>
              </w:rPr>
              <m:t>Т</m:t>
            </m:r>
          </m:e>
          <m:sub>
            <m:r>
              <w:rPr>
                <w:rFonts w:ascii="Cambria Math" w:hAnsi="Cambria Math" w:cs="Times New Roman"/>
                <w:lang w:eastAsia="ru-RU"/>
              </w:rPr>
              <m:t>яблук</m:t>
            </m:r>
          </m:sub>
        </m:sSub>
        <m:r>
          <w:rPr>
            <w:rFonts w:ascii="Cambria Math" w:hAnsi="Cambria Math" w:cs="Times New Roman"/>
            <w:lang w:eastAsia="ru-RU"/>
          </w:rPr>
          <m:t>=</m:t>
        </m:r>
        <m:f>
          <m:fPr>
            <m:ctrlPr>
              <w:rPr>
                <w:rFonts w:ascii="Cambria Math" w:hAnsi="Cambria Math" w:cs="Times New Roman"/>
                <w:i/>
                <w:lang w:eastAsia="ru-RU"/>
              </w:rPr>
            </m:ctrlPr>
          </m:fPr>
          <m:num>
            <m:r>
              <w:rPr>
                <w:rFonts w:ascii="Cambria Math" w:hAnsi="Cambria Math" w:cs="Times New Roman"/>
                <w:lang w:eastAsia="ru-RU"/>
              </w:rPr>
              <m:t>293,48*100</m:t>
            </m:r>
          </m:num>
          <m:den>
            <m:r>
              <w:rPr>
                <w:rFonts w:ascii="Cambria Math" w:hAnsi="Cambria Math" w:cs="Times New Roman"/>
                <w:lang w:eastAsia="ru-RU"/>
              </w:rPr>
              <m:t>100-30</m:t>
            </m:r>
          </m:den>
        </m:f>
        <m:r>
          <w:rPr>
            <w:rFonts w:ascii="Cambria Math" w:hAnsi="Cambria Math" w:cs="Times New Roman"/>
            <w:lang w:eastAsia="ru-RU"/>
          </w:rPr>
          <m:t>=444,32</m:t>
        </m:r>
      </m:oMath>
      <w:r w:rsidR="002D59E3" w:rsidRPr="002D59E3">
        <w:rPr>
          <w:rFonts w:ascii="Times New Roman" w:hAnsi="Times New Roman" w:cs="Times New Roman"/>
          <w:lang w:eastAsia="ru-RU"/>
        </w:rPr>
        <w:t>кг/тоб;</w:t>
      </w:r>
    </w:p>
    <w:p w14:paraId="2E770F80" w14:textId="77777777" w:rsidR="002D59E3" w:rsidRPr="002D59E3" w:rsidRDefault="002D59E3" w:rsidP="000A007C">
      <w:pPr>
        <w:jc w:val="both"/>
        <w:rPr>
          <w:rFonts w:ascii="Times New Roman" w:hAnsi="Times New Roman" w:cs="Times New Roman"/>
          <w:lang w:eastAsia="ru-RU"/>
        </w:rPr>
      </w:pPr>
    </w:p>
    <w:p w14:paraId="289A6B28" w14:textId="558B1215" w:rsidR="002D59E3" w:rsidRPr="002D59E3" w:rsidRDefault="00000000" w:rsidP="000A007C">
      <w:pPr>
        <w:jc w:val="both"/>
        <w:rPr>
          <w:rFonts w:ascii="Times New Roman" w:hAnsi="Times New Roman" w:cs="Times New Roman"/>
          <w:lang w:eastAsia="ru-RU"/>
        </w:rPr>
      </w:pPr>
      <m:oMath>
        <m:sSub>
          <m:sSubPr>
            <m:ctrlPr>
              <w:rPr>
                <w:rFonts w:ascii="Cambria Math" w:hAnsi="Cambria Math" w:cs="Times New Roman"/>
                <w:i/>
                <w:lang w:eastAsia="ru-RU"/>
              </w:rPr>
            </m:ctrlPr>
          </m:sSubPr>
          <m:e>
            <m:r>
              <w:rPr>
                <w:rFonts w:ascii="Cambria Math" w:hAnsi="Cambria Math" w:cs="Times New Roman"/>
                <w:lang w:eastAsia="ru-RU"/>
              </w:rPr>
              <m:t>Т</m:t>
            </m:r>
          </m:e>
          <m:sub>
            <m:r>
              <w:rPr>
                <w:rFonts w:ascii="Cambria Math" w:hAnsi="Cambria Math" w:cs="Times New Roman"/>
                <w:lang w:eastAsia="ru-RU"/>
              </w:rPr>
              <m:t>ксиліту</m:t>
            </m:r>
          </m:sub>
        </m:sSub>
        <m:r>
          <w:rPr>
            <w:rFonts w:ascii="Cambria Math" w:hAnsi="Cambria Math" w:cs="Times New Roman"/>
            <w:lang w:eastAsia="ru-RU"/>
          </w:rPr>
          <m:t>=</m:t>
        </m:r>
        <m:f>
          <m:fPr>
            <m:ctrlPr>
              <w:rPr>
                <w:rFonts w:ascii="Cambria Math" w:hAnsi="Cambria Math" w:cs="Times New Roman"/>
                <w:i/>
                <w:lang w:eastAsia="ru-RU"/>
              </w:rPr>
            </m:ctrlPr>
          </m:fPr>
          <m:num>
            <m:r>
              <w:rPr>
                <w:rFonts w:ascii="Cambria Math" w:hAnsi="Cambria Math" w:cs="Times New Roman"/>
                <w:lang w:eastAsia="ru-RU"/>
              </w:rPr>
              <m:t>74,38*100</m:t>
            </m:r>
          </m:num>
          <m:den>
            <m:r>
              <w:rPr>
                <w:rFonts w:ascii="Cambria Math" w:hAnsi="Cambria Math" w:cs="Times New Roman"/>
                <w:lang w:eastAsia="ru-RU"/>
              </w:rPr>
              <m:t>100-2</m:t>
            </m:r>
          </m:den>
        </m:f>
        <m:r>
          <w:rPr>
            <w:rFonts w:ascii="Cambria Math" w:hAnsi="Cambria Math" w:cs="Times New Roman"/>
            <w:lang w:eastAsia="ru-RU"/>
          </w:rPr>
          <m:t>=75,90</m:t>
        </m:r>
      </m:oMath>
      <w:r w:rsidR="002D59E3" w:rsidRPr="002D59E3">
        <w:rPr>
          <w:rFonts w:ascii="Times New Roman" w:hAnsi="Times New Roman" w:cs="Times New Roman"/>
          <w:lang w:eastAsia="ru-RU"/>
        </w:rPr>
        <w:t xml:space="preserve"> кг/тоб;</w:t>
      </w:r>
    </w:p>
    <w:p w14:paraId="470DA636" w14:textId="77777777" w:rsidR="002D59E3" w:rsidRPr="002D59E3" w:rsidRDefault="002D59E3" w:rsidP="000A007C">
      <w:pPr>
        <w:jc w:val="both"/>
        <w:rPr>
          <w:rFonts w:ascii="Times New Roman" w:hAnsi="Times New Roman" w:cs="Times New Roman"/>
          <w:lang w:eastAsia="ru-RU"/>
        </w:rPr>
      </w:pPr>
    </w:p>
    <w:p w14:paraId="71AE46CC" w14:textId="0957372B" w:rsidR="002D59E3" w:rsidRPr="002D59E3" w:rsidRDefault="002D59E3" w:rsidP="000A007C">
      <w:pPr>
        <w:ind w:left="2832"/>
        <w:jc w:val="both"/>
        <w:rPr>
          <w:rFonts w:ascii="Times New Roman" w:hAnsi="Times New Roman" w:cs="Times New Roman"/>
          <w:lang w:eastAsia="ru-RU"/>
        </w:rPr>
      </w:pPr>
      <w:r w:rsidRPr="002D59E3">
        <w:rPr>
          <w:rFonts w:ascii="Times New Roman" w:hAnsi="Times New Roman" w:cs="Times New Roman"/>
          <w:lang w:eastAsia="ru-RU"/>
        </w:rPr>
        <w:t xml:space="preserve">   </w:t>
      </w:r>
      <m:oMath>
        <m:sSub>
          <m:sSubPr>
            <m:ctrlPr>
              <w:rPr>
                <w:rFonts w:ascii="Cambria Math" w:hAnsi="Cambria Math" w:cs="Times New Roman"/>
                <w:i/>
                <w:lang w:eastAsia="ru-RU"/>
              </w:rPr>
            </m:ctrlPr>
          </m:sSubPr>
          <m:e>
            <m:r>
              <w:rPr>
                <w:rFonts w:ascii="Cambria Math" w:hAnsi="Cambria Math" w:cs="Times New Roman"/>
                <w:lang w:eastAsia="ru-RU"/>
              </w:rPr>
              <m:t>Т</m:t>
            </m:r>
          </m:e>
          <m:sub>
            <m:r>
              <w:rPr>
                <w:rFonts w:ascii="Cambria Math" w:hAnsi="Cambria Math" w:cs="Times New Roman"/>
                <w:lang w:eastAsia="ru-RU"/>
              </w:rPr>
              <m:t>кориці</m:t>
            </m:r>
          </m:sub>
        </m:sSub>
        <m:r>
          <w:rPr>
            <w:rFonts w:ascii="Cambria Math" w:hAnsi="Cambria Math" w:cs="Times New Roman"/>
            <w:lang w:eastAsia="ru-RU"/>
          </w:rPr>
          <m:t>=</m:t>
        </m:r>
        <m:f>
          <m:fPr>
            <m:ctrlPr>
              <w:rPr>
                <w:rFonts w:ascii="Cambria Math" w:hAnsi="Cambria Math" w:cs="Times New Roman"/>
                <w:i/>
                <w:lang w:eastAsia="ru-RU"/>
              </w:rPr>
            </m:ctrlPr>
          </m:fPr>
          <m:num>
            <m:r>
              <w:rPr>
                <w:rFonts w:ascii="Cambria Math" w:hAnsi="Cambria Math" w:cs="Times New Roman"/>
                <w:lang w:eastAsia="ru-RU"/>
              </w:rPr>
              <m:t>0,26* 100</m:t>
            </m:r>
          </m:num>
          <m:den>
            <m:r>
              <w:rPr>
                <w:rFonts w:ascii="Cambria Math" w:hAnsi="Cambria Math" w:cs="Times New Roman"/>
                <w:lang w:eastAsia="ru-RU"/>
              </w:rPr>
              <m:t>100-2</m:t>
            </m:r>
          </m:den>
        </m:f>
        <m:r>
          <w:rPr>
            <w:rFonts w:ascii="Cambria Math" w:hAnsi="Cambria Math" w:cs="Times New Roman"/>
            <w:lang w:eastAsia="ru-RU"/>
          </w:rPr>
          <m:t>=</m:t>
        </m:r>
      </m:oMath>
      <w:r w:rsidRPr="002D59E3">
        <w:rPr>
          <w:rFonts w:ascii="Times New Roman" w:hAnsi="Times New Roman" w:cs="Times New Roman"/>
          <w:lang w:eastAsia="ru-RU"/>
        </w:rPr>
        <w:t xml:space="preserve"> 0,</w:t>
      </w:r>
      <w:r w:rsidR="002E4CE8">
        <w:rPr>
          <w:rFonts w:ascii="Times New Roman" w:hAnsi="Times New Roman" w:cs="Times New Roman"/>
          <w:lang w:eastAsia="ru-RU"/>
        </w:rPr>
        <w:t>2</w:t>
      </w:r>
      <w:r w:rsidR="00EE4902">
        <w:rPr>
          <w:rFonts w:ascii="Times New Roman" w:hAnsi="Times New Roman" w:cs="Times New Roman"/>
          <w:lang w:eastAsia="ru-RU"/>
        </w:rPr>
        <w:t>8</w:t>
      </w:r>
      <w:r w:rsidR="002E4CE8">
        <w:rPr>
          <w:rFonts w:ascii="Times New Roman" w:hAnsi="Times New Roman" w:cs="Times New Roman"/>
          <w:lang w:eastAsia="ru-RU"/>
        </w:rPr>
        <w:t>0</w:t>
      </w:r>
      <w:r w:rsidRPr="002D59E3">
        <w:rPr>
          <w:rFonts w:ascii="Times New Roman" w:hAnsi="Times New Roman" w:cs="Times New Roman"/>
          <w:lang w:eastAsia="ru-RU"/>
        </w:rPr>
        <w:t xml:space="preserve"> кг/тоб;</w:t>
      </w:r>
    </w:p>
    <w:p w14:paraId="45DEF080" w14:textId="77777777" w:rsidR="002D59E3" w:rsidRPr="002D59E3" w:rsidRDefault="002D59E3" w:rsidP="000A007C">
      <w:pPr>
        <w:jc w:val="both"/>
        <w:rPr>
          <w:rFonts w:ascii="Times New Roman" w:hAnsi="Times New Roman" w:cs="Times New Roman"/>
          <w:lang w:eastAsia="ru-RU"/>
        </w:rPr>
      </w:pPr>
    </w:p>
    <w:bookmarkEnd w:id="14"/>
    <w:p w14:paraId="14BD4A06" w14:textId="197C64B5" w:rsidR="002D59E3" w:rsidRPr="002D59E3" w:rsidRDefault="002D59E3" w:rsidP="000A007C">
      <w:pPr>
        <w:spacing w:line="360" w:lineRule="auto"/>
        <w:ind w:firstLine="720"/>
        <w:jc w:val="both"/>
        <w:rPr>
          <w:rFonts w:ascii="Times New Roman" w:hAnsi="Times New Roman" w:cs="Times New Roman"/>
        </w:rPr>
      </w:pPr>
      <w:r w:rsidRPr="002D59E3">
        <w:rPr>
          <w:rFonts w:ascii="Times New Roman" w:hAnsi="Times New Roman" w:cs="Times New Roman"/>
        </w:rPr>
        <w:t>Для  виготовлення 1000 кг пюре потрібно 1</w:t>
      </w:r>
      <w:r w:rsidR="002E4CE8">
        <w:rPr>
          <w:rFonts w:ascii="Times New Roman" w:hAnsi="Times New Roman" w:cs="Times New Roman"/>
        </w:rPr>
        <w:t>152,9</w:t>
      </w:r>
      <w:r w:rsidRPr="002D59E3">
        <w:rPr>
          <w:rFonts w:ascii="Times New Roman" w:hAnsi="Times New Roman" w:cs="Times New Roman"/>
        </w:rPr>
        <w:t xml:space="preserve"> кг яблук з масовою часткою сухих речовин </w:t>
      </w:r>
      <w:r w:rsidR="002E4CE8">
        <w:rPr>
          <w:rFonts w:ascii="Times New Roman" w:hAnsi="Times New Roman" w:cs="Times New Roman"/>
        </w:rPr>
        <w:t>1</w:t>
      </w:r>
      <w:r w:rsidR="0015781D">
        <w:rPr>
          <w:rFonts w:ascii="Times New Roman" w:hAnsi="Times New Roman" w:cs="Times New Roman"/>
        </w:rPr>
        <w:t>0</w:t>
      </w:r>
      <w:r w:rsidRPr="002D59E3">
        <w:rPr>
          <w:rFonts w:ascii="Times New Roman" w:hAnsi="Times New Roman" w:cs="Times New Roman"/>
        </w:rPr>
        <w:t xml:space="preserve"> %, втрати і відходи яблук – 30 %.</w:t>
      </w:r>
    </w:p>
    <w:p w14:paraId="3577736E" w14:textId="37237AC4" w:rsidR="002D59E3" w:rsidRDefault="002D59E3" w:rsidP="000A007C">
      <w:pPr>
        <w:spacing w:line="360" w:lineRule="auto"/>
        <w:ind w:firstLine="720"/>
        <w:jc w:val="both"/>
        <w:rPr>
          <w:rFonts w:ascii="Times New Roman" w:hAnsi="Times New Roman" w:cs="Times New Roman"/>
          <w:b/>
        </w:rPr>
      </w:pPr>
      <w:r w:rsidRPr="002D59E3">
        <w:rPr>
          <w:rFonts w:ascii="Times New Roman" w:hAnsi="Times New Roman" w:cs="Times New Roman"/>
          <w:b/>
        </w:rPr>
        <w:t>Норма витрат згідно інструкції:</w:t>
      </w:r>
    </w:p>
    <w:p w14:paraId="115B07AB" w14:textId="2785877C" w:rsidR="00E3394E" w:rsidRPr="002D59E3" w:rsidRDefault="00000000" w:rsidP="000A007C">
      <w:pPr>
        <w:jc w:val="both"/>
        <w:rPr>
          <w:rFonts w:ascii="Times New Roman" w:hAnsi="Times New Roman" w:cs="Times New Roman"/>
          <w:lang w:eastAsia="ru-RU"/>
        </w:rPr>
      </w:pPr>
      <m:oMath>
        <m:sSub>
          <m:sSubPr>
            <m:ctrlPr>
              <w:rPr>
                <w:rFonts w:ascii="Cambria Math" w:hAnsi="Cambria Math" w:cs="Times New Roman"/>
                <w:i/>
                <w:lang w:eastAsia="ru-RU"/>
              </w:rPr>
            </m:ctrlPr>
          </m:sSubPr>
          <m:e>
            <m:r>
              <w:rPr>
                <w:rFonts w:ascii="Cambria Math" w:hAnsi="Cambria Math" w:cs="Times New Roman"/>
                <w:lang w:eastAsia="ru-RU"/>
              </w:rPr>
              <m:t>Т</m:t>
            </m:r>
          </m:e>
          <m:sub>
            <m:r>
              <w:rPr>
                <w:rFonts w:ascii="Cambria Math" w:hAnsi="Cambria Math" w:cs="Times New Roman"/>
                <w:lang w:eastAsia="ru-RU"/>
              </w:rPr>
              <m:t>яблук</m:t>
            </m:r>
          </m:sub>
        </m:sSub>
        <m:r>
          <w:rPr>
            <w:rFonts w:ascii="Cambria Math" w:hAnsi="Cambria Math" w:cs="Times New Roman"/>
            <w:lang w:eastAsia="ru-RU"/>
          </w:rPr>
          <m:t>=</m:t>
        </m:r>
        <m:f>
          <m:fPr>
            <m:ctrlPr>
              <w:rPr>
                <w:rFonts w:ascii="Cambria Math" w:hAnsi="Cambria Math" w:cs="Times New Roman"/>
                <w:i/>
                <w:lang w:eastAsia="ru-RU"/>
              </w:rPr>
            </m:ctrlPr>
          </m:fPr>
          <m:num>
            <m:r>
              <w:rPr>
                <w:rFonts w:ascii="Cambria Math" w:hAnsi="Cambria Math" w:cs="Times New Roman"/>
                <w:lang w:eastAsia="ru-RU"/>
              </w:rPr>
              <m:t>1152,9*400</m:t>
            </m:r>
          </m:num>
          <m:den>
            <m:r>
              <w:rPr>
                <w:rFonts w:ascii="Cambria Math" w:hAnsi="Cambria Math" w:cs="Times New Roman"/>
                <w:lang w:eastAsia="ru-RU"/>
              </w:rPr>
              <m:t>1000</m:t>
            </m:r>
          </m:den>
        </m:f>
        <m:r>
          <w:rPr>
            <w:rFonts w:ascii="Cambria Math" w:hAnsi="Cambria Math" w:cs="Times New Roman"/>
            <w:lang w:eastAsia="ru-RU"/>
          </w:rPr>
          <m:t>=444,34</m:t>
        </m:r>
      </m:oMath>
      <w:r w:rsidR="00E3394E" w:rsidRPr="002D59E3">
        <w:rPr>
          <w:rFonts w:ascii="Times New Roman" w:hAnsi="Times New Roman" w:cs="Times New Roman"/>
          <w:lang w:eastAsia="ru-RU"/>
        </w:rPr>
        <w:t>кг/тоб;</w:t>
      </w:r>
    </w:p>
    <w:p w14:paraId="6C41E44A" w14:textId="77777777" w:rsidR="00E3394E" w:rsidRPr="002D59E3" w:rsidRDefault="00E3394E" w:rsidP="000A007C">
      <w:pPr>
        <w:jc w:val="both"/>
        <w:rPr>
          <w:rFonts w:ascii="Times New Roman" w:hAnsi="Times New Roman" w:cs="Times New Roman"/>
          <w:lang w:eastAsia="ru-RU"/>
        </w:rPr>
      </w:pPr>
    </w:p>
    <w:p w14:paraId="36DFDB6D" w14:textId="72EA18A5" w:rsidR="00E3394E" w:rsidRPr="002D59E3" w:rsidRDefault="00000000" w:rsidP="000A007C">
      <w:pPr>
        <w:jc w:val="both"/>
        <w:rPr>
          <w:rFonts w:ascii="Times New Roman" w:hAnsi="Times New Roman" w:cs="Times New Roman"/>
          <w:lang w:eastAsia="ru-RU"/>
        </w:rPr>
      </w:pPr>
      <m:oMath>
        <m:sSub>
          <m:sSubPr>
            <m:ctrlPr>
              <w:rPr>
                <w:rFonts w:ascii="Cambria Math" w:hAnsi="Cambria Math" w:cs="Times New Roman"/>
                <w:i/>
                <w:lang w:eastAsia="ru-RU"/>
              </w:rPr>
            </m:ctrlPr>
          </m:sSubPr>
          <m:e>
            <m:r>
              <w:rPr>
                <w:rFonts w:ascii="Cambria Math" w:hAnsi="Cambria Math" w:cs="Times New Roman"/>
                <w:lang w:eastAsia="ru-RU"/>
              </w:rPr>
              <m:t>Т</m:t>
            </m:r>
          </m:e>
          <m:sub>
            <m:r>
              <w:rPr>
                <w:rFonts w:ascii="Cambria Math" w:hAnsi="Cambria Math" w:cs="Times New Roman"/>
                <w:lang w:eastAsia="ru-RU"/>
              </w:rPr>
              <m:t>ксиліту</m:t>
            </m:r>
          </m:sub>
        </m:sSub>
        <m:r>
          <w:rPr>
            <w:rFonts w:ascii="Cambria Math" w:hAnsi="Cambria Math" w:cs="Times New Roman"/>
            <w:lang w:eastAsia="ru-RU"/>
          </w:rPr>
          <m:t>=</m:t>
        </m:r>
        <m:f>
          <m:fPr>
            <m:ctrlPr>
              <w:rPr>
                <w:rFonts w:ascii="Cambria Math" w:hAnsi="Cambria Math" w:cs="Times New Roman"/>
                <w:i/>
                <w:lang w:eastAsia="ru-RU"/>
              </w:rPr>
            </m:ctrlPr>
          </m:fPr>
          <m:num>
            <m:r>
              <w:rPr>
                <w:rFonts w:ascii="Cambria Math" w:hAnsi="Cambria Math" w:cs="Times New Roman"/>
                <w:lang w:eastAsia="ru-RU"/>
              </w:rPr>
              <m:t>196,9*400</m:t>
            </m:r>
          </m:num>
          <m:den>
            <m:r>
              <w:rPr>
                <w:rFonts w:ascii="Cambria Math" w:hAnsi="Cambria Math" w:cs="Times New Roman"/>
                <w:lang w:eastAsia="ru-RU"/>
              </w:rPr>
              <m:t>100</m:t>
            </m:r>
          </m:den>
        </m:f>
        <m:r>
          <w:rPr>
            <w:rFonts w:ascii="Cambria Math" w:hAnsi="Cambria Math" w:cs="Times New Roman"/>
            <w:lang w:eastAsia="ru-RU"/>
          </w:rPr>
          <m:t>=75,81</m:t>
        </m:r>
      </m:oMath>
      <w:r w:rsidR="00E3394E" w:rsidRPr="002D59E3">
        <w:rPr>
          <w:rFonts w:ascii="Times New Roman" w:hAnsi="Times New Roman" w:cs="Times New Roman"/>
          <w:lang w:eastAsia="ru-RU"/>
        </w:rPr>
        <w:t xml:space="preserve"> кг/тоб;</w:t>
      </w:r>
    </w:p>
    <w:p w14:paraId="44F1B7D8" w14:textId="77777777" w:rsidR="00E3394E" w:rsidRPr="002D59E3" w:rsidRDefault="00E3394E" w:rsidP="000A007C">
      <w:pPr>
        <w:jc w:val="both"/>
        <w:rPr>
          <w:rFonts w:ascii="Times New Roman" w:hAnsi="Times New Roman" w:cs="Times New Roman"/>
          <w:lang w:eastAsia="ru-RU"/>
        </w:rPr>
      </w:pPr>
    </w:p>
    <w:p w14:paraId="0826ABBE" w14:textId="050A9CA9" w:rsidR="00E3394E" w:rsidRPr="002D59E3" w:rsidRDefault="00E3394E" w:rsidP="000A007C">
      <w:pPr>
        <w:ind w:left="2832"/>
        <w:jc w:val="both"/>
        <w:rPr>
          <w:rFonts w:ascii="Times New Roman" w:hAnsi="Times New Roman" w:cs="Times New Roman"/>
          <w:lang w:eastAsia="ru-RU"/>
        </w:rPr>
      </w:pPr>
      <w:r w:rsidRPr="002D59E3">
        <w:rPr>
          <w:rFonts w:ascii="Times New Roman" w:hAnsi="Times New Roman" w:cs="Times New Roman"/>
          <w:lang w:eastAsia="ru-RU"/>
        </w:rPr>
        <w:lastRenderedPageBreak/>
        <w:t xml:space="preserve">   </w:t>
      </w:r>
      <m:oMath>
        <m:sSub>
          <m:sSubPr>
            <m:ctrlPr>
              <w:rPr>
                <w:rFonts w:ascii="Cambria Math" w:hAnsi="Cambria Math" w:cs="Times New Roman"/>
                <w:i/>
                <w:lang w:eastAsia="ru-RU"/>
              </w:rPr>
            </m:ctrlPr>
          </m:sSubPr>
          <m:e>
            <m:r>
              <w:rPr>
                <w:rFonts w:ascii="Cambria Math" w:hAnsi="Cambria Math" w:cs="Times New Roman"/>
                <w:lang w:eastAsia="ru-RU"/>
              </w:rPr>
              <m:t>Т</m:t>
            </m:r>
          </m:e>
          <m:sub>
            <m:r>
              <w:rPr>
                <w:rFonts w:ascii="Cambria Math" w:hAnsi="Cambria Math" w:cs="Times New Roman"/>
                <w:lang w:eastAsia="ru-RU"/>
              </w:rPr>
              <m:t>кориці</m:t>
            </m:r>
          </m:sub>
        </m:sSub>
        <m:r>
          <w:rPr>
            <w:rFonts w:ascii="Cambria Math" w:hAnsi="Cambria Math" w:cs="Times New Roman"/>
            <w:lang w:eastAsia="ru-RU"/>
          </w:rPr>
          <m:t>=</m:t>
        </m:r>
        <m:f>
          <m:fPr>
            <m:ctrlPr>
              <w:rPr>
                <w:rFonts w:ascii="Cambria Math" w:hAnsi="Cambria Math" w:cs="Times New Roman"/>
                <w:i/>
                <w:lang w:eastAsia="ru-RU"/>
              </w:rPr>
            </m:ctrlPr>
          </m:fPr>
          <m:num>
            <m:r>
              <w:rPr>
                <w:rFonts w:ascii="Cambria Math" w:hAnsi="Cambria Math" w:cs="Times New Roman"/>
                <w:lang w:eastAsia="ru-RU"/>
              </w:rPr>
              <m:t>0,31* 400</m:t>
            </m:r>
          </m:num>
          <m:den>
            <m:r>
              <w:rPr>
                <w:rFonts w:ascii="Cambria Math" w:hAnsi="Cambria Math" w:cs="Times New Roman"/>
                <w:lang w:eastAsia="ru-RU"/>
              </w:rPr>
              <m:t>1000</m:t>
            </m:r>
          </m:den>
        </m:f>
        <m:r>
          <w:rPr>
            <w:rFonts w:ascii="Cambria Math" w:hAnsi="Cambria Math" w:cs="Times New Roman"/>
            <w:lang w:eastAsia="ru-RU"/>
          </w:rPr>
          <m:t>=</m:t>
        </m:r>
      </m:oMath>
      <w:r w:rsidRPr="002D59E3">
        <w:rPr>
          <w:rFonts w:ascii="Times New Roman" w:hAnsi="Times New Roman" w:cs="Times New Roman"/>
          <w:lang w:eastAsia="ru-RU"/>
        </w:rPr>
        <w:t xml:space="preserve"> 0,</w:t>
      </w:r>
      <w:r>
        <w:rPr>
          <w:rFonts w:ascii="Times New Roman" w:hAnsi="Times New Roman" w:cs="Times New Roman"/>
          <w:lang w:eastAsia="ru-RU"/>
        </w:rPr>
        <w:t>2</w:t>
      </w:r>
      <w:r w:rsidR="00EE4902">
        <w:rPr>
          <w:rFonts w:ascii="Times New Roman" w:hAnsi="Times New Roman" w:cs="Times New Roman"/>
          <w:lang w:eastAsia="ru-RU"/>
        </w:rPr>
        <w:t>8</w:t>
      </w:r>
      <w:r>
        <w:rPr>
          <w:rFonts w:ascii="Times New Roman" w:hAnsi="Times New Roman" w:cs="Times New Roman"/>
          <w:lang w:eastAsia="ru-RU"/>
        </w:rPr>
        <w:t>0</w:t>
      </w:r>
      <w:r w:rsidRPr="002D59E3">
        <w:rPr>
          <w:rFonts w:ascii="Times New Roman" w:hAnsi="Times New Roman" w:cs="Times New Roman"/>
          <w:lang w:eastAsia="ru-RU"/>
        </w:rPr>
        <w:t xml:space="preserve"> кг/тоб;</w:t>
      </w:r>
    </w:p>
    <w:p w14:paraId="4E975C6F" w14:textId="77777777" w:rsidR="00E3394E" w:rsidRPr="002D59E3" w:rsidRDefault="00E3394E" w:rsidP="000A007C">
      <w:pPr>
        <w:jc w:val="both"/>
        <w:rPr>
          <w:rFonts w:ascii="Times New Roman" w:hAnsi="Times New Roman" w:cs="Times New Roman"/>
          <w:lang w:eastAsia="ru-RU"/>
        </w:rPr>
      </w:pPr>
    </w:p>
    <w:p w14:paraId="570401E0" w14:textId="77777777" w:rsidR="00E3394E" w:rsidRPr="002D59E3" w:rsidRDefault="00E3394E" w:rsidP="000A007C">
      <w:pPr>
        <w:spacing w:line="360" w:lineRule="auto"/>
        <w:ind w:firstLine="720"/>
        <w:jc w:val="both"/>
        <w:rPr>
          <w:rFonts w:ascii="Times New Roman" w:hAnsi="Times New Roman" w:cs="Times New Roman"/>
          <w:i/>
          <w:lang w:eastAsia="ru-RU"/>
        </w:rPr>
      </w:pPr>
    </w:p>
    <w:p w14:paraId="4AEF5357" w14:textId="77777777" w:rsidR="002D59E3" w:rsidRPr="002D59E3" w:rsidRDefault="002D59E3" w:rsidP="000A007C">
      <w:pPr>
        <w:jc w:val="both"/>
        <w:rPr>
          <w:rFonts w:ascii="Times New Roman" w:hAnsi="Times New Roman" w:cs="Times New Roman"/>
        </w:rPr>
      </w:pPr>
    </w:p>
    <w:p w14:paraId="5A5D184F" w14:textId="77777777" w:rsidR="002D59E3" w:rsidRPr="002D59E3" w:rsidRDefault="002D59E3" w:rsidP="000A007C">
      <w:pPr>
        <w:jc w:val="both"/>
        <w:rPr>
          <w:rFonts w:ascii="Times New Roman" w:hAnsi="Times New Roman" w:cs="Times New Roman"/>
          <w:b/>
        </w:rPr>
      </w:pPr>
      <w:r w:rsidRPr="002D59E3">
        <w:rPr>
          <w:rFonts w:ascii="Times New Roman" w:hAnsi="Times New Roman" w:cs="Times New Roman"/>
          <w:b/>
        </w:rPr>
        <w:t>2.14 Розрахунок потреб сировини і матеріалів</w:t>
      </w:r>
    </w:p>
    <w:p w14:paraId="407A682A" w14:textId="77777777" w:rsidR="002D59E3" w:rsidRPr="002D59E3" w:rsidRDefault="002D59E3" w:rsidP="000A007C">
      <w:pPr>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235"/>
        <w:gridCol w:w="1260"/>
        <w:gridCol w:w="1260"/>
        <w:gridCol w:w="1126"/>
        <w:gridCol w:w="1126"/>
        <w:gridCol w:w="1126"/>
      </w:tblGrid>
      <w:tr w:rsidR="002D59E3" w:rsidRPr="002D59E3" w14:paraId="2140C63C" w14:textId="77777777" w:rsidTr="00AF7411">
        <w:trPr>
          <w:cantSplit/>
          <w:jc w:val="center"/>
        </w:trPr>
        <w:tc>
          <w:tcPr>
            <w:tcW w:w="2293" w:type="dxa"/>
            <w:vMerge w:val="restart"/>
          </w:tcPr>
          <w:p w14:paraId="32FAE874"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Назва компоненту</w:t>
            </w:r>
          </w:p>
        </w:tc>
        <w:tc>
          <w:tcPr>
            <w:tcW w:w="1235" w:type="dxa"/>
            <w:vMerge w:val="restart"/>
            <w:textDirection w:val="btLr"/>
          </w:tcPr>
          <w:p w14:paraId="5EB471C5" w14:textId="77777777" w:rsidR="002D59E3" w:rsidRPr="002D59E3" w:rsidRDefault="002D59E3" w:rsidP="000A007C">
            <w:pPr>
              <w:ind w:left="113" w:right="113"/>
              <w:jc w:val="both"/>
              <w:rPr>
                <w:rFonts w:ascii="Times New Roman" w:hAnsi="Times New Roman" w:cs="Times New Roman"/>
              </w:rPr>
            </w:pPr>
            <w:r w:rsidRPr="002D59E3">
              <w:rPr>
                <w:rFonts w:ascii="Times New Roman" w:hAnsi="Times New Roman" w:cs="Times New Roman"/>
              </w:rPr>
              <w:t>Продуктивність за годину, тоб</w:t>
            </w:r>
          </w:p>
        </w:tc>
        <w:tc>
          <w:tcPr>
            <w:tcW w:w="2520" w:type="dxa"/>
            <w:gridSpan w:val="2"/>
          </w:tcPr>
          <w:p w14:paraId="4B7D8548"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Норми витрат</w:t>
            </w:r>
          </w:p>
        </w:tc>
        <w:tc>
          <w:tcPr>
            <w:tcW w:w="3332" w:type="dxa"/>
            <w:gridSpan w:val="3"/>
          </w:tcPr>
          <w:p w14:paraId="296EF885"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Витрати</w:t>
            </w:r>
          </w:p>
        </w:tc>
      </w:tr>
      <w:tr w:rsidR="00060B28" w:rsidRPr="002D59E3" w14:paraId="6D55C766" w14:textId="77777777" w:rsidTr="00AF7411">
        <w:trPr>
          <w:cantSplit/>
          <w:trHeight w:val="1844"/>
          <w:jc w:val="center"/>
        </w:trPr>
        <w:tc>
          <w:tcPr>
            <w:tcW w:w="2293" w:type="dxa"/>
            <w:vMerge/>
          </w:tcPr>
          <w:p w14:paraId="4D019CF3" w14:textId="77777777" w:rsidR="002D59E3" w:rsidRPr="002D59E3" w:rsidRDefault="002D59E3" w:rsidP="000A007C">
            <w:pPr>
              <w:jc w:val="both"/>
              <w:rPr>
                <w:rFonts w:ascii="Times New Roman" w:hAnsi="Times New Roman" w:cs="Times New Roman"/>
              </w:rPr>
            </w:pPr>
          </w:p>
        </w:tc>
        <w:tc>
          <w:tcPr>
            <w:tcW w:w="1235" w:type="dxa"/>
            <w:vMerge/>
          </w:tcPr>
          <w:p w14:paraId="51EEF61C" w14:textId="77777777" w:rsidR="002D59E3" w:rsidRPr="002D59E3" w:rsidRDefault="002D59E3" w:rsidP="000A007C">
            <w:pPr>
              <w:jc w:val="both"/>
              <w:rPr>
                <w:rFonts w:ascii="Times New Roman" w:hAnsi="Times New Roman" w:cs="Times New Roman"/>
              </w:rPr>
            </w:pPr>
          </w:p>
        </w:tc>
        <w:tc>
          <w:tcPr>
            <w:tcW w:w="1260" w:type="dxa"/>
            <w:textDirection w:val="btLr"/>
          </w:tcPr>
          <w:p w14:paraId="57647639" w14:textId="77777777" w:rsidR="002D59E3" w:rsidRPr="002D59E3" w:rsidRDefault="002D59E3" w:rsidP="000A007C">
            <w:pPr>
              <w:ind w:left="113" w:right="113"/>
              <w:jc w:val="both"/>
              <w:rPr>
                <w:rFonts w:ascii="Times New Roman" w:hAnsi="Times New Roman" w:cs="Times New Roman"/>
              </w:rPr>
            </w:pPr>
            <w:r w:rsidRPr="002D59E3">
              <w:rPr>
                <w:rFonts w:ascii="Times New Roman" w:hAnsi="Times New Roman" w:cs="Times New Roman"/>
              </w:rPr>
              <w:t>за розрахунком, кг/тоб</w:t>
            </w:r>
          </w:p>
        </w:tc>
        <w:tc>
          <w:tcPr>
            <w:tcW w:w="1260" w:type="dxa"/>
            <w:textDirection w:val="btLr"/>
          </w:tcPr>
          <w:p w14:paraId="441851AF" w14:textId="77777777" w:rsidR="002D59E3" w:rsidRPr="002D59E3" w:rsidRDefault="002D59E3" w:rsidP="000A007C">
            <w:pPr>
              <w:ind w:left="113" w:right="113"/>
              <w:jc w:val="both"/>
              <w:rPr>
                <w:rFonts w:ascii="Times New Roman" w:hAnsi="Times New Roman" w:cs="Times New Roman"/>
              </w:rPr>
            </w:pPr>
            <w:r w:rsidRPr="002D59E3">
              <w:rPr>
                <w:rFonts w:ascii="Times New Roman" w:hAnsi="Times New Roman" w:cs="Times New Roman"/>
              </w:rPr>
              <w:t xml:space="preserve">за інструкцією, кг/тоб </w:t>
            </w:r>
          </w:p>
        </w:tc>
        <w:tc>
          <w:tcPr>
            <w:tcW w:w="1080" w:type="dxa"/>
            <w:textDirection w:val="btLr"/>
          </w:tcPr>
          <w:p w14:paraId="74026C68" w14:textId="77777777" w:rsidR="002D59E3" w:rsidRPr="002D59E3" w:rsidRDefault="002D59E3" w:rsidP="000A007C">
            <w:pPr>
              <w:ind w:left="113" w:right="113"/>
              <w:jc w:val="both"/>
              <w:rPr>
                <w:rFonts w:ascii="Times New Roman" w:hAnsi="Times New Roman" w:cs="Times New Roman"/>
              </w:rPr>
            </w:pPr>
            <w:r w:rsidRPr="002D59E3">
              <w:rPr>
                <w:rFonts w:ascii="Times New Roman" w:hAnsi="Times New Roman" w:cs="Times New Roman"/>
              </w:rPr>
              <w:t>за годину, кг</w:t>
            </w:r>
          </w:p>
        </w:tc>
        <w:tc>
          <w:tcPr>
            <w:tcW w:w="1126" w:type="dxa"/>
            <w:textDirection w:val="btLr"/>
          </w:tcPr>
          <w:p w14:paraId="1C05B6B6" w14:textId="77777777" w:rsidR="002D59E3" w:rsidRPr="002D59E3" w:rsidRDefault="002D59E3" w:rsidP="000A007C">
            <w:pPr>
              <w:ind w:left="113" w:right="113"/>
              <w:jc w:val="both"/>
              <w:rPr>
                <w:rFonts w:ascii="Times New Roman" w:hAnsi="Times New Roman" w:cs="Times New Roman"/>
              </w:rPr>
            </w:pPr>
            <w:r w:rsidRPr="002D59E3">
              <w:rPr>
                <w:rFonts w:ascii="Times New Roman" w:hAnsi="Times New Roman" w:cs="Times New Roman"/>
              </w:rPr>
              <w:t>за зміну, кг</w:t>
            </w:r>
          </w:p>
        </w:tc>
        <w:tc>
          <w:tcPr>
            <w:tcW w:w="1126" w:type="dxa"/>
            <w:textDirection w:val="btLr"/>
          </w:tcPr>
          <w:p w14:paraId="223F315F" w14:textId="77777777" w:rsidR="002D59E3" w:rsidRPr="002D59E3" w:rsidRDefault="002D59E3" w:rsidP="000A007C">
            <w:pPr>
              <w:ind w:left="113" w:right="113"/>
              <w:jc w:val="both"/>
              <w:rPr>
                <w:rFonts w:ascii="Times New Roman" w:hAnsi="Times New Roman" w:cs="Times New Roman"/>
              </w:rPr>
            </w:pPr>
            <w:r w:rsidRPr="002D59E3">
              <w:rPr>
                <w:rFonts w:ascii="Times New Roman" w:hAnsi="Times New Roman" w:cs="Times New Roman"/>
              </w:rPr>
              <w:t>за сезон,т</w:t>
            </w:r>
          </w:p>
        </w:tc>
      </w:tr>
      <w:tr w:rsidR="00060B28" w:rsidRPr="00060B28" w14:paraId="14E69D98" w14:textId="77777777" w:rsidTr="00AF7411">
        <w:trPr>
          <w:jc w:val="center"/>
        </w:trPr>
        <w:tc>
          <w:tcPr>
            <w:tcW w:w="2293" w:type="dxa"/>
          </w:tcPr>
          <w:p w14:paraId="0ECF959C" w14:textId="77777777"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 xml:space="preserve">Яблука </w:t>
            </w:r>
          </w:p>
        </w:tc>
        <w:tc>
          <w:tcPr>
            <w:tcW w:w="1235" w:type="dxa"/>
          </w:tcPr>
          <w:p w14:paraId="4CAB3765" w14:textId="77777777"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2,57</w:t>
            </w:r>
          </w:p>
        </w:tc>
        <w:tc>
          <w:tcPr>
            <w:tcW w:w="1260" w:type="dxa"/>
          </w:tcPr>
          <w:p w14:paraId="5F790098" w14:textId="347616D3" w:rsidR="002D59E3" w:rsidRPr="002D59E3" w:rsidRDefault="00EE4902" w:rsidP="000A007C">
            <w:pPr>
              <w:jc w:val="both"/>
              <w:rPr>
                <w:rFonts w:ascii="Times New Roman" w:hAnsi="Times New Roman" w:cs="Times New Roman"/>
                <w:color w:val="FF0000"/>
              </w:rPr>
            </w:pPr>
            <w:r w:rsidRPr="00060B28">
              <w:rPr>
                <w:rFonts w:ascii="Times New Roman" w:hAnsi="Times New Roman" w:cs="Times New Roman"/>
                <w:color w:val="FF0000"/>
              </w:rPr>
              <w:t>444,32</w:t>
            </w:r>
          </w:p>
        </w:tc>
        <w:tc>
          <w:tcPr>
            <w:tcW w:w="1260" w:type="dxa"/>
          </w:tcPr>
          <w:p w14:paraId="4018BE6E" w14:textId="5F7A501A" w:rsidR="002D59E3" w:rsidRPr="002D59E3" w:rsidRDefault="00EE4902" w:rsidP="000A007C">
            <w:pPr>
              <w:jc w:val="both"/>
              <w:rPr>
                <w:rFonts w:ascii="Times New Roman" w:hAnsi="Times New Roman" w:cs="Times New Roman"/>
                <w:color w:val="FF0000"/>
              </w:rPr>
            </w:pPr>
            <w:r w:rsidRPr="00060B28">
              <w:rPr>
                <w:rFonts w:ascii="Times New Roman" w:hAnsi="Times New Roman" w:cs="Times New Roman"/>
                <w:color w:val="FF0000"/>
              </w:rPr>
              <w:t>44</w:t>
            </w:r>
            <w:r w:rsidR="002D59E3" w:rsidRPr="002D59E3">
              <w:rPr>
                <w:rFonts w:ascii="Times New Roman" w:hAnsi="Times New Roman" w:cs="Times New Roman"/>
                <w:color w:val="FF0000"/>
              </w:rPr>
              <w:t>4,</w:t>
            </w:r>
            <w:r w:rsidRPr="00060B28">
              <w:rPr>
                <w:rFonts w:ascii="Times New Roman" w:hAnsi="Times New Roman" w:cs="Times New Roman"/>
                <w:color w:val="FF0000"/>
              </w:rPr>
              <w:t>34</w:t>
            </w:r>
          </w:p>
        </w:tc>
        <w:tc>
          <w:tcPr>
            <w:tcW w:w="1080" w:type="dxa"/>
          </w:tcPr>
          <w:p w14:paraId="104E5B6E" w14:textId="74C76968"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1141,95</w:t>
            </w:r>
          </w:p>
        </w:tc>
        <w:tc>
          <w:tcPr>
            <w:tcW w:w="1126" w:type="dxa"/>
          </w:tcPr>
          <w:p w14:paraId="291639CB" w14:textId="498649AC"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7993,65</w:t>
            </w:r>
          </w:p>
        </w:tc>
        <w:tc>
          <w:tcPr>
            <w:tcW w:w="1126" w:type="dxa"/>
          </w:tcPr>
          <w:p w14:paraId="54B3E860" w14:textId="5F352E53"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991,24</w:t>
            </w:r>
          </w:p>
        </w:tc>
      </w:tr>
      <w:tr w:rsidR="00060B28" w:rsidRPr="00060B28" w14:paraId="4083AB1E" w14:textId="77777777" w:rsidTr="00AF7411">
        <w:trPr>
          <w:jc w:val="center"/>
        </w:trPr>
        <w:tc>
          <w:tcPr>
            <w:tcW w:w="2293" w:type="dxa"/>
          </w:tcPr>
          <w:p w14:paraId="6E388737" w14:textId="77777777"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 xml:space="preserve">Ксиліт </w:t>
            </w:r>
          </w:p>
        </w:tc>
        <w:tc>
          <w:tcPr>
            <w:tcW w:w="1235" w:type="dxa"/>
          </w:tcPr>
          <w:p w14:paraId="09A82F43" w14:textId="77777777"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2,57</w:t>
            </w:r>
          </w:p>
        </w:tc>
        <w:tc>
          <w:tcPr>
            <w:tcW w:w="1260" w:type="dxa"/>
          </w:tcPr>
          <w:p w14:paraId="1429CE92" w14:textId="15D03B0C" w:rsidR="002D59E3" w:rsidRPr="002D59E3" w:rsidRDefault="00EE4902" w:rsidP="000A007C">
            <w:pPr>
              <w:jc w:val="both"/>
              <w:rPr>
                <w:rFonts w:ascii="Times New Roman" w:hAnsi="Times New Roman" w:cs="Times New Roman"/>
                <w:color w:val="FF0000"/>
              </w:rPr>
            </w:pPr>
            <w:r w:rsidRPr="00060B28">
              <w:rPr>
                <w:rFonts w:ascii="Times New Roman" w:hAnsi="Times New Roman" w:cs="Times New Roman"/>
                <w:color w:val="FF0000"/>
              </w:rPr>
              <w:t>75,90</w:t>
            </w:r>
          </w:p>
        </w:tc>
        <w:tc>
          <w:tcPr>
            <w:tcW w:w="1260" w:type="dxa"/>
          </w:tcPr>
          <w:p w14:paraId="22E6777B" w14:textId="37A99EF0" w:rsidR="002D59E3" w:rsidRPr="002D59E3" w:rsidRDefault="00EE4902" w:rsidP="000A007C">
            <w:pPr>
              <w:jc w:val="both"/>
              <w:rPr>
                <w:rFonts w:ascii="Times New Roman" w:hAnsi="Times New Roman" w:cs="Times New Roman"/>
                <w:color w:val="FF0000"/>
              </w:rPr>
            </w:pPr>
            <w:r w:rsidRPr="00060B28">
              <w:rPr>
                <w:rFonts w:ascii="Times New Roman" w:hAnsi="Times New Roman" w:cs="Times New Roman"/>
                <w:color w:val="FF0000"/>
              </w:rPr>
              <w:t>75,81</w:t>
            </w:r>
          </w:p>
        </w:tc>
        <w:tc>
          <w:tcPr>
            <w:tcW w:w="1080" w:type="dxa"/>
          </w:tcPr>
          <w:p w14:paraId="7E826540" w14:textId="4A6B7ABA"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195,01</w:t>
            </w:r>
          </w:p>
        </w:tc>
        <w:tc>
          <w:tcPr>
            <w:tcW w:w="1126" w:type="dxa"/>
          </w:tcPr>
          <w:p w14:paraId="6B733199" w14:textId="32F132DF"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1365,07</w:t>
            </w:r>
          </w:p>
        </w:tc>
        <w:tc>
          <w:tcPr>
            <w:tcW w:w="1126" w:type="dxa"/>
          </w:tcPr>
          <w:p w14:paraId="3D42A368" w14:textId="359595E2"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169,26</w:t>
            </w:r>
          </w:p>
        </w:tc>
      </w:tr>
      <w:tr w:rsidR="00060B28" w:rsidRPr="00060B28" w14:paraId="37EA8EB9" w14:textId="77777777" w:rsidTr="00AF7411">
        <w:trPr>
          <w:jc w:val="center"/>
        </w:trPr>
        <w:tc>
          <w:tcPr>
            <w:tcW w:w="2293" w:type="dxa"/>
          </w:tcPr>
          <w:p w14:paraId="16486BAD" w14:textId="77777777"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Кориця</w:t>
            </w:r>
          </w:p>
        </w:tc>
        <w:tc>
          <w:tcPr>
            <w:tcW w:w="1235" w:type="dxa"/>
          </w:tcPr>
          <w:p w14:paraId="73579427" w14:textId="77777777"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2,57</w:t>
            </w:r>
          </w:p>
        </w:tc>
        <w:tc>
          <w:tcPr>
            <w:tcW w:w="1260" w:type="dxa"/>
          </w:tcPr>
          <w:p w14:paraId="01DB80E0" w14:textId="0936DC2A"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 xml:space="preserve"> 0,</w:t>
            </w:r>
            <w:r w:rsidR="00EE4902" w:rsidRPr="00060B28">
              <w:rPr>
                <w:rFonts w:ascii="Times New Roman" w:hAnsi="Times New Roman" w:cs="Times New Roman"/>
                <w:color w:val="FF0000"/>
              </w:rPr>
              <w:t>280</w:t>
            </w:r>
          </w:p>
        </w:tc>
        <w:tc>
          <w:tcPr>
            <w:tcW w:w="1260" w:type="dxa"/>
          </w:tcPr>
          <w:p w14:paraId="5CEBC9A5" w14:textId="63293150" w:rsidR="002D59E3" w:rsidRPr="002D59E3" w:rsidRDefault="00EE4902" w:rsidP="000A007C">
            <w:pPr>
              <w:jc w:val="both"/>
              <w:rPr>
                <w:rFonts w:ascii="Times New Roman" w:hAnsi="Times New Roman" w:cs="Times New Roman"/>
                <w:color w:val="FF0000"/>
              </w:rPr>
            </w:pPr>
            <w:r w:rsidRPr="00060B28">
              <w:rPr>
                <w:rFonts w:ascii="Times New Roman" w:hAnsi="Times New Roman" w:cs="Times New Roman"/>
                <w:color w:val="FF0000"/>
              </w:rPr>
              <w:t>0,280</w:t>
            </w:r>
          </w:p>
        </w:tc>
        <w:tc>
          <w:tcPr>
            <w:tcW w:w="1080" w:type="dxa"/>
          </w:tcPr>
          <w:p w14:paraId="5CA3A897" w14:textId="64089FB8" w:rsidR="002D59E3" w:rsidRPr="002D59E3" w:rsidRDefault="002D59E3" w:rsidP="000A007C">
            <w:pPr>
              <w:jc w:val="both"/>
              <w:rPr>
                <w:rFonts w:ascii="Times New Roman" w:hAnsi="Times New Roman" w:cs="Times New Roman"/>
                <w:color w:val="FF0000"/>
              </w:rPr>
            </w:pPr>
            <w:r w:rsidRPr="002D59E3">
              <w:rPr>
                <w:rFonts w:ascii="Times New Roman" w:hAnsi="Times New Roman" w:cs="Times New Roman"/>
                <w:color w:val="FF0000"/>
              </w:rPr>
              <w:t>0,</w:t>
            </w:r>
            <w:r w:rsidR="005066D9" w:rsidRPr="00060B28">
              <w:rPr>
                <w:rFonts w:ascii="Times New Roman" w:hAnsi="Times New Roman" w:cs="Times New Roman"/>
                <w:color w:val="FF0000"/>
              </w:rPr>
              <w:t>7196</w:t>
            </w:r>
          </w:p>
        </w:tc>
        <w:tc>
          <w:tcPr>
            <w:tcW w:w="1126" w:type="dxa"/>
          </w:tcPr>
          <w:p w14:paraId="0D879E0C" w14:textId="57EB3D55"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5,0372</w:t>
            </w:r>
          </w:p>
        </w:tc>
        <w:tc>
          <w:tcPr>
            <w:tcW w:w="1126" w:type="dxa"/>
          </w:tcPr>
          <w:p w14:paraId="26C6E922" w14:textId="2D8E6890" w:rsidR="002D59E3" w:rsidRPr="002D59E3" w:rsidRDefault="005066D9" w:rsidP="000A007C">
            <w:pPr>
              <w:jc w:val="both"/>
              <w:rPr>
                <w:rFonts w:ascii="Times New Roman" w:hAnsi="Times New Roman" w:cs="Times New Roman"/>
                <w:color w:val="FF0000"/>
              </w:rPr>
            </w:pPr>
            <w:r w:rsidRPr="00060B28">
              <w:rPr>
                <w:rFonts w:ascii="Times New Roman" w:hAnsi="Times New Roman" w:cs="Times New Roman"/>
                <w:color w:val="FF0000"/>
              </w:rPr>
              <w:t>6,25</w:t>
            </w:r>
          </w:p>
        </w:tc>
      </w:tr>
    </w:tbl>
    <w:p w14:paraId="3C723316" w14:textId="77777777" w:rsidR="002D59E3" w:rsidRPr="002D59E3" w:rsidRDefault="002D59E3" w:rsidP="000A007C">
      <w:pPr>
        <w:jc w:val="both"/>
        <w:rPr>
          <w:rFonts w:ascii="Times New Roman" w:hAnsi="Times New Roman" w:cs="Times New Roman"/>
          <w:b/>
          <w:color w:val="FF0000"/>
        </w:rPr>
      </w:pPr>
    </w:p>
    <w:p w14:paraId="041EB1B5" w14:textId="77777777" w:rsidR="002D59E3" w:rsidRPr="002D59E3" w:rsidRDefault="002D59E3" w:rsidP="000A007C">
      <w:pPr>
        <w:jc w:val="both"/>
        <w:rPr>
          <w:rFonts w:ascii="Times New Roman" w:hAnsi="Times New Roman" w:cs="Times New Roman"/>
          <w:b/>
          <w:color w:val="FF0000"/>
        </w:rPr>
      </w:pPr>
    </w:p>
    <w:p w14:paraId="289410A5" w14:textId="77777777" w:rsidR="002D59E3" w:rsidRPr="002D59E3" w:rsidRDefault="002D59E3" w:rsidP="000A007C">
      <w:pPr>
        <w:jc w:val="both"/>
        <w:rPr>
          <w:rFonts w:ascii="Times New Roman" w:hAnsi="Times New Roman" w:cs="Times New Roman"/>
          <w:b/>
        </w:rPr>
      </w:pPr>
      <w:r w:rsidRPr="002D59E3">
        <w:rPr>
          <w:rFonts w:ascii="Times New Roman" w:hAnsi="Times New Roman" w:cs="Times New Roman"/>
          <w:b/>
        </w:rPr>
        <w:t>2.15 Рух сировини і матеріалів по технологічних операціях, кг/год.</w:t>
      </w:r>
    </w:p>
    <w:p w14:paraId="534F6401" w14:textId="77777777" w:rsidR="002D59E3" w:rsidRPr="002D59E3" w:rsidRDefault="002D59E3" w:rsidP="000A007C">
      <w:pPr>
        <w:jc w:val="both"/>
        <w:rPr>
          <w:rFonts w:ascii="Times New Roman" w:hAnsi="Times New Roman" w:cs="Times New Roman"/>
          <w:b/>
        </w:rPr>
      </w:pPr>
    </w:p>
    <w:p w14:paraId="27BC60F1" w14:textId="77777777" w:rsidR="002D59E3" w:rsidRPr="002D59E3" w:rsidRDefault="002D59E3" w:rsidP="000A007C">
      <w:pPr>
        <w:jc w:val="both"/>
        <w:rPr>
          <w:rFonts w:ascii="Times New Roman" w:hAnsi="Times New Roman" w:cs="Times New Roman"/>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941"/>
        <w:gridCol w:w="1408"/>
        <w:gridCol w:w="1641"/>
        <w:gridCol w:w="1258"/>
        <w:gridCol w:w="1305"/>
      </w:tblGrid>
      <w:tr w:rsidR="002D59E3" w:rsidRPr="002D59E3" w14:paraId="1BA709BC" w14:textId="77777777" w:rsidTr="00597E52">
        <w:trPr>
          <w:cantSplit/>
        </w:trPr>
        <w:tc>
          <w:tcPr>
            <w:tcW w:w="4056" w:type="dxa"/>
            <w:gridSpan w:val="2"/>
          </w:tcPr>
          <w:p w14:paraId="00DFCA95"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Технологічні операції</w:t>
            </w:r>
          </w:p>
        </w:tc>
        <w:tc>
          <w:tcPr>
            <w:tcW w:w="1408" w:type="dxa"/>
          </w:tcPr>
          <w:p w14:paraId="246B5F1E"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 xml:space="preserve">Яблука </w:t>
            </w:r>
          </w:p>
        </w:tc>
        <w:tc>
          <w:tcPr>
            <w:tcW w:w="1641" w:type="dxa"/>
          </w:tcPr>
          <w:p w14:paraId="462CC316"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Ксиліт</w:t>
            </w:r>
          </w:p>
        </w:tc>
        <w:tc>
          <w:tcPr>
            <w:tcW w:w="1258" w:type="dxa"/>
          </w:tcPr>
          <w:p w14:paraId="3E450962" w14:textId="77777777" w:rsidR="002D59E3" w:rsidRPr="002D59E3" w:rsidRDefault="002D59E3" w:rsidP="000A007C">
            <w:pPr>
              <w:jc w:val="both"/>
              <w:rPr>
                <w:rFonts w:ascii="Times New Roman" w:hAnsi="Times New Roman" w:cs="Times New Roman"/>
                <w:lang w:val="ru-RU"/>
              </w:rPr>
            </w:pPr>
            <w:r w:rsidRPr="002D59E3">
              <w:rPr>
                <w:rFonts w:ascii="Times New Roman" w:hAnsi="Times New Roman" w:cs="Times New Roman"/>
                <w:lang w:val="ru-RU"/>
              </w:rPr>
              <w:t>Кориця</w:t>
            </w:r>
          </w:p>
        </w:tc>
        <w:tc>
          <w:tcPr>
            <w:tcW w:w="1305" w:type="dxa"/>
          </w:tcPr>
          <w:p w14:paraId="7985C36C"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 xml:space="preserve">Всього </w:t>
            </w:r>
          </w:p>
        </w:tc>
      </w:tr>
      <w:tr w:rsidR="002D59E3" w:rsidRPr="002D59E3" w14:paraId="1D353FE3" w14:textId="77777777" w:rsidTr="00597E52">
        <w:tc>
          <w:tcPr>
            <w:tcW w:w="3115" w:type="dxa"/>
            <w:tcBorders>
              <w:bottom w:val="nil"/>
              <w:right w:val="nil"/>
            </w:tcBorders>
          </w:tcPr>
          <w:p w14:paraId="722D42BE" w14:textId="77777777" w:rsidR="002D59E3" w:rsidRPr="002D59E3" w:rsidRDefault="002D59E3" w:rsidP="000A007C">
            <w:pPr>
              <w:keepNext/>
              <w:jc w:val="both"/>
              <w:outlineLvl w:val="3"/>
              <w:rPr>
                <w:rFonts w:ascii="Times New Roman" w:hAnsi="Times New Roman" w:cs="Times New Roman"/>
                <w:lang w:eastAsia="ru-RU"/>
              </w:rPr>
            </w:pPr>
            <w:r w:rsidRPr="002D59E3">
              <w:rPr>
                <w:rFonts w:ascii="Times New Roman" w:hAnsi="Times New Roman" w:cs="Times New Roman"/>
                <w:lang w:eastAsia="ru-RU"/>
              </w:rPr>
              <w:t xml:space="preserve">Поступило на </w:t>
            </w:r>
            <w:r w:rsidRPr="002D59E3">
              <w:rPr>
                <w:rFonts w:ascii="Times New Roman" w:hAnsi="Times New Roman" w:cs="Times New Roman"/>
                <w:lang w:val="ru-RU" w:eastAsia="ru-RU"/>
              </w:rPr>
              <w:t>зберігання</w:t>
            </w:r>
          </w:p>
        </w:tc>
        <w:tc>
          <w:tcPr>
            <w:tcW w:w="941" w:type="dxa"/>
            <w:tcBorders>
              <w:left w:val="single" w:sz="4" w:space="0" w:color="auto"/>
              <w:bottom w:val="single" w:sz="4" w:space="0" w:color="auto"/>
            </w:tcBorders>
          </w:tcPr>
          <w:p w14:paraId="4D665DDF"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tcPr>
          <w:p w14:paraId="6B2C0EBF" w14:textId="50F002B9" w:rsidR="002D59E3" w:rsidRPr="002D59E3" w:rsidRDefault="005066D9" w:rsidP="000A007C">
            <w:pPr>
              <w:jc w:val="both"/>
              <w:rPr>
                <w:rFonts w:ascii="Times New Roman" w:hAnsi="Times New Roman" w:cs="Times New Roman"/>
              </w:rPr>
            </w:pPr>
            <w:r>
              <w:rPr>
                <w:rFonts w:ascii="Times New Roman" w:hAnsi="Times New Roman" w:cs="Times New Roman"/>
              </w:rPr>
              <w:t>1141,95</w:t>
            </w:r>
          </w:p>
        </w:tc>
        <w:tc>
          <w:tcPr>
            <w:tcW w:w="1641" w:type="dxa"/>
          </w:tcPr>
          <w:p w14:paraId="143EB451" w14:textId="41E47513" w:rsidR="002D59E3" w:rsidRPr="002D59E3" w:rsidRDefault="00417E2C" w:rsidP="000A007C">
            <w:pPr>
              <w:jc w:val="both"/>
              <w:rPr>
                <w:rFonts w:ascii="Times New Roman" w:hAnsi="Times New Roman" w:cs="Times New Roman"/>
              </w:rPr>
            </w:pPr>
            <w:r>
              <w:rPr>
                <w:rFonts w:ascii="Times New Roman" w:hAnsi="Times New Roman" w:cs="Times New Roman"/>
              </w:rPr>
              <w:t>195,01</w:t>
            </w:r>
          </w:p>
        </w:tc>
        <w:tc>
          <w:tcPr>
            <w:tcW w:w="1258" w:type="dxa"/>
          </w:tcPr>
          <w:p w14:paraId="449855E0" w14:textId="02532A37" w:rsidR="002D59E3" w:rsidRPr="002D59E3" w:rsidRDefault="00417E2C" w:rsidP="000A007C">
            <w:pPr>
              <w:jc w:val="both"/>
              <w:rPr>
                <w:rFonts w:ascii="Times New Roman" w:hAnsi="Times New Roman" w:cs="Times New Roman"/>
                <w:lang w:val="ru-RU"/>
              </w:rPr>
            </w:pPr>
            <w:r>
              <w:rPr>
                <w:rFonts w:ascii="Times New Roman" w:hAnsi="Times New Roman" w:cs="Times New Roman"/>
                <w:lang w:val="ru-RU"/>
              </w:rPr>
              <w:t>0,7196</w:t>
            </w:r>
          </w:p>
        </w:tc>
        <w:tc>
          <w:tcPr>
            <w:tcW w:w="1305" w:type="dxa"/>
          </w:tcPr>
          <w:p w14:paraId="23235309" w14:textId="77777777" w:rsidR="002D59E3" w:rsidRPr="002D59E3" w:rsidRDefault="002D59E3" w:rsidP="000A007C">
            <w:pPr>
              <w:jc w:val="both"/>
              <w:rPr>
                <w:rFonts w:ascii="Times New Roman" w:hAnsi="Times New Roman" w:cs="Times New Roman"/>
              </w:rPr>
            </w:pPr>
          </w:p>
        </w:tc>
      </w:tr>
      <w:tr w:rsidR="002D59E3" w:rsidRPr="002D59E3" w14:paraId="20B0CAB2" w14:textId="77777777" w:rsidTr="00597E52">
        <w:tc>
          <w:tcPr>
            <w:tcW w:w="3115" w:type="dxa"/>
            <w:tcBorders>
              <w:top w:val="nil"/>
              <w:bottom w:val="nil"/>
              <w:right w:val="nil"/>
            </w:tcBorders>
          </w:tcPr>
          <w:p w14:paraId="1EE0A31C"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Втрати і відходи</w:t>
            </w:r>
          </w:p>
        </w:tc>
        <w:tc>
          <w:tcPr>
            <w:tcW w:w="941" w:type="dxa"/>
            <w:tcBorders>
              <w:top w:val="single" w:sz="4" w:space="0" w:color="auto"/>
              <w:left w:val="single" w:sz="4" w:space="0" w:color="auto"/>
              <w:bottom w:val="single" w:sz="4" w:space="0" w:color="auto"/>
            </w:tcBorders>
          </w:tcPr>
          <w:p w14:paraId="2ADE3321"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w:t>
            </w:r>
          </w:p>
        </w:tc>
        <w:tc>
          <w:tcPr>
            <w:tcW w:w="1408" w:type="dxa"/>
          </w:tcPr>
          <w:p w14:paraId="295C372E" w14:textId="1D4C5B7D" w:rsidR="002D59E3" w:rsidRPr="002D59E3" w:rsidRDefault="00417E2C" w:rsidP="000A007C">
            <w:pPr>
              <w:jc w:val="both"/>
              <w:rPr>
                <w:rFonts w:ascii="Times New Roman" w:hAnsi="Times New Roman" w:cs="Times New Roman"/>
              </w:rPr>
            </w:pPr>
            <w:r>
              <w:rPr>
                <w:rFonts w:ascii="Times New Roman" w:hAnsi="Times New Roman" w:cs="Times New Roman"/>
              </w:rPr>
              <w:t>5</w:t>
            </w:r>
            <w:r w:rsidR="002D59E3" w:rsidRPr="002D59E3">
              <w:rPr>
                <w:rFonts w:ascii="Times New Roman" w:hAnsi="Times New Roman" w:cs="Times New Roman"/>
              </w:rPr>
              <w:t>,00</w:t>
            </w:r>
          </w:p>
        </w:tc>
        <w:tc>
          <w:tcPr>
            <w:tcW w:w="1641" w:type="dxa"/>
          </w:tcPr>
          <w:p w14:paraId="51BDB068" w14:textId="77777777" w:rsidR="002D59E3" w:rsidRPr="002D59E3" w:rsidRDefault="002D59E3" w:rsidP="000A007C">
            <w:pPr>
              <w:jc w:val="both"/>
              <w:rPr>
                <w:rFonts w:ascii="Times New Roman" w:hAnsi="Times New Roman" w:cs="Times New Roman"/>
              </w:rPr>
            </w:pPr>
          </w:p>
        </w:tc>
        <w:tc>
          <w:tcPr>
            <w:tcW w:w="1258" w:type="dxa"/>
          </w:tcPr>
          <w:p w14:paraId="752577AB" w14:textId="77777777" w:rsidR="002D59E3" w:rsidRPr="002D59E3" w:rsidRDefault="002D59E3" w:rsidP="000A007C">
            <w:pPr>
              <w:jc w:val="both"/>
              <w:rPr>
                <w:rFonts w:ascii="Times New Roman" w:hAnsi="Times New Roman" w:cs="Times New Roman"/>
              </w:rPr>
            </w:pPr>
          </w:p>
        </w:tc>
        <w:tc>
          <w:tcPr>
            <w:tcW w:w="1305" w:type="dxa"/>
          </w:tcPr>
          <w:p w14:paraId="396CDEEC" w14:textId="77777777" w:rsidR="002D59E3" w:rsidRPr="002D59E3" w:rsidRDefault="002D59E3" w:rsidP="000A007C">
            <w:pPr>
              <w:jc w:val="both"/>
              <w:rPr>
                <w:rFonts w:ascii="Times New Roman" w:hAnsi="Times New Roman" w:cs="Times New Roman"/>
              </w:rPr>
            </w:pPr>
          </w:p>
        </w:tc>
      </w:tr>
      <w:tr w:rsidR="002D59E3" w:rsidRPr="002D59E3" w14:paraId="7C2AE8BB" w14:textId="77777777" w:rsidTr="00597E52">
        <w:tc>
          <w:tcPr>
            <w:tcW w:w="3115" w:type="dxa"/>
            <w:tcBorders>
              <w:top w:val="nil"/>
              <w:bottom w:val="nil"/>
              <w:right w:val="nil"/>
            </w:tcBorders>
          </w:tcPr>
          <w:p w14:paraId="395CC2AA" w14:textId="77777777" w:rsidR="002D59E3" w:rsidRPr="002D59E3" w:rsidRDefault="002D59E3" w:rsidP="000A007C">
            <w:pPr>
              <w:jc w:val="both"/>
              <w:rPr>
                <w:rFonts w:ascii="Times New Roman" w:hAnsi="Times New Roman" w:cs="Times New Roman"/>
              </w:rPr>
            </w:pPr>
          </w:p>
        </w:tc>
        <w:tc>
          <w:tcPr>
            <w:tcW w:w="941" w:type="dxa"/>
            <w:tcBorders>
              <w:top w:val="single" w:sz="4" w:space="0" w:color="auto"/>
              <w:left w:val="single" w:sz="4" w:space="0" w:color="auto"/>
              <w:bottom w:val="single" w:sz="4" w:space="0" w:color="auto"/>
            </w:tcBorders>
          </w:tcPr>
          <w:p w14:paraId="36A4CFD8"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tcPr>
          <w:p w14:paraId="6BC6745F" w14:textId="75BC75E5" w:rsidR="002D59E3" w:rsidRPr="002D59E3" w:rsidRDefault="002D59E3" w:rsidP="000A007C">
            <w:pPr>
              <w:jc w:val="both"/>
              <w:rPr>
                <w:rFonts w:ascii="Times New Roman" w:hAnsi="Times New Roman" w:cs="Times New Roman"/>
              </w:rPr>
            </w:pPr>
            <w:r w:rsidRPr="002D59E3">
              <w:rPr>
                <w:rFonts w:ascii="Times New Roman" w:hAnsi="Times New Roman" w:cs="Times New Roman"/>
              </w:rPr>
              <w:t>5</w:t>
            </w:r>
            <w:r w:rsidR="00417E2C">
              <w:rPr>
                <w:rFonts w:ascii="Times New Roman" w:hAnsi="Times New Roman" w:cs="Times New Roman"/>
              </w:rPr>
              <w:t>7,1</w:t>
            </w:r>
          </w:p>
        </w:tc>
        <w:tc>
          <w:tcPr>
            <w:tcW w:w="1641" w:type="dxa"/>
          </w:tcPr>
          <w:p w14:paraId="376B57B9" w14:textId="77777777" w:rsidR="002D59E3" w:rsidRPr="002D59E3" w:rsidRDefault="002D59E3" w:rsidP="000A007C">
            <w:pPr>
              <w:jc w:val="both"/>
              <w:rPr>
                <w:rFonts w:ascii="Times New Roman" w:hAnsi="Times New Roman" w:cs="Times New Roman"/>
              </w:rPr>
            </w:pPr>
          </w:p>
        </w:tc>
        <w:tc>
          <w:tcPr>
            <w:tcW w:w="1258" w:type="dxa"/>
          </w:tcPr>
          <w:p w14:paraId="2C112DBF" w14:textId="77777777" w:rsidR="002D59E3" w:rsidRPr="002D59E3" w:rsidRDefault="002D59E3" w:rsidP="000A007C">
            <w:pPr>
              <w:jc w:val="both"/>
              <w:rPr>
                <w:rFonts w:ascii="Times New Roman" w:hAnsi="Times New Roman" w:cs="Times New Roman"/>
              </w:rPr>
            </w:pPr>
          </w:p>
        </w:tc>
        <w:tc>
          <w:tcPr>
            <w:tcW w:w="1305" w:type="dxa"/>
          </w:tcPr>
          <w:p w14:paraId="2A14D48D" w14:textId="77777777" w:rsidR="002D59E3" w:rsidRPr="002D59E3" w:rsidRDefault="002D59E3" w:rsidP="000A007C">
            <w:pPr>
              <w:jc w:val="both"/>
              <w:rPr>
                <w:rFonts w:ascii="Times New Roman" w:hAnsi="Times New Roman" w:cs="Times New Roman"/>
              </w:rPr>
            </w:pPr>
          </w:p>
        </w:tc>
      </w:tr>
      <w:tr w:rsidR="002D59E3" w:rsidRPr="002D59E3" w14:paraId="74370864" w14:textId="77777777" w:rsidTr="00597E52">
        <w:tc>
          <w:tcPr>
            <w:tcW w:w="3115" w:type="dxa"/>
            <w:tcBorders>
              <w:bottom w:val="nil"/>
              <w:right w:val="nil"/>
            </w:tcBorders>
          </w:tcPr>
          <w:p w14:paraId="152F4107" w14:textId="77777777" w:rsidR="002D59E3" w:rsidRPr="002D59E3" w:rsidRDefault="002D59E3" w:rsidP="000A007C">
            <w:pPr>
              <w:keepNext/>
              <w:jc w:val="both"/>
              <w:outlineLvl w:val="3"/>
              <w:rPr>
                <w:rFonts w:ascii="Times New Roman" w:hAnsi="Times New Roman" w:cs="Times New Roman"/>
                <w:lang w:eastAsia="ru-RU"/>
              </w:rPr>
            </w:pPr>
            <w:r w:rsidRPr="002D59E3">
              <w:rPr>
                <w:rFonts w:ascii="Times New Roman" w:hAnsi="Times New Roman" w:cs="Times New Roman"/>
                <w:lang w:eastAsia="ru-RU"/>
              </w:rPr>
              <w:t xml:space="preserve">Поступило на </w:t>
            </w:r>
            <w:r w:rsidRPr="002D59E3">
              <w:rPr>
                <w:rFonts w:ascii="Times New Roman" w:hAnsi="Times New Roman" w:cs="Times New Roman"/>
                <w:lang w:val="ru-RU" w:eastAsia="ru-RU"/>
              </w:rPr>
              <w:t>миття</w:t>
            </w:r>
          </w:p>
        </w:tc>
        <w:tc>
          <w:tcPr>
            <w:tcW w:w="941" w:type="dxa"/>
            <w:tcBorders>
              <w:top w:val="single" w:sz="4" w:space="0" w:color="auto"/>
              <w:left w:val="single" w:sz="4" w:space="0" w:color="auto"/>
              <w:bottom w:val="single" w:sz="4" w:space="0" w:color="auto"/>
            </w:tcBorders>
          </w:tcPr>
          <w:p w14:paraId="50DE5D05"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tcPr>
          <w:p w14:paraId="7DA35A7C" w14:textId="0BF11612" w:rsidR="002D59E3" w:rsidRPr="002D59E3" w:rsidRDefault="00417E2C" w:rsidP="000A007C">
            <w:pPr>
              <w:jc w:val="both"/>
              <w:rPr>
                <w:rFonts w:ascii="Times New Roman" w:hAnsi="Times New Roman" w:cs="Times New Roman"/>
              </w:rPr>
            </w:pPr>
            <w:r>
              <w:rPr>
                <w:rFonts w:ascii="Times New Roman" w:hAnsi="Times New Roman" w:cs="Times New Roman"/>
              </w:rPr>
              <w:t>1084,86</w:t>
            </w:r>
          </w:p>
        </w:tc>
        <w:tc>
          <w:tcPr>
            <w:tcW w:w="1641" w:type="dxa"/>
          </w:tcPr>
          <w:p w14:paraId="7ED346CC" w14:textId="77777777" w:rsidR="002D59E3" w:rsidRPr="002D59E3" w:rsidRDefault="002D59E3" w:rsidP="000A007C">
            <w:pPr>
              <w:jc w:val="both"/>
              <w:rPr>
                <w:rFonts w:ascii="Times New Roman" w:hAnsi="Times New Roman" w:cs="Times New Roman"/>
              </w:rPr>
            </w:pPr>
          </w:p>
        </w:tc>
        <w:tc>
          <w:tcPr>
            <w:tcW w:w="1258" w:type="dxa"/>
          </w:tcPr>
          <w:p w14:paraId="0A4FF4C7" w14:textId="77777777" w:rsidR="002D59E3" w:rsidRPr="002D59E3" w:rsidRDefault="002D59E3" w:rsidP="000A007C">
            <w:pPr>
              <w:jc w:val="both"/>
              <w:rPr>
                <w:rFonts w:ascii="Times New Roman" w:hAnsi="Times New Roman" w:cs="Times New Roman"/>
              </w:rPr>
            </w:pPr>
          </w:p>
        </w:tc>
        <w:tc>
          <w:tcPr>
            <w:tcW w:w="1305" w:type="dxa"/>
          </w:tcPr>
          <w:p w14:paraId="386E22BA" w14:textId="77777777" w:rsidR="002D59E3" w:rsidRPr="002D59E3" w:rsidRDefault="002D59E3" w:rsidP="000A007C">
            <w:pPr>
              <w:jc w:val="both"/>
              <w:rPr>
                <w:rFonts w:ascii="Times New Roman" w:hAnsi="Times New Roman" w:cs="Times New Roman"/>
              </w:rPr>
            </w:pPr>
          </w:p>
        </w:tc>
      </w:tr>
      <w:tr w:rsidR="002D59E3" w:rsidRPr="002D59E3" w14:paraId="1F454ACE" w14:textId="77777777" w:rsidTr="00597E52">
        <w:tc>
          <w:tcPr>
            <w:tcW w:w="3115" w:type="dxa"/>
            <w:tcBorders>
              <w:top w:val="nil"/>
              <w:bottom w:val="nil"/>
              <w:right w:val="nil"/>
            </w:tcBorders>
          </w:tcPr>
          <w:p w14:paraId="7E49E7D3"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Втрати і відходи</w:t>
            </w:r>
          </w:p>
        </w:tc>
        <w:tc>
          <w:tcPr>
            <w:tcW w:w="941" w:type="dxa"/>
            <w:tcBorders>
              <w:top w:val="single" w:sz="4" w:space="0" w:color="auto"/>
              <w:left w:val="single" w:sz="4" w:space="0" w:color="auto"/>
              <w:bottom w:val="single" w:sz="4" w:space="0" w:color="auto"/>
            </w:tcBorders>
          </w:tcPr>
          <w:p w14:paraId="744F8176"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w:t>
            </w:r>
          </w:p>
        </w:tc>
        <w:tc>
          <w:tcPr>
            <w:tcW w:w="1408" w:type="dxa"/>
          </w:tcPr>
          <w:p w14:paraId="292676CB" w14:textId="0345BD1E" w:rsidR="002D59E3" w:rsidRPr="002D59E3" w:rsidRDefault="00417E2C" w:rsidP="000A007C">
            <w:pPr>
              <w:jc w:val="both"/>
              <w:rPr>
                <w:rFonts w:ascii="Times New Roman" w:hAnsi="Times New Roman" w:cs="Times New Roman"/>
              </w:rPr>
            </w:pPr>
            <w:r>
              <w:rPr>
                <w:rFonts w:ascii="Times New Roman" w:hAnsi="Times New Roman" w:cs="Times New Roman"/>
              </w:rPr>
              <w:t>5</w:t>
            </w:r>
            <w:r w:rsidR="002D59E3" w:rsidRPr="002D59E3">
              <w:rPr>
                <w:rFonts w:ascii="Times New Roman" w:hAnsi="Times New Roman" w:cs="Times New Roman"/>
              </w:rPr>
              <w:t>,00</w:t>
            </w:r>
          </w:p>
        </w:tc>
        <w:tc>
          <w:tcPr>
            <w:tcW w:w="1641" w:type="dxa"/>
          </w:tcPr>
          <w:p w14:paraId="43A80504" w14:textId="77777777" w:rsidR="002D59E3" w:rsidRPr="002D59E3" w:rsidRDefault="002D59E3" w:rsidP="000A007C">
            <w:pPr>
              <w:jc w:val="both"/>
              <w:rPr>
                <w:rFonts w:ascii="Times New Roman" w:hAnsi="Times New Roman" w:cs="Times New Roman"/>
              </w:rPr>
            </w:pPr>
          </w:p>
        </w:tc>
        <w:tc>
          <w:tcPr>
            <w:tcW w:w="1258" w:type="dxa"/>
          </w:tcPr>
          <w:p w14:paraId="1FD537EE" w14:textId="77777777" w:rsidR="002D59E3" w:rsidRPr="002D59E3" w:rsidRDefault="002D59E3" w:rsidP="000A007C">
            <w:pPr>
              <w:jc w:val="both"/>
              <w:rPr>
                <w:rFonts w:ascii="Times New Roman" w:hAnsi="Times New Roman" w:cs="Times New Roman"/>
              </w:rPr>
            </w:pPr>
          </w:p>
        </w:tc>
        <w:tc>
          <w:tcPr>
            <w:tcW w:w="1305" w:type="dxa"/>
          </w:tcPr>
          <w:p w14:paraId="51CF7842" w14:textId="77777777" w:rsidR="002D59E3" w:rsidRPr="002D59E3" w:rsidRDefault="002D59E3" w:rsidP="000A007C">
            <w:pPr>
              <w:jc w:val="both"/>
              <w:rPr>
                <w:rFonts w:ascii="Times New Roman" w:hAnsi="Times New Roman" w:cs="Times New Roman"/>
              </w:rPr>
            </w:pPr>
          </w:p>
        </w:tc>
      </w:tr>
      <w:tr w:rsidR="002D59E3" w:rsidRPr="002D59E3" w14:paraId="179E4ABA" w14:textId="77777777" w:rsidTr="00597E52">
        <w:tc>
          <w:tcPr>
            <w:tcW w:w="3115" w:type="dxa"/>
            <w:tcBorders>
              <w:top w:val="nil"/>
              <w:bottom w:val="nil"/>
              <w:right w:val="nil"/>
            </w:tcBorders>
          </w:tcPr>
          <w:p w14:paraId="4053779C" w14:textId="77777777" w:rsidR="002D59E3" w:rsidRPr="002D59E3" w:rsidRDefault="002D59E3" w:rsidP="000A007C">
            <w:pPr>
              <w:jc w:val="both"/>
              <w:rPr>
                <w:rFonts w:ascii="Times New Roman" w:hAnsi="Times New Roman" w:cs="Times New Roman"/>
              </w:rPr>
            </w:pPr>
          </w:p>
        </w:tc>
        <w:tc>
          <w:tcPr>
            <w:tcW w:w="941" w:type="dxa"/>
            <w:tcBorders>
              <w:top w:val="single" w:sz="4" w:space="0" w:color="auto"/>
              <w:left w:val="single" w:sz="4" w:space="0" w:color="auto"/>
              <w:bottom w:val="single" w:sz="4" w:space="0" w:color="auto"/>
            </w:tcBorders>
          </w:tcPr>
          <w:p w14:paraId="5D206D0B"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tcPr>
          <w:p w14:paraId="400422E0" w14:textId="149E71B2" w:rsidR="002D59E3" w:rsidRPr="002D59E3" w:rsidRDefault="00417E2C" w:rsidP="000A007C">
            <w:pPr>
              <w:jc w:val="both"/>
              <w:rPr>
                <w:rFonts w:ascii="Times New Roman" w:hAnsi="Times New Roman" w:cs="Times New Roman"/>
              </w:rPr>
            </w:pPr>
            <w:r>
              <w:rPr>
                <w:rFonts w:ascii="Times New Roman" w:hAnsi="Times New Roman" w:cs="Times New Roman"/>
              </w:rPr>
              <w:t>57,1</w:t>
            </w:r>
          </w:p>
        </w:tc>
        <w:tc>
          <w:tcPr>
            <w:tcW w:w="1641" w:type="dxa"/>
          </w:tcPr>
          <w:p w14:paraId="79BACA15" w14:textId="77777777" w:rsidR="002D59E3" w:rsidRPr="002D59E3" w:rsidRDefault="002D59E3" w:rsidP="000A007C">
            <w:pPr>
              <w:jc w:val="both"/>
              <w:rPr>
                <w:rFonts w:ascii="Times New Roman" w:hAnsi="Times New Roman" w:cs="Times New Roman"/>
              </w:rPr>
            </w:pPr>
          </w:p>
        </w:tc>
        <w:tc>
          <w:tcPr>
            <w:tcW w:w="1258" w:type="dxa"/>
          </w:tcPr>
          <w:p w14:paraId="0DE77840" w14:textId="77777777" w:rsidR="002D59E3" w:rsidRPr="002D59E3" w:rsidRDefault="002D59E3" w:rsidP="000A007C">
            <w:pPr>
              <w:jc w:val="both"/>
              <w:rPr>
                <w:rFonts w:ascii="Times New Roman" w:hAnsi="Times New Roman" w:cs="Times New Roman"/>
              </w:rPr>
            </w:pPr>
          </w:p>
        </w:tc>
        <w:tc>
          <w:tcPr>
            <w:tcW w:w="1305" w:type="dxa"/>
          </w:tcPr>
          <w:p w14:paraId="03FCE308" w14:textId="77777777" w:rsidR="002D59E3" w:rsidRPr="002D59E3" w:rsidRDefault="002D59E3" w:rsidP="000A007C">
            <w:pPr>
              <w:jc w:val="both"/>
              <w:rPr>
                <w:rFonts w:ascii="Times New Roman" w:hAnsi="Times New Roman" w:cs="Times New Roman"/>
              </w:rPr>
            </w:pPr>
          </w:p>
        </w:tc>
      </w:tr>
      <w:tr w:rsidR="002D59E3" w:rsidRPr="002D59E3" w14:paraId="0A24AB67" w14:textId="77777777" w:rsidTr="00597E52">
        <w:tc>
          <w:tcPr>
            <w:tcW w:w="3115" w:type="dxa"/>
            <w:tcBorders>
              <w:bottom w:val="nil"/>
              <w:right w:val="nil"/>
            </w:tcBorders>
          </w:tcPr>
          <w:p w14:paraId="2EA58A7A"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Поступило на інспекцію</w:t>
            </w:r>
          </w:p>
        </w:tc>
        <w:tc>
          <w:tcPr>
            <w:tcW w:w="941" w:type="dxa"/>
            <w:tcBorders>
              <w:top w:val="single" w:sz="4" w:space="0" w:color="auto"/>
              <w:left w:val="single" w:sz="4" w:space="0" w:color="auto"/>
              <w:bottom w:val="single" w:sz="4" w:space="0" w:color="auto"/>
            </w:tcBorders>
          </w:tcPr>
          <w:p w14:paraId="1FBE3A0C"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5FC59C06" w14:textId="1383FC81" w:rsidR="002D59E3" w:rsidRPr="002D59E3" w:rsidRDefault="00417E2C" w:rsidP="000A007C">
            <w:pPr>
              <w:jc w:val="both"/>
              <w:rPr>
                <w:rFonts w:ascii="Times New Roman" w:hAnsi="Times New Roman" w:cs="Times New Roman"/>
              </w:rPr>
            </w:pPr>
            <w:r>
              <w:rPr>
                <w:rFonts w:ascii="Times New Roman" w:hAnsi="Times New Roman" w:cs="Times New Roman"/>
              </w:rPr>
              <w:t>1084,8</w:t>
            </w:r>
          </w:p>
        </w:tc>
        <w:tc>
          <w:tcPr>
            <w:tcW w:w="1641" w:type="dxa"/>
            <w:vAlign w:val="center"/>
          </w:tcPr>
          <w:p w14:paraId="3AFF7ED4" w14:textId="33A65910" w:rsidR="002D59E3" w:rsidRPr="002D59E3" w:rsidRDefault="002F6C07" w:rsidP="000A007C">
            <w:pPr>
              <w:jc w:val="both"/>
              <w:rPr>
                <w:rFonts w:ascii="Times New Roman" w:hAnsi="Times New Roman" w:cs="Times New Roman"/>
              </w:rPr>
            </w:pPr>
            <w:r>
              <w:rPr>
                <w:rFonts w:ascii="Times New Roman" w:hAnsi="Times New Roman" w:cs="Times New Roman"/>
              </w:rPr>
              <w:t>195,01</w:t>
            </w:r>
          </w:p>
          <w:p w14:paraId="76B14D06" w14:textId="77777777" w:rsidR="002D59E3" w:rsidRPr="002D59E3" w:rsidRDefault="002D59E3" w:rsidP="000A007C">
            <w:pPr>
              <w:jc w:val="both"/>
              <w:rPr>
                <w:rFonts w:ascii="Times New Roman" w:hAnsi="Times New Roman" w:cs="Times New Roman"/>
              </w:rPr>
            </w:pPr>
          </w:p>
        </w:tc>
        <w:tc>
          <w:tcPr>
            <w:tcW w:w="1258" w:type="dxa"/>
          </w:tcPr>
          <w:p w14:paraId="0AE4E05C" w14:textId="43DD1D2E" w:rsidR="002D59E3" w:rsidRPr="002D59E3" w:rsidRDefault="002F6C07" w:rsidP="000A007C">
            <w:pPr>
              <w:jc w:val="both"/>
              <w:rPr>
                <w:rFonts w:ascii="Times New Roman" w:hAnsi="Times New Roman" w:cs="Times New Roman"/>
                <w:lang w:val="ru-RU"/>
              </w:rPr>
            </w:pPr>
            <w:r>
              <w:rPr>
                <w:rFonts w:ascii="Times New Roman" w:hAnsi="Times New Roman" w:cs="Times New Roman"/>
                <w:lang w:val="ru-RU"/>
              </w:rPr>
              <w:t>0,7196</w:t>
            </w:r>
          </w:p>
        </w:tc>
        <w:tc>
          <w:tcPr>
            <w:tcW w:w="1305" w:type="dxa"/>
          </w:tcPr>
          <w:p w14:paraId="097FE299" w14:textId="77777777" w:rsidR="002D59E3" w:rsidRPr="002D59E3" w:rsidRDefault="002D59E3" w:rsidP="000A007C">
            <w:pPr>
              <w:jc w:val="both"/>
              <w:rPr>
                <w:rFonts w:ascii="Times New Roman" w:hAnsi="Times New Roman" w:cs="Times New Roman"/>
              </w:rPr>
            </w:pPr>
          </w:p>
        </w:tc>
      </w:tr>
      <w:tr w:rsidR="002D59E3" w:rsidRPr="002D59E3" w14:paraId="07EDCD7E" w14:textId="77777777" w:rsidTr="00597E52">
        <w:tc>
          <w:tcPr>
            <w:tcW w:w="3115" w:type="dxa"/>
            <w:tcBorders>
              <w:top w:val="nil"/>
              <w:bottom w:val="nil"/>
              <w:right w:val="nil"/>
            </w:tcBorders>
          </w:tcPr>
          <w:p w14:paraId="3BD03B27"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Втрати і відходи</w:t>
            </w:r>
          </w:p>
        </w:tc>
        <w:tc>
          <w:tcPr>
            <w:tcW w:w="941" w:type="dxa"/>
            <w:tcBorders>
              <w:top w:val="single" w:sz="4" w:space="0" w:color="auto"/>
              <w:left w:val="single" w:sz="4" w:space="0" w:color="auto"/>
              <w:bottom w:val="single" w:sz="4" w:space="0" w:color="auto"/>
            </w:tcBorders>
          </w:tcPr>
          <w:p w14:paraId="3E7A0B81"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w:t>
            </w:r>
          </w:p>
        </w:tc>
        <w:tc>
          <w:tcPr>
            <w:tcW w:w="1408" w:type="dxa"/>
          </w:tcPr>
          <w:p w14:paraId="6B182083" w14:textId="7E7A00B2" w:rsidR="002D59E3" w:rsidRPr="002D59E3" w:rsidRDefault="00417E2C" w:rsidP="000A007C">
            <w:pPr>
              <w:jc w:val="both"/>
              <w:rPr>
                <w:rFonts w:ascii="Times New Roman" w:hAnsi="Times New Roman" w:cs="Times New Roman"/>
              </w:rPr>
            </w:pPr>
            <w:r>
              <w:rPr>
                <w:rFonts w:ascii="Times New Roman" w:hAnsi="Times New Roman" w:cs="Times New Roman"/>
              </w:rPr>
              <w:t>5</w:t>
            </w:r>
            <w:r w:rsidR="002D59E3" w:rsidRPr="002D59E3">
              <w:rPr>
                <w:rFonts w:ascii="Times New Roman" w:hAnsi="Times New Roman" w:cs="Times New Roman"/>
              </w:rPr>
              <w:t>,00</w:t>
            </w:r>
          </w:p>
        </w:tc>
        <w:tc>
          <w:tcPr>
            <w:tcW w:w="1641" w:type="dxa"/>
          </w:tcPr>
          <w:p w14:paraId="17A43AD4" w14:textId="77777777" w:rsidR="002D59E3" w:rsidRPr="002D59E3" w:rsidRDefault="002D59E3" w:rsidP="000A007C">
            <w:pPr>
              <w:jc w:val="both"/>
              <w:rPr>
                <w:rFonts w:ascii="Times New Roman" w:hAnsi="Times New Roman" w:cs="Times New Roman"/>
                <w:lang w:val="ru-RU"/>
              </w:rPr>
            </w:pPr>
            <w:r w:rsidRPr="002D59E3">
              <w:rPr>
                <w:rFonts w:ascii="Times New Roman" w:hAnsi="Times New Roman" w:cs="Times New Roman"/>
                <w:lang w:val="ru-RU"/>
              </w:rPr>
              <w:t>2</w:t>
            </w:r>
          </w:p>
        </w:tc>
        <w:tc>
          <w:tcPr>
            <w:tcW w:w="1258" w:type="dxa"/>
          </w:tcPr>
          <w:p w14:paraId="12718699" w14:textId="77777777" w:rsidR="002D59E3" w:rsidRPr="002D59E3" w:rsidRDefault="002D59E3" w:rsidP="000A007C">
            <w:pPr>
              <w:jc w:val="both"/>
              <w:rPr>
                <w:rFonts w:ascii="Times New Roman" w:hAnsi="Times New Roman" w:cs="Times New Roman"/>
                <w:lang w:val="ru-RU"/>
              </w:rPr>
            </w:pPr>
            <w:r w:rsidRPr="002D59E3">
              <w:rPr>
                <w:rFonts w:ascii="Times New Roman" w:hAnsi="Times New Roman" w:cs="Times New Roman"/>
                <w:lang w:val="ru-RU"/>
              </w:rPr>
              <w:t>2</w:t>
            </w:r>
          </w:p>
        </w:tc>
        <w:tc>
          <w:tcPr>
            <w:tcW w:w="1305" w:type="dxa"/>
          </w:tcPr>
          <w:p w14:paraId="28455C2C" w14:textId="77777777" w:rsidR="002D59E3" w:rsidRPr="002D59E3" w:rsidRDefault="002D59E3" w:rsidP="000A007C">
            <w:pPr>
              <w:jc w:val="both"/>
              <w:rPr>
                <w:rFonts w:ascii="Times New Roman" w:hAnsi="Times New Roman" w:cs="Times New Roman"/>
              </w:rPr>
            </w:pPr>
          </w:p>
        </w:tc>
      </w:tr>
      <w:tr w:rsidR="002D59E3" w:rsidRPr="002D59E3" w14:paraId="310E3B7B" w14:textId="77777777" w:rsidTr="00597E52">
        <w:tc>
          <w:tcPr>
            <w:tcW w:w="3115" w:type="dxa"/>
            <w:tcBorders>
              <w:top w:val="nil"/>
              <w:bottom w:val="single" w:sz="4" w:space="0" w:color="auto"/>
              <w:right w:val="nil"/>
            </w:tcBorders>
          </w:tcPr>
          <w:p w14:paraId="48F11584" w14:textId="77777777" w:rsidR="002D59E3" w:rsidRPr="002D59E3" w:rsidRDefault="002D59E3" w:rsidP="000A007C">
            <w:pPr>
              <w:jc w:val="both"/>
              <w:rPr>
                <w:rFonts w:ascii="Times New Roman" w:hAnsi="Times New Roman" w:cs="Times New Roman"/>
              </w:rPr>
            </w:pPr>
          </w:p>
        </w:tc>
        <w:tc>
          <w:tcPr>
            <w:tcW w:w="941" w:type="dxa"/>
            <w:tcBorders>
              <w:top w:val="single" w:sz="4" w:space="0" w:color="auto"/>
              <w:left w:val="single" w:sz="4" w:space="0" w:color="auto"/>
              <w:bottom w:val="single" w:sz="4" w:space="0" w:color="auto"/>
            </w:tcBorders>
          </w:tcPr>
          <w:p w14:paraId="63D35260"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tcPr>
          <w:p w14:paraId="3D0C1C85" w14:textId="13399374" w:rsidR="002D59E3" w:rsidRPr="002D59E3" w:rsidRDefault="00417E2C" w:rsidP="000A007C">
            <w:pPr>
              <w:jc w:val="both"/>
              <w:rPr>
                <w:rFonts w:ascii="Times New Roman" w:hAnsi="Times New Roman" w:cs="Times New Roman"/>
              </w:rPr>
            </w:pPr>
            <w:r>
              <w:rPr>
                <w:rFonts w:ascii="Times New Roman" w:hAnsi="Times New Roman" w:cs="Times New Roman"/>
              </w:rPr>
              <w:t>57,1</w:t>
            </w:r>
          </w:p>
        </w:tc>
        <w:tc>
          <w:tcPr>
            <w:tcW w:w="1641" w:type="dxa"/>
          </w:tcPr>
          <w:p w14:paraId="14AEE685" w14:textId="7B4F1611" w:rsidR="002D59E3" w:rsidRPr="002D59E3" w:rsidRDefault="002F6C07" w:rsidP="000A007C">
            <w:pPr>
              <w:jc w:val="both"/>
              <w:rPr>
                <w:rFonts w:ascii="Times New Roman" w:hAnsi="Times New Roman" w:cs="Times New Roman"/>
                <w:lang w:val="ru-RU"/>
              </w:rPr>
            </w:pPr>
            <w:r>
              <w:rPr>
                <w:rFonts w:ascii="Times New Roman" w:hAnsi="Times New Roman" w:cs="Times New Roman"/>
                <w:lang w:val="ru-RU"/>
              </w:rPr>
              <w:t>3,9</w:t>
            </w:r>
          </w:p>
        </w:tc>
        <w:tc>
          <w:tcPr>
            <w:tcW w:w="1258" w:type="dxa"/>
          </w:tcPr>
          <w:p w14:paraId="14CE4BBE" w14:textId="6B076120" w:rsidR="002D59E3" w:rsidRPr="002D59E3" w:rsidRDefault="002D59E3" w:rsidP="000A007C">
            <w:pPr>
              <w:jc w:val="both"/>
              <w:rPr>
                <w:rFonts w:ascii="Times New Roman" w:hAnsi="Times New Roman" w:cs="Times New Roman"/>
              </w:rPr>
            </w:pPr>
            <w:r w:rsidRPr="002D59E3">
              <w:rPr>
                <w:rFonts w:ascii="Times New Roman" w:hAnsi="Times New Roman" w:cs="Times New Roman"/>
              </w:rPr>
              <w:t>0,0</w:t>
            </w:r>
            <w:r w:rsidR="00E87B4C">
              <w:rPr>
                <w:rFonts w:ascii="Times New Roman" w:hAnsi="Times New Roman" w:cs="Times New Roman"/>
              </w:rPr>
              <w:t>2</w:t>
            </w:r>
          </w:p>
        </w:tc>
        <w:tc>
          <w:tcPr>
            <w:tcW w:w="1305" w:type="dxa"/>
          </w:tcPr>
          <w:p w14:paraId="493C802E" w14:textId="77777777" w:rsidR="002D59E3" w:rsidRPr="002D59E3" w:rsidRDefault="002D59E3" w:rsidP="000A007C">
            <w:pPr>
              <w:jc w:val="both"/>
              <w:rPr>
                <w:rFonts w:ascii="Times New Roman" w:hAnsi="Times New Roman" w:cs="Times New Roman"/>
              </w:rPr>
            </w:pPr>
          </w:p>
        </w:tc>
      </w:tr>
      <w:tr w:rsidR="002D59E3" w:rsidRPr="002D59E3" w14:paraId="1B662021" w14:textId="77777777" w:rsidTr="00597E52">
        <w:tc>
          <w:tcPr>
            <w:tcW w:w="3115" w:type="dxa"/>
            <w:tcBorders>
              <w:top w:val="single" w:sz="4" w:space="0" w:color="auto"/>
              <w:left w:val="single" w:sz="4" w:space="0" w:color="auto"/>
              <w:bottom w:val="nil"/>
              <w:right w:val="single" w:sz="4" w:space="0" w:color="auto"/>
            </w:tcBorders>
          </w:tcPr>
          <w:p w14:paraId="0A0C9E33"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 xml:space="preserve">Поступило на подрібнення </w:t>
            </w:r>
          </w:p>
        </w:tc>
        <w:tc>
          <w:tcPr>
            <w:tcW w:w="941" w:type="dxa"/>
            <w:tcBorders>
              <w:top w:val="single" w:sz="4" w:space="0" w:color="auto"/>
              <w:left w:val="single" w:sz="4" w:space="0" w:color="auto"/>
              <w:bottom w:val="single" w:sz="4" w:space="0" w:color="auto"/>
            </w:tcBorders>
          </w:tcPr>
          <w:p w14:paraId="211DCD11"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0F50C40B" w14:textId="32BE9722" w:rsidR="002D59E3" w:rsidRPr="002D59E3" w:rsidRDefault="00417E2C" w:rsidP="000A007C">
            <w:pPr>
              <w:jc w:val="both"/>
              <w:rPr>
                <w:rFonts w:ascii="Times New Roman" w:hAnsi="Times New Roman" w:cs="Times New Roman"/>
              </w:rPr>
            </w:pPr>
            <w:r>
              <w:rPr>
                <w:rFonts w:ascii="Times New Roman" w:hAnsi="Times New Roman" w:cs="Times New Roman"/>
              </w:rPr>
              <w:t>1199,05</w:t>
            </w:r>
          </w:p>
        </w:tc>
        <w:tc>
          <w:tcPr>
            <w:tcW w:w="1641" w:type="dxa"/>
            <w:vAlign w:val="center"/>
          </w:tcPr>
          <w:p w14:paraId="287D9CAF" w14:textId="77777777" w:rsidR="002D59E3" w:rsidRPr="002D59E3" w:rsidRDefault="002D59E3" w:rsidP="000A007C">
            <w:pPr>
              <w:jc w:val="both"/>
              <w:rPr>
                <w:rFonts w:ascii="Times New Roman" w:hAnsi="Times New Roman" w:cs="Times New Roman"/>
              </w:rPr>
            </w:pPr>
          </w:p>
        </w:tc>
        <w:tc>
          <w:tcPr>
            <w:tcW w:w="1258" w:type="dxa"/>
            <w:vAlign w:val="center"/>
          </w:tcPr>
          <w:p w14:paraId="75F0B25F" w14:textId="77777777" w:rsidR="002D59E3" w:rsidRPr="002D59E3" w:rsidRDefault="002D59E3" w:rsidP="000A007C">
            <w:pPr>
              <w:jc w:val="both"/>
              <w:rPr>
                <w:rFonts w:ascii="Times New Roman" w:hAnsi="Times New Roman" w:cs="Times New Roman"/>
              </w:rPr>
            </w:pPr>
          </w:p>
        </w:tc>
        <w:tc>
          <w:tcPr>
            <w:tcW w:w="1305" w:type="dxa"/>
            <w:vAlign w:val="center"/>
          </w:tcPr>
          <w:p w14:paraId="2DF7EDAF" w14:textId="77777777" w:rsidR="002D59E3" w:rsidRPr="002D59E3" w:rsidRDefault="002D59E3" w:rsidP="000A007C">
            <w:pPr>
              <w:jc w:val="both"/>
              <w:rPr>
                <w:rFonts w:ascii="Times New Roman" w:hAnsi="Times New Roman" w:cs="Times New Roman"/>
              </w:rPr>
            </w:pPr>
          </w:p>
        </w:tc>
      </w:tr>
      <w:tr w:rsidR="002D59E3" w:rsidRPr="002D59E3" w14:paraId="39FBC0CA" w14:textId="77777777" w:rsidTr="00597E52">
        <w:tc>
          <w:tcPr>
            <w:tcW w:w="3115" w:type="dxa"/>
            <w:tcBorders>
              <w:top w:val="nil"/>
              <w:left w:val="single" w:sz="4" w:space="0" w:color="auto"/>
              <w:bottom w:val="nil"/>
              <w:right w:val="single" w:sz="4" w:space="0" w:color="auto"/>
            </w:tcBorders>
          </w:tcPr>
          <w:p w14:paraId="37EB4564"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Втрати і відходи</w:t>
            </w:r>
          </w:p>
        </w:tc>
        <w:tc>
          <w:tcPr>
            <w:tcW w:w="941" w:type="dxa"/>
            <w:tcBorders>
              <w:top w:val="single" w:sz="4" w:space="0" w:color="auto"/>
              <w:left w:val="single" w:sz="4" w:space="0" w:color="auto"/>
              <w:bottom w:val="single" w:sz="4" w:space="0" w:color="auto"/>
            </w:tcBorders>
          </w:tcPr>
          <w:p w14:paraId="57D1D808"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w:t>
            </w:r>
          </w:p>
        </w:tc>
        <w:tc>
          <w:tcPr>
            <w:tcW w:w="1408" w:type="dxa"/>
            <w:vAlign w:val="center"/>
          </w:tcPr>
          <w:p w14:paraId="2859886B" w14:textId="5AA4E539" w:rsidR="002D59E3" w:rsidRPr="002D59E3" w:rsidRDefault="00417E2C" w:rsidP="000A007C">
            <w:pPr>
              <w:jc w:val="both"/>
              <w:rPr>
                <w:rFonts w:ascii="Times New Roman" w:hAnsi="Times New Roman" w:cs="Times New Roman"/>
              </w:rPr>
            </w:pPr>
            <w:r>
              <w:rPr>
                <w:rFonts w:ascii="Times New Roman" w:hAnsi="Times New Roman" w:cs="Times New Roman"/>
              </w:rPr>
              <w:t>5</w:t>
            </w:r>
          </w:p>
        </w:tc>
        <w:tc>
          <w:tcPr>
            <w:tcW w:w="1641" w:type="dxa"/>
            <w:vAlign w:val="center"/>
          </w:tcPr>
          <w:p w14:paraId="0DD33EBA" w14:textId="77777777" w:rsidR="002D59E3" w:rsidRPr="002D59E3" w:rsidRDefault="002D59E3" w:rsidP="000A007C">
            <w:pPr>
              <w:jc w:val="both"/>
              <w:rPr>
                <w:rFonts w:ascii="Times New Roman" w:hAnsi="Times New Roman" w:cs="Times New Roman"/>
              </w:rPr>
            </w:pPr>
          </w:p>
        </w:tc>
        <w:tc>
          <w:tcPr>
            <w:tcW w:w="1258" w:type="dxa"/>
            <w:vAlign w:val="center"/>
          </w:tcPr>
          <w:p w14:paraId="7C1A0E7A" w14:textId="77777777" w:rsidR="002D59E3" w:rsidRPr="002D59E3" w:rsidRDefault="002D59E3" w:rsidP="000A007C">
            <w:pPr>
              <w:jc w:val="both"/>
              <w:rPr>
                <w:rFonts w:ascii="Times New Roman" w:hAnsi="Times New Roman" w:cs="Times New Roman"/>
              </w:rPr>
            </w:pPr>
          </w:p>
        </w:tc>
        <w:tc>
          <w:tcPr>
            <w:tcW w:w="1305" w:type="dxa"/>
            <w:vAlign w:val="center"/>
          </w:tcPr>
          <w:p w14:paraId="0EAA6545" w14:textId="77777777" w:rsidR="002D59E3" w:rsidRPr="002D59E3" w:rsidRDefault="002D59E3" w:rsidP="000A007C">
            <w:pPr>
              <w:jc w:val="both"/>
              <w:rPr>
                <w:rFonts w:ascii="Times New Roman" w:hAnsi="Times New Roman" w:cs="Times New Roman"/>
              </w:rPr>
            </w:pPr>
          </w:p>
        </w:tc>
      </w:tr>
      <w:tr w:rsidR="002D59E3" w:rsidRPr="002D59E3" w14:paraId="7876CBDB" w14:textId="77777777" w:rsidTr="00597E52">
        <w:tc>
          <w:tcPr>
            <w:tcW w:w="3115" w:type="dxa"/>
            <w:tcBorders>
              <w:top w:val="nil"/>
              <w:left w:val="single" w:sz="4" w:space="0" w:color="auto"/>
              <w:bottom w:val="single" w:sz="4" w:space="0" w:color="auto"/>
              <w:right w:val="single" w:sz="4" w:space="0" w:color="auto"/>
            </w:tcBorders>
          </w:tcPr>
          <w:p w14:paraId="0A1FCC1E" w14:textId="77777777" w:rsidR="002D59E3" w:rsidRPr="002D59E3" w:rsidRDefault="002D59E3" w:rsidP="000A007C">
            <w:pPr>
              <w:jc w:val="both"/>
              <w:rPr>
                <w:rFonts w:ascii="Times New Roman" w:hAnsi="Times New Roman" w:cs="Times New Roman"/>
              </w:rPr>
            </w:pPr>
          </w:p>
        </w:tc>
        <w:tc>
          <w:tcPr>
            <w:tcW w:w="941" w:type="dxa"/>
            <w:tcBorders>
              <w:top w:val="single" w:sz="4" w:space="0" w:color="auto"/>
              <w:left w:val="single" w:sz="4" w:space="0" w:color="auto"/>
              <w:bottom w:val="single" w:sz="4" w:space="0" w:color="auto"/>
            </w:tcBorders>
          </w:tcPr>
          <w:p w14:paraId="00E6605C"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210B6B83" w14:textId="7BB95BE8" w:rsidR="002D59E3" w:rsidRPr="002D59E3" w:rsidRDefault="00417E2C" w:rsidP="000A007C">
            <w:pPr>
              <w:jc w:val="both"/>
              <w:rPr>
                <w:rFonts w:ascii="Times New Roman" w:hAnsi="Times New Roman" w:cs="Times New Roman"/>
              </w:rPr>
            </w:pPr>
            <w:r>
              <w:rPr>
                <w:rFonts w:ascii="Times New Roman" w:hAnsi="Times New Roman" w:cs="Times New Roman"/>
              </w:rPr>
              <w:t>57,1</w:t>
            </w:r>
          </w:p>
        </w:tc>
        <w:tc>
          <w:tcPr>
            <w:tcW w:w="1641" w:type="dxa"/>
            <w:vAlign w:val="center"/>
          </w:tcPr>
          <w:p w14:paraId="4E283C02" w14:textId="77777777" w:rsidR="002D59E3" w:rsidRPr="002D59E3" w:rsidRDefault="002D59E3" w:rsidP="000A007C">
            <w:pPr>
              <w:jc w:val="both"/>
              <w:rPr>
                <w:rFonts w:ascii="Times New Roman" w:hAnsi="Times New Roman" w:cs="Times New Roman"/>
              </w:rPr>
            </w:pPr>
          </w:p>
        </w:tc>
        <w:tc>
          <w:tcPr>
            <w:tcW w:w="1258" w:type="dxa"/>
            <w:vAlign w:val="center"/>
          </w:tcPr>
          <w:p w14:paraId="7892FFA3" w14:textId="77777777" w:rsidR="002D59E3" w:rsidRPr="002D59E3" w:rsidRDefault="002D59E3" w:rsidP="000A007C">
            <w:pPr>
              <w:jc w:val="both"/>
              <w:rPr>
                <w:rFonts w:ascii="Times New Roman" w:hAnsi="Times New Roman" w:cs="Times New Roman"/>
              </w:rPr>
            </w:pPr>
          </w:p>
        </w:tc>
        <w:tc>
          <w:tcPr>
            <w:tcW w:w="1305" w:type="dxa"/>
            <w:vAlign w:val="center"/>
          </w:tcPr>
          <w:p w14:paraId="3A660FBE" w14:textId="77777777" w:rsidR="002D59E3" w:rsidRPr="002D59E3" w:rsidRDefault="002D59E3" w:rsidP="000A007C">
            <w:pPr>
              <w:jc w:val="both"/>
              <w:rPr>
                <w:rFonts w:ascii="Times New Roman" w:hAnsi="Times New Roman" w:cs="Times New Roman"/>
              </w:rPr>
            </w:pPr>
          </w:p>
        </w:tc>
      </w:tr>
      <w:tr w:rsidR="002D59E3" w:rsidRPr="002D59E3" w14:paraId="6EE47AD4" w14:textId="77777777" w:rsidTr="00597E52">
        <w:tc>
          <w:tcPr>
            <w:tcW w:w="3115" w:type="dxa"/>
            <w:tcBorders>
              <w:top w:val="single" w:sz="4" w:space="0" w:color="auto"/>
              <w:bottom w:val="nil"/>
              <w:right w:val="nil"/>
            </w:tcBorders>
          </w:tcPr>
          <w:p w14:paraId="0077769D"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Поступило на розварювання</w:t>
            </w:r>
          </w:p>
        </w:tc>
        <w:tc>
          <w:tcPr>
            <w:tcW w:w="941" w:type="dxa"/>
            <w:tcBorders>
              <w:top w:val="single" w:sz="4" w:space="0" w:color="auto"/>
              <w:left w:val="single" w:sz="4" w:space="0" w:color="auto"/>
              <w:bottom w:val="single" w:sz="4" w:space="0" w:color="auto"/>
            </w:tcBorders>
          </w:tcPr>
          <w:p w14:paraId="020E27CD"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741990E1" w14:textId="749CA9AE" w:rsidR="002D59E3" w:rsidRPr="002D59E3" w:rsidRDefault="00417E2C" w:rsidP="000A007C">
            <w:pPr>
              <w:jc w:val="both"/>
              <w:rPr>
                <w:rFonts w:ascii="Times New Roman" w:hAnsi="Times New Roman" w:cs="Times New Roman"/>
              </w:rPr>
            </w:pPr>
            <w:r>
              <w:rPr>
                <w:rFonts w:ascii="Times New Roman" w:hAnsi="Times New Roman" w:cs="Times New Roman"/>
              </w:rPr>
              <w:t>1</w:t>
            </w:r>
            <w:r w:rsidR="002F6C07">
              <w:rPr>
                <w:rFonts w:ascii="Times New Roman" w:hAnsi="Times New Roman" w:cs="Times New Roman"/>
              </w:rPr>
              <w:t>199,06</w:t>
            </w:r>
          </w:p>
        </w:tc>
        <w:tc>
          <w:tcPr>
            <w:tcW w:w="1641" w:type="dxa"/>
            <w:vAlign w:val="center"/>
          </w:tcPr>
          <w:p w14:paraId="13D7EFED" w14:textId="77777777" w:rsidR="002D59E3" w:rsidRPr="002D59E3" w:rsidRDefault="002D59E3" w:rsidP="000A007C">
            <w:pPr>
              <w:jc w:val="both"/>
              <w:rPr>
                <w:rFonts w:ascii="Times New Roman" w:hAnsi="Times New Roman" w:cs="Times New Roman"/>
              </w:rPr>
            </w:pPr>
          </w:p>
        </w:tc>
        <w:tc>
          <w:tcPr>
            <w:tcW w:w="1258" w:type="dxa"/>
            <w:vAlign w:val="center"/>
          </w:tcPr>
          <w:p w14:paraId="5E1C1CB4" w14:textId="77777777" w:rsidR="002D59E3" w:rsidRPr="002D59E3" w:rsidRDefault="002D59E3" w:rsidP="000A007C">
            <w:pPr>
              <w:jc w:val="both"/>
              <w:rPr>
                <w:rFonts w:ascii="Times New Roman" w:hAnsi="Times New Roman" w:cs="Times New Roman"/>
              </w:rPr>
            </w:pPr>
          </w:p>
        </w:tc>
        <w:tc>
          <w:tcPr>
            <w:tcW w:w="1305" w:type="dxa"/>
            <w:vAlign w:val="center"/>
          </w:tcPr>
          <w:p w14:paraId="77861BC6" w14:textId="77777777" w:rsidR="002D59E3" w:rsidRPr="002D59E3" w:rsidRDefault="002D59E3" w:rsidP="000A007C">
            <w:pPr>
              <w:jc w:val="both"/>
              <w:rPr>
                <w:rFonts w:ascii="Times New Roman" w:hAnsi="Times New Roman" w:cs="Times New Roman"/>
              </w:rPr>
            </w:pPr>
          </w:p>
        </w:tc>
      </w:tr>
      <w:tr w:rsidR="002D59E3" w:rsidRPr="002D59E3" w14:paraId="7D307E73" w14:textId="77777777" w:rsidTr="00597E52">
        <w:tc>
          <w:tcPr>
            <w:tcW w:w="3115" w:type="dxa"/>
            <w:tcBorders>
              <w:top w:val="nil"/>
              <w:bottom w:val="nil"/>
              <w:right w:val="nil"/>
            </w:tcBorders>
          </w:tcPr>
          <w:p w14:paraId="4E49199D"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Втрати і відходи</w:t>
            </w:r>
          </w:p>
        </w:tc>
        <w:tc>
          <w:tcPr>
            <w:tcW w:w="941" w:type="dxa"/>
            <w:tcBorders>
              <w:top w:val="single" w:sz="4" w:space="0" w:color="auto"/>
              <w:left w:val="single" w:sz="4" w:space="0" w:color="auto"/>
              <w:bottom w:val="single" w:sz="4" w:space="0" w:color="auto"/>
            </w:tcBorders>
          </w:tcPr>
          <w:p w14:paraId="65688CF3"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w:t>
            </w:r>
          </w:p>
        </w:tc>
        <w:tc>
          <w:tcPr>
            <w:tcW w:w="1408" w:type="dxa"/>
            <w:vAlign w:val="center"/>
          </w:tcPr>
          <w:p w14:paraId="76F43C36" w14:textId="25BF8018" w:rsidR="002D59E3" w:rsidRPr="002D59E3" w:rsidRDefault="002F6C07" w:rsidP="000A007C">
            <w:pPr>
              <w:jc w:val="both"/>
              <w:rPr>
                <w:rFonts w:ascii="Times New Roman" w:hAnsi="Times New Roman" w:cs="Times New Roman"/>
              </w:rPr>
            </w:pPr>
            <w:r>
              <w:rPr>
                <w:rFonts w:ascii="Times New Roman" w:hAnsi="Times New Roman" w:cs="Times New Roman"/>
              </w:rPr>
              <w:t>5</w:t>
            </w:r>
            <w:r w:rsidR="002D59E3" w:rsidRPr="002D59E3">
              <w:rPr>
                <w:rFonts w:ascii="Times New Roman" w:hAnsi="Times New Roman" w:cs="Times New Roman"/>
              </w:rPr>
              <w:t>,00</w:t>
            </w:r>
          </w:p>
        </w:tc>
        <w:tc>
          <w:tcPr>
            <w:tcW w:w="1641" w:type="dxa"/>
            <w:vAlign w:val="center"/>
          </w:tcPr>
          <w:p w14:paraId="12B6E014" w14:textId="77777777" w:rsidR="002D59E3" w:rsidRPr="002D59E3" w:rsidRDefault="002D59E3" w:rsidP="000A007C">
            <w:pPr>
              <w:jc w:val="both"/>
              <w:rPr>
                <w:rFonts w:ascii="Times New Roman" w:hAnsi="Times New Roman" w:cs="Times New Roman"/>
              </w:rPr>
            </w:pPr>
          </w:p>
        </w:tc>
        <w:tc>
          <w:tcPr>
            <w:tcW w:w="1258" w:type="dxa"/>
            <w:vAlign w:val="center"/>
          </w:tcPr>
          <w:p w14:paraId="0CBF0781" w14:textId="77777777" w:rsidR="002D59E3" w:rsidRPr="002D59E3" w:rsidRDefault="002D59E3" w:rsidP="000A007C">
            <w:pPr>
              <w:jc w:val="both"/>
              <w:rPr>
                <w:rFonts w:ascii="Times New Roman" w:hAnsi="Times New Roman" w:cs="Times New Roman"/>
              </w:rPr>
            </w:pPr>
          </w:p>
        </w:tc>
        <w:tc>
          <w:tcPr>
            <w:tcW w:w="1305" w:type="dxa"/>
            <w:vAlign w:val="center"/>
          </w:tcPr>
          <w:p w14:paraId="178FA819" w14:textId="77777777" w:rsidR="002D59E3" w:rsidRPr="002D59E3" w:rsidRDefault="002D59E3" w:rsidP="000A007C">
            <w:pPr>
              <w:jc w:val="both"/>
              <w:rPr>
                <w:rFonts w:ascii="Times New Roman" w:hAnsi="Times New Roman" w:cs="Times New Roman"/>
              </w:rPr>
            </w:pPr>
          </w:p>
        </w:tc>
      </w:tr>
      <w:tr w:rsidR="002D59E3" w:rsidRPr="002D59E3" w14:paraId="133801F4" w14:textId="77777777" w:rsidTr="00597E52">
        <w:tc>
          <w:tcPr>
            <w:tcW w:w="3115" w:type="dxa"/>
            <w:tcBorders>
              <w:top w:val="nil"/>
              <w:bottom w:val="single" w:sz="4" w:space="0" w:color="auto"/>
              <w:right w:val="nil"/>
            </w:tcBorders>
          </w:tcPr>
          <w:p w14:paraId="48700AE5" w14:textId="77777777" w:rsidR="002D59E3" w:rsidRPr="002D59E3" w:rsidRDefault="002D59E3" w:rsidP="000A007C">
            <w:pPr>
              <w:jc w:val="both"/>
              <w:rPr>
                <w:rFonts w:ascii="Times New Roman" w:hAnsi="Times New Roman" w:cs="Times New Roman"/>
              </w:rPr>
            </w:pPr>
          </w:p>
        </w:tc>
        <w:tc>
          <w:tcPr>
            <w:tcW w:w="941" w:type="dxa"/>
            <w:tcBorders>
              <w:top w:val="single" w:sz="4" w:space="0" w:color="auto"/>
              <w:left w:val="single" w:sz="4" w:space="0" w:color="auto"/>
              <w:bottom w:val="single" w:sz="4" w:space="0" w:color="auto"/>
            </w:tcBorders>
          </w:tcPr>
          <w:p w14:paraId="0D5EDC9E"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0B4262AF" w14:textId="11D678B9" w:rsidR="002D59E3" w:rsidRPr="002D59E3" w:rsidRDefault="002F6C07" w:rsidP="000A007C">
            <w:pPr>
              <w:jc w:val="both"/>
              <w:rPr>
                <w:rFonts w:ascii="Times New Roman" w:hAnsi="Times New Roman" w:cs="Times New Roman"/>
              </w:rPr>
            </w:pPr>
            <w:r>
              <w:rPr>
                <w:rFonts w:ascii="Times New Roman" w:hAnsi="Times New Roman" w:cs="Times New Roman"/>
              </w:rPr>
              <w:t>57,1</w:t>
            </w:r>
          </w:p>
        </w:tc>
        <w:tc>
          <w:tcPr>
            <w:tcW w:w="1641" w:type="dxa"/>
            <w:vAlign w:val="center"/>
          </w:tcPr>
          <w:p w14:paraId="0CD0796B" w14:textId="77777777" w:rsidR="002D59E3" w:rsidRPr="002D59E3" w:rsidRDefault="002D59E3" w:rsidP="000A007C">
            <w:pPr>
              <w:jc w:val="both"/>
              <w:rPr>
                <w:rFonts w:ascii="Times New Roman" w:hAnsi="Times New Roman" w:cs="Times New Roman"/>
              </w:rPr>
            </w:pPr>
          </w:p>
        </w:tc>
        <w:tc>
          <w:tcPr>
            <w:tcW w:w="1258" w:type="dxa"/>
            <w:vAlign w:val="center"/>
          </w:tcPr>
          <w:p w14:paraId="34CEA6EF" w14:textId="77777777" w:rsidR="002D59E3" w:rsidRPr="002D59E3" w:rsidRDefault="002D59E3" w:rsidP="000A007C">
            <w:pPr>
              <w:jc w:val="both"/>
              <w:rPr>
                <w:rFonts w:ascii="Times New Roman" w:hAnsi="Times New Roman" w:cs="Times New Roman"/>
              </w:rPr>
            </w:pPr>
          </w:p>
        </w:tc>
        <w:tc>
          <w:tcPr>
            <w:tcW w:w="1305" w:type="dxa"/>
            <w:vAlign w:val="center"/>
          </w:tcPr>
          <w:p w14:paraId="76E6E6FA" w14:textId="77777777" w:rsidR="002D59E3" w:rsidRPr="002D59E3" w:rsidRDefault="002D59E3" w:rsidP="000A007C">
            <w:pPr>
              <w:jc w:val="both"/>
              <w:rPr>
                <w:rFonts w:ascii="Times New Roman" w:hAnsi="Times New Roman" w:cs="Times New Roman"/>
              </w:rPr>
            </w:pPr>
          </w:p>
        </w:tc>
      </w:tr>
      <w:tr w:rsidR="002D59E3" w:rsidRPr="002D59E3" w14:paraId="504AB420" w14:textId="77777777" w:rsidTr="00597E52">
        <w:trPr>
          <w:trHeight w:val="463"/>
        </w:trPr>
        <w:tc>
          <w:tcPr>
            <w:tcW w:w="3115" w:type="dxa"/>
            <w:tcBorders>
              <w:top w:val="single" w:sz="4" w:space="0" w:color="auto"/>
              <w:left w:val="single" w:sz="4" w:space="0" w:color="auto"/>
              <w:bottom w:val="nil"/>
              <w:right w:val="single" w:sz="4" w:space="0" w:color="auto"/>
            </w:tcBorders>
          </w:tcPr>
          <w:p w14:paraId="66AFAE4D"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 xml:space="preserve">Поступило на змішування з </w:t>
            </w:r>
            <w:r w:rsidRPr="002D59E3">
              <w:rPr>
                <w:rFonts w:ascii="Times New Roman" w:hAnsi="Times New Roman" w:cs="Times New Roman"/>
                <w:lang w:val="ru-RU"/>
              </w:rPr>
              <w:t>корицею та ксил</w:t>
            </w:r>
            <w:r w:rsidRPr="002D59E3">
              <w:rPr>
                <w:rFonts w:ascii="Times New Roman" w:hAnsi="Times New Roman" w:cs="Times New Roman"/>
              </w:rPr>
              <w:t>і</w:t>
            </w:r>
            <w:r w:rsidRPr="002D59E3">
              <w:rPr>
                <w:rFonts w:ascii="Times New Roman" w:hAnsi="Times New Roman" w:cs="Times New Roman"/>
                <w:lang w:val="ru-RU"/>
              </w:rPr>
              <w:t xml:space="preserve">том </w:t>
            </w:r>
            <w:r w:rsidRPr="002D59E3">
              <w:rPr>
                <w:rFonts w:ascii="Times New Roman" w:hAnsi="Times New Roman" w:cs="Times New Roman"/>
              </w:rPr>
              <w:t xml:space="preserve"> і уварювання</w:t>
            </w:r>
          </w:p>
        </w:tc>
        <w:tc>
          <w:tcPr>
            <w:tcW w:w="941" w:type="dxa"/>
            <w:tcBorders>
              <w:top w:val="single" w:sz="4" w:space="0" w:color="auto"/>
              <w:left w:val="single" w:sz="4" w:space="0" w:color="auto"/>
              <w:bottom w:val="single" w:sz="4" w:space="0" w:color="auto"/>
            </w:tcBorders>
          </w:tcPr>
          <w:p w14:paraId="7CBEB6CE"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3B780030" w14:textId="5E7ED762" w:rsidR="002D59E3" w:rsidRPr="002D59E3" w:rsidRDefault="002F6C07" w:rsidP="000A007C">
            <w:pPr>
              <w:jc w:val="both"/>
              <w:rPr>
                <w:rFonts w:ascii="Times New Roman" w:hAnsi="Times New Roman" w:cs="Times New Roman"/>
              </w:rPr>
            </w:pPr>
            <w:r>
              <w:rPr>
                <w:rFonts w:ascii="Times New Roman" w:hAnsi="Times New Roman" w:cs="Times New Roman"/>
              </w:rPr>
              <w:t xml:space="preserve"> 1141,95</w:t>
            </w:r>
          </w:p>
        </w:tc>
        <w:tc>
          <w:tcPr>
            <w:tcW w:w="1641" w:type="dxa"/>
            <w:vAlign w:val="center"/>
          </w:tcPr>
          <w:p w14:paraId="24088F91" w14:textId="77777777" w:rsidR="002D59E3" w:rsidRPr="002D59E3" w:rsidRDefault="002D59E3" w:rsidP="000A007C">
            <w:pPr>
              <w:jc w:val="both"/>
              <w:rPr>
                <w:rFonts w:ascii="Times New Roman" w:hAnsi="Times New Roman" w:cs="Times New Roman"/>
              </w:rPr>
            </w:pPr>
          </w:p>
        </w:tc>
        <w:tc>
          <w:tcPr>
            <w:tcW w:w="1258" w:type="dxa"/>
            <w:vAlign w:val="center"/>
          </w:tcPr>
          <w:p w14:paraId="514D4453" w14:textId="77777777" w:rsidR="002D59E3" w:rsidRPr="002D59E3" w:rsidRDefault="002D59E3" w:rsidP="000A007C">
            <w:pPr>
              <w:jc w:val="both"/>
              <w:rPr>
                <w:rFonts w:ascii="Times New Roman" w:hAnsi="Times New Roman" w:cs="Times New Roman"/>
              </w:rPr>
            </w:pPr>
          </w:p>
        </w:tc>
        <w:tc>
          <w:tcPr>
            <w:tcW w:w="1305" w:type="dxa"/>
            <w:vAlign w:val="center"/>
          </w:tcPr>
          <w:p w14:paraId="1C42F8AD" w14:textId="353667D4" w:rsidR="002D59E3" w:rsidRPr="002D59E3" w:rsidRDefault="002D59E3" w:rsidP="000A007C">
            <w:pPr>
              <w:jc w:val="both"/>
              <w:rPr>
                <w:rFonts w:ascii="Times New Roman" w:hAnsi="Times New Roman" w:cs="Times New Roman"/>
              </w:rPr>
            </w:pPr>
          </w:p>
        </w:tc>
      </w:tr>
      <w:tr w:rsidR="002D59E3" w:rsidRPr="002D59E3" w14:paraId="08051586" w14:textId="77777777" w:rsidTr="00597E52">
        <w:tc>
          <w:tcPr>
            <w:tcW w:w="3115" w:type="dxa"/>
            <w:tcBorders>
              <w:top w:val="nil"/>
              <w:left w:val="single" w:sz="4" w:space="0" w:color="auto"/>
              <w:bottom w:val="nil"/>
              <w:right w:val="single" w:sz="4" w:space="0" w:color="auto"/>
            </w:tcBorders>
          </w:tcPr>
          <w:p w14:paraId="5CED2111"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lastRenderedPageBreak/>
              <w:t xml:space="preserve">Втрати </w:t>
            </w:r>
          </w:p>
        </w:tc>
        <w:tc>
          <w:tcPr>
            <w:tcW w:w="941" w:type="dxa"/>
            <w:tcBorders>
              <w:top w:val="single" w:sz="4" w:space="0" w:color="auto"/>
              <w:left w:val="single" w:sz="4" w:space="0" w:color="auto"/>
              <w:bottom w:val="single" w:sz="4" w:space="0" w:color="auto"/>
            </w:tcBorders>
          </w:tcPr>
          <w:p w14:paraId="101A632B" w14:textId="77777777" w:rsidR="002D59E3" w:rsidRPr="002D59E3" w:rsidRDefault="002D59E3" w:rsidP="000A007C">
            <w:pPr>
              <w:jc w:val="both"/>
              <w:rPr>
                <w:rFonts w:ascii="Times New Roman" w:hAnsi="Times New Roman" w:cs="Times New Roman"/>
              </w:rPr>
            </w:pPr>
            <w:r w:rsidRPr="002D59E3">
              <w:rPr>
                <w:rFonts w:ascii="Times New Roman" w:hAnsi="Times New Roman" w:cs="Times New Roman"/>
              </w:rPr>
              <w:t>%</w:t>
            </w:r>
          </w:p>
        </w:tc>
        <w:tc>
          <w:tcPr>
            <w:tcW w:w="1408" w:type="dxa"/>
            <w:vAlign w:val="center"/>
          </w:tcPr>
          <w:p w14:paraId="5F5B21DD" w14:textId="6281F08C" w:rsidR="002D59E3" w:rsidRPr="002D59E3" w:rsidRDefault="002F6C07" w:rsidP="000A007C">
            <w:pPr>
              <w:jc w:val="both"/>
              <w:rPr>
                <w:rFonts w:ascii="Times New Roman" w:hAnsi="Times New Roman" w:cs="Times New Roman"/>
              </w:rPr>
            </w:pPr>
            <w:r>
              <w:rPr>
                <w:rFonts w:ascii="Times New Roman" w:hAnsi="Times New Roman" w:cs="Times New Roman"/>
              </w:rPr>
              <w:t>5</w:t>
            </w:r>
            <w:r w:rsidR="002D59E3" w:rsidRPr="002D59E3">
              <w:rPr>
                <w:rFonts w:ascii="Times New Roman" w:hAnsi="Times New Roman" w:cs="Times New Roman"/>
              </w:rPr>
              <w:t>,00</w:t>
            </w:r>
          </w:p>
        </w:tc>
        <w:tc>
          <w:tcPr>
            <w:tcW w:w="1641" w:type="dxa"/>
            <w:vAlign w:val="center"/>
          </w:tcPr>
          <w:p w14:paraId="462F12CC" w14:textId="77777777" w:rsidR="002D59E3" w:rsidRPr="002D59E3" w:rsidRDefault="002D59E3" w:rsidP="000A007C">
            <w:pPr>
              <w:jc w:val="both"/>
              <w:rPr>
                <w:rFonts w:ascii="Times New Roman" w:hAnsi="Times New Roman" w:cs="Times New Roman"/>
              </w:rPr>
            </w:pPr>
          </w:p>
        </w:tc>
        <w:tc>
          <w:tcPr>
            <w:tcW w:w="1258" w:type="dxa"/>
            <w:vAlign w:val="center"/>
          </w:tcPr>
          <w:p w14:paraId="16F0EB16" w14:textId="77777777" w:rsidR="002D59E3" w:rsidRPr="002D59E3" w:rsidRDefault="002D59E3" w:rsidP="000A007C">
            <w:pPr>
              <w:jc w:val="both"/>
              <w:rPr>
                <w:rFonts w:ascii="Times New Roman" w:hAnsi="Times New Roman" w:cs="Times New Roman"/>
              </w:rPr>
            </w:pPr>
          </w:p>
        </w:tc>
        <w:tc>
          <w:tcPr>
            <w:tcW w:w="1305" w:type="dxa"/>
            <w:vAlign w:val="center"/>
          </w:tcPr>
          <w:p w14:paraId="33776FB4" w14:textId="2DEB9935" w:rsidR="002D59E3" w:rsidRPr="002D59E3" w:rsidRDefault="002D59E3" w:rsidP="000A007C">
            <w:pPr>
              <w:jc w:val="both"/>
              <w:rPr>
                <w:rFonts w:ascii="Times New Roman" w:hAnsi="Times New Roman" w:cs="Times New Roman"/>
              </w:rPr>
            </w:pPr>
          </w:p>
        </w:tc>
      </w:tr>
      <w:tr w:rsidR="00A94FE3" w:rsidRPr="002D59E3" w14:paraId="4700E38B" w14:textId="77777777" w:rsidTr="00060B28">
        <w:tc>
          <w:tcPr>
            <w:tcW w:w="3115" w:type="dxa"/>
            <w:tcBorders>
              <w:top w:val="nil"/>
              <w:left w:val="single" w:sz="4" w:space="0" w:color="auto"/>
              <w:bottom w:val="single" w:sz="4" w:space="0" w:color="auto"/>
              <w:right w:val="single" w:sz="4" w:space="0" w:color="auto"/>
            </w:tcBorders>
          </w:tcPr>
          <w:p w14:paraId="461773F2" w14:textId="77777777" w:rsidR="00A94FE3" w:rsidRPr="002D59E3" w:rsidRDefault="00A94FE3" w:rsidP="000A007C">
            <w:pPr>
              <w:jc w:val="both"/>
              <w:rPr>
                <w:rFonts w:ascii="Times New Roman" w:hAnsi="Times New Roman" w:cs="Times New Roman"/>
              </w:rPr>
            </w:pPr>
          </w:p>
        </w:tc>
        <w:tc>
          <w:tcPr>
            <w:tcW w:w="941" w:type="dxa"/>
            <w:tcBorders>
              <w:top w:val="single" w:sz="4" w:space="0" w:color="auto"/>
              <w:left w:val="single" w:sz="4" w:space="0" w:color="auto"/>
              <w:bottom w:val="single" w:sz="4" w:space="0" w:color="auto"/>
            </w:tcBorders>
          </w:tcPr>
          <w:p w14:paraId="0CC7E295"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3A0E42D9" w14:textId="77777777" w:rsidR="00A94FE3" w:rsidRDefault="00A94FE3" w:rsidP="000A007C">
            <w:pPr>
              <w:jc w:val="both"/>
              <w:rPr>
                <w:rFonts w:ascii="Times New Roman" w:hAnsi="Times New Roman" w:cs="Times New Roman"/>
              </w:rPr>
            </w:pPr>
            <w:r>
              <w:rPr>
                <w:rFonts w:ascii="Times New Roman" w:hAnsi="Times New Roman" w:cs="Times New Roman"/>
              </w:rPr>
              <w:t>57,1</w:t>
            </w:r>
            <w:r w:rsidRPr="002D59E3">
              <w:rPr>
                <w:rFonts w:ascii="Times New Roman" w:hAnsi="Times New Roman" w:cs="Times New Roman"/>
              </w:rPr>
              <w:t xml:space="preserve"> </w:t>
            </w:r>
          </w:p>
          <w:p w14:paraId="6B4C3589" w14:textId="62235410" w:rsidR="00A94FE3" w:rsidRPr="002D59E3" w:rsidRDefault="00A94FE3" w:rsidP="000A007C">
            <w:pPr>
              <w:jc w:val="both"/>
              <w:rPr>
                <w:rFonts w:ascii="Times New Roman" w:hAnsi="Times New Roman" w:cs="Times New Roman"/>
              </w:rPr>
            </w:pPr>
            <w:r>
              <w:rPr>
                <w:rFonts w:ascii="Times New Roman" w:hAnsi="Times New Roman" w:cs="Times New Roman"/>
              </w:rPr>
              <w:t>(1084,85)</w:t>
            </w:r>
          </w:p>
        </w:tc>
        <w:tc>
          <w:tcPr>
            <w:tcW w:w="1641" w:type="dxa"/>
            <w:vAlign w:val="center"/>
          </w:tcPr>
          <w:p w14:paraId="65A9FCAB" w14:textId="77777777" w:rsidR="00A94FE3" w:rsidRPr="002D59E3" w:rsidRDefault="00A94FE3" w:rsidP="000A007C">
            <w:pPr>
              <w:jc w:val="both"/>
              <w:rPr>
                <w:rFonts w:ascii="Times New Roman" w:hAnsi="Times New Roman" w:cs="Times New Roman"/>
              </w:rPr>
            </w:pPr>
            <w:r>
              <w:rPr>
                <w:rFonts w:ascii="Times New Roman" w:hAnsi="Times New Roman" w:cs="Times New Roman"/>
              </w:rPr>
              <w:t>191,1</w:t>
            </w:r>
          </w:p>
          <w:p w14:paraId="65AEA694" w14:textId="77777777" w:rsidR="00A94FE3" w:rsidRPr="002D59E3" w:rsidRDefault="00A94FE3" w:rsidP="000A007C">
            <w:pPr>
              <w:jc w:val="both"/>
              <w:rPr>
                <w:rFonts w:ascii="Times New Roman" w:hAnsi="Times New Roman" w:cs="Times New Roman"/>
              </w:rPr>
            </w:pPr>
          </w:p>
        </w:tc>
        <w:tc>
          <w:tcPr>
            <w:tcW w:w="1258" w:type="dxa"/>
            <w:vAlign w:val="center"/>
          </w:tcPr>
          <w:p w14:paraId="15992B9C"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0,</w:t>
            </w:r>
            <w:r>
              <w:rPr>
                <w:rFonts w:ascii="Times New Roman" w:hAnsi="Times New Roman" w:cs="Times New Roman"/>
              </w:rPr>
              <w:t>705</w:t>
            </w:r>
          </w:p>
          <w:p w14:paraId="7839657D" w14:textId="77777777" w:rsidR="00A94FE3" w:rsidRPr="002D59E3" w:rsidRDefault="00A94FE3" w:rsidP="000A007C">
            <w:pPr>
              <w:jc w:val="both"/>
              <w:rPr>
                <w:rFonts w:ascii="Times New Roman" w:hAnsi="Times New Roman" w:cs="Times New Roman"/>
              </w:rPr>
            </w:pPr>
          </w:p>
        </w:tc>
        <w:tc>
          <w:tcPr>
            <w:tcW w:w="1305" w:type="dxa"/>
            <w:shd w:val="clear" w:color="auto" w:fill="FFFFFF" w:themeFill="background1"/>
            <w:vAlign w:val="center"/>
          </w:tcPr>
          <w:p w14:paraId="4CF75190" w14:textId="6CB48C7C" w:rsidR="00A94FE3" w:rsidRPr="002D59E3" w:rsidRDefault="00A94FE3" w:rsidP="000A007C">
            <w:pPr>
              <w:ind w:right="-61"/>
              <w:jc w:val="both"/>
              <w:rPr>
                <w:rFonts w:ascii="Times New Roman" w:hAnsi="Times New Roman" w:cs="Times New Roman"/>
              </w:rPr>
            </w:pPr>
            <w:r>
              <w:rPr>
                <w:rFonts w:ascii="Times New Roman" w:hAnsi="Times New Roman" w:cs="Times New Roman"/>
              </w:rPr>
              <w:t>1333,7</w:t>
            </w:r>
            <w:r w:rsidR="006140DF">
              <w:rPr>
                <w:rFonts w:ascii="Times New Roman" w:hAnsi="Times New Roman" w:cs="Times New Roman"/>
              </w:rPr>
              <w:t>6</w:t>
            </w:r>
          </w:p>
        </w:tc>
      </w:tr>
      <w:tr w:rsidR="00A94FE3" w:rsidRPr="002D59E3" w14:paraId="1A0497BD" w14:textId="77777777" w:rsidTr="00060B28">
        <w:trPr>
          <w:trHeight w:val="186"/>
        </w:trPr>
        <w:tc>
          <w:tcPr>
            <w:tcW w:w="3115" w:type="dxa"/>
            <w:tcBorders>
              <w:top w:val="nil"/>
              <w:bottom w:val="single" w:sz="4" w:space="0" w:color="auto"/>
              <w:right w:val="nil"/>
            </w:tcBorders>
          </w:tcPr>
          <w:p w14:paraId="08262A5C"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Випарено вологи</w:t>
            </w:r>
          </w:p>
        </w:tc>
        <w:tc>
          <w:tcPr>
            <w:tcW w:w="941" w:type="dxa"/>
            <w:tcBorders>
              <w:top w:val="single" w:sz="4" w:space="0" w:color="auto"/>
              <w:left w:val="single" w:sz="4" w:space="0" w:color="auto"/>
              <w:bottom w:val="single" w:sz="4" w:space="0" w:color="auto"/>
            </w:tcBorders>
          </w:tcPr>
          <w:p w14:paraId="3B33BD40"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4AF01212" w14:textId="77777777" w:rsidR="00A94FE3" w:rsidRPr="002D59E3" w:rsidRDefault="00A94FE3" w:rsidP="000A007C">
            <w:pPr>
              <w:jc w:val="both"/>
              <w:rPr>
                <w:rFonts w:ascii="Times New Roman" w:hAnsi="Times New Roman" w:cs="Times New Roman"/>
              </w:rPr>
            </w:pPr>
          </w:p>
        </w:tc>
        <w:tc>
          <w:tcPr>
            <w:tcW w:w="1641" w:type="dxa"/>
            <w:vAlign w:val="center"/>
          </w:tcPr>
          <w:p w14:paraId="76F223DD" w14:textId="77777777" w:rsidR="00A94FE3" w:rsidRPr="002D59E3" w:rsidRDefault="00A94FE3" w:rsidP="000A007C">
            <w:pPr>
              <w:jc w:val="both"/>
              <w:rPr>
                <w:rFonts w:ascii="Times New Roman" w:hAnsi="Times New Roman" w:cs="Times New Roman"/>
              </w:rPr>
            </w:pPr>
          </w:p>
        </w:tc>
        <w:tc>
          <w:tcPr>
            <w:tcW w:w="1258" w:type="dxa"/>
            <w:vAlign w:val="center"/>
          </w:tcPr>
          <w:p w14:paraId="4256C1A2" w14:textId="77777777" w:rsidR="00A94FE3" w:rsidRPr="002D59E3" w:rsidRDefault="00A94FE3" w:rsidP="000A007C">
            <w:pPr>
              <w:jc w:val="both"/>
              <w:rPr>
                <w:rFonts w:ascii="Times New Roman" w:hAnsi="Times New Roman" w:cs="Times New Roman"/>
              </w:rPr>
            </w:pPr>
          </w:p>
        </w:tc>
        <w:tc>
          <w:tcPr>
            <w:tcW w:w="1305" w:type="dxa"/>
            <w:shd w:val="clear" w:color="auto" w:fill="FFFFFF" w:themeFill="background1"/>
            <w:vAlign w:val="center"/>
          </w:tcPr>
          <w:p w14:paraId="154F3082" w14:textId="296E4814" w:rsidR="00A94FE3" w:rsidRPr="002D59E3" w:rsidRDefault="006140DF" w:rsidP="000A007C">
            <w:pPr>
              <w:jc w:val="both"/>
              <w:rPr>
                <w:rFonts w:ascii="Times New Roman" w:hAnsi="Times New Roman" w:cs="Times New Roman"/>
              </w:rPr>
            </w:pPr>
            <w:r w:rsidRPr="00060B28">
              <w:rPr>
                <w:rFonts w:ascii="Times New Roman" w:hAnsi="Times New Roman" w:cs="Times New Roman"/>
              </w:rPr>
              <w:t>1</w:t>
            </w:r>
            <w:r w:rsidR="00F2295A" w:rsidRPr="00060B28">
              <w:rPr>
                <w:rFonts w:ascii="Times New Roman" w:hAnsi="Times New Roman" w:cs="Times New Roman"/>
              </w:rPr>
              <w:t>4</w:t>
            </w:r>
            <w:r w:rsidRPr="00060B28">
              <w:rPr>
                <w:rFonts w:ascii="Times New Roman" w:hAnsi="Times New Roman" w:cs="Times New Roman"/>
              </w:rPr>
              <w:t>8,39</w:t>
            </w:r>
          </w:p>
        </w:tc>
      </w:tr>
      <w:tr w:rsidR="00A94FE3" w:rsidRPr="002D59E3" w14:paraId="2F25C01B" w14:textId="77777777" w:rsidTr="00060B28">
        <w:tc>
          <w:tcPr>
            <w:tcW w:w="3115" w:type="dxa"/>
            <w:tcBorders>
              <w:top w:val="single" w:sz="4" w:space="0" w:color="auto"/>
              <w:left w:val="single" w:sz="4" w:space="0" w:color="auto"/>
              <w:bottom w:val="nil"/>
              <w:right w:val="single" w:sz="4" w:space="0" w:color="auto"/>
            </w:tcBorders>
          </w:tcPr>
          <w:p w14:paraId="3D3DDD17"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Поступило на фасування</w:t>
            </w:r>
          </w:p>
        </w:tc>
        <w:tc>
          <w:tcPr>
            <w:tcW w:w="941" w:type="dxa"/>
            <w:tcBorders>
              <w:top w:val="single" w:sz="4" w:space="0" w:color="auto"/>
              <w:left w:val="single" w:sz="4" w:space="0" w:color="auto"/>
              <w:bottom w:val="single" w:sz="4" w:space="0" w:color="auto"/>
            </w:tcBorders>
          </w:tcPr>
          <w:p w14:paraId="09579460"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7FE3D241" w14:textId="005CC382" w:rsidR="00A94FE3" w:rsidRPr="002D59E3" w:rsidRDefault="00A94FE3" w:rsidP="000A007C">
            <w:pPr>
              <w:jc w:val="both"/>
              <w:rPr>
                <w:rFonts w:ascii="Times New Roman" w:hAnsi="Times New Roman" w:cs="Times New Roman"/>
              </w:rPr>
            </w:pPr>
          </w:p>
        </w:tc>
        <w:tc>
          <w:tcPr>
            <w:tcW w:w="1641" w:type="dxa"/>
            <w:vAlign w:val="center"/>
          </w:tcPr>
          <w:p w14:paraId="62060E55" w14:textId="77777777" w:rsidR="00A94FE3" w:rsidRPr="002D59E3" w:rsidRDefault="00A94FE3" w:rsidP="000A007C">
            <w:pPr>
              <w:jc w:val="both"/>
              <w:rPr>
                <w:rFonts w:ascii="Times New Roman" w:hAnsi="Times New Roman" w:cs="Times New Roman"/>
              </w:rPr>
            </w:pPr>
          </w:p>
        </w:tc>
        <w:tc>
          <w:tcPr>
            <w:tcW w:w="1258" w:type="dxa"/>
            <w:vAlign w:val="center"/>
          </w:tcPr>
          <w:p w14:paraId="1D60C380" w14:textId="77777777" w:rsidR="00A94FE3" w:rsidRPr="002D59E3" w:rsidRDefault="00A94FE3" w:rsidP="000A007C">
            <w:pPr>
              <w:jc w:val="both"/>
              <w:rPr>
                <w:rFonts w:ascii="Times New Roman" w:hAnsi="Times New Roman" w:cs="Times New Roman"/>
              </w:rPr>
            </w:pPr>
          </w:p>
        </w:tc>
        <w:tc>
          <w:tcPr>
            <w:tcW w:w="1305" w:type="dxa"/>
            <w:shd w:val="clear" w:color="auto" w:fill="FFFFFF" w:themeFill="background1"/>
            <w:vAlign w:val="center"/>
          </w:tcPr>
          <w:p w14:paraId="2438B934" w14:textId="5AE574C1" w:rsidR="00A94FE3" w:rsidRPr="002D59E3" w:rsidRDefault="006140DF" w:rsidP="000A007C">
            <w:pPr>
              <w:ind w:right="-61"/>
              <w:jc w:val="both"/>
              <w:rPr>
                <w:rFonts w:ascii="Times New Roman" w:hAnsi="Times New Roman" w:cs="Times New Roman"/>
              </w:rPr>
            </w:pPr>
            <w:r w:rsidRPr="00060B28">
              <w:rPr>
                <w:rFonts w:ascii="Times New Roman" w:hAnsi="Times New Roman" w:cs="Times New Roman"/>
              </w:rPr>
              <w:t>1</w:t>
            </w:r>
            <w:r w:rsidR="00F2295A" w:rsidRPr="00060B28">
              <w:rPr>
                <w:rFonts w:ascii="Times New Roman" w:hAnsi="Times New Roman" w:cs="Times New Roman"/>
              </w:rPr>
              <w:t>185</w:t>
            </w:r>
            <w:r w:rsidRPr="00060B28">
              <w:rPr>
                <w:rFonts w:ascii="Times New Roman" w:hAnsi="Times New Roman" w:cs="Times New Roman"/>
              </w:rPr>
              <w:t>,37</w:t>
            </w:r>
          </w:p>
        </w:tc>
      </w:tr>
      <w:tr w:rsidR="00A94FE3" w:rsidRPr="002D59E3" w14:paraId="6FCABB0B" w14:textId="77777777" w:rsidTr="00060B28">
        <w:tc>
          <w:tcPr>
            <w:tcW w:w="3115" w:type="dxa"/>
            <w:tcBorders>
              <w:top w:val="nil"/>
              <w:left w:val="single" w:sz="4" w:space="0" w:color="auto"/>
              <w:bottom w:val="nil"/>
              <w:right w:val="single" w:sz="4" w:space="0" w:color="auto"/>
            </w:tcBorders>
          </w:tcPr>
          <w:p w14:paraId="564798D5"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 xml:space="preserve">Втрати </w:t>
            </w:r>
          </w:p>
        </w:tc>
        <w:tc>
          <w:tcPr>
            <w:tcW w:w="941" w:type="dxa"/>
            <w:tcBorders>
              <w:top w:val="single" w:sz="4" w:space="0" w:color="auto"/>
              <w:left w:val="single" w:sz="4" w:space="0" w:color="auto"/>
              <w:bottom w:val="single" w:sz="4" w:space="0" w:color="auto"/>
            </w:tcBorders>
          </w:tcPr>
          <w:p w14:paraId="13BF1918"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w:t>
            </w:r>
          </w:p>
        </w:tc>
        <w:tc>
          <w:tcPr>
            <w:tcW w:w="1408" w:type="dxa"/>
            <w:vAlign w:val="center"/>
          </w:tcPr>
          <w:p w14:paraId="25326EE9" w14:textId="77777777" w:rsidR="00A94FE3" w:rsidRPr="002D59E3" w:rsidRDefault="00A94FE3" w:rsidP="000A007C">
            <w:pPr>
              <w:jc w:val="both"/>
              <w:rPr>
                <w:rFonts w:ascii="Times New Roman" w:hAnsi="Times New Roman" w:cs="Times New Roman"/>
              </w:rPr>
            </w:pPr>
          </w:p>
        </w:tc>
        <w:tc>
          <w:tcPr>
            <w:tcW w:w="1641" w:type="dxa"/>
            <w:vAlign w:val="center"/>
          </w:tcPr>
          <w:p w14:paraId="1AD5952C" w14:textId="77777777" w:rsidR="00A94FE3" w:rsidRPr="002D59E3" w:rsidRDefault="00A94FE3" w:rsidP="000A007C">
            <w:pPr>
              <w:jc w:val="both"/>
              <w:rPr>
                <w:rFonts w:ascii="Times New Roman" w:hAnsi="Times New Roman" w:cs="Times New Roman"/>
              </w:rPr>
            </w:pPr>
          </w:p>
        </w:tc>
        <w:tc>
          <w:tcPr>
            <w:tcW w:w="1258" w:type="dxa"/>
            <w:vAlign w:val="center"/>
          </w:tcPr>
          <w:p w14:paraId="0EC87920" w14:textId="77777777" w:rsidR="00A94FE3" w:rsidRPr="002D59E3" w:rsidRDefault="00A94FE3" w:rsidP="000A007C">
            <w:pPr>
              <w:jc w:val="both"/>
              <w:rPr>
                <w:rFonts w:ascii="Times New Roman" w:hAnsi="Times New Roman" w:cs="Times New Roman"/>
              </w:rPr>
            </w:pPr>
          </w:p>
        </w:tc>
        <w:tc>
          <w:tcPr>
            <w:tcW w:w="1305" w:type="dxa"/>
            <w:shd w:val="clear" w:color="auto" w:fill="FFFFFF" w:themeFill="background1"/>
            <w:vAlign w:val="center"/>
          </w:tcPr>
          <w:p w14:paraId="3BDB86AF" w14:textId="40E0BB34" w:rsidR="00A94FE3" w:rsidRPr="002D59E3" w:rsidRDefault="006140DF" w:rsidP="000A007C">
            <w:pPr>
              <w:jc w:val="both"/>
              <w:rPr>
                <w:rFonts w:ascii="Times New Roman" w:hAnsi="Times New Roman" w:cs="Times New Roman"/>
              </w:rPr>
            </w:pPr>
            <w:r w:rsidRPr="00060B28">
              <w:rPr>
                <w:rFonts w:ascii="Times New Roman" w:hAnsi="Times New Roman" w:cs="Times New Roman"/>
              </w:rPr>
              <w:t>1</w:t>
            </w:r>
          </w:p>
        </w:tc>
      </w:tr>
      <w:tr w:rsidR="00A94FE3" w:rsidRPr="002D59E3" w14:paraId="2273998C" w14:textId="77777777" w:rsidTr="00060B28">
        <w:tc>
          <w:tcPr>
            <w:tcW w:w="3115" w:type="dxa"/>
            <w:tcBorders>
              <w:top w:val="nil"/>
              <w:left w:val="single" w:sz="4" w:space="0" w:color="auto"/>
              <w:bottom w:val="single" w:sz="4" w:space="0" w:color="auto"/>
              <w:right w:val="single" w:sz="4" w:space="0" w:color="auto"/>
            </w:tcBorders>
          </w:tcPr>
          <w:p w14:paraId="4F767C2C" w14:textId="77777777" w:rsidR="00A94FE3" w:rsidRPr="002D59E3" w:rsidRDefault="00A94FE3" w:rsidP="000A007C">
            <w:pPr>
              <w:jc w:val="both"/>
              <w:rPr>
                <w:rFonts w:ascii="Times New Roman" w:hAnsi="Times New Roman" w:cs="Times New Roman"/>
              </w:rPr>
            </w:pPr>
          </w:p>
        </w:tc>
        <w:tc>
          <w:tcPr>
            <w:tcW w:w="941" w:type="dxa"/>
            <w:tcBorders>
              <w:top w:val="single" w:sz="4" w:space="0" w:color="auto"/>
              <w:left w:val="single" w:sz="4" w:space="0" w:color="auto"/>
              <w:bottom w:val="single" w:sz="4" w:space="0" w:color="auto"/>
            </w:tcBorders>
          </w:tcPr>
          <w:p w14:paraId="0F868279"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3648114F" w14:textId="77777777" w:rsidR="00A94FE3" w:rsidRPr="002D59E3" w:rsidRDefault="00A94FE3" w:rsidP="000A007C">
            <w:pPr>
              <w:jc w:val="both"/>
              <w:rPr>
                <w:rFonts w:ascii="Times New Roman" w:hAnsi="Times New Roman" w:cs="Times New Roman"/>
              </w:rPr>
            </w:pPr>
          </w:p>
        </w:tc>
        <w:tc>
          <w:tcPr>
            <w:tcW w:w="1641" w:type="dxa"/>
            <w:vAlign w:val="center"/>
          </w:tcPr>
          <w:p w14:paraId="05CCC3C4" w14:textId="77777777" w:rsidR="00A94FE3" w:rsidRPr="002D59E3" w:rsidRDefault="00A94FE3" w:rsidP="000A007C">
            <w:pPr>
              <w:jc w:val="both"/>
              <w:rPr>
                <w:rFonts w:ascii="Times New Roman" w:hAnsi="Times New Roman" w:cs="Times New Roman"/>
              </w:rPr>
            </w:pPr>
          </w:p>
        </w:tc>
        <w:tc>
          <w:tcPr>
            <w:tcW w:w="1258" w:type="dxa"/>
            <w:vAlign w:val="center"/>
          </w:tcPr>
          <w:p w14:paraId="1B7EF54C" w14:textId="77777777" w:rsidR="00A94FE3" w:rsidRPr="002D59E3" w:rsidRDefault="00A94FE3" w:rsidP="000A007C">
            <w:pPr>
              <w:jc w:val="both"/>
              <w:rPr>
                <w:rFonts w:ascii="Times New Roman" w:hAnsi="Times New Roman" w:cs="Times New Roman"/>
              </w:rPr>
            </w:pPr>
          </w:p>
        </w:tc>
        <w:tc>
          <w:tcPr>
            <w:tcW w:w="1305" w:type="dxa"/>
            <w:shd w:val="clear" w:color="auto" w:fill="FFFFFF" w:themeFill="background1"/>
            <w:vAlign w:val="center"/>
          </w:tcPr>
          <w:p w14:paraId="709515D6" w14:textId="006784C9" w:rsidR="00A94FE3" w:rsidRPr="002D59E3" w:rsidRDefault="006140DF" w:rsidP="000A007C">
            <w:pPr>
              <w:jc w:val="both"/>
              <w:rPr>
                <w:rFonts w:ascii="Times New Roman" w:hAnsi="Times New Roman" w:cs="Times New Roman"/>
              </w:rPr>
            </w:pPr>
            <w:r w:rsidRPr="00060B28">
              <w:rPr>
                <w:rFonts w:ascii="Times New Roman" w:hAnsi="Times New Roman" w:cs="Times New Roman"/>
              </w:rPr>
              <w:t>11</w:t>
            </w:r>
            <w:r w:rsidR="00F2295A" w:rsidRPr="00060B28">
              <w:rPr>
                <w:rFonts w:ascii="Times New Roman" w:hAnsi="Times New Roman" w:cs="Times New Roman"/>
              </w:rPr>
              <w:t>8</w:t>
            </w:r>
            <w:r w:rsidRPr="00060B28">
              <w:rPr>
                <w:rFonts w:ascii="Times New Roman" w:hAnsi="Times New Roman" w:cs="Times New Roman"/>
              </w:rPr>
              <w:t>,5</w:t>
            </w:r>
          </w:p>
        </w:tc>
      </w:tr>
      <w:tr w:rsidR="00A94FE3" w:rsidRPr="002D59E3" w14:paraId="755588D5" w14:textId="77777777" w:rsidTr="00060B28">
        <w:tc>
          <w:tcPr>
            <w:tcW w:w="3115" w:type="dxa"/>
            <w:tcBorders>
              <w:top w:val="single" w:sz="4" w:space="0" w:color="auto"/>
              <w:bottom w:val="nil"/>
              <w:right w:val="nil"/>
            </w:tcBorders>
          </w:tcPr>
          <w:p w14:paraId="47D64B6D"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Поступило в банки</w:t>
            </w:r>
          </w:p>
        </w:tc>
        <w:tc>
          <w:tcPr>
            <w:tcW w:w="941" w:type="dxa"/>
            <w:tcBorders>
              <w:top w:val="single" w:sz="4" w:space="0" w:color="auto"/>
              <w:left w:val="single" w:sz="4" w:space="0" w:color="auto"/>
              <w:bottom w:val="single" w:sz="4" w:space="0" w:color="auto"/>
            </w:tcBorders>
          </w:tcPr>
          <w:p w14:paraId="03187DF3" w14:textId="77777777" w:rsidR="00A94FE3" w:rsidRPr="002D59E3" w:rsidRDefault="00A94FE3" w:rsidP="000A007C">
            <w:pPr>
              <w:jc w:val="both"/>
              <w:rPr>
                <w:rFonts w:ascii="Times New Roman" w:hAnsi="Times New Roman" w:cs="Times New Roman"/>
              </w:rPr>
            </w:pPr>
            <w:r w:rsidRPr="002D59E3">
              <w:rPr>
                <w:rFonts w:ascii="Times New Roman" w:hAnsi="Times New Roman" w:cs="Times New Roman"/>
              </w:rPr>
              <w:t>кг</w:t>
            </w:r>
          </w:p>
        </w:tc>
        <w:tc>
          <w:tcPr>
            <w:tcW w:w="1408" w:type="dxa"/>
            <w:vAlign w:val="center"/>
          </w:tcPr>
          <w:p w14:paraId="5DA49596" w14:textId="77777777" w:rsidR="00A94FE3" w:rsidRPr="002D59E3" w:rsidRDefault="00A94FE3" w:rsidP="000A007C">
            <w:pPr>
              <w:jc w:val="both"/>
              <w:rPr>
                <w:rFonts w:ascii="Times New Roman" w:hAnsi="Times New Roman" w:cs="Times New Roman"/>
              </w:rPr>
            </w:pPr>
          </w:p>
        </w:tc>
        <w:tc>
          <w:tcPr>
            <w:tcW w:w="1641" w:type="dxa"/>
            <w:vAlign w:val="center"/>
          </w:tcPr>
          <w:p w14:paraId="0E0B922F" w14:textId="77777777" w:rsidR="00A94FE3" w:rsidRPr="002D59E3" w:rsidRDefault="00A94FE3" w:rsidP="000A007C">
            <w:pPr>
              <w:jc w:val="both"/>
              <w:rPr>
                <w:rFonts w:ascii="Times New Roman" w:hAnsi="Times New Roman" w:cs="Times New Roman"/>
              </w:rPr>
            </w:pPr>
          </w:p>
        </w:tc>
        <w:tc>
          <w:tcPr>
            <w:tcW w:w="1258" w:type="dxa"/>
            <w:vAlign w:val="center"/>
          </w:tcPr>
          <w:p w14:paraId="6CF3D4C3" w14:textId="77777777" w:rsidR="00A94FE3" w:rsidRPr="002D59E3" w:rsidRDefault="00A94FE3" w:rsidP="000A007C">
            <w:pPr>
              <w:jc w:val="both"/>
              <w:rPr>
                <w:rFonts w:ascii="Times New Roman" w:hAnsi="Times New Roman" w:cs="Times New Roman"/>
              </w:rPr>
            </w:pPr>
          </w:p>
        </w:tc>
        <w:tc>
          <w:tcPr>
            <w:tcW w:w="1305" w:type="dxa"/>
            <w:shd w:val="clear" w:color="auto" w:fill="FFFFFF" w:themeFill="background1"/>
            <w:vAlign w:val="center"/>
          </w:tcPr>
          <w:p w14:paraId="613625D0" w14:textId="47B76B16" w:rsidR="00A94FE3" w:rsidRPr="002D59E3" w:rsidRDefault="00597E52" w:rsidP="000A007C">
            <w:pPr>
              <w:jc w:val="both"/>
              <w:rPr>
                <w:rFonts w:ascii="Times New Roman" w:hAnsi="Times New Roman" w:cs="Times New Roman"/>
              </w:rPr>
            </w:pPr>
            <w:r w:rsidRPr="00060B28">
              <w:rPr>
                <w:rFonts w:ascii="Times New Roman" w:hAnsi="Times New Roman" w:cs="Times New Roman"/>
              </w:rPr>
              <w:t>10</w:t>
            </w:r>
            <w:r w:rsidR="00F2295A" w:rsidRPr="00060B28">
              <w:rPr>
                <w:rFonts w:ascii="Times New Roman" w:hAnsi="Times New Roman" w:cs="Times New Roman"/>
              </w:rPr>
              <w:t>66</w:t>
            </w:r>
            <w:r w:rsidRPr="00060B28">
              <w:rPr>
                <w:rFonts w:ascii="Times New Roman" w:hAnsi="Times New Roman" w:cs="Times New Roman"/>
              </w:rPr>
              <w:t>,87</w:t>
            </w:r>
          </w:p>
        </w:tc>
      </w:tr>
      <w:tr w:rsidR="00060B28" w:rsidRPr="002D59E3" w14:paraId="54AF3E6E" w14:textId="77777777" w:rsidTr="00060B28">
        <w:tc>
          <w:tcPr>
            <w:tcW w:w="3115" w:type="dxa"/>
            <w:tcBorders>
              <w:right w:val="nil"/>
            </w:tcBorders>
          </w:tcPr>
          <w:p w14:paraId="6D6F3F46" w14:textId="77777777" w:rsidR="00A94FE3" w:rsidRPr="002D59E3" w:rsidRDefault="00A94FE3" w:rsidP="000A007C">
            <w:pPr>
              <w:jc w:val="both"/>
              <w:rPr>
                <w:rFonts w:ascii="Times New Roman" w:hAnsi="Times New Roman" w:cs="Times New Roman"/>
                <w:i/>
              </w:rPr>
            </w:pPr>
            <w:r w:rsidRPr="002D59E3">
              <w:rPr>
                <w:rFonts w:ascii="Times New Roman" w:hAnsi="Times New Roman" w:cs="Times New Roman"/>
                <w:i/>
              </w:rPr>
              <w:t>Виготовлено тоб</w:t>
            </w:r>
          </w:p>
        </w:tc>
        <w:tc>
          <w:tcPr>
            <w:tcW w:w="941" w:type="dxa"/>
            <w:tcBorders>
              <w:top w:val="single" w:sz="4" w:space="0" w:color="auto"/>
              <w:left w:val="single" w:sz="4" w:space="0" w:color="auto"/>
            </w:tcBorders>
          </w:tcPr>
          <w:p w14:paraId="5FDB4FD9" w14:textId="77777777" w:rsidR="00A94FE3" w:rsidRPr="002D59E3" w:rsidRDefault="00A94FE3" w:rsidP="000A007C">
            <w:pPr>
              <w:jc w:val="both"/>
              <w:rPr>
                <w:rFonts w:ascii="Times New Roman" w:hAnsi="Times New Roman" w:cs="Times New Roman"/>
                <w:i/>
              </w:rPr>
            </w:pPr>
          </w:p>
        </w:tc>
        <w:tc>
          <w:tcPr>
            <w:tcW w:w="5612" w:type="dxa"/>
            <w:gridSpan w:val="4"/>
            <w:shd w:val="clear" w:color="auto" w:fill="FFFFFF" w:themeFill="background1"/>
            <w:vAlign w:val="center"/>
          </w:tcPr>
          <w:p w14:paraId="7B931590" w14:textId="49163113" w:rsidR="00A94FE3" w:rsidRPr="002D59E3" w:rsidRDefault="00597E52" w:rsidP="000A007C">
            <w:pPr>
              <w:jc w:val="both"/>
              <w:rPr>
                <w:rFonts w:ascii="Times New Roman" w:hAnsi="Times New Roman" w:cs="Times New Roman"/>
                <w:i/>
              </w:rPr>
            </w:pPr>
            <w:r w:rsidRPr="00060B28">
              <w:rPr>
                <w:rFonts w:ascii="Times New Roman" w:hAnsi="Times New Roman" w:cs="Times New Roman"/>
                <w:i/>
              </w:rPr>
              <w:t>10</w:t>
            </w:r>
            <w:r w:rsidR="00F2295A" w:rsidRPr="00060B28">
              <w:rPr>
                <w:rFonts w:ascii="Times New Roman" w:hAnsi="Times New Roman" w:cs="Times New Roman"/>
                <w:i/>
              </w:rPr>
              <w:t>66</w:t>
            </w:r>
            <w:r w:rsidRPr="00060B28">
              <w:rPr>
                <w:rFonts w:ascii="Times New Roman" w:hAnsi="Times New Roman" w:cs="Times New Roman"/>
                <w:i/>
              </w:rPr>
              <w:t>,87</w:t>
            </w:r>
            <w:r w:rsidR="00A94FE3" w:rsidRPr="002D59E3">
              <w:rPr>
                <w:rFonts w:ascii="Times New Roman" w:hAnsi="Times New Roman" w:cs="Times New Roman"/>
                <w:i/>
              </w:rPr>
              <w:t xml:space="preserve"> : 400 = 2,</w:t>
            </w:r>
            <w:r w:rsidR="00F2295A" w:rsidRPr="00060B28">
              <w:rPr>
                <w:rFonts w:ascii="Times New Roman" w:hAnsi="Times New Roman" w:cs="Times New Roman"/>
                <w:i/>
              </w:rPr>
              <w:t>6</w:t>
            </w:r>
          </w:p>
        </w:tc>
      </w:tr>
    </w:tbl>
    <w:p w14:paraId="61FAEB62" w14:textId="77777777" w:rsidR="002D59E3" w:rsidRPr="00060B28" w:rsidRDefault="002D59E3" w:rsidP="000A007C">
      <w:pPr>
        <w:spacing w:line="360" w:lineRule="auto"/>
        <w:ind w:firstLine="709"/>
        <w:jc w:val="both"/>
        <w:rPr>
          <w:rFonts w:ascii="Times New Roman" w:hAnsi="Times New Roman" w:cs="Times New Roman"/>
          <w:i/>
          <w:lang w:val="en-US"/>
        </w:rPr>
      </w:pPr>
    </w:p>
    <w:p w14:paraId="525C091C" w14:textId="77777777" w:rsidR="00E87B4C" w:rsidRPr="00E87B4C" w:rsidRDefault="00E87B4C" w:rsidP="000A007C">
      <w:pPr>
        <w:ind w:firstLine="720"/>
        <w:jc w:val="both"/>
        <w:rPr>
          <w:rFonts w:ascii="Times New Roman" w:hAnsi="Times New Roman" w:cs="Times New Roman"/>
        </w:rPr>
      </w:pPr>
      <w:r w:rsidRPr="00E87B4C">
        <w:rPr>
          <w:rFonts w:ascii="Times New Roman" w:hAnsi="Times New Roman" w:cs="Times New Roman"/>
        </w:rPr>
        <w:t>Визначаємо початковий вміст сухих речовин в суміші до варіння:</w:t>
      </w:r>
    </w:p>
    <w:p w14:paraId="3A751FD1" w14:textId="73B64DBA" w:rsidR="00E87B4C" w:rsidRPr="00060B28" w:rsidRDefault="00E87B4C" w:rsidP="000A007C">
      <w:pPr>
        <w:spacing w:line="360" w:lineRule="auto"/>
        <w:ind w:firstLine="709"/>
        <w:jc w:val="both"/>
        <w:rPr>
          <w:rFonts w:ascii="Times New Roman" w:hAnsi="Times New Roman" w:cs="Times New Roman"/>
          <w:i/>
          <w:lang w:val="en-US"/>
        </w:rPr>
      </w:pPr>
      <w:r w:rsidRPr="00060B28">
        <w:rPr>
          <w:rFonts w:ascii="Times New Roman" w:hAnsi="Times New Roman" w:cs="Times New Roman"/>
        </w:rPr>
        <w:t>С</w:t>
      </w:r>
      <w:r w:rsidRPr="00060B28">
        <w:rPr>
          <w:rFonts w:ascii="Times New Roman" w:hAnsi="Times New Roman" w:cs="Times New Roman"/>
          <w:vertAlign w:val="subscript"/>
        </w:rPr>
        <w:t>сум.</w:t>
      </w:r>
      <w:r w:rsidRPr="00060B28">
        <w:rPr>
          <w:rFonts w:ascii="Times New Roman" w:hAnsi="Times New Roman" w:cs="Times New Roman"/>
        </w:rPr>
        <w:t>=</w:t>
      </w:r>
      <m:oMath>
        <m:f>
          <m:fPr>
            <m:ctrlPr>
              <w:rPr>
                <w:rFonts w:ascii="Cambria Math" w:hAnsi="Times New Roman" w:cs="Times New Roman"/>
                <w:i/>
              </w:rPr>
            </m:ctrlPr>
          </m:fPr>
          <m:num>
            <m:r>
              <w:rPr>
                <w:rFonts w:ascii="Cambria Math" w:hAnsi="Times New Roman" w:cs="Times New Roman"/>
              </w:rPr>
              <m:t>1</m:t>
            </m:r>
            <m:r>
              <w:rPr>
                <w:rFonts w:ascii="Cambria Math" w:hAnsi="Times New Roman" w:cs="Times New Roman"/>
                <w:lang w:val="en-US"/>
              </w:rPr>
              <m:t>084,85</m:t>
            </m:r>
            <m:r>
              <w:rPr>
                <w:rFonts w:ascii="Cambria Math" w:hAnsi="Cambria Math" w:cs="Cambria Math"/>
              </w:rPr>
              <m:t>⋅</m:t>
            </m:r>
            <m:r>
              <w:rPr>
                <w:rFonts w:ascii="Cambria Math" w:hAnsi="Times New Roman" w:cs="Times New Roman"/>
              </w:rPr>
              <m:t>10+1</m:t>
            </m:r>
            <m:r>
              <w:rPr>
                <w:rFonts w:ascii="Cambria Math" w:hAnsi="Times New Roman" w:cs="Times New Roman"/>
                <w:lang w:val="en-US"/>
              </w:rPr>
              <m:t>91.1</m:t>
            </m:r>
            <m:r>
              <w:rPr>
                <w:rFonts w:ascii="Cambria Math" w:hAnsi="Cambria Math" w:cs="Cambria Math"/>
              </w:rPr>
              <m:t>⋅</m:t>
            </m:r>
            <m:r>
              <w:rPr>
                <w:rFonts w:ascii="Cambria Math" w:hAnsi="Times New Roman" w:cs="Times New Roman"/>
              </w:rPr>
              <m:t>98,00+0,705</m:t>
            </m:r>
            <m:r>
              <w:rPr>
                <w:rFonts w:ascii="Cambria Math" w:hAnsi="Cambria Math" w:cs="Times New Roman"/>
              </w:rPr>
              <m:t>∙</m:t>
            </m:r>
            <m:r>
              <w:rPr>
                <w:rFonts w:ascii="Cambria Math" w:hAnsi="Times New Roman" w:cs="Times New Roman"/>
              </w:rPr>
              <m:t>98,0</m:t>
            </m:r>
          </m:num>
          <m:den>
            <m:r>
              <w:rPr>
                <w:rFonts w:ascii="Cambria Math" w:hAnsi="Times New Roman" w:cs="Times New Roman"/>
              </w:rPr>
              <m:t>1</m:t>
            </m:r>
            <m:r>
              <w:rPr>
                <w:rFonts w:ascii="Cambria Math" w:hAnsi="Times New Roman" w:cs="Times New Roman"/>
                <w:lang w:val="en-US"/>
              </w:rPr>
              <m:t>084.85+191.1+</m:t>
            </m:r>
            <m:r>
              <w:rPr>
                <w:rFonts w:ascii="Cambria Math" w:hAnsi="Times New Roman" w:cs="Times New Roman"/>
              </w:rPr>
              <m:t>0,705</m:t>
            </m:r>
          </m:den>
        </m:f>
        <m:r>
          <w:rPr>
            <w:rFonts w:ascii="Cambria Math" w:hAnsi="Times New Roman" w:cs="Times New Roman"/>
          </w:rPr>
          <m:t>=23,18%</m:t>
        </m:r>
      </m:oMath>
    </w:p>
    <w:p w14:paraId="02FE6F19" w14:textId="77777777" w:rsidR="00E87B4C" w:rsidRPr="00060B28" w:rsidRDefault="00E87B4C" w:rsidP="000A007C">
      <w:pPr>
        <w:spacing w:line="360" w:lineRule="auto"/>
        <w:ind w:firstLine="709"/>
        <w:jc w:val="both"/>
        <w:rPr>
          <w:rFonts w:ascii="Times New Roman" w:hAnsi="Times New Roman" w:cs="Times New Roman"/>
          <w:i/>
          <w:lang w:val="en-US"/>
        </w:rPr>
      </w:pPr>
    </w:p>
    <w:p w14:paraId="108AFA21" w14:textId="6F957DE2" w:rsidR="00E87B4C" w:rsidRPr="00060B28" w:rsidRDefault="00E87B4C" w:rsidP="000A007C">
      <w:pPr>
        <w:spacing w:line="360" w:lineRule="auto"/>
        <w:ind w:firstLine="709"/>
        <w:jc w:val="both"/>
        <w:rPr>
          <w:rFonts w:ascii="Times New Roman" w:hAnsi="Times New Roman" w:cs="Times New Roman"/>
          <w:i/>
        </w:rPr>
      </w:pPr>
      <w:r w:rsidRPr="00060B28">
        <w:rPr>
          <w:rFonts w:ascii="Times New Roman" w:hAnsi="Times New Roman" w:cs="Times New Roman"/>
          <w:i/>
        </w:rPr>
        <w:t xml:space="preserve">Кількість випареної вологи </w:t>
      </w:r>
    </w:p>
    <w:p w14:paraId="2A6E07AC" w14:textId="32BDE32A" w:rsidR="00E87B4C" w:rsidRPr="00060B28" w:rsidRDefault="00E87B4C" w:rsidP="000A007C">
      <w:pPr>
        <w:spacing w:line="360" w:lineRule="auto"/>
        <w:ind w:firstLine="709"/>
        <w:jc w:val="both"/>
        <w:rPr>
          <w:rFonts w:ascii="Times New Roman" w:hAnsi="Times New Roman" w:cs="Times New Roman"/>
          <w:i/>
        </w:rPr>
      </w:pPr>
      <m:oMathPara>
        <m:oMath>
          <m:r>
            <w:rPr>
              <w:rFonts w:ascii="Cambria Math" w:hAnsi="Cambria Math" w:cs="Times New Roman"/>
              <w:lang w:val="en-US"/>
            </w:rPr>
            <m:t>W= 1</m:t>
          </m:r>
          <m:r>
            <w:rPr>
              <w:rFonts w:ascii="Cambria Math" w:hAnsi="Cambria Math" w:cs="Times New Roman"/>
            </w:rPr>
            <m:t>275,95*</m:t>
          </m:r>
          <m:d>
            <m:dPr>
              <m:begChr m:val="["/>
              <m:endChr m:val="]"/>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23,18</m:t>
                  </m:r>
                </m:num>
                <m:den>
                  <m:r>
                    <w:rPr>
                      <w:rFonts w:ascii="Cambria Math" w:hAnsi="Cambria Math" w:cs="Times New Roman"/>
                    </w:rPr>
                    <m:t>26</m:t>
                  </m:r>
                </m:den>
              </m:f>
            </m:e>
          </m:d>
          <m:r>
            <w:rPr>
              <w:rFonts w:ascii="Cambria Math" w:hAnsi="Cambria Math" w:cs="Times New Roman"/>
            </w:rPr>
            <m:t>=148,39</m:t>
          </m:r>
        </m:oMath>
      </m:oMathPara>
    </w:p>
    <w:p w14:paraId="7224FE3E" w14:textId="77777777" w:rsidR="002D59E3" w:rsidRPr="002D59E3" w:rsidRDefault="002D59E3" w:rsidP="000A007C">
      <w:pPr>
        <w:spacing w:line="360" w:lineRule="auto"/>
        <w:ind w:firstLine="709"/>
        <w:jc w:val="both"/>
        <w:rPr>
          <w:rFonts w:ascii="Times New Roman" w:hAnsi="Times New Roman" w:cs="Times New Roman"/>
          <w:i/>
        </w:rPr>
      </w:pPr>
      <w:r w:rsidRPr="002D59E3">
        <w:rPr>
          <w:rFonts w:ascii="Times New Roman" w:hAnsi="Times New Roman" w:cs="Times New Roman"/>
          <w:i/>
        </w:rPr>
        <w:t>Не знаю звідки брати дані ,щоб порахувати далі</w:t>
      </w:r>
    </w:p>
    <w:p w14:paraId="103A8318" w14:textId="77777777" w:rsidR="002D59E3" w:rsidRPr="002D59E3" w:rsidRDefault="002D59E3" w:rsidP="000A007C">
      <w:pPr>
        <w:spacing w:line="360" w:lineRule="auto"/>
        <w:ind w:firstLine="709"/>
        <w:jc w:val="both"/>
        <w:rPr>
          <w:rFonts w:ascii="Times New Roman" w:hAnsi="Times New Roman" w:cs="Times New Roman"/>
          <w:i/>
        </w:rPr>
      </w:pPr>
    </w:p>
    <w:p w14:paraId="2FC3D8DB" w14:textId="0A9A362F" w:rsidR="002D59E3" w:rsidRPr="002D59E3" w:rsidRDefault="002D59E3" w:rsidP="000A007C">
      <w:pPr>
        <w:spacing w:line="360" w:lineRule="auto"/>
        <w:ind w:firstLine="709"/>
        <w:jc w:val="both"/>
        <w:rPr>
          <w:rFonts w:ascii="Times New Roman" w:hAnsi="Times New Roman" w:cs="Times New Roman"/>
          <w:i/>
        </w:rPr>
      </w:pPr>
      <w:r w:rsidRPr="002D59E3">
        <w:rPr>
          <w:rFonts w:ascii="Times New Roman" w:hAnsi="Times New Roman" w:cs="Times New Roman"/>
          <w:i/>
        </w:rPr>
        <w:t>Виготовлено фізичних банок ІІІ-82-500: 10</w:t>
      </w:r>
      <w:r w:rsidR="00F2295A">
        <w:rPr>
          <w:rFonts w:ascii="Times New Roman" w:hAnsi="Times New Roman" w:cs="Times New Roman"/>
          <w:i/>
        </w:rPr>
        <w:t>66</w:t>
      </w:r>
      <w:r w:rsidRPr="002D59E3">
        <w:rPr>
          <w:rFonts w:ascii="Times New Roman" w:hAnsi="Times New Roman" w:cs="Times New Roman"/>
          <w:i/>
        </w:rPr>
        <w:t>,</w:t>
      </w:r>
      <w:r w:rsidR="00F2295A">
        <w:rPr>
          <w:rFonts w:ascii="Times New Roman" w:hAnsi="Times New Roman" w:cs="Times New Roman"/>
          <w:i/>
        </w:rPr>
        <w:t>87</w:t>
      </w:r>
      <w:r w:rsidRPr="002D59E3">
        <w:rPr>
          <w:rFonts w:ascii="Times New Roman" w:hAnsi="Times New Roman" w:cs="Times New Roman"/>
          <w:i/>
        </w:rPr>
        <w:t xml:space="preserve"> / </w:t>
      </w:r>
      <w:r w:rsidRPr="002D59E3">
        <w:rPr>
          <w:rFonts w:ascii="Times New Roman" w:hAnsi="Times New Roman" w:cs="Times New Roman"/>
          <w:i/>
          <w:color w:val="FF0000"/>
        </w:rPr>
        <w:t>0,</w:t>
      </w:r>
      <w:r w:rsidR="00060B28">
        <w:rPr>
          <w:rFonts w:ascii="Times New Roman" w:hAnsi="Times New Roman" w:cs="Times New Roman"/>
          <w:i/>
          <w:color w:val="FF0000"/>
        </w:rPr>
        <w:t>66</w:t>
      </w:r>
      <w:r w:rsidRPr="002D59E3">
        <w:rPr>
          <w:rFonts w:ascii="Times New Roman" w:hAnsi="Times New Roman" w:cs="Times New Roman"/>
          <w:i/>
          <w:color w:val="FF0000"/>
        </w:rPr>
        <w:t xml:space="preserve"> </w:t>
      </w:r>
      <w:r w:rsidRPr="002D59E3">
        <w:rPr>
          <w:rFonts w:ascii="Times New Roman" w:hAnsi="Times New Roman" w:cs="Times New Roman"/>
          <w:i/>
        </w:rPr>
        <w:t>= 1</w:t>
      </w:r>
      <w:r w:rsidR="00060B28">
        <w:rPr>
          <w:rFonts w:ascii="Times New Roman" w:hAnsi="Times New Roman" w:cs="Times New Roman"/>
          <w:i/>
        </w:rPr>
        <w:t>616</w:t>
      </w:r>
      <w:r w:rsidRPr="002D59E3">
        <w:rPr>
          <w:rFonts w:ascii="Times New Roman" w:hAnsi="Times New Roman" w:cs="Times New Roman"/>
          <w:i/>
        </w:rPr>
        <w:t xml:space="preserve"> шт./год.</w:t>
      </w:r>
    </w:p>
    <w:p w14:paraId="6D6F5D3B" w14:textId="77777777" w:rsidR="00746359" w:rsidRDefault="00746359" w:rsidP="000A007C">
      <w:pPr>
        <w:spacing w:line="336" w:lineRule="auto"/>
        <w:ind w:firstLine="426"/>
        <w:jc w:val="both"/>
        <w:rPr>
          <w:rFonts w:ascii="Times New Roman" w:eastAsia="MS Mincho" w:hAnsi="Times New Roman" w:cs="Times New Roman"/>
          <w:b/>
          <w:bCs/>
          <w:lang w:eastAsia="ru-RU"/>
        </w:rPr>
      </w:pPr>
    </w:p>
    <w:p w14:paraId="3337ABA8" w14:textId="77777777" w:rsidR="00746359" w:rsidRDefault="00746359" w:rsidP="000A007C">
      <w:pPr>
        <w:spacing w:line="336" w:lineRule="auto"/>
        <w:ind w:firstLine="426"/>
        <w:jc w:val="both"/>
        <w:rPr>
          <w:rFonts w:ascii="Times New Roman" w:eastAsia="MS Mincho" w:hAnsi="Times New Roman" w:cs="Times New Roman"/>
          <w:b/>
          <w:bCs/>
          <w:lang w:eastAsia="ru-RU"/>
        </w:rPr>
      </w:pPr>
    </w:p>
    <w:p w14:paraId="5CCF75CE" w14:textId="645886C9" w:rsidR="002D59E3" w:rsidRPr="002D59E3" w:rsidRDefault="002D59E3" w:rsidP="000A007C">
      <w:pPr>
        <w:spacing w:line="336" w:lineRule="auto"/>
        <w:ind w:firstLine="426"/>
        <w:jc w:val="both"/>
        <w:rPr>
          <w:rFonts w:ascii="Times New Roman" w:eastAsia="MS Mincho" w:hAnsi="Times New Roman" w:cs="Times New Roman"/>
          <w:b/>
          <w:bCs/>
          <w:lang w:eastAsia="ru-RU"/>
        </w:rPr>
      </w:pPr>
      <w:r w:rsidRPr="002D59E3">
        <w:rPr>
          <w:rFonts w:ascii="Times New Roman" w:eastAsia="MS Mincho" w:hAnsi="Times New Roman" w:cs="Times New Roman"/>
          <w:b/>
          <w:bCs/>
          <w:lang w:eastAsia="ru-RU"/>
        </w:rPr>
        <w:t>Висновок за розділом 2</w:t>
      </w:r>
    </w:p>
    <w:p w14:paraId="1DE743A5" w14:textId="77777777" w:rsidR="002D59E3" w:rsidRPr="002D59E3" w:rsidRDefault="002D59E3" w:rsidP="000A007C">
      <w:pPr>
        <w:spacing w:line="360" w:lineRule="auto"/>
        <w:ind w:firstLine="567"/>
        <w:jc w:val="both"/>
        <w:rPr>
          <w:rFonts w:ascii="Times New Roman" w:eastAsia="MS Mincho" w:hAnsi="Times New Roman" w:cs="Times New Roman"/>
          <w:lang w:eastAsia="ru-RU"/>
        </w:rPr>
      </w:pPr>
    </w:p>
    <w:p w14:paraId="4C1AC252" w14:textId="77777777" w:rsidR="002D59E3" w:rsidRPr="002D59E3" w:rsidRDefault="002D59E3" w:rsidP="000A007C">
      <w:pPr>
        <w:spacing w:line="360" w:lineRule="auto"/>
        <w:ind w:firstLine="567"/>
        <w:jc w:val="both"/>
        <w:rPr>
          <w:rFonts w:ascii="Times New Roman" w:eastAsia="MS Mincho" w:hAnsi="Times New Roman" w:cs="Times New Roman"/>
          <w:lang w:eastAsia="ru-RU"/>
        </w:rPr>
      </w:pPr>
      <w:r w:rsidRPr="002D59E3">
        <w:rPr>
          <w:rFonts w:ascii="Times New Roman" w:eastAsia="MS Mincho" w:hAnsi="Times New Roman" w:cs="Times New Roman"/>
          <w:lang w:eastAsia="ru-RU"/>
        </w:rPr>
        <w:t xml:space="preserve">У другому розділі кваліфікаційної роботи обґрунтовано вибір технології виробництва консервів, розроблені технологічні схеми виробництва, зроблено опис технології виробництва запланованого асортименту консервів. Характеристика сировини, основних і допоміжних матеріалів, їх хімічний склад, харчова і енергетична цінність, стандарти на сировину і матеріали приведені в цьому розділі </w:t>
      </w:r>
    </w:p>
    <w:p w14:paraId="399D922A" w14:textId="77777777" w:rsidR="002D59E3" w:rsidRPr="002D59E3" w:rsidRDefault="002D59E3" w:rsidP="000A007C">
      <w:pPr>
        <w:spacing w:line="360" w:lineRule="auto"/>
        <w:jc w:val="both"/>
        <w:rPr>
          <w:rFonts w:ascii="Times New Roman" w:hAnsi="Times New Roman" w:cs="Times New Roman"/>
          <w:lang w:eastAsia="ru-RU"/>
        </w:rPr>
      </w:pPr>
      <w:r w:rsidRPr="002D59E3">
        <w:rPr>
          <w:rFonts w:ascii="Times New Roman" w:eastAsia="MS Mincho" w:hAnsi="Times New Roman" w:cs="Times New Roman"/>
          <w:lang w:eastAsia="ru-RU"/>
        </w:rPr>
        <w:t>Розроблена схема техніко-хімічного та мікробіологічного контролю виробництва, намічені шляхи утилізації відходів. Вимоги до якості готової продукції також описані у другому розділі. Приведені: графік надходження сировини, графік роботи цеху, програма роботи цеху, розрахунки норм витрат сировини та матеріалів</w:t>
      </w:r>
    </w:p>
    <w:p w14:paraId="3A994E63" w14:textId="77777777" w:rsidR="002D59E3" w:rsidRDefault="002D59E3" w:rsidP="000A007C">
      <w:pPr>
        <w:spacing w:line="360" w:lineRule="auto"/>
        <w:jc w:val="both"/>
      </w:pPr>
    </w:p>
    <w:bookmarkEnd w:id="6"/>
    <w:p w14:paraId="5C8AEEFD" w14:textId="77777777" w:rsidR="000A007C" w:rsidRPr="000A007C" w:rsidRDefault="000A007C" w:rsidP="000A007C">
      <w:pPr>
        <w:spacing w:line="360" w:lineRule="auto"/>
        <w:ind w:left="180"/>
        <w:jc w:val="both"/>
        <w:rPr>
          <w:rFonts w:ascii="Times New Roman" w:eastAsia="MS Mincho" w:hAnsi="Times New Roman" w:cs="Times New Roman"/>
          <w:b/>
          <w:szCs w:val="24"/>
          <w:lang w:eastAsia="ru-RU"/>
        </w:rPr>
      </w:pPr>
      <w:r w:rsidRPr="000A007C">
        <w:rPr>
          <w:rFonts w:ascii="Times New Roman" w:eastAsia="MS Mincho" w:hAnsi="Times New Roman" w:cs="Times New Roman"/>
          <w:b/>
          <w:szCs w:val="24"/>
          <w:lang w:eastAsia="ru-RU"/>
        </w:rPr>
        <w:t xml:space="preserve">РОЗДІЛ 3 </w:t>
      </w:r>
    </w:p>
    <w:p w14:paraId="58FF5A57" w14:textId="77777777" w:rsidR="000A007C" w:rsidRPr="000A007C" w:rsidRDefault="000A007C" w:rsidP="000A007C">
      <w:pPr>
        <w:spacing w:line="360" w:lineRule="auto"/>
        <w:ind w:left="180"/>
        <w:jc w:val="both"/>
        <w:rPr>
          <w:rFonts w:ascii="Times New Roman" w:eastAsia="MS Mincho" w:hAnsi="Times New Roman" w:cs="Times New Roman"/>
          <w:b/>
          <w:szCs w:val="24"/>
          <w:lang w:eastAsia="ru-RU"/>
        </w:rPr>
      </w:pPr>
      <w:r w:rsidRPr="000A007C">
        <w:rPr>
          <w:rFonts w:ascii="Times New Roman" w:eastAsia="MS Mincho" w:hAnsi="Times New Roman" w:cs="Times New Roman"/>
          <w:b/>
          <w:szCs w:val="24"/>
          <w:lang w:eastAsia="ru-RU"/>
        </w:rPr>
        <w:t>РОЗРАХУНОК ТА ПІДБІР ОБЛАДНАННЯ ТЕХНОЛОГІЧНИХ ЛІНІЙ</w:t>
      </w:r>
    </w:p>
    <w:p w14:paraId="5739B42A" w14:textId="77777777" w:rsidR="000A007C" w:rsidRPr="000A007C" w:rsidRDefault="000A007C" w:rsidP="000A007C">
      <w:pPr>
        <w:spacing w:line="360" w:lineRule="auto"/>
        <w:ind w:left="180"/>
        <w:jc w:val="both"/>
        <w:rPr>
          <w:rFonts w:ascii="Times New Roman" w:eastAsia="MS Mincho" w:hAnsi="Times New Roman" w:cs="Times New Roman"/>
          <w:szCs w:val="24"/>
          <w:lang w:eastAsia="ru-RU"/>
        </w:rPr>
      </w:pPr>
    </w:p>
    <w:p w14:paraId="5BC19310" w14:textId="77777777" w:rsidR="000A007C" w:rsidRPr="000A007C" w:rsidRDefault="000A007C" w:rsidP="000A007C">
      <w:pPr>
        <w:spacing w:line="360" w:lineRule="auto"/>
        <w:ind w:left="180"/>
        <w:jc w:val="both"/>
        <w:rPr>
          <w:rFonts w:ascii="Times New Roman" w:eastAsia="MS Mincho" w:hAnsi="Times New Roman" w:cs="Times New Roman"/>
          <w:szCs w:val="24"/>
          <w:lang w:eastAsia="ru-RU"/>
        </w:rPr>
      </w:pPr>
    </w:p>
    <w:p w14:paraId="2C33A48E" w14:textId="77777777" w:rsidR="000A007C" w:rsidRPr="000A007C" w:rsidRDefault="000A007C" w:rsidP="000A007C">
      <w:pPr>
        <w:tabs>
          <w:tab w:val="num" w:pos="720"/>
          <w:tab w:val="num" w:pos="1080"/>
          <w:tab w:val="num" w:pos="1440"/>
        </w:tabs>
        <w:spacing w:line="360" w:lineRule="auto"/>
        <w:ind w:left="180" w:firstLine="671"/>
        <w:jc w:val="both"/>
        <w:rPr>
          <w:rFonts w:ascii="Times New Roman" w:eastAsia="MS Mincho" w:hAnsi="Times New Roman" w:cs="Times New Roman"/>
          <w:lang w:eastAsia="ru-RU"/>
        </w:rPr>
      </w:pPr>
      <w:r w:rsidRPr="000A007C">
        <w:rPr>
          <w:rFonts w:ascii="Times New Roman" w:eastAsia="MS Mincho" w:hAnsi="Times New Roman" w:cs="Times New Roman"/>
          <w:lang w:eastAsia="ru-RU"/>
        </w:rPr>
        <w:t>3.1. Розрахунок технологічного обладнання</w:t>
      </w:r>
    </w:p>
    <w:p w14:paraId="543CA9F6" w14:textId="77777777" w:rsidR="000A007C" w:rsidRPr="000A007C" w:rsidRDefault="000A007C" w:rsidP="000A007C">
      <w:pPr>
        <w:tabs>
          <w:tab w:val="num" w:pos="720"/>
          <w:tab w:val="num" w:pos="1080"/>
          <w:tab w:val="num" w:pos="1440"/>
        </w:tabs>
        <w:spacing w:line="360" w:lineRule="auto"/>
        <w:ind w:left="180"/>
        <w:jc w:val="both"/>
        <w:rPr>
          <w:rFonts w:ascii="Times New Roman" w:eastAsia="MS Mincho" w:hAnsi="Times New Roman" w:cs="Times New Roman"/>
          <w:b/>
          <w:lang w:eastAsia="ru-RU"/>
        </w:rPr>
      </w:pPr>
    </w:p>
    <w:p w14:paraId="36511C0F" w14:textId="77777777" w:rsidR="000A007C" w:rsidRPr="000A007C" w:rsidRDefault="000A007C" w:rsidP="000A007C">
      <w:pPr>
        <w:tabs>
          <w:tab w:val="num" w:pos="720"/>
          <w:tab w:val="num" w:pos="1080"/>
          <w:tab w:val="num" w:pos="1440"/>
        </w:tabs>
        <w:spacing w:line="360" w:lineRule="auto"/>
        <w:ind w:left="180"/>
        <w:jc w:val="both"/>
        <w:rPr>
          <w:rFonts w:ascii="Times New Roman" w:eastAsia="MS Mincho" w:hAnsi="Times New Roman" w:cs="Times New Roman"/>
          <w:lang w:eastAsia="ru-RU"/>
        </w:rPr>
      </w:pPr>
      <w:r w:rsidRPr="000A007C">
        <w:rPr>
          <w:rFonts w:ascii="Times New Roman" w:eastAsia="MS Mincho" w:hAnsi="Times New Roman" w:cs="Times New Roman"/>
          <w:lang w:eastAsia="ru-RU"/>
        </w:rPr>
        <w:t xml:space="preserve">        Правильний підбір машин і апаратів забезпечує необхідні умови  для планомірної і чіткої роботи підприємства. Розрахунок і підбір обладнання ведеться згідно продуктового розрахунку і графіка організації технологічних процесів.</w:t>
      </w:r>
    </w:p>
    <w:p w14:paraId="60AE2F2F" w14:textId="77777777" w:rsidR="000A007C" w:rsidRPr="000A007C" w:rsidRDefault="000A007C" w:rsidP="000A007C">
      <w:pPr>
        <w:tabs>
          <w:tab w:val="num" w:pos="720"/>
          <w:tab w:val="num" w:pos="1080"/>
          <w:tab w:val="num" w:pos="1440"/>
        </w:tabs>
        <w:spacing w:line="360" w:lineRule="auto"/>
        <w:ind w:left="180"/>
        <w:jc w:val="both"/>
        <w:rPr>
          <w:rFonts w:ascii="Times New Roman" w:eastAsia="MS Mincho" w:hAnsi="Times New Roman" w:cs="Times New Roman"/>
          <w:lang w:eastAsia="ru-RU"/>
        </w:rPr>
      </w:pPr>
      <w:r w:rsidRPr="000A007C">
        <w:rPr>
          <w:rFonts w:ascii="Times New Roman" w:eastAsia="MS Mincho" w:hAnsi="Times New Roman" w:cs="Times New Roman"/>
          <w:lang w:eastAsia="ru-RU"/>
        </w:rPr>
        <w:t xml:space="preserve">       Обладнання підбирається по продуктивності із врахуванням тривалості технологічного процесу.</w:t>
      </w:r>
    </w:p>
    <w:p w14:paraId="1554FFB5" w14:textId="77777777" w:rsidR="000A007C" w:rsidRPr="000A007C" w:rsidRDefault="000A007C" w:rsidP="000A007C">
      <w:pPr>
        <w:tabs>
          <w:tab w:val="num" w:pos="720"/>
          <w:tab w:val="num" w:pos="1080"/>
          <w:tab w:val="num" w:pos="1440"/>
        </w:tabs>
        <w:ind w:left="180"/>
        <w:jc w:val="both"/>
        <w:rPr>
          <w:rFonts w:ascii="Times New Roman" w:eastAsia="MS Mincho" w:hAnsi="Times New Roman" w:cs="Times New Roman"/>
          <w:lang w:eastAsia="ru-RU"/>
        </w:rPr>
      </w:pPr>
    </w:p>
    <w:p w14:paraId="78E2903A" w14:textId="77777777" w:rsidR="000A007C" w:rsidRPr="000A007C" w:rsidRDefault="000A007C" w:rsidP="000A007C">
      <w:pPr>
        <w:spacing w:line="360" w:lineRule="auto"/>
        <w:jc w:val="both"/>
        <w:rPr>
          <w:rFonts w:ascii="Times New Roman" w:hAnsi="Times New Roman" w:cs="Times New Roman"/>
          <w:bCs/>
          <w:lang w:val="uk" w:eastAsia="ja-JP"/>
        </w:rPr>
      </w:pPr>
      <w:r w:rsidRPr="000A007C">
        <w:rPr>
          <w:rFonts w:ascii="Times New Roman" w:hAnsi="Times New Roman" w:cs="Times New Roman"/>
          <w:bCs/>
          <w:lang w:val="uk" w:eastAsia="ja-JP"/>
        </w:rPr>
        <w:t>Розрахунок стрічкових інспекційних транспортерів</w:t>
      </w:r>
    </w:p>
    <w:p w14:paraId="26C3FA3B" w14:textId="77777777" w:rsidR="000A007C" w:rsidRPr="000A007C" w:rsidRDefault="000A007C" w:rsidP="000A007C">
      <w:pPr>
        <w:spacing w:line="360" w:lineRule="auto"/>
        <w:jc w:val="both"/>
        <w:rPr>
          <w:rFonts w:ascii="Times New Roman" w:hAnsi="Times New Roman" w:cs="Times New Roman"/>
          <w:bCs/>
          <w:lang w:val="uk" w:eastAsia="ja-JP"/>
        </w:rPr>
      </w:pPr>
      <w:r w:rsidRPr="000A007C">
        <w:rPr>
          <w:rFonts w:ascii="Times New Roman" w:hAnsi="Times New Roman" w:cs="Times New Roman"/>
          <w:bCs/>
          <w:lang w:val="uk" w:eastAsia="ja-JP"/>
        </w:rPr>
        <w:t>Розрахунок стрічкового транспортеру для сортування яблук при виробництві консервів “Компот  яблучний  з ксилітом”</w:t>
      </w:r>
    </w:p>
    <w:p w14:paraId="47637855"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Вихідні дані:</w:t>
      </w:r>
    </w:p>
    <w:p w14:paraId="4E0C38FC" w14:textId="77777777" w:rsidR="000A007C" w:rsidRPr="000A007C" w:rsidRDefault="000A007C" w:rsidP="000A007C">
      <w:pPr>
        <w:numPr>
          <w:ilvl w:val="0"/>
          <w:numId w:val="15"/>
        </w:num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Потужність лінії - 730 кг/год</w:t>
      </w:r>
    </w:p>
    <w:p w14:paraId="45F2E8CC" w14:textId="77777777" w:rsidR="000A007C" w:rsidRPr="000A007C" w:rsidRDefault="000A007C" w:rsidP="000A007C">
      <w:pPr>
        <w:numPr>
          <w:ilvl w:val="0"/>
          <w:numId w:val="15"/>
        </w:num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Норма виробітку на одного працюючого - 342,86 кг/год</w:t>
      </w:r>
    </w:p>
    <w:p w14:paraId="12D9BE5E" w14:textId="77777777" w:rsidR="000A007C" w:rsidRPr="000A007C" w:rsidRDefault="000A007C" w:rsidP="000A007C">
      <w:pPr>
        <w:numPr>
          <w:ilvl w:val="0"/>
          <w:numId w:val="15"/>
        </w:num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Середній діаметр плодів - 0,050 м</w:t>
      </w:r>
    </w:p>
    <w:p w14:paraId="4668D0F9" w14:textId="77777777" w:rsidR="000A007C" w:rsidRPr="000A007C" w:rsidRDefault="000A007C" w:rsidP="000A007C">
      <w:pPr>
        <w:numPr>
          <w:ilvl w:val="0"/>
          <w:numId w:val="15"/>
        </w:num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Насипна щільність плодів - 716 кг/</w:t>
      </w:r>
      <m:oMath>
        <m:sSup>
          <m:sSupPr>
            <m:ctrlPr>
              <w:rPr>
                <w:rFonts w:ascii="Cambria Math" w:hAnsi="Cambria Math" w:cs="Times New Roman"/>
                <w:lang w:val="uk" w:eastAsia="ja-JP"/>
              </w:rPr>
            </m:ctrlPr>
          </m:sSupPr>
          <m:e>
            <m:r>
              <w:rPr>
                <w:rFonts w:ascii="Cambria Math" w:hAnsi="Cambria Math" w:cs="Times New Roman"/>
                <w:lang w:val="uk" w:eastAsia="ja-JP"/>
              </w:rPr>
              <m:t>м</m:t>
            </m:r>
          </m:e>
          <m:sup>
            <m:r>
              <w:rPr>
                <w:rFonts w:ascii="Cambria Math" w:hAnsi="Cambria Math" w:cs="Times New Roman"/>
                <w:lang w:val="uk" w:eastAsia="ja-JP"/>
              </w:rPr>
              <m:t>3</m:t>
            </m:r>
          </m:sup>
        </m:sSup>
      </m:oMath>
    </w:p>
    <w:p w14:paraId="3E25BC78" w14:textId="77777777" w:rsidR="000A007C" w:rsidRPr="000A007C" w:rsidRDefault="000A007C" w:rsidP="000A007C">
      <w:pPr>
        <w:numPr>
          <w:ilvl w:val="0"/>
          <w:numId w:val="15"/>
        </w:num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Швидкість руху стрічки - 0,1 м/с</w:t>
      </w:r>
    </w:p>
    <w:p w14:paraId="48BC2388" w14:textId="77777777" w:rsidR="000A007C" w:rsidRPr="000A007C" w:rsidRDefault="000A007C" w:rsidP="000A007C">
      <w:pPr>
        <w:numPr>
          <w:ilvl w:val="0"/>
          <w:numId w:val="15"/>
        </w:num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Середня висота шару вантажу на стрічці - 0,050 м.</w:t>
      </w:r>
    </w:p>
    <w:p w14:paraId="74ABED5F"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Кількість працюючих, як</w:t>
      </w:r>
      <w:r w:rsidRPr="000A007C">
        <w:rPr>
          <w:rFonts w:ascii="Times New Roman" w:hAnsi="Times New Roman" w:cs="Times New Roman"/>
          <w:lang w:eastAsia="ja-JP"/>
        </w:rPr>
        <w:t>і</w:t>
      </w:r>
      <w:r w:rsidRPr="000A007C">
        <w:rPr>
          <w:rFonts w:ascii="Times New Roman" w:hAnsi="Times New Roman" w:cs="Times New Roman"/>
          <w:lang w:val="uk" w:eastAsia="ja-JP"/>
        </w:rPr>
        <w:t xml:space="preserve"> зайняті на сортуванні сировини:</w:t>
      </w:r>
    </w:p>
    <w:p w14:paraId="02BE54F8"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n=</m:t>
        </m:r>
        <m:f>
          <m:fPr>
            <m:ctrlPr>
              <w:rPr>
                <w:rFonts w:ascii="Cambria Math" w:hAnsi="Cambria Math" w:cs="Times New Roman"/>
                <w:lang w:val="uk" w:eastAsia="ja-JP"/>
              </w:rPr>
            </m:ctrlPr>
          </m:fPr>
          <m:num>
            <m:r>
              <w:rPr>
                <w:rFonts w:ascii="Cambria Math" w:hAnsi="Cambria Math" w:cs="Times New Roman"/>
                <w:lang w:val="uk" w:eastAsia="ja-JP"/>
              </w:rPr>
              <m:t>G</m:t>
            </m:r>
          </m:num>
          <m:den>
            <m:r>
              <w:rPr>
                <w:rFonts w:ascii="Cambria Math" w:hAnsi="Cambria Math" w:cs="Times New Roman"/>
                <w:lang w:val="uk" w:eastAsia="ja-JP"/>
              </w:rPr>
              <m:t>q</m:t>
            </m:r>
          </m:den>
        </m:f>
      </m:oMath>
      <w:r w:rsidRPr="000A007C">
        <w:rPr>
          <w:rFonts w:ascii="Times New Roman" w:hAnsi="Times New Roman" w:cs="Times New Roman"/>
          <w:lang w:val="uk" w:eastAsia="ja-JP"/>
        </w:rPr>
        <w:t xml:space="preserve">                                                                 </w:t>
      </w:r>
      <w:bookmarkStart w:id="15" w:name="_Hlk169633164"/>
      <w:r w:rsidRPr="000A007C">
        <w:rPr>
          <w:rFonts w:ascii="Times New Roman" w:hAnsi="Times New Roman" w:cs="Times New Roman"/>
          <w:lang w:val="uk" w:eastAsia="ja-JP"/>
        </w:rPr>
        <w:t>(3.1)</w:t>
      </w:r>
    </w:p>
    <w:bookmarkEnd w:id="15"/>
    <w:p w14:paraId="5ACE6085"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де</w:t>
      </w:r>
      <w:r w:rsidRPr="000A007C">
        <w:rPr>
          <w:rFonts w:ascii="Times New Roman" w:hAnsi="Times New Roman" w:cs="Times New Roman"/>
          <w:lang w:val="uk" w:eastAsia="ja-JP"/>
        </w:rPr>
        <w:tab/>
        <w:t>n - кількість працюючих, осіб.;</w:t>
      </w:r>
    </w:p>
    <w:p w14:paraId="3A59B186"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G - кількість продукту на даній технологічній операції, кг/год</w:t>
      </w:r>
    </w:p>
    <w:p w14:paraId="1DFC3F0B"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q - норма виробітку на одного працюючого, кг/год.</w:t>
      </w:r>
    </w:p>
    <w:p w14:paraId="710B48E8"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n=</m:t>
        </m:r>
        <m:f>
          <m:fPr>
            <m:ctrlPr>
              <w:rPr>
                <w:rFonts w:ascii="Cambria Math" w:hAnsi="Cambria Math" w:cs="Times New Roman"/>
                <w:lang w:val="uk" w:eastAsia="ja-JP"/>
              </w:rPr>
            </m:ctrlPr>
          </m:fPr>
          <m:num>
            <m:r>
              <w:rPr>
                <w:rFonts w:ascii="Cambria Math" w:hAnsi="Cambria Math" w:cs="Times New Roman"/>
                <w:lang w:val="uk" w:eastAsia="ja-JP"/>
              </w:rPr>
              <m:t>730</m:t>
            </m:r>
          </m:num>
          <m:den>
            <m:r>
              <w:rPr>
                <w:rFonts w:ascii="Cambria Math" w:hAnsi="Cambria Math" w:cs="Times New Roman"/>
                <w:lang w:val="uk" w:eastAsia="ja-JP"/>
              </w:rPr>
              <m:t>716</m:t>
            </m:r>
          </m:den>
        </m:f>
        <m:r>
          <w:rPr>
            <w:rFonts w:ascii="Cambria Math" w:hAnsi="Cambria Math" w:cs="Times New Roman"/>
            <w:lang w:val="uk" w:eastAsia="ja-JP"/>
          </w:rPr>
          <m:t>=1,09</m:t>
        </m:r>
      </m:oMath>
      <w:r w:rsidRPr="000A007C">
        <w:rPr>
          <w:rFonts w:ascii="Times New Roman" w:hAnsi="Times New Roman" w:cs="Times New Roman"/>
          <w:lang w:val="uk" w:eastAsia="ja-JP"/>
        </w:rPr>
        <w:t xml:space="preserve"> осіб.</w:t>
      </w:r>
    </w:p>
    <w:p w14:paraId="58F8EA29"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Приймається 2 робітники.</w:t>
      </w:r>
    </w:p>
    <w:p w14:paraId="603C06BA"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lastRenderedPageBreak/>
        <w:tab/>
        <w:t>Робоча довжина транспортеру з формулою:</w:t>
      </w:r>
    </w:p>
    <w:p w14:paraId="79DAF39F"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L=</m:t>
        </m:r>
        <m:f>
          <m:fPr>
            <m:ctrlPr>
              <w:rPr>
                <w:rFonts w:ascii="Cambria Math" w:hAnsi="Cambria Math" w:cs="Times New Roman"/>
                <w:lang w:val="uk" w:eastAsia="ja-JP"/>
              </w:rPr>
            </m:ctrlPr>
          </m:fPr>
          <m:num>
            <m:r>
              <w:rPr>
                <w:rFonts w:ascii="Cambria Math" w:hAnsi="Cambria Math" w:cs="Times New Roman"/>
                <w:lang w:val="uk" w:eastAsia="ja-JP"/>
              </w:rPr>
              <m:t>n</m:t>
            </m:r>
          </m:num>
          <m:den>
            <m:r>
              <w:rPr>
                <w:rFonts w:ascii="Cambria Math" w:hAnsi="Cambria Math" w:cs="Times New Roman"/>
                <w:lang w:val="uk" w:eastAsia="ja-JP"/>
              </w:rPr>
              <m:t>k</m:t>
            </m:r>
          </m:den>
        </m:f>
        <m:r>
          <w:rPr>
            <w:rFonts w:ascii="Cambria Math" w:hAnsi="Cambria Math" w:cs="Times New Roman"/>
            <w:lang w:val="uk" w:eastAsia="ja-JP"/>
          </w:rPr>
          <m:t>×l+2,5....4</m:t>
        </m:r>
      </m:oMath>
      <w:bookmarkStart w:id="16" w:name="_Hlk169633206"/>
      <w:r w:rsidRPr="000A007C">
        <w:rPr>
          <w:rFonts w:ascii="Times New Roman" w:hAnsi="Times New Roman" w:cs="Times New Roman"/>
          <w:lang w:val="uk" w:eastAsia="ja-JP"/>
        </w:rPr>
        <w:t>,                                         (3.2)</w:t>
      </w:r>
    </w:p>
    <w:bookmarkEnd w:id="16"/>
    <w:p w14:paraId="5FC103BC" w14:textId="77777777" w:rsidR="000A007C" w:rsidRPr="000A007C" w:rsidRDefault="000A007C" w:rsidP="000A007C">
      <w:pPr>
        <w:spacing w:line="360" w:lineRule="auto"/>
        <w:jc w:val="both"/>
        <w:rPr>
          <w:rFonts w:ascii="Times New Roman" w:hAnsi="Times New Roman" w:cs="Times New Roman"/>
          <w:lang w:val="uk" w:eastAsia="ja-JP"/>
        </w:rPr>
      </w:pPr>
    </w:p>
    <w:p w14:paraId="0AB92F92"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де</w:t>
      </w:r>
      <w:r w:rsidRPr="000A007C">
        <w:rPr>
          <w:rFonts w:ascii="Times New Roman" w:hAnsi="Times New Roman" w:cs="Times New Roman"/>
          <w:lang w:val="uk" w:eastAsia="ja-JP"/>
        </w:rPr>
        <w:tab/>
        <w:t>L - робоча довжина транспортеру, м;</w:t>
      </w:r>
    </w:p>
    <w:p w14:paraId="7D62B992"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n - кількість працюючих, осіб;</w:t>
      </w:r>
    </w:p>
    <w:p w14:paraId="4F760575"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k - коефіцієнт, що враховує одно-чи двосторонню роботу лінії;</w:t>
      </w:r>
    </w:p>
    <w:p w14:paraId="7DBC373C"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Приймається К = 2;</w:t>
      </w:r>
    </w:p>
    <w:p w14:paraId="38A001EB"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l - робоча зона на одного працюючого, l = 0,8 … 1,4м;</w:t>
      </w:r>
    </w:p>
    <w:p w14:paraId="6D76576E"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2,5….4 - запас конвеєра на забезпечення безпеки роботи лінії.</w:t>
      </w:r>
    </w:p>
    <w:p w14:paraId="7005069A"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Приймається 3м.</w:t>
      </w:r>
    </w:p>
    <w:p w14:paraId="0BDB34AA"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L=</m:t>
        </m:r>
        <m:f>
          <m:fPr>
            <m:ctrlPr>
              <w:rPr>
                <w:rFonts w:ascii="Cambria Math" w:hAnsi="Cambria Math" w:cs="Times New Roman"/>
                <w:lang w:val="uk" w:eastAsia="ja-JP"/>
              </w:rPr>
            </m:ctrlPr>
          </m:fPr>
          <m:num>
            <m:r>
              <w:rPr>
                <w:rFonts w:ascii="Cambria Math" w:hAnsi="Cambria Math" w:cs="Times New Roman"/>
                <w:lang w:val="uk" w:eastAsia="ja-JP"/>
              </w:rPr>
              <m:t>2</m:t>
            </m:r>
          </m:num>
          <m:den>
            <m:r>
              <w:rPr>
                <w:rFonts w:ascii="Cambria Math" w:hAnsi="Cambria Math" w:cs="Times New Roman"/>
                <w:lang w:val="uk" w:eastAsia="ja-JP"/>
              </w:rPr>
              <m:t>2</m:t>
            </m:r>
          </m:den>
        </m:f>
        <m:r>
          <w:rPr>
            <w:rFonts w:ascii="Cambria Math" w:hAnsi="Cambria Math" w:cs="Times New Roman"/>
            <w:lang w:val="uk" w:eastAsia="ja-JP"/>
          </w:rPr>
          <m:t>×0,8 ...1,4+3,0=3,8</m:t>
        </m:r>
      </m:oMath>
      <w:r w:rsidRPr="000A007C">
        <w:rPr>
          <w:rFonts w:ascii="Times New Roman" w:hAnsi="Times New Roman" w:cs="Times New Roman"/>
          <w:lang w:val="uk" w:eastAsia="ja-JP"/>
        </w:rPr>
        <w:t xml:space="preserve"> м</w:t>
      </w:r>
    </w:p>
    <w:p w14:paraId="738014D4"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Приймається транспортер довжиною 4000мм.</w:t>
      </w:r>
    </w:p>
    <w:p w14:paraId="13ABF644"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Робоча ширина транспортеру:</w:t>
      </w:r>
    </w:p>
    <w:p w14:paraId="47133BE3"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в=</m:t>
        </m:r>
        <m:f>
          <m:fPr>
            <m:ctrlPr>
              <w:rPr>
                <w:rFonts w:ascii="Cambria Math" w:hAnsi="Cambria Math" w:cs="Times New Roman"/>
                <w:lang w:val="uk" w:eastAsia="ja-JP"/>
              </w:rPr>
            </m:ctrlPr>
          </m:fPr>
          <m:num>
            <m:r>
              <w:rPr>
                <w:rFonts w:ascii="Cambria Math" w:hAnsi="Cambria Math" w:cs="Times New Roman"/>
                <w:lang w:val="uk" w:eastAsia="ja-JP"/>
              </w:rPr>
              <m:t>G</m:t>
            </m:r>
          </m:num>
          <m:den>
            <m:r>
              <w:rPr>
                <w:rFonts w:ascii="Cambria Math" w:hAnsi="Cambria Math" w:cs="Times New Roman"/>
                <w:lang w:val="uk" w:eastAsia="ja-JP"/>
              </w:rPr>
              <m:t>3600⋅V⋅h⋅p⋅K</m:t>
            </m:r>
          </m:den>
        </m:f>
      </m:oMath>
      <w:r w:rsidRPr="000A007C">
        <w:rPr>
          <w:rFonts w:ascii="Times New Roman" w:hAnsi="Times New Roman" w:cs="Times New Roman"/>
          <w:lang w:val="uk" w:eastAsia="ja-JP"/>
        </w:rPr>
        <w:t>,                                         (3.3)</w:t>
      </w:r>
    </w:p>
    <w:p w14:paraId="47ED3B3F" w14:textId="77777777" w:rsidR="000A007C" w:rsidRPr="000A007C" w:rsidRDefault="000A007C" w:rsidP="000A007C">
      <w:pPr>
        <w:spacing w:line="360" w:lineRule="auto"/>
        <w:ind w:firstLine="720"/>
        <w:jc w:val="both"/>
        <w:rPr>
          <w:rFonts w:ascii="Times New Roman" w:hAnsi="Times New Roman" w:cs="Times New Roman"/>
          <w:lang w:val="uk" w:eastAsia="ja-JP"/>
        </w:rPr>
      </w:pPr>
      <w:r w:rsidRPr="000A007C">
        <w:rPr>
          <w:rFonts w:ascii="Times New Roman" w:hAnsi="Times New Roman" w:cs="Times New Roman"/>
          <w:lang w:val="uk" w:eastAsia="ja-JP"/>
        </w:rPr>
        <w:t>де</w:t>
      </w:r>
      <w:r w:rsidRPr="000A007C">
        <w:rPr>
          <w:rFonts w:ascii="Times New Roman" w:hAnsi="Times New Roman" w:cs="Times New Roman"/>
          <w:lang w:val="uk" w:eastAsia="ja-JP"/>
        </w:rPr>
        <w:tab/>
        <w:t>в - робоча ширина транспортеру, м;</w:t>
      </w:r>
    </w:p>
    <w:p w14:paraId="7306BA2C"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G - продуктивність транспортеру, т/год;</w:t>
      </w:r>
    </w:p>
    <w:p w14:paraId="64212577"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V - швидкість руху стрічки, м/с;</w:t>
      </w:r>
    </w:p>
    <w:p w14:paraId="66A72D41"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h - середня висота шару на стрічці, м;</w:t>
      </w:r>
    </w:p>
    <w:p w14:paraId="36800D73"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K - коефіцієнт заповнення стрічки.</w:t>
      </w:r>
    </w:p>
    <w:p w14:paraId="6990D1C3"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r>
      <w:r w:rsidRPr="000A007C">
        <w:rPr>
          <w:rFonts w:ascii="Times New Roman" w:hAnsi="Times New Roman" w:cs="Times New Roman"/>
          <w:lang w:val="uk" w:eastAsia="ja-JP"/>
        </w:rPr>
        <w:tab/>
        <w:t>Приймається К = 0,7;</w:t>
      </w:r>
    </w:p>
    <w:p w14:paraId="73CC0FA3"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в=</m:t>
        </m:r>
        <m:f>
          <m:fPr>
            <m:ctrlPr>
              <w:rPr>
                <w:rFonts w:ascii="Cambria Math" w:hAnsi="Cambria Math" w:cs="Times New Roman"/>
                <w:lang w:val="uk" w:eastAsia="ja-JP"/>
              </w:rPr>
            </m:ctrlPr>
          </m:fPr>
          <m:num>
            <m:r>
              <w:rPr>
                <w:rFonts w:ascii="Cambria Math" w:hAnsi="Cambria Math" w:cs="Times New Roman"/>
                <w:lang w:val="uk" w:eastAsia="ja-JP"/>
              </w:rPr>
              <m:t>730</m:t>
            </m:r>
          </m:num>
          <m:den>
            <m:r>
              <w:rPr>
                <w:rFonts w:ascii="Cambria Math" w:hAnsi="Cambria Math" w:cs="Times New Roman"/>
                <w:lang w:val="uk" w:eastAsia="ja-JP"/>
              </w:rPr>
              <m:t>3600⋅0,1⋅0,050⋅716⋅0,7</m:t>
            </m:r>
          </m:den>
        </m:f>
        <m:r>
          <w:rPr>
            <w:rFonts w:ascii="Cambria Math" w:hAnsi="Cambria Math" w:cs="Times New Roman"/>
            <w:lang w:val="uk" w:eastAsia="ja-JP"/>
          </w:rPr>
          <m:t>=0,08</m:t>
        </m:r>
      </m:oMath>
      <w:r w:rsidRPr="000A007C">
        <w:rPr>
          <w:rFonts w:ascii="Times New Roman" w:hAnsi="Times New Roman" w:cs="Times New Roman"/>
          <w:lang w:val="uk" w:eastAsia="ja-JP"/>
        </w:rPr>
        <w:t xml:space="preserve"> м</w:t>
      </w:r>
    </w:p>
    <w:p w14:paraId="7680CC55"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Повна ширина транспортеру:</w:t>
      </w:r>
    </w:p>
    <w:p w14:paraId="462BDD47"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В=</m:t>
        </m:r>
        <m:f>
          <m:fPr>
            <m:ctrlPr>
              <w:rPr>
                <w:rFonts w:ascii="Cambria Math" w:hAnsi="Cambria Math" w:cs="Times New Roman"/>
                <w:lang w:val="uk" w:eastAsia="ja-JP"/>
              </w:rPr>
            </m:ctrlPr>
          </m:fPr>
          <m:num>
            <m:r>
              <w:rPr>
                <w:rFonts w:ascii="Cambria Math" w:hAnsi="Cambria Math" w:cs="Times New Roman"/>
                <w:lang w:val="uk" w:eastAsia="ja-JP"/>
              </w:rPr>
              <m:t>b</m:t>
            </m:r>
          </m:num>
          <m:den>
            <m:r>
              <w:rPr>
                <w:rFonts w:ascii="Cambria Math" w:hAnsi="Cambria Math" w:cs="Times New Roman"/>
                <w:lang w:val="uk" w:eastAsia="ja-JP"/>
              </w:rPr>
              <m:t>0,9</m:t>
            </m:r>
          </m:den>
        </m:f>
      </m:oMath>
      <w:r w:rsidRPr="000A007C">
        <w:rPr>
          <w:rFonts w:ascii="Times New Roman" w:hAnsi="Times New Roman" w:cs="Times New Roman"/>
          <w:lang w:val="uk" w:eastAsia="ja-JP"/>
        </w:rPr>
        <w:t>,                                         (3.4)</w:t>
      </w:r>
    </w:p>
    <w:p w14:paraId="1BD4C523"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де</w:t>
      </w:r>
      <w:r w:rsidRPr="000A007C">
        <w:rPr>
          <w:rFonts w:ascii="Times New Roman" w:hAnsi="Times New Roman" w:cs="Times New Roman"/>
          <w:lang w:val="uk" w:eastAsia="ja-JP"/>
        </w:rPr>
        <w:tab/>
        <w:t>0,9 - емпіричний коефіцієнт</w:t>
      </w:r>
    </w:p>
    <w:p w14:paraId="4C9B891C" w14:textId="77777777" w:rsidR="000A007C" w:rsidRPr="000A007C" w:rsidRDefault="000A007C" w:rsidP="000A007C">
      <w:pPr>
        <w:spacing w:line="360" w:lineRule="auto"/>
        <w:jc w:val="both"/>
        <w:rPr>
          <w:rFonts w:ascii="Times New Roman" w:hAnsi="Times New Roman" w:cs="Times New Roman"/>
          <w:lang w:val="uk" w:eastAsia="ja-JP"/>
        </w:rPr>
      </w:pPr>
      <m:oMath>
        <m:r>
          <w:rPr>
            <w:rFonts w:ascii="Cambria Math" w:hAnsi="Cambria Math" w:cs="Times New Roman"/>
            <w:lang w:val="uk" w:eastAsia="ja-JP"/>
          </w:rPr>
          <m:t>В=</m:t>
        </m:r>
        <m:f>
          <m:fPr>
            <m:ctrlPr>
              <w:rPr>
                <w:rFonts w:ascii="Cambria Math" w:hAnsi="Cambria Math" w:cs="Times New Roman"/>
                <w:lang w:val="uk" w:eastAsia="ja-JP"/>
              </w:rPr>
            </m:ctrlPr>
          </m:fPr>
          <m:num>
            <m:r>
              <w:rPr>
                <w:rFonts w:ascii="Cambria Math" w:hAnsi="Cambria Math" w:cs="Times New Roman"/>
                <w:lang w:val="uk" w:eastAsia="ja-JP"/>
              </w:rPr>
              <m:t>0,08</m:t>
            </m:r>
          </m:num>
          <m:den>
            <m:r>
              <w:rPr>
                <w:rFonts w:ascii="Cambria Math" w:hAnsi="Cambria Math" w:cs="Times New Roman"/>
                <w:lang w:val="uk" w:eastAsia="ja-JP"/>
              </w:rPr>
              <m:t>0,9</m:t>
            </m:r>
          </m:den>
        </m:f>
        <m:r>
          <w:rPr>
            <w:rFonts w:ascii="Cambria Math" w:hAnsi="Cambria Math" w:cs="Times New Roman"/>
            <w:lang w:val="uk" w:eastAsia="ja-JP"/>
          </w:rPr>
          <m:t xml:space="preserve">=0,089 </m:t>
        </m:r>
      </m:oMath>
      <w:r w:rsidRPr="000A007C">
        <w:rPr>
          <w:rFonts w:ascii="Times New Roman" w:hAnsi="Times New Roman" w:cs="Times New Roman"/>
          <w:lang w:val="uk" w:eastAsia="ja-JP"/>
        </w:rPr>
        <w:t>м</w:t>
      </w:r>
    </w:p>
    <w:p w14:paraId="05E7D642" w14:textId="77777777" w:rsidR="000A007C" w:rsidRPr="000A007C" w:rsidRDefault="000A007C" w:rsidP="000A007C">
      <w:pPr>
        <w:spacing w:line="360" w:lineRule="auto"/>
        <w:jc w:val="both"/>
        <w:rPr>
          <w:rFonts w:ascii="Times New Roman" w:hAnsi="Times New Roman" w:cs="Times New Roman"/>
          <w:lang w:val="uk" w:eastAsia="ja-JP"/>
        </w:rPr>
      </w:pPr>
    </w:p>
    <w:p w14:paraId="2A1368B6" w14:textId="77777777" w:rsidR="000A007C" w:rsidRPr="000A007C" w:rsidRDefault="000A007C" w:rsidP="000A007C">
      <w:pPr>
        <w:spacing w:line="360" w:lineRule="auto"/>
        <w:jc w:val="both"/>
        <w:rPr>
          <w:rFonts w:ascii="Times New Roman" w:hAnsi="Times New Roman" w:cs="Times New Roman"/>
          <w:lang w:val="uk" w:eastAsia="ja-JP"/>
        </w:rPr>
      </w:pPr>
      <w:r w:rsidRPr="000A007C">
        <w:rPr>
          <w:rFonts w:ascii="Times New Roman" w:hAnsi="Times New Roman" w:cs="Times New Roman"/>
          <w:lang w:val="uk" w:eastAsia="ja-JP"/>
        </w:rPr>
        <w:tab/>
        <w:t>Приймається стрічка транспортеру шириною 300 мм за ДСТУ  20-82</w:t>
      </w:r>
    </w:p>
    <w:p w14:paraId="45A4D393" w14:textId="77777777" w:rsidR="000A007C" w:rsidRPr="000A007C" w:rsidRDefault="000A007C" w:rsidP="000A007C">
      <w:pPr>
        <w:spacing w:line="360" w:lineRule="auto"/>
        <w:ind w:firstLine="851"/>
        <w:jc w:val="both"/>
        <w:rPr>
          <w:rFonts w:ascii="Times New Roman" w:eastAsia="MS Mincho" w:hAnsi="Times New Roman" w:cs="Times New Roman"/>
          <w:bCs/>
          <w:szCs w:val="24"/>
          <w:lang w:eastAsia="ru-RU"/>
        </w:rPr>
      </w:pPr>
      <w:r w:rsidRPr="000A007C">
        <w:rPr>
          <w:rFonts w:ascii="Times New Roman" w:eastAsia="MS Mincho" w:hAnsi="Times New Roman" w:cs="Times New Roman"/>
          <w:bCs/>
          <w:szCs w:val="24"/>
          <w:lang w:eastAsia="ru-RU"/>
        </w:rPr>
        <w:t>Висновок за розділом 3</w:t>
      </w:r>
    </w:p>
    <w:p w14:paraId="5F5596DA" w14:textId="77777777" w:rsidR="000A007C" w:rsidRPr="000A007C" w:rsidRDefault="000A007C" w:rsidP="000A007C">
      <w:pPr>
        <w:spacing w:line="360" w:lineRule="auto"/>
        <w:ind w:left="2689" w:firstLine="851"/>
        <w:jc w:val="both"/>
        <w:rPr>
          <w:rFonts w:ascii="Times New Roman" w:eastAsia="MS Mincho" w:hAnsi="Times New Roman" w:cs="Times New Roman"/>
          <w:bCs/>
          <w:szCs w:val="24"/>
          <w:lang w:eastAsia="ru-RU"/>
        </w:rPr>
      </w:pPr>
    </w:p>
    <w:p w14:paraId="71890AF9" w14:textId="77777777" w:rsidR="000A007C" w:rsidRPr="000A007C" w:rsidRDefault="000A007C" w:rsidP="000A007C">
      <w:pPr>
        <w:spacing w:line="360" w:lineRule="auto"/>
        <w:ind w:firstLine="851"/>
        <w:jc w:val="both"/>
        <w:rPr>
          <w:rFonts w:ascii="Times New Roman" w:eastAsia="MS Mincho" w:hAnsi="Times New Roman" w:cs="Times New Roman"/>
          <w:szCs w:val="24"/>
          <w:lang w:eastAsia="ru-RU"/>
        </w:rPr>
      </w:pPr>
      <w:r w:rsidRPr="000A007C">
        <w:rPr>
          <w:rFonts w:ascii="Times New Roman" w:eastAsia="MS Mincho" w:hAnsi="Times New Roman" w:cs="Times New Roman"/>
          <w:szCs w:val="24"/>
          <w:lang w:eastAsia="ru-RU"/>
        </w:rPr>
        <w:lastRenderedPageBreak/>
        <w:t>Одним з важливіших етапів проектування є підбір та  розрахунок технологічного обладнання. Обладнання було обрано у відповідності з прийнятою технологічною схемою виробництва фруктових натуральних консервів  і з розрахунком встановлення в цеху найменшої кількості одиниць обладнання з максимально можливим коефіцієнтом використання (ККД= 0,75–0,9). У розділі наведено розрахунки  та підбір технологічного обладнання  для ліній по виробництву  фруктових дієтичних консервів.</w:t>
      </w:r>
    </w:p>
    <w:p w14:paraId="3176F43C" w14:textId="77777777" w:rsidR="000A007C" w:rsidRPr="000A007C" w:rsidRDefault="000A007C" w:rsidP="000A007C">
      <w:pPr>
        <w:spacing w:line="360" w:lineRule="auto"/>
        <w:ind w:firstLine="993"/>
        <w:jc w:val="both"/>
        <w:rPr>
          <w:rFonts w:ascii="Times New Roman" w:eastAsia="MS Mincho" w:hAnsi="Times New Roman" w:cs="Times New Roman"/>
          <w:szCs w:val="24"/>
          <w:lang w:eastAsia="ru-RU"/>
        </w:rPr>
      </w:pPr>
    </w:p>
    <w:p w14:paraId="77CA732B" w14:textId="77777777" w:rsidR="000A007C" w:rsidRPr="000A007C" w:rsidRDefault="000A007C" w:rsidP="000A007C">
      <w:pPr>
        <w:tabs>
          <w:tab w:val="center" w:pos="5130"/>
          <w:tab w:val="left" w:pos="9498"/>
        </w:tabs>
        <w:spacing w:line="360" w:lineRule="auto"/>
        <w:ind w:left="-426" w:firstLine="1135"/>
        <w:jc w:val="both"/>
        <w:rPr>
          <w:rFonts w:ascii="Times New Roman" w:hAnsi="Times New Roman" w:cs="Times New Roman"/>
          <w:b/>
        </w:rPr>
      </w:pPr>
      <w:r w:rsidRPr="000A007C">
        <w:rPr>
          <w:rFonts w:ascii="Times New Roman" w:hAnsi="Times New Roman" w:cs="Times New Roman"/>
          <w:b/>
        </w:rPr>
        <w:t>Висновок за розділом 4</w:t>
      </w:r>
    </w:p>
    <w:p w14:paraId="2CB1433D" w14:textId="77777777" w:rsidR="000A007C" w:rsidRPr="000A007C" w:rsidRDefault="000A007C" w:rsidP="000A007C">
      <w:pPr>
        <w:tabs>
          <w:tab w:val="center" w:pos="5130"/>
          <w:tab w:val="left" w:pos="9498"/>
        </w:tabs>
        <w:spacing w:line="360" w:lineRule="auto"/>
        <w:ind w:left="-426" w:firstLine="606"/>
        <w:jc w:val="both"/>
        <w:rPr>
          <w:rFonts w:ascii="Times New Roman" w:hAnsi="Times New Roman" w:cs="Times New Roman"/>
        </w:rPr>
      </w:pPr>
    </w:p>
    <w:p w14:paraId="276D5680" w14:textId="77777777" w:rsidR="000A007C" w:rsidRPr="000A007C" w:rsidRDefault="000A007C" w:rsidP="000A007C">
      <w:pPr>
        <w:tabs>
          <w:tab w:val="center" w:pos="5130"/>
          <w:tab w:val="left" w:pos="7740"/>
        </w:tabs>
        <w:spacing w:line="360" w:lineRule="auto"/>
        <w:ind w:firstLine="709"/>
        <w:jc w:val="both"/>
        <w:rPr>
          <w:rFonts w:ascii="Times New Roman" w:hAnsi="Times New Roman" w:cs="Times New Roman"/>
        </w:rPr>
      </w:pPr>
      <w:r w:rsidRPr="000A007C">
        <w:rPr>
          <w:rFonts w:ascii="Times New Roman" w:hAnsi="Times New Roman" w:cs="Times New Roman"/>
        </w:rPr>
        <w:t xml:space="preserve">В розділі </w:t>
      </w:r>
      <w:r w:rsidRPr="000A007C">
        <w:rPr>
          <w:rFonts w:ascii="Times New Roman" w:hAnsi="Times New Roman" w:cs="Times New Roman"/>
          <w:bCs/>
        </w:rPr>
        <w:t>наведені дані про розміри ділянки; розташування основних споруд у забудові; зонування ділянки, опис особливостей окремих зон та озеленення ділянки; розраховано  робочу площу будівлі, її корисну площу та будівельний об'єм; коефіцієнт забудови і коефіцієнт озеленення. Також наводяться відомості про електро-, тепло-постачання, каналізацію. Проведено розрахунок об’єктів генерального плану.</w:t>
      </w:r>
    </w:p>
    <w:p w14:paraId="66D24761" w14:textId="77777777" w:rsidR="004C6777" w:rsidRDefault="004C6777" w:rsidP="000A007C">
      <w:pPr>
        <w:jc w:val="both"/>
      </w:pPr>
    </w:p>
    <w:p w14:paraId="0B531617" w14:textId="77777777" w:rsidR="000A007C" w:rsidRDefault="000A007C" w:rsidP="000A007C">
      <w:pPr>
        <w:jc w:val="both"/>
      </w:pPr>
    </w:p>
    <w:p w14:paraId="54D5322F" w14:textId="77777777" w:rsidR="000A007C" w:rsidRPr="000A007C" w:rsidRDefault="000A007C" w:rsidP="000A007C">
      <w:pPr>
        <w:spacing w:line="360" w:lineRule="auto"/>
        <w:ind w:left="360"/>
        <w:jc w:val="both"/>
        <w:rPr>
          <w:rFonts w:eastAsia="Calibri" w:cs="Times New Roman"/>
          <w:b/>
          <w:bCs/>
        </w:rPr>
      </w:pPr>
      <w:r w:rsidRPr="000A007C">
        <w:rPr>
          <w:rFonts w:eastAsia="Calibri" w:cs="Times New Roman"/>
          <w:b/>
        </w:rPr>
        <w:t>РОЗДІЛ 5.</w:t>
      </w:r>
      <w:r w:rsidRPr="000A007C">
        <w:rPr>
          <w:rFonts w:eastAsia="Calibri" w:cs="Times New Roman"/>
        </w:rPr>
        <w:t xml:space="preserve"> </w:t>
      </w:r>
      <w:r w:rsidRPr="000A007C">
        <w:rPr>
          <w:rFonts w:eastAsia="Calibri" w:cs="Times New Roman"/>
          <w:b/>
          <w:bCs/>
        </w:rPr>
        <w:t>ОХОРОНА ПРАЦІ ТА НАВКОЛИШНЬОГО  ПРИРОДН</w:t>
      </w:r>
      <w:r w:rsidRPr="000A007C">
        <w:rPr>
          <w:rFonts w:eastAsia="Calibri" w:cs="Times New Roman"/>
          <w:b/>
          <w:bCs/>
          <w:lang w:val="ru-RU"/>
        </w:rPr>
        <w:t>Ь</w:t>
      </w:r>
      <w:r w:rsidRPr="000A007C">
        <w:rPr>
          <w:rFonts w:eastAsia="Calibri" w:cs="Times New Roman"/>
          <w:b/>
          <w:bCs/>
        </w:rPr>
        <w:t>ОГО СЕРЕДОВИЩА</w:t>
      </w:r>
    </w:p>
    <w:p w14:paraId="11F318F5" w14:textId="77777777" w:rsidR="000A007C" w:rsidRPr="000A007C" w:rsidRDefault="000A007C" w:rsidP="000A007C">
      <w:pPr>
        <w:ind w:firstLine="708"/>
        <w:jc w:val="both"/>
        <w:rPr>
          <w:rFonts w:eastAsia="Calibri" w:cs="Times New Roman"/>
          <w:b/>
        </w:rPr>
      </w:pPr>
    </w:p>
    <w:p w14:paraId="3611275A" w14:textId="77777777" w:rsidR="000A007C" w:rsidRPr="000A007C" w:rsidRDefault="000A007C" w:rsidP="000A007C">
      <w:pPr>
        <w:spacing w:line="360" w:lineRule="auto"/>
        <w:ind w:left="2318"/>
        <w:jc w:val="both"/>
        <w:rPr>
          <w:rFonts w:eastAsia="Calibri" w:cs="Times New Roman"/>
          <w:b/>
        </w:rPr>
      </w:pPr>
      <w:r w:rsidRPr="000A007C">
        <w:rPr>
          <w:rFonts w:eastAsia="Calibri" w:cs="Times New Roman"/>
          <w:b/>
          <w:lang w:val="ru-RU"/>
        </w:rPr>
        <w:t xml:space="preserve">5.1. </w:t>
      </w:r>
      <w:r w:rsidRPr="000A007C">
        <w:rPr>
          <w:rFonts w:eastAsia="Calibri" w:cs="Times New Roman"/>
          <w:b/>
        </w:rPr>
        <w:t>Безпека праці та промислова санітарія</w:t>
      </w:r>
    </w:p>
    <w:p w14:paraId="4B1F71F3" w14:textId="77777777" w:rsidR="000A007C" w:rsidRPr="000A007C" w:rsidRDefault="000A007C" w:rsidP="000A007C">
      <w:pPr>
        <w:spacing w:line="360" w:lineRule="auto"/>
        <w:ind w:firstLine="708"/>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Охорона праці –  система правових, соціальноекономічних, </w:t>
      </w:r>
    </w:p>
    <w:p w14:paraId="10635158"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організаційно-технічних, санітарно-гігієнічних та лікувально- </w:t>
      </w:r>
    </w:p>
    <w:p w14:paraId="4D345D2F"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профілактичних заходів і засобів, спрямованих на збереження здоров’я та </w:t>
      </w:r>
    </w:p>
    <w:p w14:paraId="6CE7A119"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працездатності людини у процесі праці. </w:t>
      </w:r>
    </w:p>
    <w:p w14:paraId="0D1C31CC"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Термін «охорона праці», на думку А.Є. Семенової, має два значення. У </w:t>
      </w:r>
    </w:p>
    <w:p w14:paraId="0DAF2060"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широкому розумінні під охороною праці розуміють все, що робиться на </w:t>
      </w:r>
    </w:p>
    <w:p w14:paraId="1279BE5F"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користь працівників, усі норми, що охороняють їх інтереси та права; з тієї </w:t>
      </w:r>
    </w:p>
    <w:p w14:paraId="6388FE87"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точки зору, весь Кодекс законів про працю України (КЗпП) є закон про </w:t>
      </w:r>
    </w:p>
    <w:p w14:paraId="19996DD7"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охорону праці. Але цей термін має й інше, більш вузьке значення, означаючи </w:t>
      </w:r>
    </w:p>
    <w:p w14:paraId="2E17A10E"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норми і правила, що забезпечують трудящому нормальну технічну і </w:t>
      </w:r>
    </w:p>
    <w:p w14:paraId="5B8A68A8"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lastRenderedPageBreak/>
        <w:t xml:space="preserve">санітарно-гігієнічну обстановку трудового процесу. В.Є. Шарков під </w:t>
      </w:r>
    </w:p>
    <w:p w14:paraId="67DDD550"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охороною праці в умовах соціалізму розуміє історично обумовлену систему </w:t>
      </w:r>
    </w:p>
    <w:p w14:paraId="444D4790"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соціальних норм і заходів, що виражають інтереси соціалістичного </w:t>
      </w:r>
    </w:p>
    <w:p w14:paraId="63BF2F8F"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суспільства і держави та направлені на забезпечення безпечних умов праці, </w:t>
      </w:r>
    </w:p>
    <w:p w14:paraId="38906F65"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здоров’я і життя трудящих безпосередньо у процесі їх виробничої діяльності. </w:t>
      </w:r>
    </w:p>
    <w:p w14:paraId="180E457E"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Об’єктом для охорони праці є здоров’я і працездатність людини, а </w:t>
      </w:r>
    </w:p>
    <w:p w14:paraId="768CB768"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предметом – засоби і заходи, спрямовані на їхнє збереження. </w:t>
      </w:r>
    </w:p>
    <w:p w14:paraId="0F64F94F"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Охорона праці існує в декількох типах, отже охорона праці як система </w:t>
      </w:r>
    </w:p>
    <w:p w14:paraId="2FBD0E29"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заходів та засобів, спрямованих на збереження життя, здоров'я і </w:t>
      </w:r>
    </w:p>
    <w:p w14:paraId="02D51929"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працездатності людини у процесі трудової діяльності, виходить за рамки суто </w:t>
      </w:r>
    </w:p>
    <w:p w14:paraId="4432DA57"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правової діяльності. Тоді охорона праці як інститут трудового права являє </w:t>
      </w:r>
    </w:p>
    <w:p w14:paraId="6DEF0808"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собою сукупність норм, що є правовою основою для проведення заходів зі </w:t>
      </w:r>
    </w:p>
    <w:p w14:paraId="0614163E"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збереження життя та здоров’я працівників підчас трудової діяльності. </w:t>
      </w:r>
    </w:p>
    <w:p w14:paraId="4BA5FB66"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Правова складова в системі заходів з охорони праці повинна посідати </w:t>
      </w:r>
    </w:p>
    <w:p w14:paraId="39AA5EB5"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провідне місце, оскільки правила, що створюються повноважними органами, 71 </w:t>
      </w:r>
    </w:p>
    <w:p w14:paraId="580019BF"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покликані зберігати життя і здоров’я працівників у процесі трудової </w:t>
      </w:r>
    </w:p>
    <w:p w14:paraId="16E8A5FB"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діяльності . </w:t>
      </w:r>
    </w:p>
    <w:p w14:paraId="76344FBE"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Державна політика управління охороною праці визначена в законі </w:t>
      </w:r>
    </w:p>
    <w:p w14:paraId="4FE429C1"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«Про охорону праці» і ґрунтується на принципі пріоритетності життя людини </w:t>
      </w:r>
    </w:p>
    <w:p w14:paraId="7F22A328"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відносно результатів виробничої діяльності. А також на меті державної </w:t>
      </w:r>
    </w:p>
    <w:p w14:paraId="6EDA31C3"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політики в сфері управління охороною праці є суттєве зниження рівня </w:t>
      </w:r>
    </w:p>
    <w:p w14:paraId="43B3E5F9"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виробничого травматизму та професійної захворюваності. Державне </w:t>
      </w:r>
    </w:p>
    <w:p w14:paraId="678A5D18"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управління охорони праці здійснюється шляхом сукупності скоординованих </w:t>
      </w:r>
    </w:p>
    <w:p w14:paraId="4222412D"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дій, спрямованих на забезпечення безпечних і здорових умов праці таких </w:t>
      </w:r>
    </w:p>
    <w:p w14:paraId="372B44EC"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структур: органів державного управління охороною праці, органів місцевого </w:t>
      </w:r>
    </w:p>
    <w:p w14:paraId="11FFE8F4"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самоврядування при участі об’єднань роботодавців, профспілок та інших </w:t>
      </w:r>
    </w:p>
    <w:p w14:paraId="21989C9A"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представницьких організацій. Управління охорони праці на всіх рівнях – </w:t>
      </w:r>
    </w:p>
    <w:p w14:paraId="76BC901E"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державному, регіональному, галузевому, нарівні підприємств і підприємців – </w:t>
      </w:r>
    </w:p>
    <w:p w14:paraId="3AF1B660" w14:textId="77777777" w:rsidR="000A007C" w:rsidRPr="000A007C" w:rsidRDefault="000A007C" w:rsidP="000A007C">
      <w:pPr>
        <w:spacing w:line="360" w:lineRule="auto"/>
        <w:jc w:val="both"/>
        <w:rPr>
          <w:rFonts w:ascii="Times New Roman" w:hAnsi="Times New Roman" w:cs="Times New Roman"/>
          <w:lang w:eastAsia="uk"/>
        </w:rPr>
      </w:pPr>
      <w:r w:rsidRPr="000A007C">
        <w:rPr>
          <w:rFonts w:ascii="Times New Roman" w:hAnsi="Times New Roman" w:cs="Times New Roman"/>
          <w:color w:val="000000"/>
          <w:lang w:val="uk" w:eastAsia="uk" w:bidi="ar"/>
        </w:rPr>
        <w:t xml:space="preserve">базується на законотворчих і нормативно-правових актах про охорону праці </w:t>
      </w:r>
      <w:r w:rsidRPr="000A007C">
        <w:rPr>
          <w:rFonts w:ascii="Times New Roman" w:hAnsi="Times New Roman" w:cs="Times New Roman"/>
          <w:color w:val="000000"/>
          <w:lang w:eastAsia="uk" w:bidi="ar"/>
        </w:rPr>
        <w:t>.</w:t>
      </w:r>
    </w:p>
    <w:p w14:paraId="65EE54DE" w14:textId="77777777" w:rsidR="000A007C" w:rsidRPr="000A007C" w:rsidRDefault="000A007C" w:rsidP="000A007C">
      <w:pPr>
        <w:spacing w:line="360" w:lineRule="auto"/>
        <w:ind w:firstLine="708"/>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Одним з багатьох важливих пунктів що охоплює охорона праці є </w:t>
      </w:r>
    </w:p>
    <w:p w14:paraId="033ABA3E"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охорона праці в лабораторіях. Оскільки досліди з дипломної роботи </w:t>
      </w:r>
    </w:p>
    <w:p w14:paraId="7F079E15"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lastRenderedPageBreak/>
        <w:t xml:space="preserve">проводилися в лабораторії максимальну увагу в охороні праці приділятимемо </w:t>
      </w:r>
    </w:p>
    <w:p w14:paraId="6248895C"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саме цьому питанню. Праця в лабораторіях може бути пов’язана з такими </w:t>
      </w:r>
    </w:p>
    <w:p w14:paraId="13CA7766"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ризиками як : ризик гострого отруєння в результаті впливу токсичних газів, </w:t>
      </w:r>
    </w:p>
    <w:p w14:paraId="595349E3"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парів і рідин, які використовуються в якості субстратів або які можуть </w:t>
      </w:r>
    </w:p>
    <w:p w14:paraId="6B466E64"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виділятися з-за помилки співробітника. </w:t>
      </w:r>
    </w:p>
    <w:p w14:paraId="0805E5DF"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Використання деяких хімічних реактивів можуть призводити до опіків. </w:t>
      </w:r>
    </w:p>
    <w:p w14:paraId="65505315"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Використання багатьох легкозаймистих і вибухонебезпечних хімікатів може </w:t>
      </w:r>
    </w:p>
    <w:p w14:paraId="559039E0"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призвести до травм в результаті вибуху / пожежі. </w:t>
      </w:r>
    </w:p>
    <w:p w14:paraId="190919C6"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Деякі хімічні речовини і біологічні матеріали можуть бути шкідливими </w:t>
      </w:r>
    </w:p>
    <w:p w14:paraId="0D2E7AC7"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для лаборантів, які працюють з ними регулярно протягом тривалого часу. </w:t>
      </w:r>
    </w:p>
    <w:p w14:paraId="4B28E076" w14:textId="77777777" w:rsidR="000A007C" w:rsidRPr="000A007C" w:rsidRDefault="000A007C" w:rsidP="000A007C">
      <w:pPr>
        <w:spacing w:line="360" w:lineRule="auto"/>
        <w:jc w:val="both"/>
        <w:rPr>
          <w:rFonts w:ascii="Times New Roman" w:hAnsi="Times New Roman" w:cs="Times New Roman"/>
          <w:lang w:val="uk" w:eastAsia="uk"/>
        </w:rPr>
      </w:pPr>
      <w:r w:rsidRPr="000A007C">
        <w:rPr>
          <w:rFonts w:ascii="Times New Roman" w:hAnsi="Times New Roman" w:cs="Times New Roman"/>
          <w:color w:val="000000"/>
          <w:lang w:val="uk" w:eastAsia="uk" w:bidi="ar"/>
        </w:rPr>
        <w:t xml:space="preserve">Робота з несправним електрообладнанням може привести до випадку </w:t>
      </w:r>
    </w:p>
    <w:p w14:paraId="7A37E33C" w14:textId="77777777" w:rsidR="000A007C" w:rsidRPr="000A007C" w:rsidRDefault="000A007C" w:rsidP="000A007C">
      <w:pPr>
        <w:spacing w:line="360" w:lineRule="auto"/>
        <w:jc w:val="both"/>
        <w:rPr>
          <w:rFonts w:ascii="Times New Roman" w:eastAsia="Calibri" w:hAnsi="Times New Roman" w:cs="Times New Roman"/>
          <w:b/>
          <w:lang w:val="uk"/>
        </w:rPr>
      </w:pPr>
      <w:r w:rsidRPr="000A007C">
        <w:rPr>
          <w:rFonts w:ascii="Times New Roman" w:hAnsi="Times New Roman" w:cs="Times New Roman"/>
          <w:color w:val="000000"/>
          <w:lang w:val="uk" w:eastAsia="uk" w:bidi="ar"/>
        </w:rPr>
        <w:t>ударом струмом, опіків</w:t>
      </w:r>
      <w:r w:rsidRPr="000A007C">
        <w:rPr>
          <w:rFonts w:ascii="Times New Roman" w:hAnsi="Times New Roman" w:cs="Times New Roman"/>
          <w:color w:val="000000"/>
          <w:lang w:eastAsia="uk" w:bidi="ar"/>
        </w:rPr>
        <w:t>.</w:t>
      </w:r>
    </w:p>
    <w:p w14:paraId="4D1562DE" w14:textId="77777777" w:rsidR="000A007C" w:rsidRPr="000A007C" w:rsidRDefault="000A007C" w:rsidP="000A007C">
      <w:pPr>
        <w:spacing w:before="155"/>
        <w:ind w:left="2832" w:firstLine="708"/>
        <w:jc w:val="both"/>
        <w:rPr>
          <w:rFonts w:ascii="Times New Roman" w:eastAsia="Calibri" w:hAnsi="Times New Roman" w:cs="Times New Roman"/>
          <w:b/>
        </w:rPr>
      </w:pPr>
      <w:r w:rsidRPr="000A007C">
        <w:rPr>
          <w:rFonts w:ascii="Times New Roman" w:eastAsia="Calibri" w:hAnsi="Times New Roman" w:cs="Times New Roman"/>
          <w:b/>
        </w:rPr>
        <w:t>Промислова</w:t>
      </w:r>
      <w:r w:rsidRPr="000A007C">
        <w:rPr>
          <w:rFonts w:ascii="Times New Roman" w:eastAsia="Calibri" w:hAnsi="Times New Roman" w:cs="Times New Roman"/>
          <w:b/>
          <w:spacing w:val="-5"/>
        </w:rPr>
        <w:t xml:space="preserve"> </w:t>
      </w:r>
      <w:r w:rsidRPr="000A007C">
        <w:rPr>
          <w:rFonts w:ascii="Times New Roman" w:eastAsia="Calibri" w:hAnsi="Times New Roman" w:cs="Times New Roman"/>
          <w:b/>
        </w:rPr>
        <w:t>санітарія</w:t>
      </w:r>
    </w:p>
    <w:p w14:paraId="487EB20B" w14:textId="77777777" w:rsidR="000A007C" w:rsidRPr="000A007C" w:rsidRDefault="000A007C" w:rsidP="000A007C">
      <w:pPr>
        <w:spacing w:before="164" w:line="360" w:lineRule="auto"/>
        <w:ind w:left="142" w:right="278" w:firstLine="142"/>
        <w:jc w:val="both"/>
        <w:rPr>
          <w:rFonts w:ascii="Times New Roman" w:eastAsia="Calibri" w:hAnsi="Times New Roman" w:cs="Times New Roman"/>
        </w:rPr>
      </w:pPr>
      <w:r w:rsidRPr="000A007C">
        <w:rPr>
          <w:rFonts w:ascii="Times New Roman" w:eastAsia="Calibri" w:hAnsi="Times New Roman" w:cs="Times New Roman"/>
        </w:rPr>
        <w:tab/>
        <w:t>Проектування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основних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допоміжних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приміщень на підприємствах,</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 xml:space="preserve">повинно </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здійснюватися згідно з «Правилами техніки безпеки і промислової санітарії», 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також «Санітарна гігієна та організація технічних вимог до підприємств, цехів,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 яких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виготовляють</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консерви</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для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дієтичного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харчування».</w:t>
      </w:r>
    </w:p>
    <w:p w14:paraId="3F813034" w14:textId="77777777" w:rsidR="000A007C" w:rsidRPr="000A007C" w:rsidRDefault="000A007C" w:rsidP="000A007C">
      <w:pPr>
        <w:spacing w:line="362" w:lineRule="auto"/>
        <w:ind w:left="142" w:right="278" w:firstLine="142"/>
        <w:jc w:val="both"/>
        <w:rPr>
          <w:rFonts w:ascii="Times New Roman" w:eastAsia="Calibri" w:hAnsi="Times New Roman" w:cs="Times New Roman"/>
        </w:rPr>
      </w:pPr>
      <w:r w:rsidRPr="000A007C">
        <w:rPr>
          <w:rFonts w:ascii="Times New Roman" w:eastAsia="Calibri" w:hAnsi="Times New Roman" w:cs="Times New Roman"/>
        </w:rPr>
        <w:t>Контроль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виконанням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правил</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покликано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службу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ОП</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(при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чисельності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працівників</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більше</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50</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чоловік).</w:t>
      </w:r>
    </w:p>
    <w:p w14:paraId="5A231D6C" w14:textId="77777777" w:rsidR="000A007C" w:rsidRPr="000A007C" w:rsidRDefault="000A007C" w:rsidP="000A007C">
      <w:pPr>
        <w:tabs>
          <w:tab w:val="left" w:pos="2482"/>
          <w:tab w:val="left" w:pos="2775"/>
          <w:tab w:val="left" w:pos="2871"/>
          <w:tab w:val="left" w:pos="2979"/>
          <w:tab w:val="left" w:pos="3379"/>
          <w:tab w:val="left" w:pos="3525"/>
          <w:tab w:val="left" w:pos="4003"/>
          <w:tab w:val="left" w:pos="4767"/>
          <w:tab w:val="left" w:pos="5123"/>
          <w:tab w:val="left" w:pos="5476"/>
          <w:tab w:val="left" w:pos="5984"/>
          <w:tab w:val="left" w:pos="6417"/>
          <w:tab w:val="left" w:pos="7042"/>
          <w:tab w:val="left" w:pos="7171"/>
          <w:tab w:val="left" w:pos="7564"/>
          <w:tab w:val="left" w:pos="7597"/>
          <w:tab w:val="left" w:pos="7835"/>
          <w:tab w:val="left" w:pos="8737"/>
          <w:tab w:val="left" w:pos="9255"/>
          <w:tab w:val="left" w:pos="9657"/>
          <w:tab w:val="left" w:pos="9983"/>
        </w:tabs>
        <w:spacing w:line="360" w:lineRule="auto"/>
        <w:ind w:left="142" w:right="273" w:firstLine="142"/>
        <w:jc w:val="both"/>
        <w:rPr>
          <w:rFonts w:ascii="Times New Roman" w:eastAsia="Calibri" w:hAnsi="Times New Roman" w:cs="Times New Roman"/>
          <w:b/>
        </w:rPr>
      </w:pPr>
      <w:r w:rsidRPr="000A007C">
        <w:rPr>
          <w:rFonts w:ascii="Times New Roman" w:eastAsia="Calibri" w:hAnsi="Times New Roman" w:cs="Times New Roman"/>
          <w:b/>
        </w:rPr>
        <w:t>Організація</w:t>
      </w:r>
      <w:r w:rsidRPr="000A007C">
        <w:rPr>
          <w:rFonts w:ascii="Times New Roman" w:eastAsia="Calibri" w:hAnsi="Times New Roman" w:cs="Times New Roman"/>
          <w:b/>
          <w:lang w:val="ru-RU"/>
        </w:rPr>
        <w:t xml:space="preserve"> </w:t>
      </w:r>
      <w:r w:rsidRPr="000A007C">
        <w:rPr>
          <w:rFonts w:ascii="Times New Roman" w:eastAsia="Calibri" w:hAnsi="Times New Roman" w:cs="Times New Roman"/>
          <w:b/>
        </w:rPr>
        <w:t xml:space="preserve"> проведення</w:t>
      </w:r>
      <w:r w:rsidRPr="000A007C">
        <w:rPr>
          <w:rFonts w:ascii="Times New Roman" w:eastAsia="Calibri" w:hAnsi="Times New Roman" w:cs="Times New Roman"/>
          <w:b/>
        </w:rPr>
        <w:tab/>
      </w:r>
      <w:r w:rsidRPr="000A007C">
        <w:rPr>
          <w:rFonts w:ascii="Times New Roman" w:eastAsia="Calibri" w:hAnsi="Times New Roman" w:cs="Times New Roman"/>
          <w:b/>
          <w:lang w:val="ru-RU"/>
        </w:rPr>
        <w:t xml:space="preserve"> </w:t>
      </w:r>
      <w:r w:rsidRPr="000A007C">
        <w:rPr>
          <w:rFonts w:ascii="Times New Roman" w:eastAsia="Calibri" w:hAnsi="Times New Roman" w:cs="Times New Roman"/>
          <w:b/>
        </w:rPr>
        <w:t>інструктажів</w:t>
      </w:r>
      <w:r w:rsidRPr="000A007C">
        <w:rPr>
          <w:rFonts w:ascii="Times New Roman" w:eastAsia="Calibri" w:hAnsi="Times New Roman" w:cs="Times New Roman"/>
          <w:b/>
        </w:rPr>
        <w:tab/>
        <w:t>з</w:t>
      </w:r>
      <w:r w:rsidRPr="000A007C">
        <w:rPr>
          <w:rFonts w:ascii="Times New Roman" w:eastAsia="Calibri" w:hAnsi="Times New Roman" w:cs="Times New Roman"/>
          <w:b/>
          <w:lang w:val="ru-RU"/>
        </w:rPr>
        <w:t xml:space="preserve"> </w:t>
      </w:r>
      <w:r w:rsidRPr="000A007C">
        <w:rPr>
          <w:rFonts w:ascii="Times New Roman" w:eastAsia="Calibri" w:hAnsi="Times New Roman" w:cs="Times New Roman"/>
          <w:b/>
        </w:rPr>
        <w:t>питань</w:t>
      </w:r>
      <w:r w:rsidRPr="000A007C">
        <w:rPr>
          <w:rFonts w:ascii="Times New Roman" w:eastAsia="Calibri" w:hAnsi="Times New Roman" w:cs="Times New Roman"/>
          <w:b/>
          <w:lang w:val="ru-RU"/>
        </w:rPr>
        <w:t xml:space="preserve">  </w:t>
      </w:r>
      <w:r w:rsidRPr="000A007C">
        <w:rPr>
          <w:rFonts w:ascii="Times New Roman" w:eastAsia="Calibri" w:hAnsi="Times New Roman" w:cs="Times New Roman"/>
          <w:b/>
        </w:rPr>
        <w:t>охорони праці</w:t>
      </w:r>
      <w:r w:rsidRPr="000A007C">
        <w:rPr>
          <w:rFonts w:ascii="Times New Roman" w:eastAsia="Calibri" w:hAnsi="Times New Roman" w:cs="Times New Roman"/>
          <w:b/>
          <w:spacing w:val="-67"/>
        </w:rPr>
        <w:t xml:space="preserve"> </w:t>
      </w:r>
    </w:p>
    <w:p w14:paraId="102C8C9B" w14:textId="77777777" w:rsidR="000A007C" w:rsidRPr="000A007C" w:rsidRDefault="000A007C" w:rsidP="000A007C">
      <w:pPr>
        <w:tabs>
          <w:tab w:val="left" w:pos="2482"/>
          <w:tab w:val="left" w:pos="2775"/>
          <w:tab w:val="left" w:pos="2871"/>
          <w:tab w:val="left" w:pos="2979"/>
          <w:tab w:val="left" w:pos="3379"/>
          <w:tab w:val="left" w:pos="3525"/>
          <w:tab w:val="left" w:pos="4003"/>
          <w:tab w:val="left" w:pos="4767"/>
          <w:tab w:val="left" w:pos="5123"/>
          <w:tab w:val="left" w:pos="5476"/>
          <w:tab w:val="left" w:pos="5984"/>
          <w:tab w:val="left" w:pos="6417"/>
          <w:tab w:val="left" w:pos="7042"/>
          <w:tab w:val="left" w:pos="7171"/>
          <w:tab w:val="left" w:pos="7564"/>
          <w:tab w:val="left" w:pos="7597"/>
          <w:tab w:val="left" w:pos="7835"/>
          <w:tab w:val="left" w:pos="8737"/>
          <w:tab w:val="left" w:pos="9255"/>
          <w:tab w:val="left" w:pos="9657"/>
          <w:tab w:val="left" w:pos="9983"/>
        </w:tabs>
        <w:spacing w:line="360" w:lineRule="auto"/>
        <w:ind w:left="142" w:right="273" w:firstLine="142"/>
        <w:jc w:val="both"/>
        <w:rPr>
          <w:rFonts w:ascii="Times New Roman" w:eastAsia="Calibri" w:hAnsi="Times New Roman" w:cs="Times New Roman"/>
        </w:rPr>
      </w:pPr>
      <w:r w:rsidRPr="000A007C">
        <w:rPr>
          <w:rFonts w:ascii="Times New Roman" w:eastAsia="Calibri" w:hAnsi="Times New Roman" w:cs="Times New Roman"/>
        </w:rPr>
        <w:t>Працівники, під</w:t>
      </w:r>
      <w:r w:rsidRPr="000A007C">
        <w:rPr>
          <w:rFonts w:ascii="Times New Roman" w:eastAsia="Calibri" w:hAnsi="Times New Roman" w:cs="Times New Roman"/>
        </w:rPr>
        <w:tab/>
        <w:t>час</w:t>
      </w:r>
      <w:r w:rsidRPr="000A007C">
        <w:rPr>
          <w:rFonts w:ascii="Times New Roman" w:eastAsia="Calibri" w:hAnsi="Times New Roman" w:cs="Times New Roman"/>
        </w:rPr>
        <w:tab/>
        <w:t>прийняття на</w:t>
      </w:r>
      <w:r w:rsidRPr="000A007C">
        <w:rPr>
          <w:rFonts w:ascii="Times New Roman" w:eastAsia="Calibri" w:hAnsi="Times New Roman" w:cs="Times New Roman"/>
        </w:rPr>
        <w:tab/>
        <w:t>роботу та</w:t>
      </w:r>
      <w:r w:rsidRPr="000A007C">
        <w:rPr>
          <w:rFonts w:ascii="Times New Roman" w:eastAsia="Calibri" w:hAnsi="Times New Roman" w:cs="Times New Roman"/>
        </w:rPr>
        <w:tab/>
        <w:t>періодично, повинні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проходити на підприємстві</w:t>
      </w:r>
      <w:r w:rsidRPr="000A007C">
        <w:rPr>
          <w:rFonts w:ascii="Times New Roman" w:eastAsia="Calibri" w:hAnsi="Times New Roman" w:cs="Times New Roman"/>
        </w:rPr>
        <w:tab/>
        <w:t>інструктажі</w:t>
      </w:r>
      <w:r w:rsidRPr="000A007C">
        <w:rPr>
          <w:rFonts w:ascii="Times New Roman" w:eastAsia="Calibri" w:hAnsi="Times New Roman" w:cs="Times New Roman"/>
          <w:spacing w:val="8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77"/>
        </w:rPr>
        <w:t xml:space="preserve"> </w:t>
      </w:r>
      <w:r w:rsidRPr="000A007C">
        <w:rPr>
          <w:rFonts w:ascii="Times New Roman" w:eastAsia="Calibri" w:hAnsi="Times New Roman" w:cs="Times New Roman"/>
        </w:rPr>
        <w:t>питань</w:t>
      </w:r>
      <w:r w:rsidRPr="000A007C">
        <w:rPr>
          <w:rFonts w:ascii="Times New Roman" w:eastAsia="Calibri" w:hAnsi="Times New Roman" w:cs="Times New Roman"/>
          <w:spacing w:val="79"/>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78"/>
        </w:rPr>
        <w:t xml:space="preserve"> </w:t>
      </w:r>
      <w:r w:rsidRPr="000A007C">
        <w:rPr>
          <w:rFonts w:ascii="Times New Roman" w:eastAsia="Calibri" w:hAnsi="Times New Roman" w:cs="Times New Roman"/>
        </w:rPr>
        <w:t xml:space="preserve">праці, </w:t>
      </w:r>
      <w:r w:rsidRPr="000A007C">
        <w:rPr>
          <w:rFonts w:ascii="Times New Roman" w:eastAsia="Calibri" w:hAnsi="Times New Roman" w:cs="Times New Roman"/>
          <w:spacing w:val="-1"/>
        </w:rPr>
        <w:t>надання</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першої</w:t>
      </w:r>
      <w:r w:rsidRPr="000A007C">
        <w:rPr>
          <w:rFonts w:ascii="Times New Roman" w:eastAsia="Calibri" w:hAnsi="Times New Roman" w:cs="Times New Roman"/>
          <w:spacing w:val="55"/>
        </w:rPr>
        <w:t xml:space="preserve"> </w:t>
      </w:r>
      <w:r w:rsidRPr="000A007C">
        <w:rPr>
          <w:rFonts w:ascii="Times New Roman" w:eastAsia="Calibri" w:hAnsi="Times New Roman" w:cs="Times New Roman"/>
        </w:rPr>
        <w:t>медичної</w:t>
      </w:r>
      <w:r w:rsidRPr="000A007C">
        <w:rPr>
          <w:rFonts w:ascii="Times New Roman" w:eastAsia="Calibri" w:hAnsi="Times New Roman" w:cs="Times New Roman"/>
          <w:spacing w:val="53"/>
        </w:rPr>
        <w:t xml:space="preserve"> </w:t>
      </w:r>
      <w:r w:rsidRPr="000A007C">
        <w:rPr>
          <w:rFonts w:ascii="Times New Roman" w:eastAsia="Calibri" w:hAnsi="Times New Roman" w:cs="Times New Roman"/>
        </w:rPr>
        <w:t>допомоги</w:t>
      </w:r>
      <w:r w:rsidRPr="000A007C">
        <w:rPr>
          <w:rFonts w:ascii="Times New Roman" w:eastAsia="Calibri" w:hAnsi="Times New Roman" w:cs="Times New Roman"/>
          <w:spacing w:val="53"/>
        </w:rPr>
        <w:t xml:space="preserve"> </w:t>
      </w:r>
      <w:r w:rsidRPr="000A007C">
        <w:rPr>
          <w:rFonts w:ascii="Times New Roman" w:eastAsia="Calibri" w:hAnsi="Times New Roman" w:cs="Times New Roman"/>
        </w:rPr>
        <w:t>потерпілим</w:t>
      </w:r>
      <w:r w:rsidRPr="000A007C">
        <w:rPr>
          <w:rFonts w:ascii="Times New Roman" w:eastAsia="Calibri" w:hAnsi="Times New Roman" w:cs="Times New Roman"/>
          <w:spacing w:val="57"/>
        </w:rPr>
        <w:t xml:space="preserve"> </w:t>
      </w:r>
      <w:r w:rsidRPr="000A007C">
        <w:rPr>
          <w:rFonts w:ascii="Times New Roman" w:eastAsia="Calibri" w:hAnsi="Times New Roman" w:cs="Times New Roman"/>
        </w:rPr>
        <w:t>від</w:t>
      </w:r>
      <w:r w:rsidRPr="000A007C">
        <w:rPr>
          <w:rFonts w:ascii="Times New Roman" w:eastAsia="Calibri" w:hAnsi="Times New Roman" w:cs="Times New Roman"/>
          <w:spacing w:val="56"/>
        </w:rPr>
        <w:t xml:space="preserve"> </w:t>
      </w:r>
      <w:r w:rsidRPr="000A007C">
        <w:rPr>
          <w:rFonts w:ascii="Times New Roman" w:eastAsia="Calibri" w:hAnsi="Times New Roman" w:cs="Times New Roman"/>
        </w:rPr>
        <w:t>нещасних</w:t>
      </w:r>
      <w:r w:rsidRPr="000A007C">
        <w:rPr>
          <w:rFonts w:ascii="Times New Roman" w:eastAsia="Calibri" w:hAnsi="Times New Roman" w:cs="Times New Roman"/>
          <w:spacing w:val="55"/>
        </w:rPr>
        <w:t xml:space="preserve"> </w:t>
      </w:r>
      <w:r w:rsidRPr="000A007C">
        <w:rPr>
          <w:rFonts w:ascii="Times New Roman" w:eastAsia="Calibri" w:hAnsi="Times New Roman" w:cs="Times New Roman"/>
        </w:rPr>
        <w:t>випадків,</w:t>
      </w:r>
      <w:r w:rsidRPr="000A007C">
        <w:rPr>
          <w:rFonts w:ascii="Times New Roman" w:eastAsia="Calibri" w:hAnsi="Times New Roman" w:cs="Times New Roman"/>
          <w:spacing w:val="56"/>
        </w:rPr>
        <w:t xml:space="preserve"> </w:t>
      </w:r>
      <w:r w:rsidRPr="000A007C">
        <w:rPr>
          <w:rFonts w:ascii="Times New Roman" w:eastAsia="Calibri" w:hAnsi="Times New Roman" w:cs="Times New Roman"/>
        </w:rPr>
        <w:t>а</w:t>
      </w:r>
      <w:r w:rsidRPr="000A007C">
        <w:rPr>
          <w:rFonts w:ascii="Times New Roman" w:eastAsia="Calibri" w:hAnsi="Times New Roman" w:cs="Times New Roman"/>
          <w:spacing w:val="54"/>
        </w:rPr>
        <w:t xml:space="preserve"> </w:t>
      </w:r>
      <w:r w:rsidRPr="000A007C">
        <w:rPr>
          <w:rFonts w:ascii="Times New Roman" w:eastAsia="Calibri" w:hAnsi="Times New Roman" w:cs="Times New Roman"/>
        </w:rPr>
        <w:t>також</w:t>
      </w:r>
      <w:r w:rsidRPr="000A007C">
        <w:rPr>
          <w:rFonts w:ascii="Times New Roman" w:eastAsia="Calibri" w:hAnsi="Times New Roman" w:cs="Times New Roman"/>
          <w:spacing w:val="55"/>
        </w:rPr>
        <w:t xml:space="preserve">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правила</w:t>
      </w:r>
      <w:r w:rsidRPr="000A007C">
        <w:rPr>
          <w:rFonts w:ascii="Times New Roman" w:eastAsia="Calibri" w:hAnsi="Times New Roman" w:cs="Times New Roman"/>
        </w:rPr>
        <w:tab/>
      </w:r>
      <w:r w:rsidRPr="000A007C">
        <w:rPr>
          <w:rFonts w:ascii="Times New Roman" w:eastAsia="Calibri" w:hAnsi="Times New Roman" w:cs="Times New Roman"/>
        </w:rPr>
        <w:tab/>
      </w:r>
    </w:p>
    <w:p w14:paraId="181ADE05" w14:textId="77777777" w:rsidR="000A007C" w:rsidRPr="000A007C" w:rsidRDefault="000A007C" w:rsidP="000A007C">
      <w:pPr>
        <w:tabs>
          <w:tab w:val="left" w:pos="2482"/>
          <w:tab w:val="left" w:pos="2775"/>
          <w:tab w:val="left" w:pos="2871"/>
          <w:tab w:val="left" w:pos="2979"/>
          <w:tab w:val="left" w:pos="3379"/>
          <w:tab w:val="left" w:pos="3525"/>
          <w:tab w:val="left" w:pos="4003"/>
          <w:tab w:val="left" w:pos="4767"/>
          <w:tab w:val="left" w:pos="5123"/>
          <w:tab w:val="left" w:pos="5476"/>
          <w:tab w:val="left" w:pos="5984"/>
          <w:tab w:val="left" w:pos="6417"/>
          <w:tab w:val="left" w:pos="7042"/>
          <w:tab w:val="left" w:pos="7171"/>
          <w:tab w:val="left" w:pos="7564"/>
          <w:tab w:val="left" w:pos="7597"/>
          <w:tab w:val="left" w:pos="7835"/>
          <w:tab w:val="left" w:pos="8737"/>
          <w:tab w:val="left" w:pos="9255"/>
          <w:tab w:val="left" w:pos="9657"/>
          <w:tab w:val="left" w:pos="9983"/>
        </w:tabs>
        <w:spacing w:line="360" w:lineRule="auto"/>
        <w:ind w:left="142" w:right="273" w:firstLine="142"/>
        <w:jc w:val="both"/>
        <w:rPr>
          <w:rFonts w:ascii="Times New Roman" w:eastAsia="Calibri" w:hAnsi="Times New Roman" w:cs="Times New Roman"/>
        </w:rPr>
      </w:pPr>
      <w:r w:rsidRPr="000A007C">
        <w:rPr>
          <w:rFonts w:ascii="Times New Roman" w:eastAsia="Calibri" w:hAnsi="Times New Roman" w:cs="Times New Roman"/>
          <w:lang w:val="ru-RU"/>
        </w:rPr>
        <w:t>п</w:t>
      </w:r>
      <w:r w:rsidRPr="000A007C">
        <w:rPr>
          <w:rFonts w:ascii="Times New Roman" w:eastAsia="Calibri" w:hAnsi="Times New Roman" w:cs="Times New Roman"/>
        </w:rPr>
        <w:t>оведінки</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та</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дії</w:t>
      </w:r>
      <w:r w:rsidRPr="000A007C">
        <w:rPr>
          <w:rFonts w:ascii="Times New Roman" w:eastAsia="Calibri" w:hAnsi="Times New Roman" w:cs="Times New Roman"/>
        </w:rPr>
        <w:tab/>
        <w:t>при</w:t>
      </w:r>
      <w:r w:rsidRPr="000A007C">
        <w:rPr>
          <w:rFonts w:ascii="Times New Roman" w:eastAsia="Calibri" w:hAnsi="Times New Roman" w:cs="Times New Roman"/>
        </w:rPr>
        <w:tab/>
      </w:r>
      <w:r w:rsidRPr="000A007C">
        <w:rPr>
          <w:rFonts w:ascii="Times New Roman" w:eastAsia="Calibri" w:hAnsi="Times New Roman" w:cs="Times New Roman"/>
          <w:spacing w:val="-1"/>
        </w:rPr>
        <w:t>виникненні</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аварійних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ситуацій,</w:t>
      </w:r>
      <w:r w:rsidRPr="000A007C">
        <w:rPr>
          <w:rFonts w:ascii="Times New Roman" w:eastAsia="Calibri" w:hAnsi="Times New Roman" w:cs="Times New Roman"/>
          <w:spacing w:val="-6"/>
        </w:rPr>
        <w:t xml:space="preserve"> </w:t>
      </w:r>
      <w:r w:rsidRPr="000A007C">
        <w:rPr>
          <w:rFonts w:ascii="Times New Roman" w:eastAsia="Calibri" w:hAnsi="Times New Roman" w:cs="Times New Roman"/>
        </w:rPr>
        <w:t>стихійних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лих</w:t>
      </w:r>
      <w:r w:rsidRPr="000A007C">
        <w:rPr>
          <w:rFonts w:ascii="Times New Roman" w:eastAsia="Calibri" w:hAnsi="Times New Roman" w:cs="Times New Roman"/>
          <w:lang w:val="ru-RU"/>
        </w:rPr>
        <w:t>,</w:t>
      </w:r>
      <w:r w:rsidRPr="000A007C">
        <w:rPr>
          <w:rFonts w:ascii="Times New Roman" w:eastAsia="Calibri" w:hAnsi="Times New Roman" w:cs="Times New Roman"/>
        </w:rPr>
        <w:t xml:space="preserve"> пожеж</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 xml:space="preserve">. </w:t>
      </w:r>
    </w:p>
    <w:p w14:paraId="59C412C6" w14:textId="77777777" w:rsidR="000A007C" w:rsidRPr="000A007C" w:rsidRDefault="000A007C" w:rsidP="000A007C">
      <w:pPr>
        <w:spacing w:line="360" w:lineRule="auto"/>
        <w:ind w:left="142" w:firstLine="142"/>
        <w:jc w:val="both"/>
        <w:rPr>
          <w:rFonts w:ascii="Times New Roman" w:eastAsia="Calibri" w:hAnsi="Times New Roman" w:cs="Times New Roman"/>
          <w:lang w:val="ru-RU"/>
        </w:rPr>
      </w:pPr>
      <w:r w:rsidRPr="000A007C">
        <w:rPr>
          <w:rFonts w:ascii="Times New Roman" w:eastAsia="Calibri" w:hAnsi="Times New Roman" w:cs="Times New Roman"/>
        </w:rPr>
        <w:tab/>
        <w:t>За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характером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часом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проведення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питань</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поділяються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вступний,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первинний,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повторний,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позаплановий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цільовий.</w:t>
      </w:r>
    </w:p>
    <w:p w14:paraId="52110F2B" w14:textId="77777777" w:rsidR="000A007C" w:rsidRPr="000A007C" w:rsidRDefault="000A007C" w:rsidP="000A007C">
      <w:pPr>
        <w:spacing w:line="360" w:lineRule="auto"/>
        <w:ind w:left="142" w:firstLine="142"/>
        <w:jc w:val="both"/>
        <w:rPr>
          <w:rFonts w:ascii="Times New Roman" w:eastAsia="Calibri" w:hAnsi="Times New Roman" w:cs="Times New Roman"/>
          <w:lang w:val="ru-RU"/>
        </w:rPr>
      </w:pPr>
    </w:p>
    <w:p w14:paraId="737FCB45" w14:textId="77777777" w:rsidR="000A007C" w:rsidRPr="000A007C" w:rsidRDefault="000A007C" w:rsidP="000A007C">
      <w:pPr>
        <w:spacing w:before="1"/>
        <w:ind w:left="3540" w:firstLine="708"/>
        <w:jc w:val="both"/>
        <w:rPr>
          <w:rFonts w:ascii="Times New Roman" w:eastAsia="Calibri" w:hAnsi="Times New Roman" w:cs="Times New Roman"/>
          <w:b/>
          <w:lang w:val="ru-RU"/>
        </w:rPr>
      </w:pPr>
      <w:r w:rsidRPr="000A007C">
        <w:rPr>
          <w:rFonts w:ascii="Times New Roman" w:eastAsia="Calibri" w:hAnsi="Times New Roman" w:cs="Times New Roman"/>
          <w:b/>
        </w:rPr>
        <w:t>Вступний</w:t>
      </w:r>
      <w:r w:rsidRPr="000A007C">
        <w:rPr>
          <w:rFonts w:ascii="Times New Roman" w:eastAsia="Calibri" w:hAnsi="Times New Roman" w:cs="Times New Roman"/>
          <w:b/>
          <w:spacing w:val="-4"/>
        </w:rPr>
        <w:t xml:space="preserve"> </w:t>
      </w:r>
      <w:r w:rsidRPr="000A007C">
        <w:rPr>
          <w:rFonts w:ascii="Times New Roman" w:eastAsia="Calibri" w:hAnsi="Times New Roman" w:cs="Times New Roman"/>
          <w:b/>
        </w:rPr>
        <w:t>інструктаж</w:t>
      </w:r>
    </w:p>
    <w:p w14:paraId="08A6106E" w14:textId="77777777" w:rsidR="000A007C" w:rsidRPr="000A007C" w:rsidRDefault="000A007C" w:rsidP="000A007C">
      <w:pPr>
        <w:spacing w:before="160"/>
        <w:ind w:left="709"/>
        <w:jc w:val="both"/>
        <w:rPr>
          <w:rFonts w:ascii="Times New Roman" w:eastAsia="Calibri" w:hAnsi="Times New Roman" w:cs="Times New Roman"/>
        </w:rPr>
      </w:pPr>
      <w:r w:rsidRPr="000A007C">
        <w:rPr>
          <w:rFonts w:ascii="Times New Roman" w:eastAsia="Calibri" w:hAnsi="Times New Roman" w:cs="Times New Roman"/>
        </w:rPr>
        <w:lastRenderedPageBreak/>
        <w:t>Проводиться:</w:t>
      </w:r>
    </w:p>
    <w:p w14:paraId="65D0F0E6" w14:textId="77777777" w:rsidR="000A007C" w:rsidRPr="000A007C" w:rsidRDefault="000A007C" w:rsidP="000A007C">
      <w:pPr>
        <w:numPr>
          <w:ilvl w:val="0"/>
          <w:numId w:val="16"/>
        </w:numPr>
        <w:spacing w:before="160" w:line="353" w:lineRule="auto"/>
        <w:ind w:right="272"/>
        <w:jc w:val="both"/>
        <w:rPr>
          <w:rFonts w:ascii="Times New Roman" w:eastAsia="Calibri" w:hAnsi="Times New Roman" w:cs="Times New Roman"/>
        </w:rPr>
      </w:pPr>
      <w:r w:rsidRPr="000A007C">
        <w:rPr>
          <w:rFonts w:ascii="Times New Roman" w:eastAsia="Calibri" w:hAnsi="Times New Roman" w:cs="Times New Roman"/>
        </w:rPr>
        <w:t>з усіма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працівниками,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які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приймаються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постійну</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або тимчасову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роботу,</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незалежно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від</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їх</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освіти,</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стажу</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роботи та посади;</w:t>
      </w:r>
    </w:p>
    <w:p w14:paraId="1BB69673" w14:textId="77777777" w:rsidR="000A007C" w:rsidRPr="000A007C" w:rsidRDefault="000A007C" w:rsidP="000A007C">
      <w:pPr>
        <w:numPr>
          <w:ilvl w:val="0"/>
          <w:numId w:val="16"/>
        </w:numPr>
        <w:spacing w:before="160" w:line="353" w:lineRule="auto"/>
        <w:ind w:right="272"/>
        <w:jc w:val="both"/>
        <w:rPr>
          <w:rFonts w:ascii="Times New Roman" w:eastAsia="Calibri" w:hAnsi="Times New Roman" w:cs="Times New Roman"/>
        </w:rPr>
      </w:pPr>
      <w:r w:rsidRPr="000A007C">
        <w:rPr>
          <w:rFonts w:ascii="Times New Roman" w:eastAsia="Calibri" w:hAnsi="Times New Roman" w:cs="Times New Roman"/>
        </w:rPr>
        <w:t>з працівниками інших організацій, які прибули на підприємство 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беруть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безпосередню участь у виробничому процесі або виконують інші роботи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для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підприємства;</w:t>
      </w:r>
    </w:p>
    <w:p w14:paraId="46B68D06" w14:textId="77777777" w:rsidR="000A007C" w:rsidRPr="000A007C" w:rsidRDefault="000A007C" w:rsidP="000A007C">
      <w:pPr>
        <w:numPr>
          <w:ilvl w:val="0"/>
          <w:numId w:val="16"/>
        </w:numPr>
        <w:spacing w:before="160" w:line="353" w:lineRule="auto"/>
        <w:ind w:right="272"/>
        <w:jc w:val="both"/>
        <w:rPr>
          <w:rFonts w:ascii="Times New Roman" w:eastAsia="Calibri" w:hAnsi="Times New Roman" w:cs="Times New Roman"/>
          <w:b/>
        </w:rPr>
      </w:pP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учнями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студентами,</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які</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прибули</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підприємство</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для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проходження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трудового 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професійного навчання;</w:t>
      </w:r>
    </w:p>
    <w:p w14:paraId="644CF173" w14:textId="77777777" w:rsidR="000A007C" w:rsidRPr="000A007C" w:rsidRDefault="000A007C" w:rsidP="000A007C">
      <w:pPr>
        <w:numPr>
          <w:ilvl w:val="0"/>
          <w:numId w:val="16"/>
        </w:numPr>
        <w:spacing w:before="160" w:line="353" w:lineRule="auto"/>
        <w:ind w:right="272"/>
        <w:jc w:val="both"/>
        <w:rPr>
          <w:rFonts w:ascii="Times New Roman" w:eastAsia="Calibri" w:hAnsi="Times New Roman" w:cs="Times New Roman"/>
        </w:rPr>
      </w:pPr>
      <w:r w:rsidRPr="000A007C">
        <w:rPr>
          <w:rFonts w:ascii="Times New Roman" w:eastAsia="Calibri" w:hAnsi="Times New Roman" w:cs="Times New Roman"/>
        </w:rPr>
        <w:t>з</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екскурсантами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разі екскурсії</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підприємство.</w:t>
      </w:r>
    </w:p>
    <w:p w14:paraId="76D7B38C" w14:textId="77777777" w:rsidR="000A007C" w:rsidRPr="000A007C" w:rsidRDefault="000A007C" w:rsidP="000A007C">
      <w:pPr>
        <w:spacing w:before="6"/>
        <w:jc w:val="both"/>
        <w:rPr>
          <w:rFonts w:ascii="Times New Roman" w:eastAsia="Calibri" w:hAnsi="Times New Roman" w:cs="Times New Roman"/>
        </w:rPr>
      </w:pPr>
    </w:p>
    <w:p w14:paraId="4C0FFBD8" w14:textId="77777777" w:rsidR="000A007C" w:rsidRPr="000A007C" w:rsidRDefault="000A007C" w:rsidP="000A007C">
      <w:pPr>
        <w:spacing w:before="1" w:line="360" w:lineRule="auto"/>
        <w:ind w:left="984" w:right="278"/>
        <w:jc w:val="both"/>
        <w:rPr>
          <w:rFonts w:ascii="Times New Roman" w:eastAsia="Calibri" w:hAnsi="Times New Roman" w:cs="Times New Roman"/>
        </w:rPr>
      </w:pPr>
      <w:r w:rsidRPr="000A007C">
        <w:rPr>
          <w:rFonts w:ascii="Times New Roman" w:eastAsia="Calibri" w:hAnsi="Times New Roman" w:cs="Times New Roman"/>
          <w:lang w:val="ru-RU"/>
        </w:rPr>
        <w:t xml:space="preserve"> </w:t>
      </w:r>
      <w:r w:rsidRPr="000A007C">
        <w:rPr>
          <w:rFonts w:ascii="Times New Roman" w:eastAsia="Calibri" w:hAnsi="Times New Roman" w:cs="Times New Roman"/>
          <w:lang w:val="ru-RU"/>
        </w:rPr>
        <w:tab/>
      </w:r>
      <w:r w:rsidRPr="000A007C">
        <w:rPr>
          <w:rFonts w:ascii="Times New Roman" w:eastAsia="Calibri" w:hAnsi="Times New Roman" w:cs="Times New Roman"/>
          <w:lang w:val="ru-RU"/>
        </w:rPr>
        <w:tab/>
      </w:r>
      <w:r w:rsidRPr="000A007C">
        <w:rPr>
          <w:rFonts w:ascii="Times New Roman" w:eastAsia="Calibri" w:hAnsi="Times New Roman" w:cs="Times New Roman"/>
        </w:rPr>
        <w:t>Вступний</w:t>
      </w:r>
      <w:r w:rsidRPr="000A007C">
        <w:rPr>
          <w:rFonts w:ascii="Times New Roman" w:eastAsia="Calibri" w:hAnsi="Times New Roman" w:cs="Times New Roman"/>
          <w:spacing w:val="34"/>
        </w:rPr>
        <w:t xml:space="preserve"> </w:t>
      </w:r>
      <w:r w:rsidRPr="000A007C">
        <w:rPr>
          <w:rFonts w:ascii="Times New Roman" w:eastAsia="Calibri" w:hAnsi="Times New Roman" w:cs="Times New Roman"/>
        </w:rPr>
        <w:t>інструктаж</w:t>
      </w:r>
      <w:r w:rsidRPr="000A007C">
        <w:rPr>
          <w:rFonts w:ascii="Times New Roman" w:eastAsia="Calibri" w:hAnsi="Times New Roman" w:cs="Times New Roman"/>
          <w:spacing w:val="36"/>
        </w:rPr>
        <w:t xml:space="preserve"> </w:t>
      </w:r>
      <w:r w:rsidRPr="000A007C">
        <w:rPr>
          <w:rFonts w:ascii="Times New Roman" w:eastAsia="Calibri" w:hAnsi="Times New Roman" w:cs="Times New Roman"/>
        </w:rPr>
        <w:t>проводиться</w:t>
      </w:r>
      <w:r w:rsidRPr="000A007C">
        <w:rPr>
          <w:rFonts w:ascii="Times New Roman" w:eastAsia="Calibri" w:hAnsi="Times New Roman" w:cs="Times New Roman"/>
          <w:spacing w:val="36"/>
        </w:rPr>
        <w:t xml:space="preserve"> </w:t>
      </w:r>
      <w:r w:rsidRPr="000A007C">
        <w:rPr>
          <w:rFonts w:ascii="Times New Roman" w:eastAsia="Calibri" w:hAnsi="Times New Roman" w:cs="Times New Roman"/>
        </w:rPr>
        <w:t>спеціалістом</w:t>
      </w:r>
      <w:r w:rsidRPr="000A007C">
        <w:rPr>
          <w:rFonts w:ascii="Times New Roman" w:eastAsia="Calibri" w:hAnsi="Times New Roman" w:cs="Times New Roman"/>
          <w:spacing w:val="39"/>
        </w:rPr>
        <w:t xml:space="preserve"> </w:t>
      </w:r>
      <w:r w:rsidRPr="000A007C">
        <w:rPr>
          <w:rFonts w:ascii="Times New Roman" w:eastAsia="Calibri" w:hAnsi="Times New Roman" w:cs="Times New Roman"/>
        </w:rPr>
        <w:t>служби</w:t>
      </w:r>
      <w:r w:rsidRPr="000A007C">
        <w:rPr>
          <w:rFonts w:ascii="Times New Roman" w:eastAsia="Calibri" w:hAnsi="Times New Roman" w:cs="Times New Roman"/>
          <w:spacing w:val="33"/>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34"/>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33"/>
        </w:rPr>
        <w:t xml:space="preserve"> </w:t>
      </w:r>
      <w:r w:rsidRPr="000A007C">
        <w:rPr>
          <w:rFonts w:ascii="Times New Roman" w:eastAsia="Calibri" w:hAnsi="Times New Roman" w:cs="Times New Roman"/>
        </w:rPr>
        <w:t>іншим</w:t>
      </w:r>
      <w:r w:rsidRPr="000A007C">
        <w:rPr>
          <w:rFonts w:ascii="Times New Roman" w:eastAsia="Calibri" w:hAnsi="Times New Roman" w:cs="Times New Roman"/>
          <w:spacing w:val="32"/>
        </w:rPr>
        <w:t xml:space="preserve"> </w:t>
      </w:r>
      <w:r w:rsidRPr="000A007C">
        <w:rPr>
          <w:rFonts w:ascii="Times New Roman" w:eastAsia="Calibri" w:hAnsi="Times New Roman" w:cs="Times New Roman"/>
        </w:rPr>
        <w:t>фахівцем</w:t>
      </w:r>
      <w:r w:rsidRPr="000A007C">
        <w:rPr>
          <w:rFonts w:ascii="Times New Roman" w:eastAsia="Calibri" w:hAnsi="Times New Roman" w:cs="Times New Roman"/>
          <w:spacing w:val="33"/>
        </w:rPr>
        <w:t xml:space="preserve"> </w:t>
      </w:r>
      <w:r w:rsidRPr="000A007C">
        <w:rPr>
          <w:rFonts w:ascii="Times New Roman" w:eastAsia="Calibri" w:hAnsi="Times New Roman" w:cs="Times New Roman"/>
        </w:rPr>
        <w:t>відповідно</w:t>
      </w:r>
      <w:r w:rsidRPr="000A007C">
        <w:rPr>
          <w:rFonts w:ascii="Times New Roman" w:eastAsia="Calibri" w:hAnsi="Times New Roman" w:cs="Times New Roman"/>
          <w:spacing w:val="30"/>
        </w:rPr>
        <w:t xml:space="preserve"> </w:t>
      </w:r>
      <w:r w:rsidRPr="000A007C">
        <w:rPr>
          <w:rFonts w:ascii="Times New Roman" w:eastAsia="Calibri" w:hAnsi="Times New Roman" w:cs="Times New Roman"/>
        </w:rPr>
        <w:t>до</w:t>
      </w:r>
      <w:r w:rsidRPr="000A007C">
        <w:rPr>
          <w:rFonts w:ascii="Times New Roman" w:eastAsia="Calibri" w:hAnsi="Times New Roman" w:cs="Times New Roman"/>
          <w:spacing w:val="34"/>
        </w:rPr>
        <w:t xml:space="preserve"> </w:t>
      </w:r>
      <w:r w:rsidRPr="000A007C">
        <w:rPr>
          <w:rFonts w:ascii="Times New Roman" w:eastAsia="Calibri" w:hAnsi="Times New Roman" w:cs="Times New Roman"/>
        </w:rPr>
        <w:t>наказу</w:t>
      </w:r>
      <w:r w:rsidRPr="000A007C">
        <w:rPr>
          <w:rFonts w:eastAsia="Calibri" w:cs="Times New Roman"/>
          <w:spacing w:val="28"/>
        </w:rPr>
        <w:t xml:space="preserve"> </w:t>
      </w:r>
      <w:r w:rsidRPr="000A007C">
        <w:rPr>
          <w:rFonts w:eastAsia="Calibri" w:cs="Times New Roman"/>
        </w:rPr>
        <w:t>(розпорядження)</w:t>
      </w:r>
      <w:r w:rsidRPr="000A007C">
        <w:rPr>
          <w:rFonts w:eastAsia="Calibri" w:cs="Times New Roman"/>
          <w:spacing w:val="33"/>
        </w:rPr>
        <w:t xml:space="preserve"> </w:t>
      </w:r>
      <w:r w:rsidRPr="000A007C">
        <w:rPr>
          <w:rFonts w:eastAsia="Calibri" w:cs="Times New Roman"/>
        </w:rPr>
        <w:t>по</w:t>
      </w:r>
      <w:r w:rsidRPr="000A007C">
        <w:rPr>
          <w:rFonts w:eastAsia="Calibri" w:cs="Times New Roman"/>
          <w:spacing w:val="33"/>
        </w:rPr>
        <w:t xml:space="preserve"> </w:t>
      </w:r>
      <w:r w:rsidRPr="000A007C">
        <w:rPr>
          <w:rFonts w:eastAsia="Calibri" w:cs="Times New Roman"/>
        </w:rPr>
        <w:t>підприємству, який в</w:t>
      </w:r>
      <w:r w:rsidRPr="000A007C">
        <w:rPr>
          <w:rFonts w:eastAsia="Calibri" w:cs="Times New Roman"/>
          <w:spacing w:val="1"/>
        </w:rPr>
        <w:t xml:space="preserve"> </w:t>
      </w:r>
      <w:r w:rsidRPr="000A007C">
        <w:rPr>
          <w:rFonts w:eastAsia="Calibri" w:cs="Times New Roman"/>
        </w:rPr>
        <w:t>установленому</w:t>
      </w:r>
      <w:r w:rsidRPr="000A007C">
        <w:rPr>
          <w:rFonts w:eastAsia="Calibri" w:cs="Times New Roman"/>
          <w:spacing w:val="1"/>
        </w:rPr>
        <w:t xml:space="preserve"> </w:t>
      </w:r>
      <w:r w:rsidRPr="000A007C">
        <w:rPr>
          <w:rFonts w:eastAsia="Calibri" w:cs="Times New Roman"/>
        </w:rPr>
        <w:t>Типовим</w:t>
      </w:r>
      <w:r w:rsidRPr="000A007C">
        <w:rPr>
          <w:rFonts w:eastAsia="Calibri" w:cs="Times New Roman"/>
          <w:spacing w:val="1"/>
        </w:rPr>
        <w:t xml:space="preserve"> </w:t>
      </w:r>
      <w:r w:rsidRPr="000A007C">
        <w:rPr>
          <w:rFonts w:ascii="Times New Roman" w:eastAsia="Calibri" w:hAnsi="Times New Roman" w:cs="Times New Roman"/>
        </w:rPr>
        <w:t>положенням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порядку пройшов навчання 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перевірку</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знань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питань охорони праці.</w:t>
      </w:r>
    </w:p>
    <w:p w14:paraId="1C3D5C39" w14:textId="77777777" w:rsidR="000A007C" w:rsidRPr="000A007C" w:rsidRDefault="000A007C" w:rsidP="000A007C">
      <w:pPr>
        <w:tabs>
          <w:tab w:val="left" w:pos="3531"/>
          <w:tab w:val="left" w:pos="6052"/>
          <w:tab w:val="left" w:pos="8133"/>
          <w:tab w:val="left" w:pos="9367"/>
        </w:tabs>
        <w:spacing w:before="1" w:line="360" w:lineRule="auto"/>
        <w:ind w:left="984" w:right="271" w:firstLine="707"/>
        <w:jc w:val="both"/>
        <w:rPr>
          <w:rFonts w:ascii="Times New Roman" w:eastAsia="Calibri" w:hAnsi="Times New Roman" w:cs="Times New Roman"/>
        </w:rPr>
      </w:pPr>
      <w:r w:rsidRPr="000A007C">
        <w:rPr>
          <w:rFonts w:ascii="Times New Roman" w:eastAsia="Calibri" w:hAnsi="Times New Roman" w:cs="Times New Roman"/>
        </w:rPr>
        <w:t>Вступний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проводиться 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кабінеті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приміщенні,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що спеціально для цього обладнано,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 використанням сучасних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технічних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засобів</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навчання,</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навчальних</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наочних</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посібників</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за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програмою,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розробленою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службою</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урахуванням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особливостей виробництва.</w:t>
      </w:r>
      <w:r w:rsidRPr="000A007C">
        <w:rPr>
          <w:rFonts w:ascii="Times New Roman" w:eastAsia="Calibri" w:hAnsi="Times New Roman" w:cs="Times New Roman"/>
        </w:rPr>
        <w:tab/>
        <w:t>Програма та</w:t>
      </w:r>
      <w:r w:rsidRPr="000A007C">
        <w:rPr>
          <w:rFonts w:ascii="Times New Roman" w:eastAsia="Calibri" w:hAnsi="Times New Roman" w:cs="Times New Roman"/>
        </w:rPr>
        <w:tab/>
      </w:r>
      <w:r w:rsidRPr="000A007C">
        <w:rPr>
          <w:rFonts w:ascii="Times New Roman" w:eastAsia="Calibri" w:hAnsi="Times New Roman" w:cs="Times New Roman"/>
          <w:spacing w:val="-1"/>
        </w:rPr>
        <w:t>тривалість</w:t>
      </w:r>
      <w:r w:rsidRPr="000A007C">
        <w:rPr>
          <w:rFonts w:ascii="Times New Roman" w:eastAsia="Calibri" w:hAnsi="Times New Roman" w:cs="Times New Roman"/>
          <w:spacing w:val="-68"/>
        </w:rPr>
        <w:t xml:space="preserve"> </w:t>
      </w:r>
      <w:r w:rsidRPr="000A007C">
        <w:rPr>
          <w:rFonts w:ascii="Times New Roman" w:eastAsia="Calibri" w:hAnsi="Times New Roman" w:cs="Times New Roman"/>
        </w:rPr>
        <w:t>інструктажу</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затверджуються керівником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підприємства.</w:t>
      </w:r>
    </w:p>
    <w:p w14:paraId="7907A682" w14:textId="77777777" w:rsidR="000A007C" w:rsidRPr="000A007C" w:rsidRDefault="000A007C" w:rsidP="000A007C">
      <w:pPr>
        <w:spacing w:line="360" w:lineRule="auto"/>
        <w:ind w:left="984" w:right="271" w:firstLine="707"/>
        <w:jc w:val="both"/>
        <w:rPr>
          <w:rFonts w:ascii="Times New Roman" w:eastAsia="Calibri" w:hAnsi="Times New Roman" w:cs="Times New Roman"/>
        </w:rPr>
      </w:pPr>
      <w:r w:rsidRPr="000A007C">
        <w:rPr>
          <w:rFonts w:ascii="Times New Roman" w:eastAsia="Calibri" w:hAnsi="Times New Roman" w:cs="Times New Roman"/>
        </w:rPr>
        <w:t>Запис</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проведення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вступного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робиться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журналі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реєстрації</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вступного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інструктажу з питань охорони праці (додаток 5),</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який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зберігається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службою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що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відповідає</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проведення вступного інструктажу,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 також у наказі про прийняття працівника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роботу.</w:t>
      </w:r>
    </w:p>
    <w:p w14:paraId="358BC516" w14:textId="77777777" w:rsidR="000A007C" w:rsidRPr="000A007C" w:rsidRDefault="000A007C" w:rsidP="000A007C">
      <w:pPr>
        <w:ind w:left="3540" w:firstLine="708"/>
        <w:jc w:val="both"/>
        <w:rPr>
          <w:rFonts w:ascii="Times New Roman" w:eastAsia="Calibri" w:hAnsi="Times New Roman" w:cs="Times New Roman"/>
          <w:b/>
        </w:rPr>
      </w:pPr>
      <w:r w:rsidRPr="000A007C">
        <w:rPr>
          <w:rFonts w:ascii="Times New Roman" w:eastAsia="Calibri" w:hAnsi="Times New Roman" w:cs="Times New Roman"/>
          <w:b/>
        </w:rPr>
        <w:t>Первинний</w:t>
      </w:r>
      <w:r w:rsidRPr="000A007C">
        <w:rPr>
          <w:rFonts w:ascii="Times New Roman" w:eastAsia="Calibri" w:hAnsi="Times New Roman" w:cs="Times New Roman"/>
          <w:b/>
          <w:spacing w:val="63"/>
        </w:rPr>
        <w:t xml:space="preserve"> </w:t>
      </w:r>
      <w:r w:rsidRPr="000A007C">
        <w:rPr>
          <w:rFonts w:ascii="Times New Roman" w:eastAsia="Calibri" w:hAnsi="Times New Roman" w:cs="Times New Roman"/>
          <w:b/>
        </w:rPr>
        <w:t>інструктаж</w:t>
      </w:r>
    </w:p>
    <w:p w14:paraId="4E149A35" w14:textId="77777777" w:rsidR="000A007C" w:rsidRPr="000A007C" w:rsidRDefault="000A007C" w:rsidP="000A007C">
      <w:pPr>
        <w:spacing w:before="160" w:line="362" w:lineRule="auto"/>
        <w:ind w:left="984" w:right="277" w:firstLine="851"/>
        <w:jc w:val="both"/>
        <w:rPr>
          <w:rFonts w:ascii="Times New Roman" w:eastAsia="Calibri" w:hAnsi="Times New Roman" w:cs="Times New Roman"/>
        </w:rPr>
      </w:pPr>
      <w:r w:rsidRPr="000A007C">
        <w:rPr>
          <w:rFonts w:ascii="Times New Roman" w:eastAsia="Calibri" w:hAnsi="Times New Roman" w:cs="Times New Roman"/>
        </w:rPr>
        <w:t>Первинний інструктаж проводиться</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до</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початку роботи безпосередньо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робочому</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місці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працівником:</w:t>
      </w:r>
    </w:p>
    <w:p w14:paraId="076CCC75" w14:textId="77777777" w:rsidR="000A007C" w:rsidRPr="000A007C" w:rsidRDefault="000A007C" w:rsidP="000A007C">
      <w:pPr>
        <w:numPr>
          <w:ilvl w:val="0"/>
          <w:numId w:val="17"/>
        </w:numPr>
        <w:tabs>
          <w:tab w:val="left" w:pos="1704"/>
          <w:tab w:val="left" w:pos="1705"/>
        </w:tabs>
        <w:spacing w:line="350" w:lineRule="auto"/>
        <w:ind w:right="274"/>
        <w:jc w:val="both"/>
        <w:rPr>
          <w:rFonts w:ascii="Times New Roman" w:eastAsia="Calibri" w:hAnsi="Times New Roman" w:cs="Times New Roman"/>
        </w:rPr>
      </w:pPr>
      <w:r w:rsidRPr="000A007C">
        <w:rPr>
          <w:rFonts w:ascii="Times New Roman" w:eastAsia="Calibri" w:hAnsi="Times New Roman" w:cs="Times New Roman"/>
        </w:rPr>
        <w:lastRenderedPageBreak/>
        <w:t>новоприйнятим (постійно чи тимчасово) на підприємство 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до фізичної</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особи,</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яка використовує</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найману</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працю;</w:t>
      </w:r>
    </w:p>
    <w:p w14:paraId="73EC58E0" w14:textId="77777777" w:rsidR="000A007C" w:rsidRPr="000A007C" w:rsidRDefault="000A007C" w:rsidP="000A007C">
      <w:pPr>
        <w:numPr>
          <w:ilvl w:val="0"/>
          <w:numId w:val="17"/>
        </w:numPr>
        <w:tabs>
          <w:tab w:val="left" w:pos="1704"/>
          <w:tab w:val="left" w:pos="1705"/>
          <w:tab w:val="left" w:pos="4203"/>
          <w:tab w:val="left" w:pos="4616"/>
          <w:tab w:val="left" w:pos="5749"/>
          <w:tab w:val="left" w:pos="7662"/>
        </w:tabs>
        <w:spacing w:before="10" w:line="350" w:lineRule="auto"/>
        <w:ind w:right="275"/>
        <w:jc w:val="both"/>
        <w:rPr>
          <w:rFonts w:ascii="Times New Roman" w:eastAsia="Calibri" w:hAnsi="Times New Roman" w:cs="Times New Roman"/>
        </w:rPr>
      </w:pPr>
      <w:r w:rsidRPr="000A007C">
        <w:rPr>
          <w:rFonts w:ascii="Times New Roman" w:eastAsia="Calibri" w:hAnsi="Times New Roman" w:cs="Times New Roman"/>
        </w:rPr>
        <w:t>який</w:t>
      </w:r>
      <w:r w:rsidRPr="000A007C">
        <w:rPr>
          <w:rFonts w:ascii="Times New Roman" w:eastAsia="Calibri" w:hAnsi="Times New Roman" w:cs="Times New Roman"/>
          <w:spacing w:val="21"/>
        </w:rPr>
        <w:t xml:space="preserve"> </w:t>
      </w:r>
      <w:r w:rsidRPr="000A007C">
        <w:rPr>
          <w:rFonts w:ascii="Times New Roman" w:eastAsia="Calibri" w:hAnsi="Times New Roman" w:cs="Times New Roman"/>
        </w:rPr>
        <w:t>переводиться</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з</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одного</w:t>
      </w:r>
      <w:r w:rsidRPr="000A007C">
        <w:rPr>
          <w:rFonts w:ascii="Times New Roman" w:eastAsia="Calibri" w:hAnsi="Times New Roman" w:cs="Times New Roman"/>
        </w:rPr>
        <w:tab/>
        <w:t>структурного</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підрозділу</w:t>
      </w:r>
      <w:r w:rsidRPr="000A007C">
        <w:rPr>
          <w:rFonts w:ascii="Times New Roman" w:eastAsia="Calibri" w:hAnsi="Times New Roman" w:cs="Times New Roman"/>
          <w:spacing w:val="7"/>
        </w:rPr>
        <w:t xml:space="preserve"> </w:t>
      </w:r>
      <w:r w:rsidRPr="000A007C">
        <w:rPr>
          <w:rFonts w:ascii="Times New Roman" w:eastAsia="Calibri" w:hAnsi="Times New Roman" w:cs="Times New Roman"/>
        </w:rPr>
        <w:t>підприємства</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до</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іншого;</w:t>
      </w:r>
    </w:p>
    <w:p w14:paraId="4D1A884E" w14:textId="77777777" w:rsidR="000A007C" w:rsidRPr="000A007C" w:rsidRDefault="000A007C" w:rsidP="000A007C">
      <w:pPr>
        <w:numPr>
          <w:ilvl w:val="0"/>
          <w:numId w:val="17"/>
        </w:numPr>
        <w:tabs>
          <w:tab w:val="left" w:pos="1704"/>
          <w:tab w:val="left" w:pos="1705"/>
        </w:tabs>
        <w:spacing w:before="13"/>
        <w:jc w:val="both"/>
        <w:rPr>
          <w:rFonts w:ascii="Times New Roman" w:eastAsia="Calibri" w:hAnsi="Times New Roman" w:cs="Times New Roman"/>
        </w:rPr>
      </w:pPr>
      <w:r w:rsidRPr="000A007C">
        <w:rPr>
          <w:rFonts w:ascii="Times New Roman" w:eastAsia="Calibri" w:hAnsi="Times New Roman" w:cs="Times New Roman"/>
        </w:rPr>
        <w:t>який</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виконуватиме</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нову</w:t>
      </w:r>
      <w:r w:rsidRPr="000A007C">
        <w:rPr>
          <w:rFonts w:ascii="Times New Roman" w:eastAsia="Calibri" w:hAnsi="Times New Roman" w:cs="Times New Roman"/>
          <w:spacing w:val="-8"/>
        </w:rPr>
        <w:t xml:space="preserve"> </w:t>
      </w:r>
      <w:r w:rsidRPr="000A007C">
        <w:rPr>
          <w:rFonts w:ascii="Times New Roman" w:eastAsia="Calibri" w:hAnsi="Times New Roman" w:cs="Times New Roman"/>
        </w:rPr>
        <w:t>для</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нього</w:t>
      </w:r>
      <w:r w:rsidRPr="000A007C">
        <w:rPr>
          <w:rFonts w:ascii="Times New Roman" w:eastAsia="Calibri" w:hAnsi="Times New Roman" w:cs="Times New Roman"/>
          <w:spacing w:val="-6"/>
        </w:rPr>
        <w:t xml:space="preserve"> </w:t>
      </w:r>
      <w:r w:rsidRPr="000A007C">
        <w:rPr>
          <w:rFonts w:ascii="Times New Roman" w:eastAsia="Calibri" w:hAnsi="Times New Roman" w:cs="Times New Roman"/>
        </w:rPr>
        <w:t>роботу;</w:t>
      </w:r>
    </w:p>
    <w:p w14:paraId="0DEBE6CA" w14:textId="77777777" w:rsidR="000A007C" w:rsidRPr="000A007C" w:rsidRDefault="000A007C" w:rsidP="000A007C">
      <w:pPr>
        <w:numPr>
          <w:ilvl w:val="0"/>
          <w:numId w:val="17"/>
        </w:numPr>
        <w:tabs>
          <w:tab w:val="left" w:pos="1704"/>
          <w:tab w:val="left" w:pos="1705"/>
          <w:tab w:val="left" w:pos="3609"/>
          <w:tab w:val="left" w:pos="5624"/>
          <w:tab w:val="left" w:pos="6945"/>
          <w:tab w:val="left" w:pos="9112"/>
          <w:tab w:val="left" w:pos="10094"/>
        </w:tabs>
        <w:spacing w:before="161" w:line="352" w:lineRule="auto"/>
        <w:ind w:right="272"/>
        <w:jc w:val="both"/>
        <w:rPr>
          <w:rFonts w:ascii="Times New Roman" w:eastAsia="Calibri" w:hAnsi="Times New Roman" w:cs="Times New Roman"/>
        </w:rPr>
      </w:pPr>
      <w:r w:rsidRPr="000A007C">
        <w:rPr>
          <w:rFonts w:ascii="Times New Roman" w:eastAsia="Calibri" w:hAnsi="Times New Roman" w:cs="Times New Roman"/>
        </w:rPr>
        <w:t xml:space="preserve">відрядженим працівником іншого підприємства, який </w:t>
      </w:r>
      <w:r w:rsidRPr="000A007C">
        <w:rPr>
          <w:rFonts w:ascii="Times New Roman" w:eastAsia="Calibri" w:hAnsi="Times New Roman" w:cs="Times New Roman"/>
          <w:spacing w:val="-1"/>
        </w:rPr>
        <w:t>бере</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безпосередню</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участь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виробничому</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процесі</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підприємстві.</w:t>
      </w:r>
    </w:p>
    <w:p w14:paraId="2E018DAE" w14:textId="77777777" w:rsidR="000A007C" w:rsidRPr="000A007C" w:rsidRDefault="000A007C" w:rsidP="000A007C">
      <w:pPr>
        <w:tabs>
          <w:tab w:val="left" w:pos="1704"/>
          <w:tab w:val="left" w:pos="1705"/>
          <w:tab w:val="left" w:pos="3609"/>
          <w:tab w:val="left" w:pos="5624"/>
          <w:tab w:val="left" w:pos="6945"/>
          <w:tab w:val="left" w:pos="9112"/>
          <w:tab w:val="left" w:pos="10094"/>
        </w:tabs>
        <w:spacing w:before="161" w:line="360" w:lineRule="auto"/>
        <w:ind w:left="720" w:right="272"/>
        <w:jc w:val="both"/>
        <w:rPr>
          <w:rFonts w:ascii="Times New Roman" w:eastAsia="Calibri" w:hAnsi="Times New Roman" w:cs="Times New Roman"/>
          <w:b/>
        </w:rPr>
      </w:pPr>
      <w:r w:rsidRPr="000A007C">
        <w:rPr>
          <w:rFonts w:ascii="Times New Roman" w:eastAsia="Calibri" w:hAnsi="Times New Roman" w:cs="Times New Roman"/>
          <w:b/>
        </w:rPr>
        <w:t>Первинний</w:t>
      </w:r>
      <w:r w:rsidRPr="000A007C">
        <w:rPr>
          <w:rFonts w:ascii="Times New Roman" w:eastAsia="Calibri" w:hAnsi="Times New Roman" w:cs="Times New Roman"/>
          <w:b/>
          <w:spacing w:val="38"/>
        </w:rPr>
        <w:t xml:space="preserve"> </w:t>
      </w:r>
      <w:r w:rsidRPr="000A007C">
        <w:rPr>
          <w:rFonts w:ascii="Times New Roman" w:eastAsia="Calibri" w:hAnsi="Times New Roman" w:cs="Times New Roman"/>
          <w:b/>
        </w:rPr>
        <w:t>інструктаж</w:t>
      </w:r>
      <w:r w:rsidRPr="000A007C">
        <w:rPr>
          <w:rFonts w:ascii="Times New Roman" w:eastAsia="Calibri" w:hAnsi="Times New Roman" w:cs="Times New Roman"/>
          <w:b/>
          <w:spacing w:val="41"/>
        </w:rPr>
        <w:t xml:space="preserve"> </w:t>
      </w:r>
      <w:r w:rsidRPr="000A007C">
        <w:rPr>
          <w:rFonts w:ascii="Times New Roman" w:eastAsia="Calibri" w:hAnsi="Times New Roman" w:cs="Times New Roman"/>
          <w:b/>
        </w:rPr>
        <w:t>проводиться</w:t>
      </w:r>
      <w:r w:rsidRPr="000A007C">
        <w:rPr>
          <w:rFonts w:ascii="Times New Roman" w:eastAsia="Calibri" w:hAnsi="Times New Roman" w:cs="Times New Roman"/>
          <w:b/>
          <w:spacing w:val="41"/>
        </w:rPr>
        <w:t xml:space="preserve"> </w:t>
      </w:r>
      <w:r w:rsidRPr="000A007C">
        <w:rPr>
          <w:rFonts w:ascii="Times New Roman" w:eastAsia="Calibri" w:hAnsi="Times New Roman" w:cs="Times New Roman"/>
          <w:b/>
        </w:rPr>
        <w:t>з</w:t>
      </w:r>
      <w:r w:rsidRPr="000A007C">
        <w:rPr>
          <w:rFonts w:ascii="Times New Roman" w:eastAsia="Calibri" w:hAnsi="Times New Roman" w:cs="Times New Roman"/>
          <w:b/>
          <w:spacing w:val="40"/>
        </w:rPr>
        <w:t xml:space="preserve"> </w:t>
      </w:r>
      <w:r w:rsidRPr="000A007C">
        <w:rPr>
          <w:rFonts w:ascii="Times New Roman" w:eastAsia="Calibri" w:hAnsi="Times New Roman" w:cs="Times New Roman"/>
          <w:b/>
        </w:rPr>
        <w:t>учнями,</w:t>
      </w:r>
      <w:r w:rsidRPr="000A007C">
        <w:rPr>
          <w:rFonts w:ascii="Times New Roman" w:eastAsia="Calibri" w:hAnsi="Times New Roman" w:cs="Times New Roman"/>
          <w:b/>
          <w:spacing w:val="40"/>
        </w:rPr>
        <w:t xml:space="preserve"> </w:t>
      </w:r>
      <w:r w:rsidRPr="000A007C">
        <w:rPr>
          <w:rFonts w:ascii="Times New Roman" w:eastAsia="Calibri" w:hAnsi="Times New Roman" w:cs="Times New Roman"/>
          <w:b/>
        </w:rPr>
        <w:t>курсантами,</w:t>
      </w:r>
      <w:r w:rsidRPr="000A007C">
        <w:rPr>
          <w:rFonts w:ascii="Times New Roman" w:eastAsia="Calibri" w:hAnsi="Times New Roman" w:cs="Times New Roman"/>
          <w:b/>
          <w:spacing w:val="41"/>
        </w:rPr>
        <w:t xml:space="preserve"> </w:t>
      </w:r>
      <w:r w:rsidRPr="000A007C">
        <w:rPr>
          <w:rFonts w:ascii="Times New Roman" w:eastAsia="Calibri" w:hAnsi="Times New Roman" w:cs="Times New Roman"/>
          <w:b/>
        </w:rPr>
        <w:t>слухачами</w:t>
      </w:r>
      <w:r w:rsidRPr="000A007C">
        <w:rPr>
          <w:rFonts w:ascii="Times New Roman" w:eastAsia="Calibri" w:hAnsi="Times New Roman" w:cs="Times New Roman"/>
          <w:b/>
          <w:spacing w:val="42"/>
        </w:rPr>
        <w:t xml:space="preserve"> </w:t>
      </w:r>
      <w:r w:rsidRPr="000A007C">
        <w:rPr>
          <w:rFonts w:ascii="Times New Roman" w:eastAsia="Calibri" w:hAnsi="Times New Roman" w:cs="Times New Roman"/>
          <w:b/>
        </w:rPr>
        <w:t>та</w:t>
      </w:r>
      <w:r w:rsidRPr="000A007C">
        <w:rPr>
          <w:rFonts w:ascii="Times New Roman" w:eastAsia="Calibri" w:hAnsi="Times New Roman" w:cs="Times New Roman"/>
          <w:b/>
          <w:spacing w:val="-67"/>
        </w:rPr>
        <w:t xml:space="preserve"> </w:t>
      </w:r>
      <w:r w:rsidRPr="000A007C">
        <w:rPr>
          <w:rFonts w:ascii="Times New Roman" w:eastAsia="Calibri" w:hAnsi="Times New Roman" w:cs="Times New Roman"/>
          <w:b/>
        </w:rPr>
        <w:t>студентами</w:t>
      </w:r>
      <w:r w:rsidRPr="000A007C">
        <w:rPr>
          <w:rFonts w:ascii="Times New Roman" w:eastAsia="Calibri" w:hAnsi="Times New Roman" w:cs="Times New Roman"/>
          <w:b/>
          <w:spacing w:val="-4"/>
        </w:rPr>
        <w:t xml:space="preserve"> </w:t>
      </w:r>
      <w:r w:rsidRPr="000A007C">
        <w:rPr>
          <w:rFonts w:ascii="Times New Roman" w:eastAsia="Calibri" w:hAnsi="Times New Roman" w:cs="Times New Roman"/>
          <w:b/>
        </w:rPr>
        <w:t>навчальних</w:t>
      </w:r>
      <w:r w:rsidRPr="000A007C">
        <w:rPr>
          <w:rFonts w:ascii="Times New Roman" w:eastAsia="Calibri" w:hAnsi="Times New Roman" w:cs="Times New Roman"/>
          <w:b/>
          <w:spacing w:val="1"/>
        </w:rPr>
        <w:t xml:space="preserve"> </w:t>
      </w:r>
      <w:r w:rsidRPr="000A007C">
        <w:rPr>
          <w:rFonts w:ascii="Times New Roman" w:eastAsia="Calibri" w:hAnsi="Times New Roman" w:cs="Times New Roman"/>
          <w:b/>
        </w:rPr>
        <w:t>закладів:</w:t>
      </w:r>
    </w:p>
    <w:p w14:paraId="0CA50BD4" w14:textId="77777777" w:rsidR="000A007C" w:rsidRPr="000A007C" w:rsidRDefault="000A007C" w:rsidP="000A007C">
      <w:pPr>
        <w:numPr>
          <w:ilvl w:val="0"/>
          <w:numId w:val="17"/>
        </w:numPr>
        <w:tabs>
          <w:tab w:val="left" w:pos="1704"/>
          <w:tab w:val="left" w:pos="1705"/>
        </w:tabs>
        <w:spacing w:line="360" w:lineRule="auto"/>
        <w:jc w:val="both"/>
        <w:rPr>
          <w:rFonts w:ascii="Times New Roman" w:eastAsia="Calibri" w:hAnsi="Times New Roman" w:cs="Times New Roman"/>
        </w:rPr>
      </w:pPr>
      <w:r w:rsidRPr="000A007C">
        <w:rPr>
          <w:rFonts w:ascii="Times New Roman" w:eastAsia="Calibri" w:hAnsi="Times New Roman" w:cs="Times New Roman"/>
        </w:rPr>
        <w:t>до</w:t>
      </w:r>
      <w:r w:rsidRPr="000A007C">
        <w:rPr>
          <w:rFonts w:ascii="Times New Roman" w:eastAsia="Calibri" w:hAnsi="Times New Roman" w:cs="Times New Roman"/>
          <w:spacing w:val="-6"/>
        </w:rPr>
        <w:t xml:space="preserve"> </w:t>
      </w:r>
      <w:r w:rsidRPr="000A007C">
        <w:rPr>
          <w:rFonts w:ascii="Times New Roman" w:eastAsia="Calibri" w:hAnsi="Times New Roman" w:cs="Times New Roman"/>
        </w:rPr>
        <w:t>початку</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трудового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професійного</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навчання;</w:t>
      </w:r>
    </w:p>
    <w:p w14:paraId="32C37FA9" w14:textId="77777777" w:rsidR="000A007C" w:rsidRPr="000A007C" w:rsidRDefault="000A007C" w:rsidP="000A007C">
      <w:pPr>
        <w:numPr>
          <w:ilvl w:val="0"/>
          <w:numId w:val="17"/>
        </w:numPr>
        <w:tabs>
          <w:tab w:val="left" w:pos="1704"/>
          <w:tab w:val="left" w:pos="1705"/>
        </w:tabs>
        <w:spacing w:before="161" w:line="360" w:lineRule="auto"/>
        <w:jc w:val="both"/>
        <w:rPr>
          <w:rFonts w:ascii="Times New Roman" w:eastAsia="Calibri" w:hAnsi="Times New Roman" w:cs="Times New Roman"/>
        </w:rPr>
      </w:pPr>
      <w:r w:rsidRPr="000A007C">
        <w:rPr>
          <w:rFonts w:ascii="Times New Roman" w:eastAsia="Calibri" w:hAnsi="Times New Roman" w:cs="Times New Roman"/>
        </w:rPr>
        <w:t>перед</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виконанням</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кожного</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навчального</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завдання,</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пов'язаного</w:t>
      </w:r>
    </w:p>
    <w:p w14:paraId="1105405A" w14:textId="77777777" w:rsidR="000A007C" w:rsidRPr="000A007C" w:rsidRDefault="000A007C" w:rsidP="000A007C">
      <w:pPr>
        <w:tabs>
          <w:tab w:val="left" w:pos="1704"/>
          <w:tab w:val="left" w:pos="1705"/>
        </w:tabs>
        <w:spacing w:before="161" w:line="360" w:lineRule="auto"/>
        <w:ind w:left="928"/>
        <w:jc w:val="both"/>
        <w:rPr>
          <w:rFonts w:ascii="Times New Roman" w:eastAsia="Calibri" w:hAnsi="Times New Roman" w:cs="Times New Roman"/>
        </w:rPr>
      </w:pP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з використанням</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різних</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механізмів,</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інструментів,</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матеріалів</w:t>
      </w:r>
      <w:r w:rsidRPr="000A007C">
        <w:rPr>
          <w:rFonts w:ascii="Times New Roman" w:eastAsia="Calibri" w:hAnsi="Times New Roman" w:cs="Times New Roman"/>
          <w:spacing w:val="-6"/>
        </w:rPr>
        <w:t xml:space="preserve"> </w:t>
      </w:r>
      <w:r w:rsidRPr="000A007C">
        <w:rPr>
          <w:rFonts w:ascii="Times New Roman" w:eastAsia="Calibri" w:hAnsi="Times New Roman" w:cs="Times New Roman"/>
        </w:rPr>
        <w:t>тощо.</w:t>
      </w:r>
    </w:p>
    <w:p w14:paraId="11827AE4" w14:textId="77777777" w:rsidR="000A007C" w:rsidRPr="000A007C" w:rsidRDefault="000A007C" w:rsidP="000A007C">
      <w:pPr>
        <w:tabs>
          <w:tab w:val="left" w:pos="1704"/>
          <w:tab w:val="left" w:pos="1705"/>
        </w:tabs>
        <w:spacing w:before="161" w:line="360" w:lineRule="auto"/>
        <w:ind w:left="928"/>
        <w:jc w:val="both"/>
        <w:rPr>
          <w:rFonts w:ascii="Times New Roman" w:eastAsia="Calibri" w:hAnsi="Times New Roman" w:cs="Times New Roman"/>
        </w:rPr>
      </w:pPr>
      <w:r w:rsidRPr="000A007C">
        <w:rPr>
          <w:rFonts w:ascii="Times New Roman" w:eastAsia="Calibri" w:hAnsi="Times New Roman" w:cs="Times New Roman"/>
        </w:rPr>
        <w:tab/>
        <w:t>Первинний інструктаж</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проводиться індивідуально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   з</w:t>
      </w:r>
      <w:r w:rsidRPr="000A007C">
        <w:rPr>
          <w:rFonts w:ascii="Times New Roman" w:eastAsia="Calibri" w:hAnsi="Times New Roman" w:cs="Times New Roman"/>
          <w:spacing w:val="70"/>
        </w:rPr>
        <w:t xml:space="preserve"> г</w:t>
      </w:r>
      <w:r w:rsidRPr="000A007C">
        <w:rPr>
          <w:rFonts w:ascii="Times New Roman" w:eastAsia="Calibri" w:hAnsi="Times New Roman" w:cs="Times New Roman"/>
        </w:rPr>
        <w:t>рупою   осіб</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одного</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фаху</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за   діючими</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на підприємстві   інструкціями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68"/>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69"/>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69"/>
        </w:rPr>
        <w:t xml:space="preserve"> </w:t>
      </w:r>
      <w:r w:rsidRPr="000A007C">
        <w:rPr>
          <w:rFonts w:ascii="Times New Roman" w:eastAsia="Calibri" w:hAnsi="Times New Roman" w:cs="Times New Roman"/>
        </w:rPr>
        <w:t>відповідно</w:t>
      </w:r>
      <w:r w:rsidRPr="000A007C">
        <w:rPr>
          <w:rFonts w:ascii="Times New Roman" w:eastAsia="Calibri" w:hAnsi="Times New Roman" w:cs="Times New Roman"/>
          <w:spacing w:val="69"/>
        </w:rPr>
        <w:t xml:space="preserve"> </w:t>
      </w:r>
      <w:r w:rsidRPr="000A007C">
        <w:rPr>
          <w:rFonts w:ascii="Times New Roman" w:eastAsia="Calibri" w:hAnsi="Times New Roman" w:cs="Times New Roman"/>
        </w:rPr>
        <w:t>до виконуваних</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робіт.</w:t>
      </w:r>
    </w:p>
    <w:p w14:paraId="55B12729" w14:textId="77777777" w:rsidR="000A007C" w:rsidRPr="000A007C" w:rsidRDefault="000A007C" w:rsidP="000A007C">
      <w:pPr>
        <w:ind w:left="3540" w:firstLine="708"/>
        <w:jc w:val="both"/>
        <w:rPr>
          <w:rFonts w:ascii="Times New Roman" w:eastAsia="Calibri" w:hAnsi="Times New Roman" w:cs="Times New Roman"/>
          <w:b/>
        </w:rPr>
      </w:pPr>
      <w:r w:rsidRPr="000A007C">
        <w:rPr>
          <w:rFonts w:ascii="Times New Roman" w:eastAsia="Calibri" w:hAnsi="Times New Roman" w:cs="Times New Roman"/>
          <w:b/>
        </w:rPr>
        <w:t>Повторний</w:t>
      </w:r>
      <w:r w:rsidRPr="000A007C">
        <w:rPr>
          <w:rFonts w:ascii="Times New Roman" w:eastAsia="Calibri" w:hAnsi="Times New Roman" w:cs="Times New Roman"/>
          <w:b/>
          <w:spacing w:val="-8"/>
        </w:rPr>
        <w:t xml:space="preserve"> </w:t>
      </w:r>
      <w:r w:rsidRPr="000A007C">
        <w:rPr>
          <w:rFonts w:ascii="Times New Roman" w:eastAsia="Calibri" w:hAnsi="Times New Roman" w:cs="Times New Roman"/>
          <w:b/>
        </w:rPr>
        <w:t>інструктаж</w:t>
      </w:r>
    </w:p>
    <w:p w14:paraId="083841CA" w14:textId="77777777" w:rsidR="000A007C" w:rsidRPr="000A007C" w:rsidRDefault="000A007C" w:rsidP="000A007C">
      <w:pPr>
        <w:spacing w:before="160" w:line="360" w:lineRule="auto"/>
        <w:ind w:left="984" w:right="274" w:firstLine="707"/>
        <w:jc w:val="both"/>
        <w:rPr>
          <w:rFonts w:ascii="Times New Roman" w:eastAsia="Calibri" w:hAnsi="Times New Roman" w:cs="Times New Roman"/>
        </w:rPr>
      </w:pPr>
      <w:r w:rsidRPr="000A007C">
        <w:rPr>
          <w:rFonts w:ascii="Times New Roman" w:eastAsia="Calibri" w:hAnsi="Times New Roman" w:cs="Times New Roman"/>
        </w:rPr>
        <w:t>Повторний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робочому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місці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індивідуально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окремим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працівником 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групою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які виконують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однотипні роботи,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обсягом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 змістом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переліку</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питань</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первинного інструктажу.</w:t>
      </w:r>
    </w:p>
    <w:p w14:paraId="71409974" w14:textId="77777777" w:rsidR="000A007C" w:rsidRPr="000A007C" w:rsidRDefault="000A007C" w:rsidP="000A007C">
      <w:pPr>
        <w:spacing w:before="1" w:line="360" w:lineRule="auto"/>
        <w:ind w:left="984" w:right="269" w:firstLine="707"/>
        <w:jc w:val="both"/>
        <w:rPr>
          <w:rFonts w:ascii="Times New Roman" w:eastAsia="Calibri" w:hAnsi="Times New Roman" w:cs="Times New Roman"/>
        </w:rPr>
      </w:pPr>
      <w:r w:rsidRPr="000A007C">
        <w:rPr>
          <w:rFonts w:ascii="Times New Roman" w:eastAsia="Calibri" w:hAnsi="Times New Roman" w:cs="Times New Roman"/>
        </w:rPr>
        <w:t>Повторний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проводиться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терміни,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визначені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нормативно</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правовими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актами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які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діють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галузі,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роботодавцем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(фізичною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особою,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яка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використовує</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найману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урахуванням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конкретних умов</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але</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не рідше:</w:t>
      </w:r>
    </w:p>
    <w:p w14:paraId="564BE463" w14:textId="77777777" w:rsidR="000A007C" w:rsidRPr="000A007C" w:rsidRDefault="000A007C" w:rsidP="000A007C">
      <w:pPr>
        <w:numPr>
          <w:ilvl w:val="0"/>
          <w:numId w:val="18"/>
        </w:numPr>
        <w:tabs>
          <w:tab w:val="left" w:pos="1705"/>
        </w:tabs>
        <w:jc w:val="both"/>
        <w:rPr>
          <w:rFonts w:ascii="Times New Roman" w:eastAsia="Calibri" w:hAnsi="Times New Roman" w:cs="Times New Roman"/>
        </w:rPr>
      </w:pP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роботах з</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підвищеною</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небезпекою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1</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раз</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3</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місяці;</w:t>
      </w:r>
    </w:p>
    <w:p w14:paraId="38857D83" w14:textId="77777777" w:rsidR="000A007C" w:rsidRPr="000A007C" w:rsidRDefault="000A007C" w:rsidP="000A007C">
      <w:pPr>
        <w:numPr>
          <w:ilvl w:val="0"/>
          <w:numId w:val="18"/>
        </w:numPr>
        <w:tabs>
          <w:tab w:val="left" w:pos="1705"/>
        </w:tabs>
        <w:spacing w:before="159"/>
        <w:jc w:val="both"/>
        <w:rPr>
          <w:rFonts w:ascii="Times New Roman" w:eastAsia="Calibri" w:hAnsi="Times New Roman" w:cs="Times New Roman"/>
        </w:rPr>
      </w:pPr>
      <w:r w:rsidRPr="000A007C">
        <w:rPr>
          <w:rFonts w:ascii="Times New Roman" w:eastAsia="Calibri" w:hAnsi="Times New Roman" w:cs="Times New Roman"/>
        </w:rPr>
        <w:t>для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решти</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робіт -</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1</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раз</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6 місяців.</w:t>
      </w:r>
    </w:p>
    <w:p w14:paraId="742CD25E" w14:textId="77777777" w:rsidR="000A007C" w:rsidRPr="000A007C" w:rsidRDefault="000A007C" w:rsidP="000A007C">
      <w:pPr>
        <w:spacing w:before="161"/>
        <w:ind w:left="2832" w:firstLine="708"/>
        <w:jc w:val="both"/>
        <w:rPr>
          <w:rFonts w:ascii="Times New Roman" w:eastAsia="Calibri" w:hAnsi="Times New Roman" w:cs="Times New Roman"/>
          <w:b/>
        </w:rPr>
      </w:pPr>
      <w:r w:rsidRPr="000A007C">
        <w:rPr>
          <w:rFonts w:ascii="Times New Roman" w:eastAsia="Calibri" w:hAnsi="Times New Roman" w:cs="Times New Roman"/>
          <w:b/>
        </w:rPr>
        <w:t>Позаплановий</w:t>
      </w:r>
      <w:r w:rsidRPr="000A007C">
        <w:rPr>
          <w:rFonts w:ascii="Times New Roman" w:eastAsia="Calibri" w:hAnsi="Times New Roman" w:cs="Times New Roman"/>
          <w:b/>
          <w:spacing w:val="-9"/>
        </w:rPr>
        <w:t xml:space="preserve"> </w:t>
      </w:r>
      <w:r w:rsidRPr="000A007C">
        <w:rPr>
          <w:rFonts w:ascii="Times New Roman" w:eastAsia="Calibri" w:hAnsi="Times New Roman" w:cs="Times New Roman"/>
          <w:b/>
        </w:rPr>
        <w:t>інструктаж</w:t>
      </w:r>
    </w:p>
    <w:p w14:paraId="768F60CC" w14:textId="77777777" w:rsidR="000A007C" w:rsidRPr="000A007C" w:rsidRDefault="000A007C" w:rsidP="000A007C">
      <w:pPr>
        <w:spacing w:before="161" w:line="360" w:lineRule="auto"/>
        <w:ind w:left="567" w:right="283"/>
        <w:jc w:val="both"/>
        <w:rPr>
          <w:rFonts w:ascii="Times New Roman" w:eastAsia="Calibri" w:hAnsi="Times New Roman" w:cs="Times New Roman"/>
        </w:rPr>
      </w:pPr>
      <w:r w:rsidRPr="000A007C">
        <w:rPr>
          <w:rFonts w:ascii="Times New Roman" w:eastAsia="Calibri" w:hAnsi="Times New Roman" w:cs="Times New Roman"/>
        </w:rPr>
        <w:t>Позаплановий інструктаж проводиться з працівниками на робочому місці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 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кабінеті</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праці:</w:t>
      </w:r>
    </w:p>
    <w:p w14:paraId="75816DAA" w14:textId="77777777" w:rsidR="000A007C" w:rsidRPr="000A007C" w:rsidRDefault="000A007C" w:rsidP="000A007C">
      <w:pPr>
        <w:numPr>
          <w:ilvl w:val="0"/>
          <w:numId w:val="19"/>
        </w:numPr>
        <w:tabs>
          <w:tab w:val="left" w:pos="1705"/>
        </w:tabs>
        <w:spacing w:before="1" w:line="350" w:lineRule="auto"/>
        <w:ind w:right="340"/>
        <w:jc w:val="both"/>
        <w:rPr>
          <w:rFonts w:ascii="Times New Roman" w:eastAsia="Calibri" w:hAnsi="Times New Roman" w:cs="Times New Roman"/>
        </w:rPr>
      </w:pPr>
      <w:r w:rsidRPr="000A007C">
        <w:rPr>
          <w:rFonts w:ascii="Times New Roman" w:eastAsia="Calibri" w:hAnsi="Times New Roman" w:cs="Times New Roman"/>
        </w:rPr>
        <w:lastRenderedPageBreak/>
        <w:t>при</w:t>
      </w:r>
      <w:r w:rsidRPr="000A007C">
        <w:rPr>
          <w:rFonts w:ascii="Times New Roman" w:eastAsia="Calibri" w:hAnsi="Times New Roman" w:cs="Times New Roman"/>
          <w:spacing w:val="16"/>
        </w:rPr>
        <w:t xml:space="preserve"> </w:t>
      </w:r>
      <w:r w:rsidRPr="000A007C">
        <w:rPr>
          <w:rFonts w:ascii="Times New Roman" w:eastAsia="Calibri" w:hAnsi="Times New Roman" w:cs="Times New Roman"/>
        </w:rPr>
        <w:t>введенні</w:t>
      </w:r>
      <w:r w:rsidRPr="000A007C">
        <w:rPr>
          <w:rFonts w:ascii="Times New Roman" w:eastAsia="Calibri" w:hAnsi="Times New Roman" w:cs="Times New Roman"/>
          <w:spacing w:val="18"/>
        </w:rPr>
        <w:t xml:space="preserve"> </w:t>
      </w:r>
      <w:r w:rsidRPr="000A007C">
        <w:rPr>
          <w:rFonts w:ascii="Times New Roman" w:eastAsia="Calibri" w:hAnsi="Times New Roman" w:cs="Times New Roman"/>
        </w:rPr>
        <w:t>в</w:t>
      </w:r>
      <w:r w:rsidRPr="000A007C">
        <w:rPr>
          <w:rFonts w:ascii="Times New Roman" w:eastAsia="Calibri" w:hAnsi="Times New Roman" w:cs="Times New Roman"/>
          <w:spacing w:val="15"/>
        </w:rPr>
        <w:t xml:space="preserve"> </w:t>
      </w:r>
      <w:r w:rsidRPr="000A007C">
        <w:rPr>
          <w:rFonts w:ascii="Times New Roman" w:eastAsia="Calibri" w:hAnsi="Times New Roman" w:cs="Times New Roman"/>
        </w:rPr>
        <w:t>дію</w:t>
      </w:r>
      <w:r w:rsidRPr="000A007C">
        <w:rPr>
          <w:rFonts w:ascii="Times New Roman" w:eastAsia="Calibri" w:hAnsi="Times New Roman" w:cs="Times New Roman"/>
          <w:spacing w:val="81"/>
        </w:rPr>
        <w:t xml:space="preserve"> </w:t>
      </w:r>
      <w:r w:rsidRPr="000A007C">
        <w:rPr>
          <w:rFonts w:ascii="Times New Roman" w:eastAsia="Calibri" w:hAnsi="Times New Roman" w:cs="Times New Roman"/>
        </w:rPr>
        <w:t>нових</w:t>
      </w:r>
      <w:r w:rsidRPr="000A007C">
        <w:rPr>
          <w:rFonts w:ascii="Times New Roman" w:eastAsia="Calibri" w:hAnsi="Times New Roman" w:cs="Times New Roman"/>
          <w:spacing w:val="17"/>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16"/>
        </w:rPr>
        <w:t xml:space="preserve"> </w:t>
      </w:r>
      <w:r w:rsidRPr="000A007C">
        <w:rPr>
          <w:rFonts w:ascii="Times New Roman" w:eastAsia="Calibri" w:hAnsi="Times New Roman" w:cs="Times New Roman"/>
        </w:rPr>
        <w:t>переглянутих</w:t>
      </w:r>
      <w:r w:rsidRPr="000A007C">
        <w:rPr>
          <w:rFonts w:ascii="Times New Roman" w:eastAsia="Calibri" w:hAnsi="Times New Roman" w:cs="Times New Roman"/>
          <w:spacing w:val="18"/>
        </w:rPr>
        <w:t xml:space="preserve"> </w:t>
      </w:r>
      <w:r w:rsidRPr="000A007C">
        <w:rPr>
          <w:rFonts w:ascii="Times New Roman" w:eastAsia="Calibri" w:hAnsi="Times New Roman" w:cs="Times New Roman"/>
        </w:rPr>
        <w:t>нормативно-правових</w:t>
      </w:r>
      <w:r w:rsidRPr="000A007C">
        <w:rPr>
          <w:rFonts w:ascii="Times New Roman" w:eastAsia="Calibri" w:hAnsi="Times New Roman" w:cs="Times New Roman"/>
          <w:spacing w:val="17"/>
        </w:rPr>
        <w:t xml:space="preserve"> </w:t>
      </w:r>
      <w:r w:rsidRPr="000A007C">
        <w:rPr>
          <w:rFonts w:ascii="Times New Roman" w:eastAsia="Calibri" w:hAnsi="Times New Roman" w:cs="Times New Roman"/>
        </w:rPr>
        <w:t>актів</w:t>
      </w:r>
      <w:r w:rsidRPr="000A007C">
        <w:rPr>
          <w:rFonts w:ascii="Times New Roman" w:eastAsia="Calibri" w:hAnsi="Times New Roman" w:cs="Times New Roman"/>
          <w:spacing w:val="-68"/>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66"/>
        </w:rPr>
        <w:t xml:space="preserve"> </w:t>
      </w:r>
      <w:r w:rsidRPr="000A007C">
        <w:rPr>
          <w:rFonts w:ascii="Times New Roman" w:eastAsia="Calibri" w:hAnsi="Times New Roman" w:cs="Times New Roman"/>
        </w:rPr>
        <w:t>охорони праці,  а</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також при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внесенні</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змін та</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доповнень</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до них;</w:t>
      </w:r>
    </w:p>
    <w:p w14:paraId="015900D5" w14:textId="77777777" w:rsidR="000A007C" w:rsidRPr="000A007C" w:rsidRDefault="000A007C" w:rsidP="000A007C">
      <w:pPr>
        <w:numPr>
          <w:ilvl w:val="0"/>
          <w:numId w:val="19"/>
        </w:numPr>
        <w:tabs>
          <w:tab w:val="left" w:pos="1705"/>
        </w:tabs>
        <w:spacing w:before="13" w:line="357" w:lineRule="auto"/>
        <w:ind w:right="276"/>
        <w:jc w:val="both"/>
        <w:rPr>
          <w:rFonts w:ascii="Times New Roman" w:eastAsia="Calibri" w:hAnsi="Times New Roman" w:cs="Times New Roman"/>
        </w:rPr>
      </w:pPr>
      <w:r w:rsidRPr="000A007C">
        <w:rPr>
          <w:rFonts w:ascii="Times New Roman" w:eastAsia="Calibri" w:hAnsi="Times New Roman" w:cs="Times New Roman"/>
        </w:rPr>
        <w:t>при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зміні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технологічного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процесу,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модернізації</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устаткування,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приладів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інструментів,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вихідної</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сировини,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матеріалів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інших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факторів,</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що впливають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стан</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охорони праці;</w:t>
      </w:r>
    </w:p>
    <w:p w14:paraId="4E819869" w14:textId="77777777" w:rsidR="000A007C" w:rsidRPr="000A007C" w:rsidRDefault="000A007C" w:rsidP="000A007C">
      <w:pPr>
        <w:numPr>
          <w:ilvl w:val="0"/>
          <w:numId w:val="19"/>
        </w:numPr>
        <w:tabs>
          <w:tab w:val="left" w:pos="1705"/>
        </w:tabs>
        <w:spacing w:line="350" w:lineRule="auto"/>
        <w:ind w:right="274"/>
        <w:jc w:val="both"/>
        <w:rPr>
          <w:rFonts w:ascii="Times New Roman" w:eastAsia="Calibri" w:hAnsi="Times New Roman" w:cs="Times New Roman"/>
        </w:rPr>
      </w:pPr>
      <w:r w:rsidRPr="000A007C">
        <w:rPr>
          <w:rFonts w:ascii="Times New Roman" w:eastAsia="Calibri" w:hAnsi="Times New Roman" w:cs="Times New Roman"/>
        </w:rPr>
        <w:t>при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порушеннях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працівниками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вимог</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нормативно-правових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актів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що</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призвели до травм,</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аварій,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пожеж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тощо;</w:t>
      </w:r>
    </w:p>
    <w:p w14:paraId="5CC0D45A" w14:textId="77777777" w:rsidR="000A007C" w:rsidRPr="000A007C" w:rsidRDefault="000A007C" w:rsidP="000A007C">
      <w:pPr>
        <w:numPr>
          <w:ilvl w:val="0"/>
          <w:numId w:val="19"/>
        </w:numPr>
        <w:tabs>
          <w:tab w:val="left" w:pos="1418"/>
        </w:tabs>
        <w:spacing w:before="14" w:line="357" w:lineRule="auto"/>
        <w:ind w:right="273"/>
        <w:jc w:val="both"/>
        <w:rPr>
          <w:rFonts w:ascii="Times New Roman" w:eastAsia="Calibri" w:hAnsi="Times New Roman" w:cs="Times New Roman"/>
        </w:rPr>
      </w:pPr>
      <w:r w:rsidRPr="000A007C">
        <w:rPr>
          <w:rFonts w:ascii="Times New Roman" w:eastAsia="Calibri" w:hAnsi="Times New Roman" w:cs="Times New Roman"/>
        </w:rPr>
        <w:t>при перерві</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в</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роботі</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виконання</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робіт</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більш</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ніж</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на 30 календарних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днів - для робіт з підвищеною небезпекою,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 для решти робіт - понад 60</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днів.</w:t>
      </w:r>
    </w:p>
    <w:p w14:paraId="6C9F6EB0"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Позаплановий інструктаж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проводиться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під</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час</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проведення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трудового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професійного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навчання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порушеннях</w:t>
      </w:r>
      <w:r w:rsidRPr="000A007C">
        <w:rPr>
          <w:rFonts w:ascii="Times New Roman" w:eastAsia="Calibri" w:hAnsi="Times New Roman" w:cs="Times New Roman"/>
          <w:spacing w:val="62"/>
        </w:rPr>
        <w:t xml:space="preserve"> </w:t>
      </w:r>
      <w:r w:rsidRPr="000A007C">
        <w:rPr>
          <w:rFonts w:ascii="Times New Roman" w:eastAsia="Calibri" w:hAnsi="Times New Roman" w:cs="Times New Roman"/>
        </w:rPr>
        <w:t>вимог</w:t>
      </w:r>
      <w:r w:rsidRPr="000A007C">
        <w:rPr>
          <w:rFonts w:ascii="Times New Roman" w:eastAsia="Calibri" w:hAnsi="Times New Roman" w:cs="Times New Roman"/>
          <w:spacing w:val="59"/>
        </w:rPr>
        <w:t xml:space="preserve"> </w:t>
      </w:r>
      <w:r w:rsidRPr="000A007C">
        <w:rPr>
          <w:rFonts w:ascii="Times New Roman" w:eastAsia="Calibri" w:hAnsi="Times New Roman" w:cs="Times New Roman"/>
        </w:rPr>
        <w:t>нормативно</w:t>
      </w:r>
      <w:r w:rsidRPr="000A007C">
        <w:rPr>
          <w:rFonts w:ascii="Times New Roman" w:eastAsia="Calibri" w:hAnsi="Times New Roman" w:cs="Times New Roman"/>
          <w:spacing w:val="66"/>
        </w:rPr>
        <w:t xml:space="preserve"> </w:t>
      </w:r>
      <w:r w:rsidRPr="000A007C">
        <w:rPr>
          <w:rFonts w:ascii="Times New Roman" w:eastAsia="Calibri" w:hAnsi="Times New Roman" w:cs="Times New Roman"/>
        </w:rPr>
        <w:t>-</w:t>
      </w:r>
      <w:r w:rsidRPr="000A007C">
        <w:rPr>
          <w:rFonts w:ascii="Times New Roman" w:eastAsia="Calibri" w:hAnsi="Times New Roman" w:cs="Times New Roman"/>
          <w:spacing w:val="62"/>
        </w:rPr>
        <w:t xml:space="preserve"> </w:t>
      </w:r>
      <w:r w:rsidRPr="000A007C">
        <w:rPr>
          <w:rFonts w:ascii="Times New Roman" w:eastAsia="Calibri" w:hAnsi="Times New Roman" w:cs="Times New Roman"/>
        </w:rPr>
        <w:t>правових</w:t>
      </w:r>
      <w:r w:rsidRPr="000A007C">
        <w:rPr>
          <w:rFonts w:ascii="Times New Roman" w:eastAsia="Calibri" w:hAnsi="Times New Roman" w:cs="Times New Roman"/>
          <w:spacing w:val="63"/>
        </w:rPr>
        <w:t xml:space="preserve"> </w:t>
      </w:r>
      <w:r w:rsidRPr="000A007C">
        <w:rPr>
          <w:rFonts w:ascii="Times New Roman" w:eastAsia="Calibri" w:hAnsi="Times New Roman" w:cs="Times New Roman"/>
        </w:rPr>
        <w:t>актів</w:t>
      </w:r>
      <w:r w:rsidRPr="000A007C">
        <w:rPr>
          <w:rFonts w:ascii="Times New Roman" w:eastAsia="Calibri" w:hAnsi="Times New Roman" w:cs="Times New Roman"/>
          <w:spacing w:val="6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61"/>
        </w:rPr>
        <w:t xml:space="preserve"> </w:t>
      </w:r>
      <w:r w:rsidRPr="000A007C">
        <w:rPr>
          <w:rFonts w:ascii="Times New Roman" w:eastAsia="Calibri" w:hAnsi="Times New Roman" w:cs="Times New Roman"/>
        </w:rPr>
        <w:t>охорони</w:t>
      </w:r>
      <w:r w:rsidRPr="000A007C">
        <w:rPr>
          <w:rFonts w:ascii="Times New Roman" w:eastAsia="Calibri" w:hAnsi="Times New Roman" w:cs="Times New Roman"/>
          <w:spacing w:val="60"/>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що</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можуть</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призвести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призвели</w:t>
      </w:r>
      <w:r w:rsidRPr="000A007C">
        <w:rPr>
          <w:rFonts w:ascii="Times New Roman" w:eastAsia="Calibri" w:hAnsi="Times New Roman" w:cs="Times New Roman"/>
          <w:spacing w:val="-4"/>
        </w:rPr>
        <w:t xml:space="preserve"> </w:t>
      </w:r>
      <w:r w:rsidRPr="000A007C">
        <w:rPr>
          <w:rFonts w:ascii="Times New Roman" w:eastAsia="Calibri" w:hAnsi="Times New Roman" w:cs="Times New Roman"/>
        </w:rPr>
        <w:t>до травм,</w:t>
      </w:r>
      <w:r w:rsidRPr="000A007C">
        <w:rPr>
          <w:rFonts w:ascii="Times New Roman" w:eastAsia="Calibri" w:hAnsi="Times New Roman" w:cs="Times New Roman"/>
          <w:spacing w:val="-3"/>
        </w:rPr>
        <w:t xml:space="preserve"> </w:t>
      </w:r>
      <w:r w:rsidRPr="000A007C">
        <w:rPr>
          <w:rFonts w:ascii="Times New Roman" w:eastAsia="Calibri" w:hAnsi="Times New Roman" w:cs="Times New Roman"/>
        </w:rPr>
        <w:t>аварій,</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пожеж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тощо.</w:t>
      </w:r>
    </w:p>
    <w:p w14:paraId="3B6648A7" w14:textId="77777777" w:rsidR="000A007C" w:rsidRPr="000A007C" w:rsidRDefault="000A007C" w:rsidP="000A007C">
      <w:pPr>
        <w:spacing w:before="1" w:line="360" w:lineRule="auto"/>
        <w:ind w:left="984" w:right="272" w:firstLine="851"/>
        <w:jc w:val="both"/>
        <w:rPr>
          <w:rFonts w:ascii="Times New Roman" w:eastAsia="Calibri" w:hAnsi="Times New Roman" w:cs="Times New Roman"/>
        </w:rPr>
      </w:pPr>
      <w:r w:rsidRPr="000A007C">
        <w:rPr>
          <w:rFonts w:ascii="Times New Roman" w:eastAsia="Calibri" w:hAnsi="Times New Roman" w:cs="Times New Roman"/>
        </w:rPr>
        <w:t>Позаплановий інструктаж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може</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проводитись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індивідуально з окремим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групою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працівників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одного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фаху.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Обсяг</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зміст</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позапланового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визначаються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кожному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окремому</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випадку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залежно</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від</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причин</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 xml:space="preserve">і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обставин,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що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спричинили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потребу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його</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проведення.</w:t>
      </w:r>
    </w:p>
    <w:p w14:paraId="5DFE0C1A"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Цільовий інструктаж проводиться з працівниками : </w:t>
      </w:r>
    </w:p>
    <w:p w14:paraId="76232EB0"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 при ліквідації аварії або стихійного лиха; </w:t>
      </w:r>
    </w:p>
    <w:p w14:paraId="3EC30FB2"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 при проведенні робіт, на які оформлюються наряд, допуск, наказ або </w:t>
      </w:r>
    </w:p>
    <w:p w14:paraId="5C3DFFF2"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розпорядження Цільовий інструктаж проводиться індивідуально з окремим </w:t>
      </w:r>
    </w:p>
    <w:p w14:paraId="5190D06A"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працівником або з групою працівників. Обсяг і зміст цільового інструктажу </w:t>
      </w:r>
    </w:p>
    <w:p w14:paraId="3B9842C2"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визначаються в залежності від виду робіт, що ними виконуватимуться.</w:t>
      </w:r>
    </w:p>
    <w:p w14:paraId="5B45D48E" w14:textId="77777777" w:rsidR="000A007C" w:rsidRPr="000A007C" w:rsidRDefault="000A007C" w:rsidP="000A007C">
      <w:pPr>
        <w:spacing w:after="200" w:line="360" w:lineRule="auto"/>
        <w:jc w:val="both"/>
        <w:rPr>
          <w:rFonts w:ascii="Times New Roman" w:hAnsi="Times New Roman" w:cs="Times New Roman"/>
          <w:color w:val="000000"/>
          <w:lang w:val="uk" w:eastAsia="uk"/>
        </w:rPr>
      </w:pPr>
    </w:p>
    <w:p w14:paraId="20F841C0"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lastRenderedPageBreak/>
        <w:t xml:space="preserve">Усі працівники повинні бути оснащені засобами індивідуального та </w:t>
      </w:r>
    </w:p>
    <w:p w14:paraId="6EFF2762"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колективного захисту, спецодягом. </w:t>
      </w:r>
    </w:p>
    <w:p w14:paraId="4D96C320"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Дотримання протипожежного режиму та оснащення приміщень </w:t>
      </w:r>
    </w:p>
    <w:p w14:paraId="2BC88B74"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лабораторій первинними засобами пожежогасіння здійснюються відповідно </w:t>
      </w:r>
    </w:p>
    <w:p w14:paraId="479A9909"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до вимог НАПБ А.01.001-2004 та Типових норм належності вогнегасників, </w:t>
      </w:r>
    </w:p>
    <w:p w14:paraId="10EDDB71"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затверджених наказом Міністерства України з питань надзвичайних ситуацій </w:t>
      </w:r>
    </w:p>
    <w:p w14:paraId="10084A7B"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та у справах захисту населення від наслідків Чорнобильської катастрофи від </w:t>
      </w:r>
    </w:p>
    <w:p w14:paraId="291E0EA7"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2 квітня 2004 року № 151, зареєстрованих у Міністерстві юстиції України 29 </w:t>
      </w:r>
    </w:p>
    <w:p w14:paraId="0124D877"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квітня 2004 року за № 554/9153 (НАПБ Б.03.001-2004). Для локалізації та </w:t>
      </w:r>
    </w:p>
    <w:p w14:paraId="7D90FEC1"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ліквідації пожеж у їх початковій стадії розвитку необхідно використовувати </w:t>
      </w:r>
    </w:p>
    <w:p w14:paraId="3E8A34CA"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вогнегасники відповідно до вимог ДСТУ 3675-98 «Пожежна техніка. </w:t>
      </w:r>
    </w:p>
    <w:p w14:paraId="5718065E"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Вогнегасники переносні. Загальні технічні вимоги та методи випробувань» </w:t>
      </w:r>
    </w:p>
    <w:p w14:paraId="4FB92DF2"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(далі - ДСТУ 3675-98) і ДСТУ 3734-98 (ГОСТ 30612-99) «Пожежна техніка. </w:t>
      </w:r>
    </w:p>
    <w:p w14:paraId="0E24890A"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Вогнегасники пересувні. Загальні технічні вимоги» (далі - ДСТУ 3734-98), а </w:t>
      </w:r>
    </w:p>
    <w:p w14:paraId="2AA9FC3B"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також внутрішні пожежні водопроводи, покривала з негорючого </w:t>
      </w:r>
    </w:p>
    <w:p w14:paraId="563E34BB"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теплоізоляційного матеріалу, пісок та інші первинні засоби пожежогасіння. </w:t>
      </w:r>
    </w:p>
    <w:p w14:paraId="2B79C6D9"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Експлуатація вогнегасників повинна здійснюватися відповідно до </w:t>
      </w:r>
    </w:p>
    <w:p w14:paraId="79CE2F4C"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вимог </w:t>
      </w:r>
    </w:p>
    <w:p w14:paraId="75F966D9"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Правил експлуатації вогнегасників, затверджених наказом </w:t>
      </w:r>
    </w:p>
    <w:p w14:paraId="7BEB96ED"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Міністерства України з питань надзвичайних ситуацій та у справах захисту </w:t>
      </w:r>
    </w:p>
    <w:p w14:paraId="180A0B4B"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населення від наслідків Чорнобильської катастрофи від 2 квітня 2004 року № </w:t>
      </w:r>
    </w:p>
    <w:p w14:paraId="54600633"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152, зареєстрованих у Міністерстві юстиції України 29 квітня 2004 року за № </w:t>
      </w:r>
    </w:p>
    <w:p w14:paraId="02DAB716"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lastRenderedPageBreak/>
        <w:t xml:space="preserve">555/9154 (НАПБ Б.01.008-2004), а їх технічне обслуговування - відповідно до </w:t>
      </w:r>
    </w:p>
    <w:p w14:paraId="1BAE7154"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вимог ДСТУ 4297:2004 «Пожежна техніка. Технічне обслуговування </w:t>
      </w:r>
    </w:p>
    <w:p w14:paraId="0E3E6F0D"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вогнегасників. Загальні технічні вимоги» [72]. </w:t>
      </w:r>
    </w:p>
    <w:p w14:paraId="0C36ED70"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Усе електрообладнання, електроінструмент при напрузі понад 36 В, а </w:t>
      </w:r>
    </w:p>
    <w:p w14:paraId="323F9F81"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також обладнання та механізми, які можуть виявитися під напругою, надійно </w:t>
      </w:r>
    </w:p>
    <w:p w14:paraId="4DD6EC15"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заземляються. Роботи з використанням електроінструменту та </w:t>
      </w:r>
    </w:p>
    <w:p w14:paraId="492BC1C3"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електрообладнання повинні проводитись відповідно до вимог НПАОП 40.1- </w:t>
      </w:r>
    </w:p>
    <w:p w14:paraId="2EB53167"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1.32-01.76 </w:t>
      </w:r>
    </w:p>
    <w:p w14:paraId="783514E8"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 xml:space="preserve">Досліди, в яких використовуються леткі матеріали повинні </w:t>
      </w:r>
    </w:p>
    <w:p w14:paraId="276FF5FA" w14:textId="77777777" w:rsidR="000A007C" w:rsidRPr="000A007C" w:rsidRDefault="000A007C" w:rsidP="000A007C">
      <w:pPr>
        <w:spacing w:after="200" w:line="360" w:lineRule="auto"/>
        <w:jc w:val="both"/>
        <w:rPr>
          <w:rFonts w:ascii="Times New Roman" w:hAnsi="Times New Roman" w:cs="Times New Roman"/>
          <w:color w:val="000000"/>
          <w:lang w:val="uk" w:eastAsia="uk"/>
        </w:rPr>
      </w:pPr>
      <w:r w:rsidRPr="000A007C">
        <w:rPr>
          <w:rFonts w:ascii="Times New Roman" w:hAnsi="Times New Roman" w:cs="Times New Roman"/>
          <w:color w:val="000000"/>
          <w:lang w:val="uk" w:eastAsia="uk" w:bidi="ar"/>
        </w:rPr>
        <w:t>проводитись тільки над витяжкою.</w:t>
      </w:r>
    </w:p>
    <w:p w14:paraId="0D3C4EAA" w14:textId="77777777" w:rsidR="000A007C" w:rsidRPr="000A007C" w:rsidRDefault="000A007C" w:rsidP="000A007C">
      <w:pPr>
        <w:spacing w:after="200" w:line="360" w:lineRule="auto"/>
        <w:jc w:val="both"/>
        <w:rPr>
          <w:rFonts w:ascii="Times New Roman" w:eastAsia="Calibri" w:hAnsi="Times New Roman" w:cs="Times New Roman"/>
          <w:lang w:val="uk"/>
        </w:rPr>
      </w:pPr>
    </w:p>
    <w:p w14:paraId="5DA2973D" w14:textId="77777777" w:rsidR="000A007C" w:rsidRPr="000A007C" w:rsidRDefault="000A007C" w:rsidP="000A007C">
      <w:pPr>
        <w:spacing w:before="1" w:line="360" w:lineRule="auto"/>
        <w:ind w:left="984" w:right="272" w:firstLine="851"/>
        <w:jc w:val="both"/>
        <w:rPr>
          <w:rFonts w:ascii="Times New Roman" w:eastAsia="Calibri" w:hAnsi="Times New Roman" w:cs="Times New Roman"/>
        </w:rPr>
      </w:pPr>
    </w:p>
    <w:p w14:paraId="4190E3F0" w14:textId="77777777" w:rsidR="000A007C" w:rsidRPr="000A007C" w:rsidRDefault="000A007C" w:rsidP="000A007C">
      <w:pPr>
        <w:spacing w:line="360" w:lineRule="auto"/>
        <w:ind w:left="984" w:right="338" w:firstLine="707"/>
        <w:jc w:val="both"/>
        <w:rPr>
          <w:rFonts w:ascii="Times New Roman" w:eastAsia="Calibri" w:hAnsi="Times New Roman" w:cs="Times New Roman"/>
        </w:rPr>
      </w:pPr>
      <w:r w:rsidRPr="000A007C">
        <w:rPr>
          <w:rFonts w:ascii="Times New Roman" w:eastAsia="Calibri" w:hAnsi="Times New Roman" w:cs="Times New Roman"/>
        </w:rPr>
        <w:t>Первинний,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повторний,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позаплановий</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проводить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безпосередній</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 xml:space="preserve">керівник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робіт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(начальник</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 xml:space="preserve">структурного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підрозділу,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майстер)</w:t>
      </w:r>
      <w:r w:rsidRPr="000A007C">
        <w:rPr>
          <w:rFonts w:ascii="Times New Roman" w:eastAsia="Calibri" w:hAnsi="Times New Roman" w:cs="Times New Roman"/>
          <w:spacing w:val="69"/>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69"/>
        </w:rPr>
        <w:t xml:space="preserve"> </w:t>
      </w:r>
      <w:r w:rsidRPr="000A007C">
        <w:rPr>
          <w:rFonts w:ascii="Times New Roman" w:eastAsia="Calibri" w:hAnsi="Times New Roman" w:cs="Times New Roman"/>
        </w:rPr>
        <w:t>фізична</w:t>
      </w:r>
      <w:r w:rsidRPr="000A007C">
        <w:rPr>
          <w:rFonts w:ascii="Times New Roman" w:eastAsia="Calibri" w:hAnsi="Times New Roman" w:cs="Times New Roman"/>
          <w:spacing w:val="69"/>
        </w:rPr>
        <w:t xml:space="preserve"> </w:t>
      </w:r>
      <w:r w:rsidRPr="000A007C">
        <w:rPr>
          <w:rFonts w:ascii="Times New Roman" w:eastAsia="Calibri" w:hAnsi="Times New Roman" w:cs="Times New Roman"/>
        </w:rPr>
        <w:t>особа,</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яка використовує</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найману</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працю. Первинний,</w:t>
      </w:r>
      <w:r w:rsidRPr="000A007C">
        <w:rPr>
          <w:rFonts w:ascii="Times New Roman" w:eastAsia="Calibri" w:hAnsi="Times New Roman" w:cs="Times New Roman"/>
        </w:rPr>
        <w:tab/>
        <w:t>повторний,</w:t>
      </w:r>
      <w:r w:rsidRPr="000A007C">
        <w:rPr>
          <w:rFonts w:ascii="Times New Roman" w:eastAsia="Calibri" w:hAnsi="Times New Roman" w:cs="Times New Roman"/>
        </w:rPr>
        <w:tab/>
        <w:t>позаплановий</w:t>
      </w:r>
      <w:r w:rsidRPr="000A007C">
        <w:rPr>
          <w:rFonts w:ascii="Times New Roman" w:eastAsia="Calibri" w:hAnsi="Times New Roman" w:cs="Times New Roman"/>
          <w:spacing w:val="84"/>
        </w:rPr>
        <w:t xml:space="preserve"> </w:t>
      </w:r>
      <w:r w:rsidRPr="000A007C">
        <w:rPr>
          <w:rFonts w:ascii="Times New Roman" w:eastAsia="Calibri" w:hAnsi="Times New Roman" w:cs="Times New Roman"/>
        </w:rPr>
        <w:t>інструктажі</w:t>
      </w:r>
      <w:r w:rsidRPr="000A007C">
        <w:rPr>
          <w:rFonts w:ascii="Times New Roman" w:eastAsia="Calibri" w:hAnsi="Times New Roman" w:cs="Times New Roman"/>
        </w:rPr>
        <w:tab/>
        <w:t>обов’язково повинні завершуватись перевіркою</w:t>
      </w:r>
      <w:r w:rsidRPr="000A007C">
        <w:rPr>
          <w:rFonts w:ascii="Times New Roman" w:eastAsia="Calibri" w:hAnsi="Times New Roman" w:cs="Times New Roman"/>
          <w:spacing w:val="20"/>
        </w:rPr>
        <w:t xml:space="preserve"> </w:t>
      </w:r>
      <w:r w:rsidRPr="000A007C">
        <w:rPr>
          <w:rFonts w:ascii="Times New Roman" w:eastAsia="Calibri" w:hAnsi="Times New Roman" w:cs="Times New Roman"/>
        </w:rPr>
        <w:t>знань</w:t>
      </w:r>
      <w:r w:rsidRPr="000A007C">
        <w:rPr>
          <w:rFonts w:ascii="Times New Roman" w:eastAsia="Calibri" w:hAnsi="Times New Roman" w:cs="Times New Roman"/>
          <w:spacing w:val="20"/>
        </w:rPr>
        <w:t xml:space="preserve"> </w:t>
      </w:r>
      <w:r w:rsidRPr="000A007C">
        <w:rPr>
          <w:rFonts w:ascii="Times New Roman" w:eastAsia="Calibri" w:hAnsi="Times New Roman" w:cs="Times New Roman"/>
        </w:rPr>
        <w:t>у</w:t>
      </w:r>
      <w:r w:rsidRPr="000A007C">
        <w:rPr>
          <w:rFonts w:ascii="Times New Roman" w:eastAsia="Calibri" w:hAnsi="Times New Roman" w:cs="Times New Roman"/>
          <w:spacing w:val="19"/>
        </w:rPr>
        <w:t xml:space="preserve"> </w:t>
      </w:r>
      <w:r w:rsidRPr="000A007C">
        <w:rPr>
          <w:rFonts w:ascii="Times New Roman" w:eastAsia="Calibri" w:hAnsi="Times New Roman" w:cs="Times New Roman"/>
        </w:rPr>
        <w:t>вигляді</w:t>
      </w:r>
      <w:r w:rsidRPr="000A007C">
        <w:rPr>
          <w:rFonts w:ascii="Times New Roman" w:eastAsia="Calibri" w:hAnsi="Times New Roman" w:cs="Times New Roman"/>
          <w:spacing w:val="21"/>
        </w:rPr>
        <w:t xml:space="preserve"> </w:t>
      </w:r>
      <w:r w:rsidRPr="000A007C">
        <w:rPr>
          <w:rFonts w:ascii="Times New Roman" w:eastAsia="Calibri" w:hAnsi="Times New Roman" w:cs="Times New Roman"/>
        </w:rPr>
        <w:t>усного</w:t>
      </w:r>
      <w:r w:rsidRPr="000A007C">
        <w:rPr>
          <w:rFonts w:ascii="Times New Roman" w:eastAsia="Calibri" w:hAnsi="Times New Roman" w:cs="Times New Roman"/>
          <w:spacing w:val="19"/>
        </w:rPr>
        <w:t xml:space="preserve"> </w:t>
      </w:r>
      <w:r w:rsidRPr="000A007C">
        <w:rPr>
          <w:rFonts w:ascii="Times New Roman" w:eastAsia="Calibri" w:hAnsi="Times New Roman" w:cs="Times New Roman"/>
        </w:rPr>
        <w:t>опитування</w:t>
      </w:r>
      <w:r w:rsidRPr="000A007C">
        <w:rPr>
          <w:rFonts w:ascii="Times New Roman" w:eastAsia="Calibri" w:hAnsi="Times New Roman" w:cs="Times New Roman"/>
          <w:spacing w:val="20"/>
        </w:rPr>
        <w:t xml:space="preserve"> </w:t>
      </w:r>
      <w:r w:rsidRPr="000A007C">
        <w:rPr>
          <w:rFonts w:ascii="Times New Roman" w:eastAsia="Calibri" w:hAnsi="Times New Roman" w:cs="Times New Roman"/>
        </w:rPr>
        <w:t>або</w:t>
      </w:r>
      <w:r w:rsidRPr="000A007C">
        <w:rPr>
          <w:rFonts w:ascii="Times New Roman" w:eastAsia="Calibri" w:hAnsi="Times New Roman" w:cs="Times New Roman"/>
          <w:spacing w:val="22"/>
        </w:rPr>
        <w:t xml:space="preserve"> </w:t>
      </w:r>
      <w:r w:rsidRPr="000A007C">
        <w:rPr>
          <w:rFonts w:ascii="Times New Roman" w:eastAsia="Calibri" w:hAnsi="Times New Roman" w:cs="Times New Roman"/>
        </w:rPr>
        <w:t>за</w:t>
      </w:r>
      <w:r w:rsidRPr="000A007C">
        <w:rPr>
          <w:rFonts w:ascii="Times New Roman" w:eastAsia="Calibri" w:hAnsi="Times New Roman" w:cs="Times New Roman"/>
          <w:spacing w:val="20"/>
        </w:rPr>
        <w:t xml:space="preserve"> </w:t>
      </w:r>
      <w:r w:rsidRPr="000A007C">
        <w:rPr>
          <w:rFonts w:ascii="Times New Roman" w:eastAsia="Calibri" w:hAnsi="Times New Roman" w:cs="Times New Roman"/>
        </w:rPr>
        <w:t>допомогою</w:t>
      </w:r>
      <w:r w:rsidRPr="000A007C">
        <w:rPr>
          <w:rFonts w:ascii="Times New Roman" w:eastAsia="Calibri" w:hAnsi="Times New Roman" w:cs="Times New Roman"/>
          <w:spacing w:val="19"/>
        </w:rPr>
        <w:t xml:space="preserve"> </w:t>
      </w:r>
      <w:r w:rsidRPr="000A007C">
        <w:rPr>
          <w:rFonts w:ascii="Times New Roman" w:eastAsia="Calibri" w:hAnsi="Times New Roman" w:cs="Times New Roman"/>
        </w:rPr>
        <w:t>технічних</w:t>
      </w:r>
      <w:r w:rsidRPr="000A007C">
        <w:rPr>
          <w:rFonts w:ascii="Times New Roman" w:eastAsia="Calibri" w:hAnsi="Times New Roman" w:cs="Times New Roman"/>
          <w:spacing w:val="-67"/>
        </w:rPr>
        <w:t xml:space="preserve"> </w:t>
      </w:r>
      <w:r w:rsidRPr="000A007C">
        <w:rPr>
          <w:rFonts w:ascii="Times New Roman" w:eastAsia="Calibri" w:hAnsi="Times New Roman" w:cs="Times New Roman"/>
        </w:rPr>
        <w:t>засобів,</w:t>
      </w:r>
      <w:r w:rsidRPr="000A007C">
        <w:rPr>
          <w:rFonts w:ascii="Times New Roman" w:eastAsia="Calibri" w:hAnsi="Times New Roman" w:cs="Times New Roman"/>
        </w:rPr>
        <w:tab/>
        <w:t>а</w:t>
      </w:r>
      <w:r w:rsidRPr="000A007C">
        <w:rPr>
          <w:rFonts w:ascii="Times New Roman" w:eastAsia="Calibri" w:hAnsi="Times New Roman" w:cs="Times New Roman"/>
          <w:spacing w:val="104"/>
        </w:rPr>
        <w:t xml:space="preserve"> </w:t>
      </w:r>
      <w:r w:rsidRPr="000A007C">
        <w:rPr>
          <w:rFonts w:ascii="Times New Roman" w:eastAsia="Calibri" w:hAnsi="Times New Roman" w:cs="Times New Roman"/>
        </w:rPr>
        <w:t>також</w:t>
      </w:r>
      <w:r w:rsidRPr="000A007C">
        <w:rPr>
          <w:rFonts w:ascii="Times New Roman" w:eastAsia="Calibri" w:hAnsi="Times New Roman" w:cs="Times New Roman"/>
          <w:spacing w:val="105"/>
        </w:rPr>
        <w:t xml:space="preserve"> </w:t>
      </w:r>
      <w:r w:rsidRPr="000A007C">
        <w:rPr>
          <w:rFonts w:ascii="Times New Roman" w:eastAsia="Calibri" w:hAnsi="Times New Roman" w:cs="Times New Roman"/>
        </w:rPr>
        <w:t>перевіркою</w:t>
      </w:r>
      <w:r w:rsidRPr="000A007C">
        <w:rPr>
          <w:rFonts w:ascii="Times New Roman" w:eastAsia="Calibri" w:hAnsi="Times New Roman" w:cs="Times New Roman"/>
          <w:spacing w:val="104"/>
        </w:rPr>
        <w:t xml:space="preserve"> </w:t>
      </w:r>
      <w:r w:rsidRPr="000A007C">
        <w:rPr>
          <w:rFonts w:ascii="Times New Roman" w:eastAsia="Calibri" w:hAnsi="Times New Roman" w:cs="Times New Roman"/>
        </w:rPr>
        <w:t>набутих</w:t>
      </w:r>
      <w:r w:rsidRPr="000A007C">
        <w:rPr>
          <w:rFonts w:ascii="Times New Roman" w:eastAsia="Calibri" w:hAnsi="Times New Roman" w:cs="Times New Roman"/>
        </w:rPr>
        <w:tab/>
        <w:t>навичок</w:t>
      </w:r>
      <w:r w:rsidRPr="000A007C">
        <w:rPr>
          <w:rFonts w:ascii="Times New Roman" w:eastAsia="Calibri" w:hAnsi="Times New Roman" w:cs="Times New Roman"/>
        </w:rPr>
        <w:tab/>
        <w:t>безпечних</w:t>
      </w:r>
      <w:r w:rsidRPr="000A007C">
        <w:rPr>
          <w:rFonts w:ascii="Times New Roman" w:eastAsia="Calibri" w:hAnsi="Times New Roman" w:cs="Times New Roman"/>
          <w:spacing w:val="35"/>
        </w:rPr>
        <w:t xml:space="preserve"> </w:t>
      </w:r>
      <w:r w:rsidRPr="000A007C">
        <w:rPr>
          <w:rFonts w:ascii="Times New Roman" w:eastAsia="Calibri" w:hAnsi="Times New Roman" w:cs="Times New Roman"/>
        </w:rPr>
        <w:t>методів</w:t>
      </w:r>
      <w:r w:rsidRPr="000A007C">
        <w:rPr>
          <w:rFonts w:ascii="Times New Roman" w:eastAsia="Calibri" w:hAnsi="Times New Roman" w:cs="Times New Roman"/>
          <w:spacing w:val="32"/>
        </w:rPr>
        <w:t xml:space="preserve"> </w:t>
      </w:r>
      <w:r w:rsidRPr="000A007C">
        <w:rPr>
          <w:rFonts w:ascii="Times New Roman" w:eastAsia="Calibri" w:hAnsi="Times New Roman" w:cs="Times New Roman"/>
        </w:rPr>
        <w:t>праці,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особою,</w:t>
      </w:r>
      <w:r w:rsidRPr="000A007C">
        <w:rPr>
          <w:rFonts w:ascii="Times New Roman" w:eastAsia="Calibri" w:hAnsi="Times New Roman" w:cs="Times New Roman"/>
          <w:spacing w:val="68"/>
        </w:rPr>
        <w:t xml:space="preserve"> </w:t>
      </w:r>
      <w:r w:rsidRPr="000A007C">
        <w:rPr>
          <w:rFonts w:ascii="Times New Roman" w:eastAsia="Calibri" w:hAnsi="Times New Roman" w:cs="Times New Roman"/>
        </w:rPr>
        <w:t>яка проводила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w:t>
      </w:r>
    </w:p>
    <w:p w14:paraId="6E8553CA" w14:textId="77777777" w:rsidR="000A007C" w:rsidRPr="000A007C" w:rsidRDefault="000A007C" w:rsidP="000A007C">
      <w:pPr>
        <w:spacing w:before="1" w:line="360" w:lineRule="auto"/>
        <w:ind w:left="984" w:right="277" w:firstLine="707"/>
        <w:jc w:val="both"/>
        <w:rPr>
          <w:rFonts w:ascii="Times New Roman" w:eastAsia="Calibri" w:hAnsi="Times New Roman" w:cs="Times New Roman"/>
        </w:rPr>
      </w:pPr>
      <w:r w:rsidRPr="000A007C">
        <w:rPr>
          <w:rFonts w:ascii="Times New Roman" w:eastAsia="Calibri" w:hAnsi="Times New Roman" w:cs="Times New Roman"/>
        </w:rPr>
        <w:t>При</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незадовільних</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результатах</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перевірки</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знань,</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умінь   і</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навичок</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щодо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безпечного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виконання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робіт</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після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первинного,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повторного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чи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позапланового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протягом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10</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днів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додатково</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проводяться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повторна перевірка знань.</w:t>
      </w:r>
    </w:p>
    <w:p w14:paraId="0BEC51EA" w14:textId="77777777" w:rsidR="000A007C" w:rsidRPr="000A007C" w:rsidRDefault="000A007C" w:rsidP="000A007C">
      <w:pPr>
        <w:spacing w:before="1" w:line="360" w:lineRule="auto"/>
        <w:ind w:left="984" w:right="273" w:firstLine="707"/>
        <w:jc w:val="both"/>
        <w:rPr>
          <w:rFonts w:ascii="Times New Roman" w:eastAsia="Calibri" w:hAnsi="Times New Roman" w:cs="Times New Roman"/>
        </w:rPr>
      </w:pPr>
      <w:r w:rsidRPr="000A007C">
        <w:rPr>
          <w:rFonts w:ascii="Times New Roman" w:eastAsia="Calibri" w:hAnsi="Times New Roman" w:cs="Times New Roman"/>
        </w:rPr>
        <w:t>Про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проведення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первинного,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повторного,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позапланового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цільового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їх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допуск</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до</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роботи,</w:t>
      </w:r>
      <w:r w:rsidRPr="000A007C">
        <w:rPr>
          <w:rFonts w:ascii="Times New Roman" w:eastAsia="Calibri" w:hAnsi="Times New Roman" w:cs="Times New Roman"/>
          <w:spacing w:val="70"/>
        </w:rPr>
        <w:t xml:space="preserve"> </w:t>
      </w:r>
      <w:r w:rsidRPr="000A007C">
        <w:rPr>
          <w:rFonts w:ascii="Times New Roman" w:eastAsia="Calibri" w:hAnsi="Times New Roman" w:cs="Times New Roman"/>
        </w:rPr>
        <w:t>особа,</w:t>
      </w:r>
      <w:r w:rsidRPr="000A007C">
        <w:rPr>
          <w:rFonts w:ascii="Times New Roman" w:eastAsia="Calibri" w:hAnsi="Times New Roman" w:cs="Times New Roman"/>
          <w:spacing w:val="71"/>
        </w:rPr>
        <w:t xml:space="preserve"> </w:t>
      </w:r>
      <w:r w:rsidRPr="000A007C">
        <w:rPr>
          <w:rFonts w:ascii="Times New Roman" w:eastAsia="Calibri" w:hAnsi="Times New Roman" w:cs="Times New Roman"/>
        </w:rPr>
        <w:t>яка проводила інструктаж,</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уносить</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запис</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журналу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реєстрації інструктажів з </w:t>
      </w:r>
      <w:r w:rsidRPr="000A007C">
        <w:rPr>
          <w:rFonts w:ascii="Times New Roman" w:eastAsia="Calibri" w:hAnsi="Times New Roman" w:cs="Times New Roman"/>
        </w:rPr>
        <w:lastRenderedPageBreak/>
        <w:t>питань охорони праці 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робочому місці. Сторінки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журналу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реєстрації</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інструктажів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повинні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бути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пронумеровані,</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прошнуровані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скріплені</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печаткою.</w:t>
      </w:r>
    </w:p>
    <w:p w14:paraId="040F3648" w14:textId="77777777" w:rsidR="000A007C" w:rsidRPr="000A007C" w:rsidRDefault="000A007C" w:rsidP="000A007C">
      <w:pPr>
        <w:spacing w:line="360" w:lineRule="auto"/>
        <w:ind w:left="984" w:right="272" w:firstLine="360"/>
        <w:jc w:val="both"/>
        <w:rPr>
          <w:rFonts w:ascii="Times New Roman" w:eastAsia="Calibri" w:hAnsi="Times New Roman" w:cs="Times New Roman"/>
          <w:b/>
        </w:rPr>
      </w:pPr>
      <w:r w:rsidRPr="000A007C">
        <w:rPr>
          <w:rFonts w:ascii="Times New Roman" w:eastAsia="Calibri" w:hAnsi="Times New Roman" w:cs="Times New Roman"/>
        </w:rPr>
        <w:tab/>
      </w:r>
      <w:r w:rsidRPr="000A007C">
        <w:rPr>
          <w:rFonts w:ascii="Times New Roman" w:eastAsia="Calibri" w:hAnsi="Times New Roman" w:cs="Times New Roman"/>
        </w:rPr>
        <w:tab/>
      </w:r>
      <w:r w:rsidRPr="000A007C">
        <w:rPr>
          <w:rFonts w:ascii="Times New Roman" w:eastAsia="Calibri" w:hAnsi="Times New Roman" w:cs="Times New Roman"/>
          <w:b/>
        </w:rPr>
        <w:t>Заходи, спрямовані запобіганню травматизму на виробництві</w:t>
      </w:r>
    </w:p>
    <w:p w14:paraId="56A22B71" w14:textId="77777777" w:rsidR="000A007C" w:rsidRPr="000A007C" w:rsidRDefault="000A007C" w:rsidP="000A007C">
      <w:pPr>
        <w:spacing w:line="360" w:lineRule="auto"/>
        <w:ind w:left="984" w:right="272" w:firstLine="360"/>
        <w:jc w:val="both"/>
        <w:rPr>
          <w:rFonts w:eastAsia="Calibri" w:cs="Times New Roman"/>
        </w:rPr>
      </w:pPr>
      <w:r w:rsidRPr="000A007C">
        <w:rPr>
          <w:rFonts w:eastAsia="Calibri" w:cs="Times New Roman"/>
        </w:rPr>
        <w:t>Створення здорових і безпечних умов праці, збереження здоров’я і працездатності робітників в процесі праці в умовах підприємства є предметом постійної турботи кожного роботодавця.[8, 11]</w:t>
      </w:r>
    </w:p>
    <w:p w14:paraId="26696C3D"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Основними причинами професійних захворювань та виробничого травматизму на підприємствах є:</w:t>
      </w:r>
    </w:p>
    <w:p w14:paraId="356A2000"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 технічні причини (механічні та конструктивні недоліки обладнання, інструментів, не досконалість огороджень, запобіжних пристроїв, засобів сигналізації та блокування та інше);</w:t>
      </w:r>
    </w:p>
    <w:p w14:paraId="435A708C"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-санітарно-гігієнічні причини (недостатнє освітлення, підвищені рівні шуму, підвищений рівень вмісту в повітрі шкідливих речовин робочої зони, порушення правил особистої гігієни та інше);</w:t>
      </w:r>
    </w:p>
    <w:p w14:paraId="7F9C8ECF"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-організаційні причини (порушення правил експлуатації обладнання, недоліки в організації робочих місць, недоліки в організації групових робіт, інше);</w:t>
      </w:r>
    </w:p>
    <w:p w14:paraId="341FA73E"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-психофізіологічні причини (нервово-психічні та фізичні перевантаження і втома, викликана великими фізичними перевантаженням, розумовим перевантаженням, перевантаженням аналізаторів, моторністю праці, стресовими ситуаціями, хворобливим станом і т. п.).[ 9,12,18]</w:t>
      </w:r>
    </w:p>
    <w:p w14:paraId="3D5FBBBB"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Робоче місце повинно відповідати ГОСТ 12.2.061, на кожному робочому місці повинна бути інструкція з техніки безпеки.</w:t>
      </w:r>
    </w:p>
    <w:p w14:paraId="1CB1D658" w14:textId="77777777" w:rsidR="000A007C" w:rsidRPr="000A007C" w:rsidRDefault="000A007C" w:rsidP="000A007C">
      <w:pPr>
        <w:spacing w:line="360" w:lineRule="auto"/>
        <w:ind w:firstLine="720"/>
        <w:jc w:val="both"/>
        <w:rPr>
          <w:rFonts w:ascii="Times New Roman" w:eastAsia="Calibri" w:hAnsi="Times New Roman" w:cs="Times New Roman"/>
        </w:rPr>
      </w:pPr>
    </w:p>
    <w:p w14:paraId="6D78A68A"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До роботи в цеху допускаються особи, які досягли 18-річного віку, пройшли навчання, стажування та інструктаж з техніки безпеки (вступний і первинний) у відповідності з ГОСТ 12.0.004.</w:t>
      </w:r>
    </w:p>
    <w:p w14:paraId="4899DB4B"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lastRenderedPageBreak/>
        <w:tab/>
        <w:t>Навчання та інструктаж працівників з питань охорони праці є складовою частиною підприємства і проводяться з працівниками в процесі їх трудової діяльності. Усі працівники, які приймаються на роботу і в процесі роботи проходять в управлінні навчання, інструктаж з питань охорони праці, надання першої медичної допомоги потерпілим від нещасних випадків, про правила поведінки при виникненні аварій. Працівники відповідно до переліку робіт з підвищеною небезпекою, затвердженому наказом Держнаглядохоронпраці від 30.11. 1993 р. № 123 проходять попереднє спеціальне навчання і перевірку знань з питань охорони праці один раз на рік. Результати перевірки знань працівників з питань охорони праці оформляються протоколом. Працівники допускаються до самостійної роботи після вступного інструктажу, навчання, перевірки теоретичних знань, первинного інструктажу на робочому місці, стажування і набуття навичок безпечних методів праці.[2,8,11,18]</w:t>
      </w:r>
    </w:p>
    <w:p w14:paraId="517E9A19"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Робочі повинні бути забезпечені спеціальним одягом і взуттям згідно з інструкцією [9,11,13].</w:t>
      </w:r>
    </w:p>
    <w:p w14:paraId="00EA805C" w14:textId="77777777" w:rsidR="000A007C" w:rsidRPr="000A007C" w:rsidRDefault="000A007C" w:rsidP="000A007C">
      <w:pPr>
        <w:spacing w:line="360" w:lineRule="auto"/>
        <w:ind w:right="272"/>
        <w:jc w:val="both"/>
        <w:rPr>
          <w:rFonts w:ascii="Times New Roman" w:eastAsia="Calibri" w:hAnsi="Times New Roman" w:cs="Times New Roman"/>
        </w:rPr>
      </w:pPr>
    </w:p>
    <w:p w14:paraId="3F4B03A4" w14:textId="77777777" w:rsidR="000A007C" w:rsidRPr="000A007C" w:rsidRDefault="000A007C" w:rsidP="000A007C">
      <w:pPr>
        <w:spacing w:line="360" w:lineRule="auto"/>
        <w:ind w:left="984" w:right="272" w:firstLine="2466"/>
        <w:jc w:val="both"/>
        <w:rPr>
          <w:rFonts w:ascii="Times New Roman" w:eastAsia="Calibri" w:hAnsi="Times New Roman" w:cs="Times New Roman"/>
        </w:rPr>
      </w:pPr>
      <w:r w:rsidRPr="000A007C">
        <w:rPr>
          <w:rFonts w:ascii="Times New Roman" w:eastAsia="Calibri" w:hAnsi="Times New Roman" w:cs="Times New Roman"/>
          <w:b/>
        </w:rPr>
        <w:t>5.2.  Пожежна безпека</w:t>
      </w:r>
    </w:p>
    <w:p w14:paraId="3BD78997"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p>
    <w:p w14:paraId="56C63115" w14:textId="77777777" w:rsidR="000A007C" w:rsidRPr="000A007C" w:rsidRDefault="000A007C" w:rsidP="000A007C">
      <w:pPr>
        <w:spacing w:line="360" w:lineRule="auto"/>
        <w:ind w:left="984" w:right="272" w:firstLine="360"/>
        <w:jc w:val="both"/>
        <w:rPr>
          <w:rFonts w:ascii="Times New Roman" w:eastAsia="Calibri" w:hAnsi="Times New Roman" w:cs="Times New Roman"/>
          <w:b/>
          <w:bCs/>
        </w:rPr>
      </w:pPr>
      <w:r w:rsidRPr="000A007C">
        <w:rPr>
          <w:rFonts w:ascii="Times New Roman" w:eastAsia="Calibri" w:hAnsi="Times New Roman" w:cs="Times New Roman"/>
          <w:b/>
          <w:bCs/>
        </w:rPr>
        <w:t>Пожежна профілактика та пожежна безпека на виробництві</w:t>
      </w:r>
    </w:p>
    <w:p w14:paraId="0C55DA8F"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Протипожежна профілактика - комплекс організаційних і технічних заходів щодо попередження, локалізації та ліквідації пожеж, а також щодо забезпечення безпечної евакуації людей та матеріальних цінностей у разі пожеж.</w:t>
      </w:r>
    </w:p>
    <w:p w14:paraId="54AE50F4"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Пожежна</w:t>
      </w:r>
      <w:r w:rsidRPr="000A007C">
        <w:rPr>
          <w:rFonts w:ascii="Times New Roman" w:eastAsia="Calibri" w:hAnsi="Times New Roman" w:cs="Times New Roman"/>
        </w:rPr>
        <w:tab/>
        <w:t>безпека -</w:t>
      </w:r>
      <w:r w:rsidRPr="000A007C">
        <w:rPr>
          <w:rFonts w:ascii="Times New Roman" w:eastAsia="Calibri" w:hAnsi="Times New Roman" w:cs="Times New Roman"/>
        </w:rPr>
        <w:tab/>
        <w:t>це</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 xml:space="preserve"> стан</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промислового</w:t>
      </w:r>
      <w:r w:rsidRPr="000A007C">
        <w:rPr>
          <w:rFonts w:ascii="Times New Roman" w:eastAsia="Calibri" w:hAnsi="Times New Roman" w:cs="Times New Roman"/>
        </w:rPr>
        <w:tab/>
        <w:t xml:space="preserve">об'єкта, при якому виключається можливість пожежі, а в разі її виникнення попереджається вплив на людей небезпечних факторів і забезпечується захист матеріальних цінностей. Пожежі завдають велиих матеріальних збитків, призводять до травм та загибелі людей, так як супроводжуються виникненням небезпечних чинників,таких </w:t>
      </w:r>
      <w:r w:rsidRPr="000A007C">
        <w:rPr>
          <w:rFonts w:ascii="Times New Roman" w:eastAsia="Calibri" w:hAnsi="Times New Roman" w:cs="Times New Roman"/>
        </w:rPr>
        <w:lastRenderedPageBreak/>
        <w:t>як: відкритий вогонь, висока  температура, токсичні речовини, дим, брак кисню, пошкодження і руйнування  будівель та  споруд, вибухи технічного обладнання тощо. Тому виконання правил пожежної безпеки на підприємствах є обов'язковим для всіх посадових осіб. Основи пожежної безпеки закладаються на стадії проектування підприємства, будівлі, споруди, планування технологічного процесу, встановлення обладнання, тобто враховується інженерно - технологічними заходами, які представлені в проектах при   розробці   проектної   документації   на   будівництво,   і вимагає суворого дотримання протипожежних правил у процесі експлуатації.</w:t>
      </w:r>
    </w:p>
    <w:p w14:paraId="3E64728A"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Організаційно-технічні заходи пов'язані з системами попередження пожеж та системами протипожежного захисту повинні включати: організацію пожежної охорони, організацію   відомчих   служб відповідно до законодавства України та рішеннями місцевих органів самоврядування; паспортизацію речовин, матеріалів, виробів, технологічних процесів, будівель і споруд в частині забезпечення [9] .</w:t>
      </w:r>
    </w:p>
    <w:p w14:paraId="2E8AE011" w14:textId="77777777" w:rsidR="000A007C" w:rsidRPr="000A007C" w:rsidRDefault="000A007C" w:rsidP="000A007C">
      <w:pPr>
        <w:spacing w:line="360" w:lineRule="auto"/>
        <w:ind w:left="984" w:right="272" w:firstLine="360"/>
        <w:jc w:val="both"/>
        <w:rPr>
          <w:rFonts w:ascii="Times New Roman" w:eastAsia="Calibri" w:hAnsi="Times New Roman" w:cs="Times New Roman"/>
          <w:b/>
        </w:rPr>
      </w:pPr>
      <w:r w:rsidRPr="000A007C">
        <w:rPr>
          <w:rFonts w:ascii="Times New Roman" w:eastAsia="Calibri" w:hAnsi="Times New Roman" w:cs="Times New Roman"/>
          <w:b/>
        </w:rPr>
        <w:t>Усі заходи пожежної безпеки виробництва за призначенням поділяються на чотири групи:</w:t>
      </w:r>
    </w:p>
    <w:p w14:paraId="20C2AE0A"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1) Заходи, що забезпечують пожежну безпеку технологічного процесу та обладнання, збереження сировини і готової продукції.</w:t>
      </w:r>
    </w:p>
    <w:p w14:paraId="679B8282"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2) Будівельно-технічні заходи, які спрямовані на виключення причин виникнення пожеж та на створення стійкості огороджувальних конструкцій і будівель, на запобігання можливості розповсюдження пожеж і вибухів.</w:t>
      </w:r>
    </w:p>
    <w:p w14:paraId="53EA9D00"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3)Організаційні заходи, що забезпечують організацію пожежної охорони, навчання працюючих методів запобігання пожеж і застосування первинних способів гасіння пожеж.</w:t>
      </w:r>
    </w:p>
    <w:p w14:paraId="6A95F8CA"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4)Заходи  ефективного вибору способів гасіння пожеж, оснащення пожежного водопостачання, пожежної сигналізації, створення запасу засобів гасіння.</w:t>
      </w:r>
    </w:p>
    <w:p w14:paraId="16765DE3"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lastRenderedPageBreak/>
        <w:t>Виробничі об'єкти відрізняються підвищеною пожежною небезпекою, тому що вони  характеризуються складністю виробничих процесів, наявністю значних кількостей зріджених горючих газів, твердих горючих матеріалів, великою оснащеністю електричних установок тощо. [12].</w:t>
      </w:r>
    </w:p>
    <w:p w14:paraId="55FC94A5" w14:textId="77777777" w:rsidR="000A007C" w:rsidRPr="000A007C" w:rsidRDefault="000A007C" w:rsidP="000A007C">
      <w:pPr>
        <w:spacing w:line="360" w:lineRule="auto"/>
        <w:ind w:left="984" w:right="272" w:firstLine="360"/>
        <w:jc w:val="both"/>
        <w:rPr>
          <w:rFonts w:ascii="Times New Roman" w:eastAsia="Calibri" w:hAnsi="Times New Roman" w:cs="Times New Roman"/>
          <w:b/>
        </w:rPr>
      </w:pPr>
      <w:r w:rsidRPr="000A007C">
        <w:rPr>
          <w:rFonts w:ascii="Times New Roman" w:eastAsia="Calibri" w:hAnsi="Times New Roman" w:cs="Times New Roman"/>
          <w:b/>
        </w:rPr>
        <w:t>Основними причинами пожеж найчастіше бувають:</w:t>
      </w:r>
    </w:p>
    <w:p w14:paraId="55DF6D35" w14:textId="77777777" w:rsidR="000A007C" w:rsidRPr="000A007C" w:rsidRDefault="000A007C" w:rsidP="000A007C">
      <w:pPr>
        <w:numPr>
          <w:ilvl w:val="0"/>
          <w:numId w:val="20"/>
        </w:numPr>
        <w:spacing w:line="360" w:lineRule="auto"/>
        <w:ind w:right="272"/>
        <w:jc w:val="both"/>
        <w:rPr>
          <w:rFonts w:ascii="Times New Roman" w:eastAsia="Calibri" w:hAnsi="Times New Roman" w:cs="Times New Roman"/>
        </w:rPr>
      </w:pPr>
      <w:r w:rsidRPr="000A007C">
        <w:rPr>
          <w:rFonts w:ascii="Times New Roman" w:eastAsia="Calibri" w:hAnsi="Times New Roman" w:cs="Times New Roman"/>
        </w:rPr>
        <w:t>Порушення технологічного режиму - 32%.</w:t>
      </w:r>
    </w:p>
    <w:p w14:paraId="776D8056" w14:textId="77777777" w:rsidR="000A007C" w:rsidRPr="000A007C" w:rsidRDefault="000A007C" w:rsidP="000A007C">
      <w:pPr>
        <w:numPr>
          <w:ilvl w:val="0"/>
          <w:numId w:val="20"/>
        </w:numPr>
        <w:spacing w:line="360" w:lineRule="auto"/>
        <w:ind w:right="272"/>
        <w:jc w:val="both"/>
        <w:rPr>
          <w:rFonts w:ascii="Times New Roman" w:eastAsia="Calibri" w:hAnsi="Times New Roman" w:cs="Times New Roman"/>
        </w:rPr>
      </w:pPr>
      <w:r w:rsidRPr="000A007C">
        <w:rPr>
          <w:rFonts w:ascii="Times New Roman" w:eastAsia="Calibri" w:hAnsi="Times New Roman" w:cs="Times New Roman"/>
        </w:rPr>
        <w:t>Несправність електрообладнання - 17%.</w:t>
      </w:r>
    </w:p>
    <w:p w14:paraId="3EE16DA3" w14:textId="77777777" w:rsidR="000A007C" w:rsidRPr="000A007C" w:rsidRDefault="000A007C" w:rsidP="000A007C">
      <w:pPr>
        <w:numPr>
          <w:ilvl w:val="0"/>
          <w:numId w:val="20"/>
        </w:numPr>
        <w:spacing w:line="360" w:lineRule="auto"/>
        <w:ind w:right="272"/>
        <w:jc w:val="both"/>
        <w:rPr>
          <w:rFonts w:ascii="Times New Roman" w:eastAsia="Calibri" w:hAnsi="Times New Roman" w:cs="Times New Roman"/>
        </w:rPr>
      </w:pPr>
      <w:r w:rsidRPr="000A007C">
        <w:rPr>
          <w:rFonts w:ascii="Times New Roman" w:eastAsia="Calibri" w:hAnsi="Times New Roman" w:cs="Times New Roman"/>
        </w:rPr>
        <w:t>Погана підготовка до ремонту обладнання - 14%.</w:t>
      </w:r>
    </w:p>
    <w:p w14:paraId="6937CC92"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Відповідно  з Правилами пожежної безпеки на кожному підприємстві наказом (інструкцією) повинно  бути встановлено відповідно до  їх пожежної небезпеки протипожежний режим, у тому числі:</w:t>
      </w:r>
    </w:p>
    <w:p w14:paraId="1CAFEC63" w14:textId="77777777" w:rsidR="000A007C" w:rsidRPr="000A007C" w:rsidRDefault="000A007C" w:rsidP="000A007C">
      <w:pPr>
        <w:numPr>
          <w:ilvl w:val="0"/>
          <w:numId w:val="21"/>
        </w:numPr>
        <w:spacing w:line="360" w:lineRule="auto"/>
        <w:ind w:right="272"/>
        <w:jc w:val="both"/>
        <w:rPr>
          <w:rFonts w:ascii="Times New Roman" w:eastAsia="Calibri" w:hAnsi="Times New Roman" w:cs="Times New Roman"/>
        </w:rPr>
      </w:pPr>
      <w:r w:rsidRPr="000A007C">
        <w:rPr>
          <w:rFonts w:ascii="Times New Roman" w:eastAsia="Calibri" w:hAnsi="Times New Roman" w:cs="Times New Roman"/>
        </w:rPr>
        <w:t>Визначено та обладнано місця для паління.</w:t>
      </w:r>
    </w:p>
    <w:p w14:paraId="240C424C" w14:textId="77777777" w:rsidR="000A007C" w:rsidRPr="000A007C" w:rsidRDefault="000A007C" w:rsidP="000A007C">
      <w:pPr>
        <w:numPr>
          <w:ilvl w:val="0"/>
          <w:numId w:val="21"/>
        </w:numPr>
        <w:spacing w:line="360" w:lineRule="auto"/>
        <w:ind w:right="272"/>
        <w:jc w:val="both"/>
        <w:rPr>
          <w:rFonts w:ascii="Times New Roman" w:eastAsia="Calibri" w:hAnsi="Times New Roman" w:cs="Times New Roman"/>
        </w:rPr>
      </w:pPr>
      <w:r w:rsidRPr="000A007C">
        <w:rPr>
          <w:rFonts w:ascii="Times New Roman" w:eastAsia="Calibri" w:hAnsi="Times New Roman" w:cs="Times New Roman"/>
        </w:rPr>
        <w:t>Визначено місця і допустима кількість сировини, напівфабрикатів та готової продукції, що одноразово перебувають у приміщеннях.</w:t>
      </w:r>
    </w:p>
    <w:p w14:paraId="05581729" w14:textId="77777777" w:rsidR="000A007C" w:rsidRPr="000A007C" w:rsidRDefault="000A007C" w:rsidP="000A007C">
      <w:pPr>
        <w:numPr>
          <w:ilvl w:val="0"/>
          <w:numId w:val="21"/>
        </w:numPr>
        <w:spacing w:line="360" w:lineRule="auto"/>
        <w:ind w:right="272"/>
        <w:jc w:val="both"/>
        <w:rPr>
          <w:rFonts w:ascii="Times New Roman" w:eastAsia="Calibri" w:hAnsi="Times New Roman" w:cs="Times New Roman"/>
        </w:rPr>
      </w:pPr>
      <w:r w:rsidRPr="000A007C">
        <w:rPr>
          <w:rFonts w:ascii="Times New Roman" w:eastAsia="Calibri" w:hAnsi="Times New Roman" w:cs="Times New Roman"/>
        </w:rPr>
        <w:t>Встановлено порядок збирання горючих відходів і пилу, зберігання промасленого спецодягу.</w:t>
      </w:r>
    </w:p>
    <w:p w14:paraId="1F7D2031" w14:textId="77777777" w:rsidR="000A007C" w:rsidRPr="000A007C" w:rsidRDefault="000A007C" w:rsidP="000A007C">
      <w:pPr>
        <w:numPr>
          <w:ilvl w:val="0"/>
          <w:numId w:val="21"/>
        </w:numPr>
        <w:spacing w:line="360" w:lineRule="auto"/>
        <w:ind w:right="272"/>
        <w:jc w:val="both"/>
        <w:rPr>
          <w:rFonts w:ascii="Times New Roman" w:eastAsia="Calibri" w:hAnsi="Times New Roman" w:cs="Times New Roman"/>
        </w:rPr>
      </w:pPr>
      <w:r w:rsidRPr="000A007C">
        <w:rPr>
          <w:rFonts w:ascii="Times New Roman" w:eastAsia="Calibri" w:hAnsi="Times New Roman" w:cs="Times New Roman"/>
        </w:rPr>
        <w:t>Визначено порядок знеструмлення електрообладнання у разі пожежі і після закінчення робочого дня.</w:t>
      </w:r>
    </w:p>
    <w:p w14:paraId="1E48B64B"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Одна</w:t>
      </w:r>
      <w:r w:rsidRPr="000A007C">
        <w:rPr>
          <w:rFonts w:ascii="Times New Roman" w:eastAsia="Calibri" w:hAnsi="Times New Roman" w:cs="Times New Roman"/>
        </w:rPr>
        <w:tab/>
        <w:t>з умов забезпечення</w:t>
      </w:r>
      <w:r w:rsidRPr="000A007C">
        <w:rPr>
          <w:rFonts w:ascii="Times New Roman" w:eastAsia="Calibri" w:hAnsi="Times New Roman" w:cs="Times New Roman"/>
        </w:rPr>
        <w:tab/>
        <w:t>пожежо - і вибухобезпечних умов  будь-якого виробничого процесу – ліквідація можливих джерел займання.[12,13]</w:t>
      </w:r>
    </w:p>
    <w:p w14:paraId="66862174" w14:textId="77777777" w:rsidR="000A007C" w:rsidRPr="000A007C" w:rsidRDefault="000A007C" w:rsidP="000A007C">
      <w:pPr>
        <w:spacing w:line="360" w:lineRule="auto"/>
        <w:ind w:left="426"/>
        <w:jc w:val="both"/>
        <w:rPr>
          <w:rFonts w:ascii="Times New Roman" w:eastAsia="Calibri" w:hAnsi="Times New Roman" w:cs="Times New Roman"/>
        </w:rPr>
      </w:pPr>
    </w:p>
    <w:p w14:paraId="42BE408C" w14:textId="77777777" w:rsidR="000A007C" w:rsidRPr="000A007C" w:rsidRDefault="000A007C" w:rsidP="000A007C">
      <w:pPr>
        <w:spacing w:line="360" w:lineRule="auto"/>
        <w:ind w:left="2550"/>
        <w:jc w:val="both"/>
        <w:rPr>
          <w:rFonts w:ascii="Times New Roman" w:eastAsia="Calibri" w:hAnsi="Times New Roman" w:cs="Times New Roman"/>
          <w:b/>
        </w:rPr>
      </w:pPr>
      <w:r w:rsidRPr="000A007C">
        <w:rPr>
          <w:rFonts w:ascii="Times New Roman" w:eastAsia="Calibri" w:hAnsi="Times New Roman" w:cs="Times New Roman"/>
          <w:b/>
        </w:rPr>
        <w:t>5.3. Охорона навколишнього середовища</w:t>
      </w:r>
    </w:p>
    <w:p w14:paraId="17BF19CC" w14:textId="77777777" w:rsidR="000A007C" w:rsidRPr="000A007C" w:rsidRDefault="000A007C" w:rsidP="000A007C">
      <w:pPr>
        <w:spacing w:line="360" w:lineRule="auto"/>
        <w:ind w:left="567"/>
        <w:jc w:val="both"/>
        <w:rPr>
          <w:rFonts w:ascii="Times New Roman" w:eastAsia="Calibri" w:hAnsi="Times New Roman" w:cs="Times New Roman"/>
          <w:b/>
        </w:rPr>
      </w:pPr>
    </w:p>
    <w:p w14:paraId="194D5FE8"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ab/>
        <w:t xml:space="preserve">Виробничий цех є джерелом відходів виробництва IV класу (склобій, </w:t>
      </w:r>
    </w:p>
    <w:p w14:paraId="486514FB"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побутові відходи). Відходи виробництва збираються в сміттєзбірниках і </w:t>
      </w:r>
    </w:p>
    <w:p w14:paraId="68E2C8E2"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ab/>
        <w:t xml:space="preserve">пісковловлювачах, далі їх направляють у каналізаційну мережу. </w:t>
      </w:r>
    </w:p>
    <w:p w14:paraId="5F416EED"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ab/>
        <w:t>Стічні води з технологічного цеху виводяться у каналізацію, далі</w:t>
      </w:r>
    </w:p>
    <w:p w14:paraId="6C49585B"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eastAsia="Calibri" w:cs="Times New Roman"/>
        </w:rPr>
        <w:tab/>
      </w:r>
      <w:r w:rsidRPr="000A007C">
        <w:rPr>
          <w:rFonts w:ascii="Times New Roman" w:eastAsia="Calibri" w:hAnsi="Times New Roman" w:cs="Times New Roman"/>
        </w:rPr>
        <w:t xml:space="preserve">насосом перенаправляються на очисні споруди заводу. </w:t>
      </w:r>
    </w:p>
    <w:p w14:paraId="54CF883A" w14:textId="77777777" w:rsidR="000A007C" w:rsidRPr="000A007C" w:rsidRDefault="000A007C" w:rsidP="000A007C">
      <w:pPr>
        <w:spacing w:line="360" w:lineRule="auto"/>
        <w:ind w:left="1134" w:firstLine="282"/>
        <w:jc w:val="both"/>
        <w:rPr>
          <w:rFonts w:ascii="Times New Roman" w:eastAsia="Calibri" w:hAnsi="Times New Roman" w:cs="Times New Roman"/>
          <w:b/>
        </w:rPr>
      </w:pPr>
      <w:r w:rsidRPr="000A007C">
        <w:rPr>
          <w:rFonts w:ascii="Times New Roman" w:eastAsia="Calibri" w:hAnsi="Times New Roman" w:cs="Times New Roman"/>
          <w:b/>
        </w:rPr>
        <w:lastRenderedPageBreak/>
        <w:t xml:space="preserve">Стічні  води складаються: </w:t>
      </w:r>
    </w:p>
    <w:p w14:paraId="38AA0BF0"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ab/>
        <w:t xml:space="preserve">- лужні розчини (після дезінфекції обладнання, сировинного майданчика); </w:t>
      </w:r>
    </w:p>
    <w:p w14:paraId="6E98BB1E"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ab/>
        <w:t xml:space="preserve">- брудна вода (після миття сировини і обладнання). </w:t>
      </w:r>
    </w:p>
    <w:p w14:paraId="744F724B"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ab/>
        <w:t xml:space="preserve">Санітарна класифікація виробництва і об'єктів з технологічними   процесами, </w:t>
      </w:r>
    </w:p>
    <w:p w14:paraId="26E0A5F4"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   які є джерелами викидів шкідливих речовин в навколишнє  середовище, </w:t>
      </w:r>
    </w:p>
    <w:p w14:paraId="134B3B1D"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    а  також розміри санітарно - захисної зони для них встановлюються у відповідності з діючими нормативними документами.  </w:t>
      </w:r>
    </w:p>
    <w:p w14:paraId="48278739"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Виробництво консервної продукції  відноситься до ІV класу небезпеки,  відповідно до санітарної класифікації підприємств встановлюється розмір </w:t>
      </w:r>
      <w:r w:rsidRPr="000A007C">
        <w:rPr>
          <w:rFonts w:ascii="Times New Roman" w:eastAsia="Calibri" w:hAnsi="Times New Roman" w:cs="Times New Roman"/>
        </w:rPr>
        <w:tab/>
        <w:t xml:space="preserve">санітарно-захисної зони - 50 м. </w:t>
      </w:r>
    </w:p>
    <w:p w14:paraId="2F7B7EAF" w14:textId="77777777" w:rsidR="000A007C" w:rsidRPr="000A007C" w:rsidRDefault="000A007C" w:rsidP="000A007C">
      <w:pPr>
        <w:spacing w:line="360" w:lineRule="auto"/>
        <w:ind w:left="426"/>
        <w:jc w:val="both"/>
        <w:rPr>
          <w:rFonts w:ascii="Times New Roman" w:eastAsia="Calibri" w:hAnsi="Times New Roman" w:cs="Times New Roman"/>
          <w:b/>
        </w:rPr>
      </w:pPr>
      <w:r w:rsidRPr="000A007C">
        <w:rPr>
          <w:rFonts w:ascii="Times New Roman" w:eastAsia="Calibri" w:hAnsi="Times New Roman" w:cs="Times New Roman"/>
        </w:rPr>
        <w:tab/>
      </w:r>
      <w:r w:rsidRPr="000A007C">
        <w:rPr>
          <w:rFonts w:ascii="Times New Roman" w:eastAsia="Calibri" w:hAnsi="Times New Roman" w:cs="Times New Roman"/>
          <w:b/>
        </w:rPr>
        <w:t xml:space="preserve">Джерелами викидів шкідливих речовин у атмосферу є: </w:t>
      </w:r>
    </w:p>
    <w:p w14:paraId="2FB7C569"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 котельня (забезпечення парою при технологічних процесах і </w:t>
      </w:r>
    </w:p>
    <w:p w14:paraId="381D0BB6"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побутових потребах) - оксиди азоту, вуглецю, сірчистий ангідрид; </w:t>
      </w:r>
    </w:p>
    <w:p w14:paraId="4D57124B"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 осередки газозварювальних робіт (монтаж, демонтаж обладнання, </w:t>
      </w:r>
    </w:p>
    <w:p w14:paraId="2065A489"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конструкцій) - діоксид азоту; </w:t>
      </w:r>
    </w:p>
    <w:p w14:paraId="7665D4B6"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 пайка (побутові потреби) ; </w:t>
      </w:r>
    </w:p>
    <w:p w14:paraId="3B9E4C1E"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rPr>
        <w:t xml:space="preserve">- ділянка зарядки акумуляторів (автомобільний парк) - сірчана кислота. </w:t>
      </w:r>
    </w:p>
    <w:p w14:paraId="42DAFA6F" w14:textId="77777777" w:rsidR="000A007C" w:rsidRPr="000A007C" w:rsidRDefault="000A007C" w:rsidP="000A007C">
      <w:pPr>
        <w:spacing w:line="360" w:lineRule="auto"/>
        <w:ind w:left="426"/>
        <w:jc w:val="both"/>
        <w:rPr>
          <w:rFonts w:ascii="Times New Roman" w:eastAsia="Calibri" w:hAnsi="Times New Roman" w:cs="Times New Roman"/>
        </w:rPr>
      </w:pPr>
      <w:r w:rsidRPr="000A007C">
        <w:rPr>
          <w:rFonts w:ascii="Times New Roman" w:eastAsia="Calibri" w:hAnsi="Times New Roman" w:cs="Times New Roman"/>
          <w:b/>
        </w:rPr>
        <w:t>Екологія води.</w:t>
      </w:r>
      <w:r w:rsidRPr="000A007C">
        <w:rPr>
          <w:rFonts w:ascii="Times New Roman" w:eastAsia="Calibri" w:hAnsi="Times New Roman" w:cs="Times New Roman"/>
        </w:rPr>
        <w:t xml:space="preserve"> В представленому цеху утворюються шкідливі </w:t>
      </w:r>
    </w:p>
    <w:p w14:paraId="65C63E80" w14:textId="77777777" w:rsidR="000A007C" w:rsidRPr="000A007C" w:rsidRDefault="000A007C" w:rsidP="000A007C">
      <w:pPr>
        <w:spacing w:line="360" w:lineRule="auto"/>
        <w:jc w:val="both"/>
        <w:rPr>
          <w:rFonts w:ascii="Times New Roman" w:eastAsia="Calibri" w:hAnsi="Times New Roman" w:cs="Times New Roman"/>
        </w:rPr>
      </w:pPr>
      <w:r w:rsidRPr="000A007C">
        <w:rPr>
          <w:rFonts w:ascii="Times New Roman" w:eastAsia="Calibri" w:hAnsi="Times New Roman" w:cs="Times New Roman"/>
        </w:rPr>
        <w:t xml:space="preserve">стічні води, які представляють собою суміш органічних залишків </w:t>
      </w:r>
    </w:p>
    <w:p w14:paraId="0158ADF7" w14:textId="77777777" w:rsidR="000A007C" w:rsidRPr="000A007C" w:rsidRDefault="000A007C" w:rsidP="000A007C">
      <w:pPr>
        <w:spacing w:line="360" w:lineRule="auto"/>
        <w:jc w:val="both"/>
        <w:rPr>
          <w:rFonts w:ascii="Times New Roman" w:eastAsia="Calibri" w:hAnsi="Times New Roman" w:cs="Times New Roman"/>
        </w:rPr>
      </w:pPr>
      <w:r w:rsidRPr="000A007C">
        <w:rPr>
          <w:rFonts w:ascii="Times New Roman" w:eastAsia="SimSun" w:hAnsi="Times New Roman" w:cs="Times New Roman"/>
          <w:color w:val="000000"/>
          <w:lang w:val="ru-RU" w:eastAsia="zh-CN" w:bidi="ar"/>
        </w:rPr>
        <w:t xml:space="preserve">переробки сировини та води. Як відомо в такому вигляді не є доцільним </w:t>
      </w:r>
    </w:p>
    <w:p w14:paraId="42167AB4" w14:textId="77777777" w:rsidR="000A007C" w:rsidRPr="000A007C" w:rsidRDefault="000A007C" w:rsidP="000A007C">
      <w:pPr>
        <w:spacing w:line="360" w:lineRule="auto"/>
        <w:jc w:val="both"/>
        <w:rPr>
          <w:rFonts w:ascii="Times New Roman" w:eastAsia="Calibri" w:hAnsi="Times New Roman" w:cs="Times New Roman"/>
        </w:rPr>
      </w:pPr>
      <w:r w:rsidRPr="000A007C">
        <w:rPr>
          <w:rFonts w:ascii="Times New Roman" w:eastAsia="SimSun" w:hAnsi="Times New Roman" w:cs="Times New Roman"/>
          <w:color w:val="000000"/>
          <w:lang w:val="ru-RU" w:eastAsia="zh-CN" w:bidi="ar"/>
        </w:rPr>
        <w:t xml:space="preserve">відправляти її за межі підприємства, тому для її очистки на території заводу </w:t>
      </w:r>
    </w:p>
    <w:p w14:paraId="736E180A" w14:textId="77777777" w:rsidR="000A007C" w:rsidRPr="000A007C" w:rsidRDefault="000A007C" w:rsidP="000A007C">
      <w:pPr>
        <w:spacing w:line="360" w:lineRule="auto"/>
        <w:jc w:val="both"/>
        <w:rPr>
          <w:rFonts w:ascii="Times New Roman" w:eastAsia="Calibri" w:hAnsi="Times New Roman" w:cs="Times New Roman"/>
        </w:rPr>
      </w:pPr>
      <w:r w:rsidRPr="000A007C">
        <w:rPr>
          <w:rFonts w:ascii="Times New Roman" w:eastAsia="SimSun" w:hAnsi="Times New Roman" w:cs="Times New Roman"/>
          <w:color w:val="000000"/>
          <w:lang w:val="ru-RU" w:eastAsia="zh-CN" w:bidi="ar"/>
        </w:rPr>
        <w:t xml:space="preserve">передбачені спеціальні очисні споруди-відстійники, принцип роботи яких </w:t>
      </w:r>
    </w:p>
    <w:p w14:paraId="619D3C54" w14:textId="77777777" w:rsidR="000A007C" w:rsidRPr="000A007C" w:rsidRDefault="000A007C" w:rsidP="000A007C">
      <w:pPr>
        <w:spacing w:line="360" w:lineRule="auto"/>
        <w:jc w:val="both"/>
        <w:rPr>
          <w:rFonts w:ascii="Times New Roman" w:eastAsia="Calibri" w:hAnsi="Times New Roman" w:cs="Times New Roman"/>
        </w:rPr>
      </w:pPr>
      <w:r w:rsidRPr="000A007C">
        <w:rPr>
          <w:rFonts w:ascii="Times New Roman" w:eastAsia="SimSun" w:hAnsi="Times New Roman" w:cs="Times New Roman"/>
          <w:color w:val="000000"/>
          <w:lang w:val="ru-RU" w:eastAsia="zh-CN" w:bidi="ar"/>
        </w:rPr>
        <w:t xml:space="preserve">заснований на процесі відстоювання, в них вода попередньо очищається від </w:t>
      </w:r>
    </w:p>
    <w:p w14:paraId="682056BA" w14:textId="77777777" w:rsidR="000A007C" w:rsidRPr="000A007C" w:rsidRDefault="000A007C" w:rsidP="000A007C">
      <w:pPr>
        <w:spacing w:line="360" w:lineRule="auto"/>
        <w:jc w:val="both"/>
        <w:rPr>
          <w:rFonts w:ascii="Times New Roman" w:eastAsia="Calibri" w:hAnsi="Times New Roman" w:cs="Times New Roman"/>
        </w:rPr>
      </w:pPr>
      <w:r w:rsidRPr="000A007C">
        <w:rPr>
          <w:rFonts w:ascii="Times New Roman" w:eastAsia="SimSun" w:hAnsi="Times New Roman" w:cs="Times New Roman"/>
          <w:color w:val="000000"/>
          <w:lang w:val="ru-RU" w:eastAsia="zh-CN" w:bidi="ar"/>
        </w:rPr>
        <w:t xml:space="preserve">грубих органічних домішок і направляється на подальшу, очистку за межі </w:t>
      </w:r>
    </w:p>
    <w:p w14:paraId="3BAC1335" w14:textId="77777777" w:rsidR="000A007C" w:rsidRPr="000A007C" w:rsidRDefault="000A007C" w:rsidP="000A007C">
      <w:pPr>
        <w:jc w:val="both"/>
        <w:rPr>
          <w:rFonts w:ascii="Times New Roman" w:eastAsia="Calibri" w:hAnsi="Times New Roman" w:cs="Times New Roman"/>
        </w:rPr>
      </w:pPr>
      <w:r w:rsidRPr="000A007C">
        <w:rPr>
          <w:rFonts w:ascii="Times New Roman" w:eastAsia="SimSun" w:hAnsi="Times New Roman" w:cs="Times New Roman"/>
          <w:color w:val="000000"/>
          <w:lang w:val="ru-RU" w:eastAsia="zh-CN" w:bidi="ar"/>
        </w:rPr>
        <w:t>заводу .</w:t>
      </w:r>
    </w:p>
    <w:p w14:paraId="5369B8D6" w14:textId="77777777" w:rsidR="000A007C" w:rsidRPr="000A007C" w:rsidRDefault="000A007C" w:rsidP="000A007C">
      <w:pPr>
        <w:spacing w:line="360" w:lineRule="auto"/>
        <w:ind w:left="984" w:right="272" w:firstLine="2466"/>
        <w:jc w:val="both"/>
        <w:rPr>
          <w:rFonts w:ascii="Times New Roman" w:eastAsia="Calibri" w:hAnsi="Times New Roman" w:cs="Times New Roman"/>
          <w:b/>
        </w:rPr>
      </w:pPr>
      <w:r w:rsidRPr="000A007C">
        <w:rPr>
          <w:rFonts w:ascii="Times New Roman" w:eastAsia="Calibri" w:hAnsi="Times New Roman" w:cs="Times New Roman"/>
          <w:b/>
        </w:rPr>
        <w:t>5.4  Заходи безпеки в воєнний час</w:t>
      </w:r>
    </w:p>
    <w:p w14:paraId="19E4C8C1" w14:textId="77777777" w:rsidR="000A007C" w:rsidRPr="000A007C" w:rsidRDefault="000A007C" w:rsidP="000A007C">
      <w:pPr>
        <w:spacing w:line="360" w:lineRule="auto"/>
        <w:ind w:left="984" w:right="272" w:firstLine="2466"/>
        <w:jc w:val="both"/>
        <w:rPr>
          <w:rFonts w:ascii="Times New Roman" w:eastAsia="Calibri" w:hAnsi="Times New Roman" w:cs="Times New Roman"/>
          <w:b/>
        </w:rPr>
      </w:pPr>
    </w:p>
    <w:p w14:paraId="78F653E0"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 xml:space="preserve">Забезпечення надійності роботи підприємства з випуску консервів дієтичного  харчування під час воєнного стану  має  дуже важливу роль. Адже консервний завод — це підприємство, що  виготовляє продукцію для харчування населення, ( в тому числі і дітей)  дуже </w:t>
      </w:r>
      <w:r w:rsidRPr="000A007C">
        <w:rPr>
          <w:rFonts w:ascii="Times New Roman" w:eastAsia="Calibri" w:hAnsi="Times New Roman" w:cs="Times New Roman"/>
        </w:rPr>
        <w:lastRenderedPageBreak/>
        <w:t>важливо   забезпечити  його надійну роботу   під час надзвичайних ситуацій.</w:t>
      </w:r>
    </w:p>
    <w:p w14:paraId="1CFCA852"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Під надійністю роботи промислового об’єкта, що безпосередньо виробляє консервну продукцію, розуміють його здатність в умовах надзвичайної ситуації випускати продукцію в запланованому обсязі та номенклатурі, а при одержанні слабких і середніх руйнувань або порушенні зв’язків по кооперації та поставках відновлювати виробництво в мінімальний термін.</w:t>
      </w:r>
    </w:p>
    <w:p w14:paraId="23D213A7"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 xml:space="preserve"> </w:t>
      </w:r>
      <w:r w:rsidRPr="000A007C">
        <w:rPr>
          <w:rFonts w:ascii="Times New Roman" w:eastAsia="Calibri" w:hAnsi="Times New Roman" w:cs="Times New Roman"/>
          <w:b/>
          <w:bCs/>
        </w:rPr>
        <w:t>На надійність роботи підприємства по випуску консервів в умовах воєнної надзвичайної ситуації впливають наступні фактори [1,2,3]:</w:t>
      </w:r>
    </w:p>
    <w:p w14:paraId="4D48BA8B"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  надійність захисту робітників та службовців від впливу зброї масового ураження;</w:t>
      </w:r>
    </w:p>
    <w:p w14:paraId="7A294E45"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здатність інженерно-технічного комплексу об’єкта деякою мірою протистояти вражаючим факторам ядерного вибуху;</w:t>
      </w:r>
    </w:p>
    <w:p w14:paraId="1DAC9CDD"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захищеність об’єкта від вторинних вражаючих факторів;</w:t>
      </w:r>
    </w:p>
    <w:p w14:paraId="020A7E11"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надійність системи постачання об’єкта всім необхідним для виробництва продукції (сировиною, паливом, комплектуючими виробами, електроенергією, водою, газом і т.п.);</w:t>
      </w:r>
    </w:p>
    <w:p w14:paraId="6792F2FE"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w:t>
      </w:r>
      <w:r w:rsidRPr="000A007C">
        <w:rPr>
          <w:rFonts w:ascii="Times New Roman" w:eastAsia="Calibri" w:hAnsi="Times New Roman" w:cs="Times New Roman"/>
        </w:rPr>
        <w:t>стійкість і безперервність управління виробництвом та цивільним захистом;</w:t>
      </w:r>
    </w:p>
    <w:p w14:paraId="0B80E98C"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w:t>
      </w:r>
      <w:r w:rsidRPr="000A007C">
        <w:rPr>
          <w:rFonts w:ascii="Times New Roman" w:eastAsia="Calibri" w:hAnsi="Times New Roman" w:cs="Times New Roman"/>
        </w:rPr>
        <w:t>підготовленість об’єкта до проведення рятувальних та інших невідкладних аварійно-відбудовних робіт і робіт по відбудові порушеного виробництва.</w:t>
      </w:r>
    </w:p>
    <w:p w14:paraId="6B8C6038" w14:textId="77777777" w:rsidR="000A007C" w:rsidRPr="000A007C" w:rsidRDefault="000A007C" w:rsidP="000A007C">
      <w:pPr>
        <w:spacing w:line="360" w:lineRule="auto"/>
        <w:ind w:left="984" w:right="272" w:firstLine="360"/>
        <w:jc w:val="both"/>
        <w:rPr>
          <w:rFonts w:ascii="Times New Roman" w:eastAsia="Calibri" w:hAnsi="Times New Roman" w:cs="Times New Roman"/>
          <w:b/>
        </w:rPr>
      </w:pPr>
      <w:r w:rsidRPr="000A007C">
        <w:rPr>
          <w:rFonts w:ascii="Times New Roman" w:eastAsia="Calibri" w:hAnsi="Times New Roman" w:cs="Times New Roman"/>
          <w:b/>
        </w:rPr>
        <w:t>Перераховані фактори визначають основні, загальні для всіх об’єктів, шляхи підвищення стійкості роботи в воєнний період, а саме:</w:t>
      </w:r>
    </w:p>
    <w:p w14:paraId="035445AD"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 забезпечення надійного захисту робітників  від вражаючих факторів зброї масового ураження;</w:t>
      </w:r>
    </w:p>
    <w:p w14:paraId="53019EBE"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захист основних виробничих фондів від вражаючих факторів, у тому числі і від вторинних;</w:t>
      </w:r>
    </w:p>
    <w:p w14:paraId="0033AEE7"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lang w:val="ru-RU"/>
        </w:rPr>
        <w:lastRenderedPageBreak/>
        <w:t xml:space="preserve">- </w:t>
      </w:r>
      <w:r w:rsidRPr="000A007C">
        <w:rPr>
          <w:rFonts w:ascii="Times New Roman" w:eastAsia="Calibri" w:hAnsi="Times New Roman" w:cs="Times New Roman"/>
        </w:rPr>
        <w:t>підвищення надійності та оперативності управління консервним виробництвом;</w:t>
      </w:r>
    </w:p>
    <w:p w14:paraId="59C99029"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w:t>
      </w:r>
      <w:r w:rsidRPr="000A007C">
        <w:rPr>
          <w:rFonts w:ascii="Times New Roman" w:eastAsia="Calibri" w:hAnsi="Times New Roman" w:cs="Times New Roman"/>
          <w:lang w:val="ru-RU"/>
        </w:rPr>
        <w:t xml:space="preserve">- </w:t>
      </w:r>
      <w:r w:rsidRPr="000A007C">
        <w:rPr>
          <w:rFonts w:ascii="Times New Roman" w:eastAsia="Calibri" w:hAnsi="Times New Roman" w:cs="Times New Roman"/>
        </w:rPr>
        <w:t>забезпечення стабільності постачання усім необхідним для виготовлення запланованої на воєнний час продукції; - підготовка до відновлення  виробництва [2, 3,4].</w:t>
      </w:r>
    </w:p>
    <w:p w14:paraId="24AC503C" w14:textId="77777777" w:rsidR="000A007C" w:rsidRPr="000A007C" w:rsidRDefault="000A007C" w:rsidP="000A007C">
      <w:pPr>
        <w:spacing w:line="360" w:lineRule="auto"/>
        <w:ind w:left="984" w:right="272" w:firstLine="360"/>
        <w:jc w:val="both"/>
        <w:rPr>
          <w:rFonts w:ascii="Times New Roman" w:eastAsia="Calibri" w:hAnsi="Times New Roman" w:cs="Times New Roman"/>
          <w:b/>
        </w:rPr>
      </w:pPr>
      <w:r w:rsidRPr="000A007C">
        <w:rPr>
          <w:rFonts w:ascii="Times New Roman" w:eastAsia="Calibri" w:hAnsi="Times New Roman" w:cs="Times New Roman"/>
          <w:b/>
        </w:rPr>
        <w:t>Підвищення надійності роботи консервного заводу в умовах воєнної надзвичайної ситуації, досягається:</w:t>
      </w:r>
    </w:p>
    <w:p w14:paraId="018EDFC6" w14:textId="77777777" w:rsidR="000A007C" w:rsidRPr="000A007C" w:rsidRDefault="000A007C" w:rsidP="000A007C">
      <w:pPr>
        <w:spacing w:line="360" w:lineRule="auto"/>
        <w:ind w:left="426" w:right="272"/>
        <w:jc w:val="both"/>
        <w:rPr>
          <w:rFonts w:ascii="Times New Roman" w:eastAsia="Calibri" w:hAnsi="Times New Roman" w:cs="Times New Roman"/>
        </w:rPr>
      </w:pPr>
      <w:r w:rsidRPr="000A007C">
        <w:rPr>
          <w:rFonts w:ascii="Times New Roman" w:eastAsia="Calibri" w:hAnsi="Times New Roman" w:cs="Times New Roman"/>
        </w:rPr>
        <w:t>завчасним проведенням комплексу інженерно-технічних, технологічних і організаційних заходів, спрямованих на максимальне зниження впливу вражаючих факторів зброї масового ураження;</w:t>
      </w:r>
    </w:p>
    <w:p w14:paraId="612B5777"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створенням умов для швидкої ліквідації наслідків надзвичайної ситуації. Інженерно-технічні заходи включають комплекс робіт, що забезпечують підвищення стійкості виробничих будівель і споруд, верстатного і технологічного обладнання, комунально-енергетичних систем.</w:t>
      </w:r>
    </w:p>
    <w:p w14:paraId="56C75456"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r w:rsidRPr="000A007C">
        <w:rPr>
          <w:rFonts w:ascii="Times New Roman" w:eastAsia="Calibri" w:hAnsi="Times New Roman" w:cs="Times New Roman"/>
        </w:rPr>
        <w:t>Технологічні заходи забезпечують підвищення стійкості роботи заводу, шляхом зміни технологічного процесу, це сприяє прискоренню виробництва продукції та виключає можливість утворення вторинних вражаючих факторів. Організаційні заходи передбачають розробку та планування дій керівного складу, штабу, служб та формування  цивільного захисту при захисті робітників та службовців підприємств, проведенні рятувальних і невідкладних аварійно - відбудовних робіт, відновленні виробництва, а також випуску продукції харчування при  збереженні потужностей [9,10,11]</w:t>
      </w:r>
    </w:p>
    <w:p w14:paraId="37FB3FF5"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p>
    <w:p w14:paraId="3CD1763E" w14:textId="77777777" w:rsidR="000A007C" w:rsidRPr="000A007C" w:rsidRDefault="000A007C" w:rsidP="000A007C">
      <w:pPr>
        <w:spacing w:line="360" w:lineRule="auto"/>
        <w:ind w:left="984" w:right="272" w:firstLine="360"/>
        <w:jc w:val="both"/>
        <w:rPr>
          <w:rFonts w:ascii="Times New Roman" w:eastAsia="Calibri" w:hAnsi="Times New Roman" w:cs="Times New Roman"/>
        </w:rPr>
      </w:pPr>
    </w:p>
    <w:p w14:paraId="4AB1F300" w14:textId="77777777" w:rsidR="000A007C" w:rsidRPr="000A007C" w:rsidRDefault="000A007C" w:rsidP="000A007C">
      <w:pPr>
        <w:ind w:left="1474" w:right="214" w:firstLine="2831"/>
        <w:jc w:val="both"/>
        <w:rPr>
          <w:rFonts w:ascii="Times New Roman" w:eastAsia="Calibri" w:hAnsi="Times New Roman" w:cs="Times New Roman"/>
          <w:b/>
        </w:rPr>
      </w:pPr>
      <w:r w:rsidRPr="000A007C">
        <w:rPr>
          <w:rFonts w:ascii="Times New Roman" w:eastAsia="Calibri" w:hAnsi="Times New Roman" w:cs="Times New Roman"/>
          <w:b/>
        </w:rPr>
        <w:t>ВИСНОВОК</w:t>
      </w:r>
    </w:p>
    <w:p w14:paraId="27C435F8" w14:textId="77777777" w:rsidR="000A007C" w:rsidRPr="000A007C" w:rsidRDefault="000A007C" w:rsidP="000A007C">
      <w:pPr>
        <w:spacing w:before="148" w:line="360" w:lineRule="auto"/>
        <w:ind w:left="984" w:right="687" w:firstLine="707"/>
        <w:jc w:val="both"/>
        <w:rPr>
          <w:rFonts w:ascii="Times New Roman" w:eastAsia="Calibri" w:hAnsi="Times New Roman" w:cs="Times New Roman"/>
        </w:rPr>
      </w:pPr>
      <w:r w:rsidRPr="000A007C">
        <w:rPr>
          <w:rFonts w:ascii="Times New Roman" w:eastAsia="Calibri" w:hAnsi="Times New Roman" w:cs="Times New Roman"/>
        </w:rPr>
        <w:t>Дана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кваліфікаційна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робота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присвячена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розробці,</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розрахунку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плануванню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фруктового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цеху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виробництву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дієтичних консервів: яблучного компоту з ксилітом та яблучного пюре з ксилітом.</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Проект було розроблено з максимально корисним </w:t>
      </w:r>
      <w:r w:rsidRPr="000A007C">
        <w:rPr>
          <w:rFonts w:ascii="Times New Roman" w:eastAsia="Calibri" w:hAnsi="Times New Roman" w:cs="Times New Roman"/>
        </w:rPr>
        <w:lastRenderedPageBreak/>
        <w:t>використанням робочої</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площі приміщення. Проведено розрахунок виходу та втрат продукції при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виробництві. Проведено визначення затрат енергоресурсів та встановлено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енергоефективність.</w:t>
      </w:r>
    </w:p>
    <w:p w14:paraId="2D57454F" w14:textId="77777777" w:rsidR="000A007C" w:rsidRPr="000A007C" w:rsidRDefault="000A007C" w:rsidP="000A007C">
      <w:pPr>
        <w:spacing w:before="4" w:line="360" w:lineRule="auto"/>
        <w:ind w:left="984" w:right="690" w:firstLine="707"/>
        <w:jc w:val="both"/>
        <w:rPr>
          <w:rFonts w:ascii="Times New Roman" w:eastAsia="Calibri" w:hAnsi="Times New Roman" w:cs="Times New Roman"/>
        </w:rPr>
      </w:pPr>
      <w:r w:rsidRPr="000A007C">
        <w:rPr>
          <w:rFonts w:ascii="Times New Roman" w:eastAsia="Calibri" w:hAnsi="Times New Roman" w:cs="Times New Roman"/>
        </w:rPr>
        <w:t>Виготовлення</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такого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роду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консервованих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продуктів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дозволяє</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забезпечувати організм споживачів вітамінами, поживними речовинами та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іншими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незамінними</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 xml:space="preserve">сполуками. </w:t>
      </w:r>
      <w:r w:rsidRPr="000A007C">
        <w:rPr>
          <w:rFonts w:ascii="Times New Roman" w:eastAsia="Calibri" w:hAnsi="Times New Roman" w:cs="Times New Roman"/>
          <w:spacing w:val="1"/>
        </w:rPr>
        <w:t xml:space="preserve">У  </w:t>
      </w:r>
      <w:r w:rsidRPr="000A007C">
        <w:rPr>
          <w:rFonts w:ascii="Times New Roman" w:eastAsia="Calibri" w:hAnsi="Times New Roman" w:cs="Times New Roman"/>
        </w:rPr>
        <w:t>зв’язку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можливістю</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тривалого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зберігання консервованої продукції будь-яка сім'я зможе забезпечити себе</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поживною</w:t>
      </w:r>
      <w:r w:rsidRPr="000A007C">
        <w:rPr>
          <w:rFonts w:ascii="Times New Roman" w:eastAsia="Calibri" w:hAnsi="Times New Roman" w:cs="Times New Roman"/>
          <w:spacing w:val="-5"/>
        </w:rPr>
        <w:t xml:space="preserve"> </w:t>
      </w:r>
      <w:r w:rsidRPr="000A007C">
        <w:rPr>
          <w:rFonts w:ascii="Times New Roman" w:eastAsia="Calibri" w:hAnsi="Times New Roman" w:cs="Times New Roman"/>
        </w:rPr>
        <w:t>продукцією</w:t>
      </w:r>
      <w:r w:rsidRPr="000A007C">
        <w:rPr>
          <w:rFonts w:ascii="Times New Roman" w:eastAsia="Calibri" w:hAnsi="Times New Roman" w:cs="Times New Roman"/>
          <w:spacing w:val="-2"/>
        </w:rPr>
        <w:t xml:space="preserve"> </w:t>
      </w:r>
      <w:r w:rsidRPr="000A007C">
        <w:rPr>
          <w:rFonts w:ascii="Times New Roman" w:eastAsia="Calibri" w:hAnsi="Times New Roman" w:cs="Times New Roman"/>
        </w:rPr>
        <w:t>впродовж цілого</w:t>
      </w:r>
      <w:r w:rsidRPr="000A007C">
        <w:rPr>
          <w:rFonts w:ascii="Times New Roman" w:eastAsia="Calibri" w:hAnsi="Times New Roman" w:cs="Times New Roman"/>
          <w:spacing w:val="-9"/>
        </w:rPr>
        <w:t xml:space="preserve"> </w:t>
      </w:r>
      <w:r w:rsidRPr="000A007C">
        <w:rPr>
          <w:rFonts w:ascii="Times New Roman" w:eastAsia="Calibri" w:hAnsi="Times New Roman" w:cs="Times New Roman"/>
        </w:rPr>
        <w:t>року.</w:t>
      </w:r>
    </w:p>
    <w:p w14:paraId="080AB5DA" w14:textId="77777777" w:rsidR="000A007C" w:rsidRPr="000A007C" w:rsidRDefault="000A007C" w:rsidP="000A007C">
      <w:pPr>
        <w:spacing w:line="360" w:lineRule="auto"/>
        <w:ind w:left="984" w:right="272" w:firstLine="360"/>
        <w:jc w:val="both"/>
        <w:rPr>
          <w:rFonts w:ascii="Times New Roman" w:eastAsia="Calibri" w:hAnsi="Times New Roman" w:cs="Times New Roman"/>
          <w:spacing w:val="1"/>
        </w:rPr>
      </w:pPr>
      <w:r w:rsidRPr="000A007C">
        <w:rPr>
          <w:rFonts w:ascii="Times New Roman" w:eastAsia="Calibri" w:hAnsi="Times New Roman" w:cs="Times New Roman"/>
          <w:spacing w:val="1"/>
        </w:rPr>
        <w:t xml:space="preserve"> Ц</w:t>
      </w:r>
      <w:r w:rsidRPr="000A007C">
        <w:rPr>
          <w:rFonts w:ascii="Times New Roman" w:eastAsia="Calibri" w:hAnsi="Times New Roman" w:cs="Times New Roman"/>
        </w:rPr>
        <w:t xml:space="preserve">ех </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виробництву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фруктових</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консервів</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має</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таку</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потужність: лінія Яблучного компоту з силітом – 18 тоб за зміну, лінія</w:t>
      </w:r>
      <w:r w:rsidRPr="000A007C">
        <w:rPr>
          <w:rFonts w:ascii="Times New Roman" w:eastAsia="Calibri" w:hAnsi="Times New Roman" w:cs="Times New Roman"/>
          <w:spacing w:val="1"/>
        </w:rPr>
        <w:t xml:space="preserve">  яблучного пюре з ксилітом </w:t>
      </w:r>
      <w:r w:rsidRPr="000A007C">
        <w:rPr>
          <w:rFonts w:ascii="Times New Roman" w:eastAsia="Calibri" w:hAnsi="Times New Roman" w:cs="Times New Roman"/>
        </w:rPr>
        <w:t>–</w:t>
      </w:r>
      <w:r w:rsidRPr="000A007C">
        <w:rPr>
          <w:rFonts w:ascii="Times New Roman" w:eastAsia="Calibri" w:hAnsi="Times New Roman" w:cs="Times New Roman"/>
          <w:spacing w:val="1"/>
        </w:rPr>
        <w:t xml:space="preserve"> 18 </w:t>
      </w:r>
      <w:r w:rsidRPr="000A007C">
        <w:rPr>
          <w:rFonts w:ascii="Times New Roman" w:eastAsia="Calibri" w:hAnsi="Times New Roman" w:cs="Times New Roman"/>
        </w:rPr>
        <w:t>тоб</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за</w:t>
      </w:r>
      <w:r w:rsidRPr="000A007C">
        <w:rPr>
          <w:rFonts w:ascii="Times New Roman" w:eastAsia="Calibri" w:hAnsi="Times New Roman" w:cs="Times New Roman"/>
          <w:spacing w:val="1"/>
        </w:rPr>
        <w:t xml:space="preserve"> </w:t>
      </w:r>
      <w:r w:rsidRPr="000A007C">
        <w:rPr>
          <w:rFonts w:ascii="Times New Roman" w:eastAsia="Calibri" w:hAnsi="Times New Roman" w:cs="Times New Roman"/>
        </w:rPr>
        <w:t>зміну.</w:t>
      </w:r>
      <w:r w:rsidRPr="000A007C">
        <w:rPr>
          <w:rFonts w:ascii="Times New Roman" w:eastAsia="Calibri" w:hAnsi="Times New Roman" w:cs="Times New Roman"/>
          <w:spacing w:val="1"/>
        </w:rPr>
        <w:t xml:space="preserve"> </w:t>
      </w:r>
    </w:p>
    <w:p w14:paraId="7D21BB9B" w14:textId="77777777" w:rsidR="000A007C" w:rsidRDefault="000A007C" w:rsidP="000A007C">
      <w:pPr>
        <w:jc w:val="both"/>
      </w:pPr>
    </w:p>
    <w:sectPr w:rsidR="000A00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default"/>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95A38"/>
    <w:multiLevelType w:val="multilevel"/>
    <w:tmpl w:val="22F95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133B1"/>
    <w:multiLevelType w:val="multilevel"/>
    <w:tmpl w:val="26A133B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12CD"/>
    <w:multiLevelType w:val="multilevel"/>
    <w:tmpl w:val="291A12CD"/>
    <w:lvl w:ilvl="0">
      <w:numFmt w:val="bullet"/>
      <w:lvlText w:val="-"/>
      <w:lvlJc w:val="left"/>
      <w:pPr>
        <w:ind w:left="142" w:hanging="233"/>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1144" w:hanging="233"/>
      </w:pPr>
      <w:rPr>
        <w:rFonts w:hint="default"/>
        <w:lang w:val="uk-UA" w:eastAsia="en-US" w:bidi="ar-SA"/>
      </w:rPr>
    </w:lvl>
    <w:lvl w:ilvl="2">
      <w:numFmt w:val="bullet"/>
      <w:lvlText w:val="•"/>
      <w:lvlJc w:val="left"/>
      <w:pPr>
        <w:ind w:left="2148" w:hanging="233"/>
      </w:pPr>
      <w:rPr>
        <w:rFonts w:hint="default"/>
        <w:lang w:val="uk-UA" w:eastAsia="en-US" w:bidi="ar-SA"/>
      </w:rPr>
    </w:lvl>
    <w:lvl w:ilvl="3">
      <w:numFmt w:val="bullet"/>
      <w:lvlText w:val="•"/>
      <w:lvlJc w:val="left"/>
      <w:pPr>
        <w:ind w:left="3152" w:hanging="233"/>
      </w:pPr>
      <w:rPr>
        <w:rFonts w:hint="default"/>
        <w:lang w:val="uk-UA" w:eastAsia="en-US" w:bidi="ar-SA"/>
      </w:rPr>
    </w:lvl>
    <w:lvl w:ilvl="4">
      <w:numFmt w:val="bullet"/>
      <w:lvlText w:val="•"/>
      <w:lvlJc w:val="left"/>
      <w:pPr>
        <w:ind w:left="4156" w:hanging="233"/>
      </w:pPr>
      <w:rPr>
        <w:rFonts w:hint="default"/>
        <w:lang w:val="uk-UA" w:eastAsia="en-US" w:bidi="ar-SA"/>
      </w:rPr>
    </w:lvl>
    <w:lvl w:ilvl="5">
      <w:numFmt w:val="bullet"/>
      <w:lvlText w:val="•"/>
      <w:lvlJc w:val="left"/>
      <w:pPr>
        <w:ind w:left="5160" w:hanging="233"/>
      </w:pPr>
      <w:rPr>
        <w:rFonts w:hint="default"/>
        <w:lang w:val="uk-UA" w:eastAsia="en-US" w:bidi="ar-SA"/>
      </w:rPr>
    </w:lvl>
    <w:lvl w:ilvl="6">
      <w:numFmt w:val="bullet"/>
      <w:lvlText w:val="•"/>
      <w:lvlJc w:val="left"/>
      <w:pPr>
        <w:ind w:left="6164" w:hanging="233"/>
      </w:pPr>
      <w:rPr>
        <w:rFonts w:hint="default"/>
        <w:lang w:val="uk-UA" w:eastAsia="en-US" w:bidi="ar-SA"/>
      </w:rPr>
    </w:lvl>
    <w:lvl w:ilvl="7">
      <w:numFmt w:val="bullet"/>
      <w:lvlText w:val="•"/>
      <w:lvlJc w:val="left"/>
      <w:pPr>
        <w:ind w:left="7168" w:hanging="233"/>
      </w:pPr>
      <w:rPr>
        <w:rFonts w:hint="default"/>
        <w:lang w:val="uk-UA" w:eastAsia="en-US" w:bidi="ar-SA"/>
      </w:rPr>
    </w:lvl>
    <w:lvl w:ilvl="8">
      <w:numFmt w:val="bullet"/>
      <w:lvlText w:val="•"/>
      <w:lvlJc w:val="left"/>
      <w:pPr>
        <w:ind w:left="8172" w:hanging="233"/>
      </w:pPr>
      <w:rPr>
        <w:rFonts w:hint="default"/>
        <w:lang w:val="uk-UA" w:eastAsia="en-US" w:bidi="ar-SA"/>
      </w:rPr>
    </w:lvl>
  </w:abstractNum>
  <w:abstractNum w:abstractNumId="3" w15:restartNumberingAfterBreak="0">
    <w:nsid w:val="29B82341"/>
    <w:multiLevelType w:val="multilevel"/>
    <w:tmpl w:val="29B82341"/>
    <w:lvl w:ilvl="0">
      <w:start w:val="1"/>
      <w:numFmt w:val="decimal"/>
      <w:lvlText w:val="%1."/>
      <w:lvlJc w:val="left"/>
      <w:pPr>
        <w:ind w:left="492" w:hanging="492"/>
      </w:pPr>
      <w:rPr>
        <w:rFonts w:hint="default"/>
      </w:rPr>
    </w:lvl>
    <w:lvl w:ilvl="1">
      <w:start w:val="1"/>
      <w:numFmt w:val="decimal"/>
      <w:lvlText w:val="%1.%2."/>
      <w:lvlJc w:val="left"/>
      <w:pPr>
        <w:ind w:left="3036" w:hanging="720"/>
      </w:pPr>
      <w:rPr>
        <w:rFonts w:hint="default"/>
      </w:rPr>
    </w:lvl>
    <w:lvl w:ilvl="2">
      <w:start w:val="1"/>
      <w:numFmt w:val="decimal"/>
      <w:lvlText w:val="%1.%2.%3."/>
      <w:lvlJc w:val="left"/>
      <w:pPr>
        <w:ind w:left="5352" w:hanging="720"/>
      </w:pPr>
      <w:rPr>
        <w:rFonts w:hint="default"/>
      </w:rPr>
    </w:lvl>
    <w:lvl w:ilvl="3">
      <w:start w:val="1"/>
      <w:numFmt w:val="decimal"/>
      <w:lvlText w:val="%1.%2.%3.%4."/>
      <w:lvlJc w:val="left"/>
      <w:pPr>
        <w:ind w:left="8028" w:hanging="1080"/>
      </w:pPr>
      <w:rPr>
        <w:rFonts w:hint="default"/>
      </w:rPr>
    </w:lvl>
    <w:lvl w:ilvl="4">
      <w:start w:val="1"/>
      <w:numFmt w:val="decimal"/>
      <w:lvlText w:val="%1.%2.%3.%4.%5."/>
      <w:lvlJc w:val="left"/>
      <w:pPr>
        <w:ind w:left="10344" w:hanging="1080"/>
      </w:pPr>
      <w:rPr>
        <w:rFonts w:hint="default"/>
      </w:rPr>
    </w:lvl>
    <w:lvl w:ilvl="5">
      <w:start w:val="1"/>
      <w:numFmt w:val="decimal"/>
      <w:lvlText w:val="%1.%2.%3.%4.%5.%6."/>
      <w:lvlJc w:val="left"/>
      <w:pPr>
        <w:ind w:left="13020" w:hanging="1440"/>
      </w:pPr>
      <w:rPr>
        <w:rFonts w:hint="default"/>
      </w:rPr>
    </w:lvl>
    <w:lvl w:ilvl="6">
      <w:start w:val="1"/>
      <w:numFmt w:val="decimal"/>
      <w:lvlText w:val="%1.%2.%3.%4.%5.%6.%7."/>
      <w:lvlJc w:val="left"/>
      <w:pPr>
        <w:ind w:left="15696" w:hanging="1800"/>
      </w:pPr>
      <w:rPr>
        <w:rFonts w:hint="default"/>
      </w:rPr>
    </w:lvl>
    <w:lvl w:ilvl="7">
      <w:start w:val="1"/>
      <w:numFmt w:val="decimal"/>
      <w:lvlText w:val="%1.%2.%3.%4.%5.%6.%7.%8."/>
      <w:lvlJc w:val="left"/>
      <w:pPr>
        <w:ind w:left="18012" w:hanging="1800"/>
      </w:pPr>
      <w:rPr>
        <w:rFonts w:hint="default"/>
      </w:rPr>
    </w:lvl>
    <w:lvl w:ilvl="8">
      <w:start w:val="1"/>
      <w:numFmt w:val="decimal"/>
      <w:lvlText w:val="%1.%2.%3.%4.%5.%6.%7.%8.%9."/>
      <w:lvlJc w:val="left"/>
      <w:pPr>
        <w:ind w:left="20688" w:hanging="2160"/>
      </w:pPr>
      <w:rPr>
        <w:rFonts w:hint="default"/>
      </w:rPr>
    </w:lvl>
  </w:abstractNum>
  <w:abstractNum w:abstractNumId="4" w15:restartNumberingAfterBreak="0">
    <w:nsid w:val="2B272432"/>
    <w:multiLevelType w:val="multilevel"/>
    <w:tmpl w:val="2B272432"/>
    <w:lvl w:ilvl="0">
      <w:start w:val="1"/>
      <w:numFmt w:val="bullet"/>
      <w:lvlText w:val=""/>
      <w:lvlJc w:val="left"/>
      <w:pPr>
        <w:ind w:left="1704" w:hanging="360"/>
      </w:pPr>
      <w:rPr>
        <w:rFonts w:ascii="Wingdings" w:hAnsi="Wingdings" w:hint="default"/>
        <w:w w:val="100"/>
        <w:sz w:val="28"/>
        <w:szCs w:val="28"/>
        <w:lang w:val="uk-UA" w:eastAsia="en-US" w:bidi="ar-SA"/>
      </w:rPr>
    </w:lvl>
    <w:lvl w:ilvl="1">
      <w:numFmt w:val="bullet"/>
      <w:lvlText w:val="•"/>
      <w:lvlJc w:val="left"/>
      <w:pPr>
        <w:ind w:left="2620" w:hanging="360"/>
      </w:pPr>
      <w:rPr>
        <w:rFonts w:hint="default"/>
        <w:lang w:val="uk-UA" w:eastAsia="en-US" w:bidi="ar-SA"/>
      </w:rPr>
    </w:lvl>
    <w:lvl w:ilvl="2">
      <w:numFmt w:val="bullet"/>
      <w:lvlText w:val="•"/>
      <w:lvlJc w:val="left"/>
      <w:pPr>
        <w:ind w:left="3540" w:hanging="360"/>
      </w:pPr>
      <w:rPr>
        <w:rFonts w:hint="default"/>
        <w:lang w:val="uk-UA" w:eastAsia="en-US" w:bidi="ar-SA"/>
      </w:rPr>
    </w:lvl>
    <w:lvl w:ilvl="3">
      <w:numFmt w:val="bullet"/>
      <w:lvlText w:val="•"/>
      <w:lvlJc w:val="left"/>
      <w:pPr>
        <w:ind w:left="4460" w:hanging="360"/>
      </w:pPr>
      <w:rPr>
        <w:rFonts w:hint="default"/>
        <w:lang w:val="uk-UA" w:eastAsia="en-US" w:bidi="ar-SA"/>
      </w:rPr>
    </w:lvl>
    <w:lvl w:ilvl="4">
      <w:numFmt w:val="bullet"/>
      <w:lvlText w:val="•"/>
      <w:lvlJc w:val="left"/>
      <w:pPr>
        <w:ind w:left="5380" w:hanging="360"/>
      </w:pPr>
      <w:rPr>
        <w:rFonts w:hint="default"/>
        <w:lang w:val="uk-UA" w:eastAsia="en-US" w:bidi="ar-SA"/>
      </w:rPr>
    </w:lvl>
    <w:lvl w:ilvl="5">
      <w:numFmt w:val="bullet"/>
      <w:lvlText w:val="•"/>
      <w:lvlJc w:val="left"/>
      <w:pPr>
        <w:ind w:left="6300" w:hanging="360"/>
      </w:pPr>
      <w:rPr>
        <w:rFonts w:hint="default"/>
        <w:lang w:val="uk-UA" w:eastAsia="en-US" w:bidi="ar-SA"/>
      </w:rPr>
    </w:lvl>
    <w:lvl w:ilvl="6">
      <w:numFmt w:val="bullet"/>
      <w:lvlText w:val="•"/>
      <w:lvlJc w:val="left"/>
      <w:pPr>
        <w:ind w:left="7220" w:hanging="360"/>
      </w:pPr>
      <w:rPr>
        <w:rFonts w:hint="default"/>
        <w:lang w:val="uk-UA" w:eastAsia="en-US" w:bidi="ar-SA"/>
      </w:rPr>
    </w:lvl>
    <w:lvl w:ilvl="7">
      <w:numFmt w:val="bullet"/>
      <w:lvlText w:val="•"/>
      <w:lvlJc w:val="left"/>
      <w:pPr>
        <w:ind w:left="8140" w:hanging="360"/>
      </w:pPr>
      <w:rPr>
        <w:rFonts w:hint="default"/>
        <w:lang w:val="uk-UA" w:eastAsia="en-US" w:bidi="ar-SA"/>
      </w:rPr>
    </w:lvl>
    <w:lvl w:ilvl="8">
      <w:numFmt w:val="bullet"/>
      <w:lvlText w:val="•"/>
      <w:lvlJc w:val="left"/>
      <w:pPr>
        <w:ind w:left="9060" w:hanging="360"/>
      </w:pPr>
      <w:rPr>
        <w:rFonts w:hint="default"/>
        <w:lang w:val="uk-UA" w:eastAsia="en-US" w:bidi="ar-SA"/>
      </w:rPr>
    </w:lvl>
  </w:abstractNum>
  <w:abstractNum w:abstractNumId="5" w15:restartNumberingAfterBreak="0">
    <w:nsid w:val="2D7E044A"/>
    <w:multiLevelType w:val="multilevel"/>
    <w:tmpl w:val="2D7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149CC"/>
    <w:multiLevelType w:val="multilevel"/>
    <w:tmpl w:val="359149CC"/>
    <w:lvl w:ilvl="0">
      <w:start w:val="1"/>
      <w:numFmt w:val="bullet"/>
      <w:lvlText w:val=""/>
      <w:lvlJc w:val="left"/>
      <w:pPr>
        <w:ind w:left="1704" w:hanging="360"/>
      </w:pPr>
      <w:rPr>
        <w:rFonts w:ascii="Wingdings" w:hAnsi="Wingdings" w:hint="default"/>
        <w:w w:val="100"/>
        <w:sz w:val="28"/>
        <w:szCs w:val="28"/>
        <w:lang w:val="uk-UA" w:eastAsia="en-US" w:bidi="ar-SA"/>
      </w:rPr>
    </w:lvl>
    <w:lvl w:ilvl="1">
      <w:numFmt w:val="bullet"/>
      <w:lvlText w:val="•"/>
      <w:lvlJc w:val="left"/>
      <w:pPr>
        <w:ind w:left="2620" w:hanging="360"/>
      </w:pPr>
      <w:rPr>
        <w:rFonts w:hint="default"/>
        <w:lang w:val="uk-UA" w:eastAsia="en-US" w:bidi="ar-SA"/>
      </w:rPr>
    </w:lvl>
    <w:lvl w:ilvl="2">
      <w:numFmt w:val="bullet"/>
      <w:lvlText w:val="•"/>
      <w:lvlJc w:val="left"/>
      <w:pPr>
        <w:ind w:left="3540" w:hanging="360"/>
      </w:pPr>
      <w:rPr>
        <w:rFonts w:hint="default"/>
        <w:lang w:val="uk-UA" w:eastAsia="en-US" w:bidi="ar-SA"/>
      </w:rPr>
    </w:lvl>
    <w:lvl w:ilvl="3">
      <w:numFmt w:val="bullet"/>
      <w:lvlText w:val="•"/>
      <w:lvlJc w:val="left"/>
      <w:pPr>
        <w:ind w:left="4460" w:hanging="360"/>
      </w:pPr>
      <w:rPr>
        <w:rFonts w:hint="default"/>
        <w:lang w:val="uk-UA" w:eastAsia="en-US" w:bidi="ar-SA"/>
      </w:rPr>
    </w:lvl>
    <w:lvl w:ilvl="4">
      <w:numFmt w:val="bullet"/>
      <w:lvlText w:val="•"/>
      <w:lvlJc w:val="left"/>
      <w:pPr>
        <w:ind w:left="5380" w:hanging="360"/>
      </w:pPr>
      <w:rPr>
        <w:rFonts w:hint="default"/>
        <w:lang w:val="uk-UA" w:eastAsia="en-US" w:bidi="ar-SA"/>
      </w:rPr>
    </w:lvl>
    <w:lvl w:ilvl="5">
      <w:numFmt w:val="bullet"/>
      <w:lvlText w:val="•"/>
      <w:lvlJc w:val="left"/>
      <w:pPr>
        <w:ind w:left="6300" w:hanging="360"/>
      </w:pPr>
      <w:rPr>
        <w:rFonts w:hint="default"/>
        <w:lang w:val="uk-UA" w:eastAsia="en-US" w:bidi="ar-SA"/>
      </w:rPr>
    </w:lvl>
    <w:lvl w:ilvl="6">
      <w:numFmt w:val="bullet"/>
      <w:lvlText w:val="•"/>
      <w:lvlJc w:val="left"/>
      <w:pPr>
        <w:ind w:left="7220" w:hanging="360"/>
      </w:pPr>
      <w:rPr>
        <w:rFonts w:hint="default"/>
        <w:lang w:val="uk-UA" w:eastAsia="en-US" w:bidi="ar-SA"/>
      </w:rPr>
    </w:lvl>
    <w:lvl w:ilvl="7">
      <w:numFmt w:val="bullet"/>
      <w:lvlText w:val="•"/>
      <w:lvlJc w:val="left"/>
      <w:pPr>
        <w:ind w:left="8140" w:hanging="360"/>
      </w:pPr>
      <w:rPr>
        <w:rFonts w:hint="default"/>
        <w:lang w:val="uk-UA" w:eastAsia="en-US" w:bidi="ar-SA"/>
      </w:rPr>
    </w:lvl>
    <w:lvl w:ilvl="8">
      <w:numFmt w:val="bullet"/>
      <w:lvlText w:val="•"/>
      <w:lvlJc w:val="left"/>
      <w:pPr>
        <w:ind w:left="9060" w:hanging="360"/>
      </w:pPr>
      <w:rPr>
        <w:rFonts w:hint="default"/>
        <w:lang w:val="uk-UA" w:eastAsia="en-US" w:bidi="ar-SA"/>
      </w:rPr>
    </w:lvl>
  </w:abstractNum>
  <w:abstractNum w:abstractNumId="7" w15:restartNumberingAfterBreak="0">
    <w:nsid w:val="41AF0BC4"/>
    <w:multiLevelType w:val="multilevel"/>
    <w:tmpl w:val="41AF0BC4"/>
    <w:lvl w:ilvl="0">
      <w:numFmt w:val="bullet"/>
      <w:lvlText w:val="-"/>
      <w:lvlJc w:val="left"/>
      <w:pPr>
        <w:ind w:left="848" w:hanging="361"/>
      </w:pPr>
      <w:rPr>
        <w:rFonts w:ascii="Times New Roman" w:eastAsia="Times New Roman" w:hAnsi="Times New Roman" w:cs="Times New Roman" w:hint="default"/>
        <w:w w:val="99"/>
        <w:sz w:val="24"/>
        <w:szCs w:val="24"/>
        <w:lang w:val="uk-UA" w:eastAsia="en-US" w:bidi="ar-SA"/>
      </w:rPr>
    </w:lvl>
    <w:lvl w:ilvl="1">
      <w:numFmt w:val="bullet"/>
      <w:lvlText w:val="•"/>
      <w:lvlJc w:val="left"/>
      <w:pPr>
        <w:ind w:left="1221" w:hanging="361"/>
      </w:pPr>
      <w:rPr>
        <w:rFonts w:hint="default"/>
        <w:lang w:val="uk-UA" w:eastAsia="en-US" w:bidi="ar-SA"/>
      </w:rPr>
    </w:lvl>
    <w:lvl w:ilvl="2">
      <w:numFmt w:val="bullet"/>
      <w:lvlText w:val="•"/>
      <w:lvlJc w:val="left"/>
      <w:pPr>
        <w:ind w:left="1603" w:hanging="361"/>
      </w:pPr>
      <w:rPr>
        <w:rFonts w:hint="default"/>
        <w:lang w:val="uk-UA" w:eastAsia="en-US" w:bidi="ar-SA"/>
      </w:rPr>
    </w:lvl>
    <w:lvl w:ilvl="3">
      <w:numFmt w:val="bullet"/>
      <w:lvlText w:val="•"/>
      <w:lvlJc w:val="left"/>
      <w:pPr>
        <w:ind w:left="1985" w:hanging="361"/>
      </w:pPr>
      <w:rPr>
        <w:rFonts w:hint="default"/>
        <w:lang w:val="uk-UA" w:eastAsia="en-US" w:bidi="ar-SA"/>
      </w:rPr>
    </w:lvl>
    <w:lvl w:ilvl="4">
      <w:numFmt w:val="bullet"/>
      <w:lvlText w:val="•"/>
      <w:lvlJc w:val="left"/>
      <w:pPr>
        <w:ind w:left="2367" w:hanging="361"/>
      </w:pPr>
      <w:rPr>
        <w:rFonts w:hint="default"/>
        <w:lang w:val="uk-UA" w:eastAsia="en-US" w:bidi="ar-SA"/>
      </w:rPr>
    </w:lvl>
    <w:lvl w:ilvl="5">
      <w:numFmt w:val="bullet"/>
      <w:lvlText w:val="•"/>
      <w:lvlJc w:val="left"/>
      <w:pPr>
        <w:ind w:left="2749" w:hanging="361"/>
      </w:pPr>
      <w:rPr>
        <w:rFonts w:hint="default"/>
        <w:lang w:val="uk-UA" w:eastAsia="en-US" w:bidi="ar-SA"/>
      </w:rPr>
    </w:lvl>
    <w:lvl w:ilvl="6">
      <w:numFmt w:val="bullet"/>
      <w:lvlText w:val="•"/>
      <w:lvlJc w:val="left"/>
      <w:pPr>
        <w:ind w:left="3130" w:hanging="361"/>
      </w:pPr>
      <w:rPr>
        <w:rFonts w:hint="default"/>
        <w:lang w:val="uk-UA" w:eastAsia="en-US" w:bidi="ar-SA"/>
      </w:rPr>
    </w:lvl>
    <w:lvl w:ilvl="7">
      <w:numFmt w:val="bullet"/>
      <w:lvlText w:val="•"/>
      <w:lvlJc w:val="left"/>
      <w:pPr>
        <w:ind w:left="3512" w:hanging="361"/>
      </w:pPr>
      <w:rPr>
        <w:rFonts w:hint="default"/>
        <w:lang w:val="uk-UA" w:eastAsia="en-US" w:bidi="ar-SA"/>
      </w:rPr>
    </w:lvl>
    <w:lvl w:ilvl="8">
      <w:numFmt w:val="bullet"/>
      <w:lvlText w:val="•"/>
      <w:lvlJc w:val="left"/>
      <w:pPr>
        <w:ind w:left="3894" w:hanging="361"/>
      </w:pPr>
      <w:rPr>
        <w:rFonts w:hint="default"/>
        <w:lang w:val="uk-UA" w:eastAsia="en-US" w:bidi="ar-SA"/>
      </w:rPr>
    </w:lvl>
  </w:abstractNum>
  <w:abstractNum w:abstractNumId="8" w15:restartNumberingAfterBreak="0">
    <w:nsid w:val="50A6281F"/>
    <w:multiLevelType w:val="multilevel"/>
    <w:tmpl w:val="50A6281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C1C34"/>
    <w:multiLevelType w:val="multilevel"/>
    <w:tmpl w:val="528C1C34"/>
    <w:lvl w:ilvl="0">
      <w:numFmt w:val="bullet"/>
      <w:lvlText w:val="-"/>
      <w:lvlJc w:val="left"/>
      <w:pPr>
        <w:ind w:left="142" w:hanging="233"/>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1144" w:hanging="233"/>
      </w:pPr>
      <w:rPr>
        <w:rFonts w:hint="default"/>
        <w:lang w:val="uk-UA" w:eastAsia="en-US" w:bidi="ar-SA"/>
      </w:rPr>
    </w:lvl>
    <w:lvl w:ilvl="2">
      <w:numFmt w:val="bullet"/>
      <w:lvlText w:val="•"/>
      <w:lvlJc w:val="left"/>
      <w:pPr>
        <w:ind w:left="2148" w:hanging="233"/>
      </w:pPr>
      <w:rPr>
        <w:rFonts w:hint="default"/>
        <w:lang w:val="uk-UA" w:eastAsia="en-US" w:bidi="ar-SA"/>
      </w:rPr>
    </w:lvl>
    <w:lvl w:ilvl="3">
      <w:numFmt w:val="bullet"/>
      <w:lvlText w:val="•"/>
      <w:lvlJc w:val="left"/>
      <w:pPr>
        <w:ind w:left="3152" w:hanging="233"/>
      </w:pPr>
      <w:rPr>
        <w:rFonts w:hint="default"/>
        <w:lang w:val="uk-UA" w:eastAsia="en-US" w:bidi="ar-SA"/>
      </w:rPr>
    </w:lvl>
    <w:lvl w:ilvl="4">
      <w:numFmt w:val="bullet"/>
      <w:lvlText w:val="•"/>
      <w:lvlJc w:val="left"/>
      <w:pPr>
        <w:ind w:left="4156" w:hanging="233"/>
      </w:pPr>
      <w:rPr>
        <w:rFonts w:hint="default"/>
        <w:lang w:val="uk-UA" w:eastAsia="en-US" w:bidi="ar-SA"/>
      </w:rPr>
    </w:lvl>
    <w:lvl w:ilvl="5">
      <w:numFmt w:val="bullet"/>
      <w:lvlText w:val="•"/>
      <w:lvlJc w:val="left"/>
      <w:pPr>
        <w:ind w:left="5160" w:hanging="233"/>
      </w:pPr>
      <w:rPr>
        <w:rFonts w:hint="default"/>
        <w:lang w:val="uk-UA" w:eastAsia="en-US" w:bidi="ar-SA"/>
      </w:rPr>
    </w:lvl>
    <w:lvl w:ilvl="6">
      <w:numFmt w:val="bullet"/>
      <w:lvlText w:val="•"/>
      <w:lvlJc w:val="left"/>
      <w:pPr>
        <w:ind w:left="6164" w:hanging="233"/>
      </w:pPr>
      <w:rPr>
        <w:rFonts w:hint="default"/>
        <w:lang w:val="uk-UA" w:eastAsia="en-US" w:bidi="ar-SA"/>
      </w:rPr>
    </w:lvl>
    <w:lvl w:ilvl="7">
      <w:numFmt w:val="bullet"/>
      <w:lvlText w:val="•"/>
      <w:lvlJc w:val="left"/>
      <w:pPr>
        <w:ind w:left="7168" w:hanging="233"/>
      </w:pPr>
      <w:rPr>
        <w:rFonts w:hint="default"/>
        <w:lang w:val="uk-UA" w:eastAsia="en-US" w:bidi="ar-SA"/>
      </w:rPr>
    </w:lvl>
    <w:lvl w:ilvl="8">
      <w:numFmt w:val="bullet"/>
      <w:lvlText w:val="•"/>
      <w:lvlJc w:val="left"/>
      <w:pPr>
        <w:ind w:left="8172" w:hanging="233"/>
      </w:pPr>
      <w:rPr>
        <w:rFonts w:hint="default"/>
        <w:lang w:val="uk-UA" w:eastAsia="en-US" w:bidi="ar-SA"/>
      </w:rPr>
    </w:lvl>
  </w:abstractNum>
  <w:abstractNum w:abstractNumId="10" w15:restartNumberingAfterBreak="0">
    <w:nsid w:val="535D5298"/>
    <w:multiLevelType w:val="multilevel"/>
    <w:tmpl w:val="535D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D0379"/>
    <w:multiLevelType w:val="multilevel"/>
    <w:tmpl w:val="5E4D0379"/>
    <w:lvl w:ilvl="0">
      <w:start w:val="1"/>
      <w:numFmt w:val="bullet"/>
      <w:lvlText w:val=""/>
      <w:lvlJc w:val="left"/>
      <w:pPr>
        <w:ind w:left="928"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B46ED9"/>
    <w:multiLevelType w:val="multilevel"/>
    <w:tmpl w:val="61B46ED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63812A5F"/>
    <w:multiLevelType w:val="multilevel"/>
    <w:tmpl w:val="63812A5F"/>
    <w:lvl w:ilvl="0">
      <w:start w:val="1"/>
      <w:numFmt w:val="bullet"/>
      <w:lvlText w:val="-"/>
      <w:lvlJc w:val="left"/>
      <w:pPr>
        <w:tabs>
          <w:tab w:val="num" w:pos="735"/>
        </w:tabs>
        <w:ind w:left="735" w:hanging="375"/>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D08FB"/>
    <w:multiLevelType w:val="multilevel"/>
    <w:tmpl w:val="63BD08FB"/>
    <w:lvl w:ilvl="0">
      <w:start w:val="1"/>
      <w:numFmt w:val="decimal"/>
      <w:lvlText w:val="%1."/>
      <w:lvlJc w:val="left"/>
      <w:pPr>
        <w:ind w:left="492" w:hanging="492"/>
      </w:pPr>
      <w:rPr>
        <w:rFonts w:hint="default"/>
      </w:rPr>
    </w:lvl>
    <w:lvl w:ilvl="1">
      <w:start w:val="1"/>
      <w:numFmt w:val="decimal"/>
      <w:lvlText w:val="%1.%2."/>
      <w:lvlJc w:val="left"/>
      <w:pPr>
        <w:ind w:left="3036" w:hanging="720"/>
      </w:pPr>
      <w:rPr>
        <w:rFonts w:hint="default"/>
      </w:rPr>
    </w:lvl>
    <w:lvl w:ilvl="2">
      <w:start w:val="1"/>
      <w:numFmt w:val="decimal"/>
      <w:lvlText w:val="%1.%2.%3."/>
      <w:lvlJc w:val="left"/>
      <w:pPr>
        <w:ind w:left="5352" w:hanging="720"/>
      </w:pPr>
      <w:rPr>
        <w:rFonts w:hint="default"/>
      </w:rPr>
    </w:lvl>
    <w:lvl w:ilvl="3">
      <w:start w:val="1"/>
      <w:numFmt w:val="decimal"/>
      <w:lvlText w:val="%1.%2.%3.%4."/>
      <w:lvlJc w:val="left"/>
      <w:pPr>
        <w:ind w:left="8028" w:hanging="1080"/>
      </w:pPr>
      <w:rPr>
        <w:rFonts w:hint="default"/>
      </w:rPr>
    </w:lvl>
    <w:lvl w:ilvl="4">
      <w:start w:val="1"/>
      <w:numFmt w:val="decimal"/>
      <w:lvlText w:val="%1.%2.%3.%4.%5."/>
      <w:lvlJc w:val="left"/>
      <w:pPr>
        <w:ind w:left="10344" w:hanging="1080"/>
      </w:pPr>
      <w:rPr>
        <w:rFonts w:hint="default"/>
      </w:rPr>
    </w:lvl>
    <w:lvl w:ilvl="5">
      <w:start w:val="1"/>
      <w:numFmt w:val="decimal"/>
      <w:lvlText w:val="%1.%2.%3.%4.%5.%6."/>
      <w:lvlJc w:val="left"/>
      <w:pPr>
        <w:ind w:left="13020" w:hanging="1440"/>
      </w:pPr>
      <w:rPr>
        <w:rFonts w:hint="default"/>
      </w:rPr>
    </w:lvl>
    <w:lvl w:ilvl="6">
      <w:start w:val="1"/>
      <w:numFmt w:val="decimal"/>
      <w:lvlText w:val="%1.%2.%3.%4.%5.%6.%7."/>
      <w:lvlJc w:val="left"/>
      <w:pPr>
        <w:ind w:left="15696" w:hanging="1800"/>
      </w:pPr>
      <w:rPr>
        <w:rFonts w:hint="default"/>
      </w:rPr>
    </w:lvl>
    <w:lvl w:ilvl="7">
      <w:start w:val="1"/>
      <w:numFmt w:val="decimal"/>
      <w:lvlText w:val="%1.%2.%3.%4.%5.%6.%7.%8."/>
      <w:lvlJc w:val="left"/>
      <w:pPr>
        <w:ind w:left="18012" w:hanging="1800"/>
      </w:pPr>
      <w:rPr>
        <w:rFonts w:hint="default"/>
      </w:rPr>
    </w:lvl>
    <w:lvl w:ilvl="8">
      <w:start w:val="1"/>
      <w:numFmt w:val="decimal"/>
      <w:lvlText w:val="%1.%2.%3.%4.%5.%6.%7.%8.%9."/>
      <w:lvlJc w:val="left"/>
      <w:pPr>
        <w:ind w:left="20688" w:hanging="2160"/>
      </w:pPr>
      <w:rPr>
        <w:rFonts w:hint="default"/>
      </w:rPr>
    </w:lvl>
  </w:abstractNum>
  <w:abstractNum w:abstractNumId="15" w15:restartNumberingAfterBreak="0">
    <w:nsid w:val="6523320E"/>
    <w:multiLevelType w:val="multilevel"/>
    <w:tmpl w:val="6523320E"/>
    <w:lvl w:ilvl="0">
      <w:start w:val="1"/>
      <w:numFmt w:val="bullet"/>
      <w:lvlText w:val=""/>
      <w:lvlJc w:val="left"/>
      <w:pPr>
        <w:ind w:left="2064" w:hanging="360"/>
      </w:pPr>
      <w:rPr>
        <w:rFonts w:ascii="Wingdings" w:hAnsi="Wingdings"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6" w15:restartNumberingAfterBreak="0">
    <w:nsid w:val="671A1D6A"/>
    <w:multiLevelType w:val="multilevel"/>
    <w:tmpl w:val="671A1D6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6AE93A51"/>
    <w:multiLevelType w:val="multilevel"/>
    <w:tmpl w:val="6AE93A51"/>
    <w:lvl w:ilvl="0">
      <w:start w:val="1"/>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7374DF8"/>
    <w:multiLevelType w:val="multilevel"/>
    <w:tmpl w:val="C48823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8E9589B"/>
    <w:multiLevelType w:val="multilevel"/>
    <w:tmpl w:val="78E9589B"/>
    <w:lvl w:ilvl="0">
      <w:start w:val="1"/>
      <w:numFmt w:val="bullet"/>
      <w:lvlText w:val=""/>
      <w:lvlJc w:val="left"/>
      <w:pPr>
        <w:ind w:left="2064" w:hanging="360"/>
      </w:pPr>
      <w:rPr>
        <w:rFonts w:ascii="Wingdings" w:hAnsi="Wingdings"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0" w15:restartNumberingAfterBreak="0">
    <w:nsid w:val="7D7C43DA"/>
    <w:multiLevelType w:val="multilevel"/>
    <w:tmpl w:val="7D7C43DA"/>
    <w:lvl w:ilvl="0">
      <w:start w:val="1"/>
      <w:numFmt w:val="decimal"/>
      <w:lvlText w:val="%1"/>
      <w:lvlJc w:val="left"/>
      <w:pPr>
        <w:ind w:left="360" w:hanging="360"/>
      </w:pPr>
      <w:rPr>
        <w:rFonts w:hint="default"/>
      </w:rPr>
    </w:lvl>
    <w:lvl w:ilvl="1">
      <w:start w:val="3"/>
      <w:numFmt w:val="decimal"/>
      <w:lvlText w:val="%1.%2"/>
      <w:lvlJc w:val="left"/>
      <w:pPr>
        <w:ind w:left="2676" w:hanging="360"/>
      </w:pPr>
      <w:rPr>
        <w:rFonts w:hint="default"/>
      </w:rPr>
    </w:lvl>
    <w:lvl w:ilvl="2">
      <w:start w:val="1"/>
      <w:numFmt w:val="decimal"/>
      <w:lvlText w:val="%1.%2.%3"/>
      <w:lvlJc w:val="left"/>
      <w:pPr>
        <w:ind w:left="5352" w:hanging="720"/>
      </w:pPr>
      <w:rPr>
        <w:rFonts w:hint="default"/>
      </w:rPr>
    </w:lvl>
    <w:lvl w:ilvl="3">
      <w:start w:val="1"/>
      <w:numFmt w:val="decimal"/>
      <w:lvlText w:val="%1.%2.%3.%4"/>
      <w:lvlJc w:val="left"/>
      <w:pPr>
        <w:ind w:left="8028" w:hanging="1080"/>
      </w:pPr>
      <w:rPr>
        <w:rFonts w:hint="default"/>
      </w:rPr>
    </w:lvl>
    <w:lvl w:ilvl="4">
      <w:start w:val="1"/>
      <w:numFmt w:val="decimal"/>
      <w:lvlText w:val="%1.%2.%3.%4.%5"/>
      <w:lvlJc w:val="left"/>
      <w:pPr>
        <w:ind w:left="10344" w:hanging="1080"/>
      </w:pPr>
      <w:rPr>
        <w:rFonts w:hint="default"/>
      </w:rPr>
    </w:lvl>
    <w:lvl w:ilvl="5">
      <w:start w:val="1"/>
      <w:numFmt w:val="decimal"/>
      <w:lvlText w:val="%1.%2.%3.%4.%5.%6"/>
      <w:lvlJc w:val="left"/>
      <w:pPr>
        <w:ind w:left="13020" w:hanging="1440"/>
      </w:pPr>
      <w:rPr>
        <w:rFonts w:hint="default"/>
      </w:rPr>
    </w:lvl>
    <w:lvl w:ilvl="6">
      <w:start w:val="1"/>
      <w:numFmt w:val="decimal"/>
      <w:lvlText w:val="%1.%2.%3.%4.%5.%6.%7"/>
      <w:lvlJc w:val="left"/>
      <w:pPr>
        <w:ind w:left="15336" w:hanging="1440"/>
      </w:pPr>
      <w:rPr>
        <w:rFonts w:hint="default"/>
      </w:rPr>
    </w:lvl>
    <w:lvl w:ilvl="7">
      <w:start w:val="1"/>
      <w:numFmt w:val="decimal"/>
      <w:lvlText w:val="%1.%2.%3.%4.%5.%6.%7.%8"/>
      <w:lvlJc w:val="left"/>
      <w:pPr>
        <w:ind w:left="18012" w:hanging="1800"/>
      </w:pPr>
      <w:rPr>
        <w:rFonts w:hint="default"/>
      </w:rPr>
    </w:lvl>
    <w:lvl w:ilvl="8">
      <w:start w:val="1"/>
      <w:numFmt w:val="decimal"/>
      <w:lvlText w:val="%1.%2.%3.%4.%5.%6.%7.%8.%9"/>
      <w:lvlJc w:val="left"/>
      <w:pPr>
        <w:ind w:left="20688" w:hanging="2160"/>
      </w:pPr>
      <w:rPr>
        <w:rFonts w:hint="default"/>
      </w:rPr>
    </w:lvl>
  </w:abstractNum>
  <w:num w:numId="1" w16cid:durableId="585918910">
    <w:abstractNumId w:val="3"/>
  </w:num>
  <w:num w:numId="2" w16cid:durableId="1662468040">
    <w:abstractNumId w:val="10"/>
  </w:num>
  <w:num w:numId="3" w16cid:durableId="655494655">
    <w:abstractNumId w:val="0"/>
  </w:num>
  <w:num w:numId="4" w16cid:durableId="807892315">
    <w:abstractNumId w:val="8"/>
  </w:num>
  <w:num w:numId="5" w16cid:durableId="1960213728">
    <w:abstractNumId w:val="5"/>
  </w:num>
  <w:num w:numId="6" w16cid:durableId="2018072732">
    <w:abstractNumId w:val="1"/>
  </w:num>
  <w:num w:numId="7" w16cid:durableId="859316464">
    <w:abstractNumId w:val="14"/>
  </w:num>
  <w:num w:numId="8" w16cid:durableId="1077560452">
    <w:abstractNumId w:val="2"/>
  </w:num>
  <w:num w:numId="9" w16cid:durableId="1052849079">
    <w:abstractNumId w:val="20"/>
  </w:num>
  <w:num w:numId="10" w16cid:durableId="662124736">
    <w:abstractNumId w:val="17"/>
  </w:num>
  <w:num w:numId="11" w16cid:durableId="1280449466">
    <w:abstractNumId w:val="9"/>
  </w:num>
  <w:num w:numId="12" w16cid:durableId="1624190229">
    <w:abstractNumId w:val="7"/>
  </w:num>
  <w:num w:numId="13" w16cid:durableId="969826439">
    <w:abstractNumId w:val="16"/>
  </w:num>
  <w:num w:numId="14" w16cid:durableId="1740208885">
    <w:abstractNumId w:val="13"/>
  </w:num>
  <w:num w:numId="15" w16cid:durableId="2016876766">
    <w:abstractNumId w:val="18"/>
  </w:num>
  <w:num w:numId="16" w16cid:durableId="766733797">
    <w:abstractNumId w:val="12"/>
  </w:num>
  <w:num w:numId="17" w16cid:durableId="1230073549">
    <w:abstractNumId w:val="11"/>
  </w:num>
  <w:num w:numId="18" w16cid:durableId="6904872">
    <w:abstractNumId w:val="6"/>
  </w:num>
  <w:num w:numId="19" w16cid:durableId="772558448">
    <w:abstractNumId w:val="4"/>
  </w:num>
  <w:num w:numId="20" w16cid:durableId="1613974597">
    <w:abstractNumId w:val="19"/>
  </w:num>
  <w:num w:numId="21" w16cid:durableId="1090931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E3"/>
    <w:rsid w:val="00030034"/>
    <w:rsid w:val="00060B28"/>
    <w:rsid w:val="00085819"/>
    <w:rsid w:val="000A007C"/>
    <w:rsid w:val="000D60AD"/>
    <w:rsid w:val="00154C86"/>
    <w:rsid w:val="0015781D"/>
    <w:rsid w:val="002D59E3"/>
    <w:rsid w:val="002E4CE8"/>
    <w:rsid w:val="002F6C07"/>
    <w:rsid w:val="00417E2C"/>
    <w:rsid w:val="00497738"/>
    <w:rsid w:val="004C6777"/>
    <w:rsid w:val="004D11CC"/>
    <w:rsid w:val="005066D9"/>
    <w:rsid w:val="00597E52"/>
    <w:rsid w:val="005B77CA"/>
    <w:rsid w:val="006140DF"/>
    <w:rsid w:val="00626BB8"/>
    <w:rsid w:val="006E2B65"/>
    <w:rsid w:val="00746359"/>
    <w:rsid w:val="0085335D"/>
    <w:rsid w:val="008D1F13"/>
    <w:rsid w:val="009E6C06"/>
    <w:rsid w:val="00A94FE3"/>
    <w:rsid w:val="00C92FEA"/>
    <w:rsid w:val="00E22AED"/>
    <w:rsid w:val="00E2731F"/>
    <w:rsid w:val="00E3394E"/>
    <w:rsid w:val="00E35B96"/>
    <w:rsid w:val="00E87B4C"/>
    <w:rsid w:val="00EE4902"/>
    <w:rsid w:val="00F2295A"/>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80DD"/>
  <w15:chartTrackingRefBased/>
  <w15:docId w15:val="{17F26D88-0C1A-4145-887A-D9BB64F9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94E"/>
    <w:pPr>
      <w:spacing w:after="0" w:line="240" w:lineRule="auto"/>
    </w:pPr>
    <w:rPr>
      <w:rFonts w:ascii="Calibri" w:eastAsia="Times New Roman" w:hAnsi="Calibri" w:cs="Calibri"/>
      <w:sz w:val="28"/>
      <w:szCs w:val="28"/>
      <w:lang w:eastAsia="uk-UA"/>
    </w:rPr>
  </w:style>
  <w:style w:type="paragraph" w:styleId="1">
    <w:name w:val="heading 1"/>
    <w:basedOn w:val="a"/>
    <w:next w:val="a"/>
    <w:link w:val="10"/>
    <w:qFormat/>
    <w:rsid w:val="002D59E3"/>
    <w:pPr>
      <w:keepNext/>
      <w:tabs>
        <w:tab w:val="right" w:leader="dot" w:pos="9639"/>
      </w:tabs>
      <w:ind w:firstLine="851"/>
      <w:jc w:val="both"/>
      <w:outlineLvl w:val="0"/>
    </w:pPr>
    <w:rPr>
      <w:szCs w:val="20"/>
      <w:lang w:val="ru-RU" w:eastAsia="ru-RU"/>
    </w:rPr>
  </w:style>
  <w:style w:type="paragraph" w:styleId="2">
    <w:name w:val="heading 2"/>
    <w:basedOn w:val="a"/>
    <w:next w:val="a"/>
    <w:link w:val="20"/>
    <w:qFormat/>
    <w:rsid w:val="002D59E3"/>
    <w:pPr>
      <w:keepNext/>
      <w:tabs>
        <w:tab w:val="right" w:leader="dot" w:pos="9639"/>
      </w:tabs>
      <w:jc w:val="both"/>
      <w:outlineLvl w:val="1"/>
    </w:pPr>
    <w:rPr>
      <w:szCs w:val="20"/>
      <w:lang w:val="ru-RU" w:eastAsia="ru-RU"/>
    </w:rPr>
  </w:style>
  <w:style w:type="paragraph" w:styleId="3">
    <w:name w:val="heading 3"/>
    <w:basedOn w:val="a"/>
    <w:next w:val="a"/>
    <w:link w:val="30"/>
    <w:qFormat/>
    <w:rsid w:val="002D59E3"/>
    <w:pPr>
      <w:keepNext/>
      <w:tabs>
        <w:tab w:val="right" w:leader="dot" w:pos="9639"/>
      </w:tabs>
      <w:jc w:val="center"/>
      <w:outlineLvl w:val="2"/>
    </w:pPr>
    <w:rPr>
      <w:szCs w:val="20"/>
      <w:lang w:val="ru-RU" w:eastAsia="ru-RU"/>
    </w:rPr>
  </w:style>
  <w:style w:type="paragraph" w:styleId="4">
    <w:name w:val="heading 4"/>
    <w:basedOn w:val="a"/>
    <w:next w:val="a"/>
    <w:link w:val="40"/>
    <w:qFormat/>
    <w:rsid w:val="002D59E3"/>
    <w:pPr>
      <w:keepNext/>
      <w:outlineLvl w:val="3"/>
    </w:pPr>
    <w:rPr>
      <w:szCs w:val="20"/>
      <w:lang w:val="ru-RU" w:eastAsia="ru-RU"/>
    </w:rPr>
  </w:style>
  <w:style w:type="paragraph" w:styleId="5">
    <w:name w:val="heading 5"/>
    <w:basedOn w:val="a"/>
    <w:next w:val="a"/>
    <w:link w:val="50"/>
    <w:qFormat/>
    <w:rsid w:val="002D59E3"/>
    <w:pPr>
      <w:keepNext/>
      <w:tabs>
        <w:tab w:val="right" w:leader="dot" w:pos="9639"/>
      </w:tabs>
      <w:spacing w:line="360" w:lineRule="auto"/>
      <w:ind w:right="-1"/>
      <w:jc w:val="both"/>
      <w:outlineLvl w:val="4"/>
    </w:pPr>
    <w:rPr>
      <w:szCs w:val="20"/>
      <w:lang w:val="ru-RU" w:eastAsia="ru-RU"/>
    </w:rPr>
  </w:style>
  <w:style w:type="paragraph" w:styleId="6">
    <w:name w:val="heading 6"/>
    <w:basedOn w:val="a"/>
    <w:next w:val="a"/>
    <w:link w:val="60"/>
    <w:qFormat/>
    <w:rsid w:val="002D59E3"/>
    <w:pPr>
      <w:keepNext/>
      <w:tabs>
        <w:tab w:val="right" w:leader="dot" w:pos="9639"/>
      </w:tabs>
      <w:spacing w:line="360" w:lineRule="auto"/>
      <w:ind w:right="-1" w:firstLine="709"/>
      <w:jc w:val="both"/>
      <w:outlineLvl w:val="5"/>
    </w:pPr>
    <w:rPr>
      <w:szCs w:val="20"/>
      <w:lang w:val="ru-RU" w:eastAsia="ru-RU"/>
    </w:rPr>
  </w:style>
  <w:style w:type="paragraph" w:styleId="7">
    <w:name w:val="heading 7"/>
    <w:basedOn w:val="a"/>
    <w:next w:val="a"/>
    <w:link w:val="70"/>
    <w:qFormat/>
    <w:rsid w:val="002D59E3"/>
    <w:pPr>
      <w:keepNext/>
      <w:tabs>
        <w:tab w:val="right" w:leader="dot" w:pos="9639"/>
      </w:tabs>
      <w:ind w:right="-1"/>
      <w:jc w:val="center"/>
      <w:outlineLvl w:val="6"/>
    </w:pPr>
    <w:rPr>
      <w:szCs w:val="20"/>
      <w:lang w:val="ru-RU" w:eastAsia="ru-RU"/>
    </w:rPr>
  </w:style>
  <w:style w:type="paragraph" w:styleId="8">
    <w:name w:val="heading 8"/>
    <w:basedOn w:val="a"/>
    <w:next w:val="a"/>
    <w:link w:val="80"/>
    <w:qFormat/>
    <w:rsid w:val="002D59E3"/>
    <w:pPr>
      <w:keepNext/>
      <w:tabs>
        <w:tab w:val="right" w:leader="dot" w:pos="9639"/>
      </w:tabs>
      <w:ind w:right="-1"/>
      <w:outlineLvl w:val="7"/>
    </w:pPr>
    <w:rPr>
      <w:sz w:val="24"/>
      <w:szCs w:val="20"/>
      <w:lang w:val="ru-RU" w:eastAsia="ru-RU"/>
    </w:rPr>
  </w:style>
  <w:style w:type="paragraph" w:styleId="9">
    <w:name w:val="heading 9"/>
    <w:basedOn w:val="a"/>
    <w:next w:val="a"/>
    <w:link w:val="90"/>
    <w:qFormat/>
    <w:rsid w:val="002D59E3"/>
    <w:pPr>
      <w:keepNext/>
      <w:tabs>
        <w:tab w:val="right" w:leader="dot" w:pos="9639"/>
      </w:tabs>
      <w:ind w:right="-1"/>
      <w:jc w:val="center"/>
      <w:outlineLvl w:val="8"/>
    </w:pPr>
    <w:rPr>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D59E3"/>
    <w:rPr>
      <w:color w:val="0563C1"/>
      <w:u w:val="single"/>
    </w:rPr>
  </w:style>
  <w:style w:type="character" w:customStyle="1" w:styleId="10">
    <w:name w:val="Заголовок 1 Знак"/>
    <w:basedOn w:val="a0"/>
    <w:link w:val="1"/>
    <w:rsid w:val="002D59E3"/>
    <w:rPr>
      <w:rFonts w:ascii="Calibri" w:eastAsia="Times New Roman" w:hAnsi="Calibri" w:cs="Calibri"/>
      <w:sz w:val="28"/>
      <w:szCs w:val="20"/>
      <w:lang w:val="ru-RU" w:eastAsia="ru-RU"/>
    </w:rPr>
  </w:style>
  <w:style w:type="character" w:customStyle="1" w:styleId="20">
    <w:name w:val="Заголовок 2 Знак"/>
    <w:basedOn w:val="a0"/>
    <w:link w:val="2"/>
    <w:rsid w:val="002D59E3"/>
    <w:rPr>
      <w:rFonts w:ascii="Calibri" w:eastAsia="Times New Roman" w:hAnsi="Calibri" w:cs="Calibri"/>
      <w:sz w:val="28"/>
      <w:szCs w:val="20"/>
      <w:lang w:val="ru-RU" w:eastAsia="ru-RU"/>
    </w:rPr>
  </w:style>
  <w:style w:type="character" w:customStyle="1" w:styleId="30">
    <w:name w:val="Заголовок 3 Знак"/>
    <w:basedOn w:val="a0"/>
    <w:link w:val="3"/>
    <w:rsid w:val="002D59E3"/>
    <w:rPr>
      <w:rFonts w:ascii="Calibri" w:eastAsia="Times New Roman" w:hAnsi="Calibri" w:cs="Calibri"/>
      <w:sz w:val="28"/>
      <w:szCs w:val="20"/>
      <w:lang w:val="ru-RU" w:eastAsia="ru-RU"/>
    </w:rPr>
  </w:style>
  <w:style w:type="character" w:customStyle="1" w:styleId="40">
    <w:name w:val="Заголовок 4 Знак"/>
    <w:basedOn w:val="a0"/>
    <w:link w:val="4"/>
    <w:rsid w:val="002D59E3"/>
    <w:rPr>
      <w:rFonts w:ascii="Calibri" w:eastAsia="Times New Roman" w:hAnsi="Calibri" w:cs="Calibri"/>
      <w:sz w:val="28"/>
      <w:szCs w:val="20"/>
      <w:lang w:val="ru-RU" w:eastAsia="ru-RU"/>
    </w:rPr>
  </w:style>
  <w:style w:type="character" w:customStyle="1" w:styleId="50">
    <w:name w:val="Заголовок 5 Знак"/>
    <w:basedOn w:val="a0"/>
    <w:link w:val="5"/>
    <w:rsid w:val="002D59E3"/>
    <w:rPr>
      <w:rFonts w:ascii="Calibri" w:eastAsia="Times New Roman" w:hAnsi="Calibri" w:cs="Calibri"/>
      <w:sz w:val="28"/>
      <w:szCs w:val="20"/>
      <w:lang w:val="ru-RU" w:eastAsia="ru-RU"/>
    </w:rPr>
  </w:style>
  <w:style w:type="character" w:customStyle="1" w:styleId="60">
    <w:name w:val="Заголовок 6 Знак"/>
    <w:basedOn w:val="a0"/>
    <w:link w:val="6"/>
    <w:rsid w:val="002D59E3"/>
    <w:rPr>
      <w:rFonts w:ascii="Calibri" w:eastAsia="Times New Roman" w:hAnsi="Calibri" w:cs="Calibri"/>
      <w:sz w:val="28"/>
      <w:szCs w:val="20"/>
      <w:lang w:val="ru-RU" w:eastAsia="ru-RU"/>
    </w:rPr>
  </w:style>
  <w:style w:type="character" w:customStyle="1" w:styleId="70">
    <w:name w:val="Заголовок 7 Знак"/>
    <w:basedOn w:val="a0"/>
    <w:link w:val="7"/>
    <w:rsid w:val="002D59E3"/>
    <w:rPr>
      <w:rFonts w:ascii="Calibri" w:eastAsia="Times New Roman" w:hAnsi="Calibri" w:cs="Calibri"/>
      <w:sz w:val="28"/>
      <w:szCs w:val="20"/>
      <w:lang w:val="ru-RU" w:eastAsia="ru-RU"/>
    </w:rPr>
  </w:style>
  <w:style w:type="character" w:customStyle="1" w:styleId="80">
    <w:name w:val="Заголовок 8 Знак"/>
    <w:basedOn w:val="a0"/>
    <w:link w:val="8"/>
    <w:rsid w:val="002D59E3"/>
    <w:rPr>
      <w:rFonts w:ascii="Calibri" w:eastAsia="Times New Roman" w:hAnsi="Calibri" w:cs="Calibri"/>
      <w:sz w:val="24"/>
      <w:szCs w:val="20"/>
      <w:lang w:val="ru-RU" w:eastAsia="ru-RU"/>
    </w:rPr>
  </w:style>
  <w:style w:type="character" w:customStyle="1" w:styleId="90">
    <w:name w:val="Заголовок 9 Знак"/>
    <w:basedOn w:val="a0"/>
    <w:link w:val="9"/>
    <w:rsid w:val="002D59E3"/>
    <w:rPr>
      <w:rFonts w:ascii="Calibri" w:eastAsia="Times New Roman" w:hAnsi="Calibri" w:cs="Calibri"/>
      <w:sz w:val="24"/>
      <w:szCs w:val="20"/>
      <w:lang w:val="ru-RU" w:eastAsia="ru-RU"/>
    </w:rPr>
  </w:style>
  <w:style w:type="paragraph" w:styleId="a4">
    <w:name w:val="Balloon Text"/>
    <w:basedOn w:val="a"/>
    <w:link w:val="a5"/>
    <w:rsid w:val="002D59E3"/>
    <w:rPr>
      <w:rFonts w:ascii="Tahoma" w:hAnsi="Tahoma" w:cs="Tahoma"/>
      <w:sz w:val="16"/>
      <w:szCs w:val="16"/>
    </w:rPr>
  </w:style>
  <w:style w:type="character" w:customStyle="1" w:styleId="a5">
    <w:name w:val="Текст у виносці Знак"/>
    <w:basedOn w:val="a0"/>
    <w:link w:val="a4"/>
    <w:rsid w:val="002D59E3"/>
    <w:rPr>
      <w:rFonts w:ascii="Tahoma" w:eastAsia="Times New Roman" w:hAnsi="Tahoma" w:cs="Tahoma"/>
      <w:sz w:val="16"/>
      <w:szCs w:val="16"/>
      <w:lang w:eastAsia="uk-UA"/>
    </w:rPr>
  </w:style>
  <w:style w:type="paragraph" w:styleId="a6">
    <w:name w:val="Body Text"/>
    <w:basedOn w:val="a"/>
    <w:link w:val="a7"/>
    <w:rsid w:val="002D59E3"/>
    <w:rPr>
      <w:sz w:val="24"/>
      <w:szCs w:val="24"/>
    </w:rPr>
  </w:style>
  <w:style w:type="character" w:customStyle="1" w:styleId="a7">
    <w:name w:val="Основний текст Знак"/>
    <w:basedOn w:val="a0"/>
    <w:link w:val="a6"/>
    <w:rsid w:val="002D59E3"/>
    <w:rPr>
      <w:rFonts w:ascii="Calibri" w:eastAsia="Times New Roman" w:hAnsi="Calibri" w:cs="Calibri"/>
      <w:sz w:val="24"/>
      <w:szCs w:val="24"/>
      <w:lang w:eastAsia="uk-UA"/>
    </w:rPr>
  </w:style>
  <w:style w:type="paragraph" w:styleId="21">
    <w:name w:val="Body Text 2"/>
    <w:basedOn w:val="a"/>
    <w:link w:val="22"/>
    <w:rsid w:val="002D59E3"/>
    <w:pPr>
      <w:jc w:val="center"/>
    </w:pPr>
    <w:rPr>
      <w:b/>
    </w:rPr>
  </w:style>
  <w:style w:type="character" w:customStyle="1" w:styleId="22">
    <w:name w:val="Основний текст 2 Знак"/>
    <w:basedOn w:val="a0"/>
    <w:link w:val="21"/>
    <w:rsid w:val="002D59E3"/>
    <w:rPr>
      <w:rFonts w:ascii="Calibri" w:eastAsia="Times New Roman" w:hAnsi="Calibri" w:cs="Calibri"/>
      <w:b/>
      <w:sz w:val="28"/>
      <w:szCs w:val="28"/>
      <w:lang w:eastAsia="uk-UA"/>
    </w:rPr>
  </w:style>
  <w:style w:type="paragraph" w:styleId="31">
    <w:name w:val="Body Text 3"/>
    <w:basedOn w:val="a"/>
    <w:link w:val="32"/>
    <w:rsid w:val="002D59E3"/>
    <w:pPr>
      <w:ind w:right="885"/>
      <w:jc w:val="both"/>
    </w:pPr>
    <w:rPr>
      <w:szCs w:val="20"/>
      <w:lang w:val="ru-RU" w:eastAsia="ru-RU"/>
    </w:rPr>
  </w:style>
  <w:style w:type="character" w:customStyle="1" w:styleId="32">
    <w:name w:val="Основний текст 3 Знак"/>
    <w:basedOn w:val="a0"/>
    <w:link w:val="31"/>
    <w:rsid w:val="002D59E3"/>
    <w:rPr>
      <w:rFonts w:ascii="Calibri" w:eastAsia="Times New Roman" w:hAnsi="Calibri" w:cs="Calibri"/>
      <w:sz w:val="28"/>
      <w:szCs w:val="20"/>
      <w:lang w:val="ru-RU" w:eastAsia="ru-RU"/>
    </w:rPr>
  </w:style>
  <w:style w:type="paragraph" w:styleId="a8">
    <w:name w:val="Body Text Indent"/>
    <w:basedOn w:val="a"/>
    <w:link w:val="a9"/>
    <w:rsid w:val="002D59E3"/>
    <w:pPr>
      <w:tabs>
        <w:tab w:val="right" w:leader="dot" w:pos="9639"/>
      </w:tabs>
      <w:ind w:left="284" w:hanging="284"/>
      <w:jc w:val="both"/>
    </w:pPr>
    <w:rPr>
      <w:szCs w:val="20"/>
      <w:lang w:val="ru-RU" w:eastAsia="ru-RU"/>
    </w:rPr>
  </w:style>
  <w:style w:type="character" w:customStyle="1" w:styleId="a9">
    <w:name w:val="Основний текст з відступом Знак"/>
    <w:basedOn w:val="a0"/>
    <w:link w:val="a8"/>
    <w:rsid w:val="002D59E3"/>
    <w:rPr>
      <w:rFonts w:ascii="Calibri" w:eastAsia="Times New Roman" w:hAnsi="Calibri" w:cs="Calibri"/>
      <w:sz w:val="28"/>
      <w:szCs w:val="20"/>
      <w:lang w:val="ru-RU" w:eastAsia="ru-RU"/>
    </w:rPr>
  </w:style>
  <w:style w:type="paragraph" w:styleId="23">
    <w:name w:val="Body Text Indent 2"/>
    <w:basedOn w:val="a"/>
    <w:link w:val="24"/>
    <w:rsid w:val="002D59E3"/>
    <w:pPr>
      <w:tabs>
        <w:tab w:val="right" w:leader="dot" w:pos="9639"/>
      </w:tabs>
      <w:ind w:left="851" w:hanging="567"/>
      <w:jc w:val="both"/>
    </w:pPr>
    <w:rPr>
      <w:szCs w:val="20"/>
      <w:lang w:val="ru-RU" w:eastAsia="ru-RU"/>
    </w:rPr>
  </w:style>
  <w:style w:type="character" w:customStyle="1" w:styleId="24">
    <w:name w:val="Основний текст з відступом 2 Знак"/>
    <w:basedOn w:val="a0"/>
    <w:link w:val="23"/>
    <w:rsid w:val="002D59E3"/>
    <w:rPr>
      <w:rFonts w:ascii="Calibri" w:eastAsia="Times New Roman" w:hAnsi="Calibri" w:cs="Calibri"/>
      <w:sz w:val="28"/>
      <w:szCs w:val="20"/>
      <w:lang w:val="ru-RU" w:eastAsia="ru-RU"/>
    </w:rPr>
  </w:style>
  <w:style w:type="paragraph" w:styleId="33">
    <w:name w:val="Body Text Indent 3"/>
    <w:basedOn w:val="a"/>
    <w:link w:val="34"/>
    <w:rsid w:val="002D59E3"/>
    <w:pPr>
      <w:spacing w:after="120"/>
      <w:ind w:left="283"/>
    </w:pPr>
    <w:rPr>
      <w:sz w:val="16"/>
      <w:szCs w:val="16"/>
    </w:rPr>
  </w:style>
  <w:style w:type="character" w:customStyle="1" w:styleId="34">
    <w:name w:val="Основний текст з відступом 3 Знак"/>
    <w:basedOn w:val="a0"/>
    <w:link w:val="33"/>
    <w:rsid w:val="002D59E3"/>
    <w:rPr>
      <w:rFonts w:ascii="Calibri" w:eastAsia="Times New Roman" w:hAnsi="Calibri" w:cs="Calibri"/>
      <w:sz w:val="16"/>
      <w:szCs w:val="16"/>
      <w:lang w:eastAsia="uk-UA"/>
    </w:rPr>
  </w:style>
  <w:style w:type="paragraph" w:styleId="aa">
    <w:name w:val="footer"/>
    <w:basedOn w:val="a"/>
    <w:link w:val="ab"/>
    <w:rsid w:val="002D59E3"/>
    <w:pPr>
      <w:tabs>
        <w:tab w:val="center" w:pos="4677"/>
        <w:tab w:val="right" w:pos="9355"/>
      </w:tabs>
    </w:pPr>
  </w:style>
  <w:style w:type="character" w:customStyle="1" w:styleId="ab">
    <w:name w:val="Нижній колонтитул Знак"/>
    <w:basedOn w:val="a0"/>
    <w:link w:val="aa"/>
    <w:rsid w:val="002D59E3"/>
    <w:rPr>
      <w:rFonts w:ascii="Calibri" w:eastAsia="Times New Roman" w:hAnsi="Calibri" w:cs="Calibri"/>
      <w:sz w:val="28"/>
      <w:szCs w:val="28"/>
      <w:lang w:eastAsia="uk-UA"/>
    </w:rPr>
  </w:style>
  <w:style w:type="paragraph" w:styleId="ac">
    <w:name w:val="header"/>
    <w:basedOn w:val="a"/>
    <w:link w:val="ad"/>
    <w:rsid w:val="002D59E3"/>
    <w:pPr>
      <w:tabs>
        <w:tab w:val="center" w:pos="4677"/>
        <w:tab w:val="right" w:pos="9355"/>
      </w:tabs>
    </w:pPr>
  </w:style>
  <w:style w:type="character" w:customStyle="1" w:styleId="ad">
    <w:name w:val="Верхній колонтитул Знак"/>
    <w:basedOn w:val="a0"/>
    <w:link w:val="ac"/>
    <w:rsid w:val="002D59E3"/>
    <w:rPr>
      <w:rFonts w:ascii="Calibri" w:eastAsia="Times New Roman" w:hAnsi="Calibri" w:cs="Calibri"/>
      <w:sz w:val="28"/>
      <w:szCs w:val="28"/>
      <w:lang w:eastAsia="uk-UA"/>
    </w:rPr>
  </w:style>
  <w:style w:type="character" w:styleId="ae">
    <w:name w:val="page number"/>
    <w:rsid w:val="002D59E3"/>
  </w:style>
  <w:style w:type="table" w:styleId="af">
    <w:name w:val="Table Grid"/>
    <w:basedOn w:val="a1"/>
    <w:rsid w:val="002D59E3"/>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qFormat/>
    <w:rsid w:val="002D59E3"/>
    <w:pPr>
      <w:jc w:val="center"/>
    </w:pPr>
    <w:rPr>
      <w:szCs w:val="20"/>
      <w:lang w:val="ru-RU" w:eastAsia="ru-RU"/>
    </w:rPr>
  </w:style>
  <w:style w:type="character" w:customStyle="1" w:styleId="af1">
    <w:name w:val="Назва Знак"/>
    <w:basedOn w:val="a0"/>
    <w:link w:val="af0"/>
    <w:rsid w:val="002D59E3"/>
    <w:rPr>
      <w:rFonts w:ascii="Calibri" w:eastAsia="Times New Roman" w:hAnsi="Calibri" w:cs="Calibri"/>
      <w:sz w:val="28"/>
      <w:szCs w:val="20"/>
      <w:lang w:val="ru-RU" w:eastAsia="ru-RU"/>
    </w:rPr>
  </w:style>
  <w:style w:type="paragraph" w:customStyle="1" w:styleId="af2">
    <w:name w:val="Чертежный"/>
    <w:rsid w:val="002D59E3"/>
    <w:pPr>
      <w:spacing w:after="0" w:line="240" w:lineRule="auto"/>
      <w:jc w:val="both"/>
    </w:pPr>
    <w:rPr>
      <w:rFonts w:ascii="ISOCPEUR" w:eastAsia="Times New Roman" w:hAnsi="ISOCPEUR" w:cs="Calibri"/>
      <w:i/>
      <w:sz w:val="28"/>
      <w:szCs w:val="20"/>
      <w:lang w:eastAsia="uk-UA"/>
    </w:rPr>
  </w:style>
  <w:style w:type="table" w:customStyle="1" w:styleId="11">
    <w:name w:val="Сетка таблицы11"/>
    <w:basedOn w:val="a1"/>
    <w:rsid w:val="002D59E3"/>
    <w:pPr>
      <w:spacing w:after="200" w:line="276" w:lineRule="auto"/>
    </w:pPr>
    <w:rPr>
      <w:rFonts w:ascii="Calibri" w:eastAsia="Times New Roman" w:hAnsi="Calibri" w:cs="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2D59E3"/>
    <w:pPr>
      <w:widowControl w:val="0"/>
      <w:autoSpaceDE w:val="0"/>
      <w:autoSpaceDN w:val="0"/>
      <w:spacing w:after="0" w:line="240" w:lineRule="auto"/>
    </w:pPr>
    <w:rPr>
      <w:rFonts w:ascii="Calibri" w:eastAsia="Calibri" w:hAnsi="Calibri" w:cs="Calibri"/>
      <w:lang w:val="en-US" w:eastAsia="en-US"/>
    </w:rPr>
    <w:tblPr>
      <w:tblCellMar>
        <w:top w:w="0" w:type="dxa"/>
        <w:left w:w="0" w:type="dxa"/>
        <w:bottom w:w="0" w:type="dxa"/>
        <w:right w:w="0" w:type="dxa"/>
      </w:tblCellMar>
    </w:tblPr>
  </w:style>
  <w:style w:type="table" w:customStyle="1" w:styleId="12">
    <w:name w:val="Сітка таблиці1"/>
    <w:basedOn w:val="a1"/>
    <w:rsid w:val="002D59E3"/>
    <w:pPr>
      <w:spacing w:after="0" w:line="240" w:lineRule="auto"/>
    </w:pPr>
    <w:rPr>
      <w:rFonts w:ascii="Calibri" w:eastAsia="Times New Roman" w:hAnsi="Calibri" w:cs="Calibri"/>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unhideWhenUsed/>
    <w:rsid w:val="002D59E3"/>
    <w:rPr>
      <w:color w:val="808080"/>
    </w:rPr>
  </w:style>
  <w:style w:type="table" w:customStyle="1" w:styleId="13">
    <w:name w:val="Обычная таблица1"/>
    <w:semiHidden/>
    <w:rsid w:val="002D59E3"/>
    <w:pPr>
      <w:spacing w:after="200" w:line="276" w:lineRule="auto"/>
    </w:pPr>
    <w:rPr>
      <w:rFonts w:ascii="Calibri" w:eastAsia="Times New Roman" w:hAnsi="Calibri" w:cs="Times New Roman"/>
      <w:lang w:eastAsia="uk-UA"/>
    </w:rPr>
    <w:tblPr>
      <w:tblCellMar>
        <w:top w:w="0" w:type="dxa"/>
        <w:left w:w="100" w:type="dxa"/>
        <w:bottom w:w="0" w:type="dxa"/>
        <w:right w:w="100" w:type="dxa"/>
      </w:tblCellMar>
    </w:tblPr>
  </w:style>
  <w:style w:type="character" w:styleId="af4">
    <w:name w:val="FollowedHyperlink"/>
    <w:basedOn w:val="a0"/>
    <w:uiPriority w:val="99"/>
    <w:semiHidden/>
    <w:unhideWhenUsed/>
    <w:rsid w:val="002D59E3"/>
    <w:rPr>
      <w:color w:val="954F72" w:themeColor="followedHyperlink"/>
      <w:u w:val="single"/>
    </w:rPr>
  </w:style>
  <w:style w:type="numbering" w:customStyle="1" w:styleId="14">
    <w:name w:val="Немає списку1"/>
    <w:next w:val="a2"/>
    <w:uiPriority w:val="99"/>
    <w:semiHidden/>
    <w:unhideWhenUsed/>
    <w:rsid w:val="000A007C"/>
  </w:style>
  <w:style w:type="table" w:customStyle="1" w:styleId="25">
    <w:name w:val="Сітка таблиці2"/>
    <w:basedOn w:val="a1"/>
    <w:next w:val="af"/>
    <w:rsid w:val="000A007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uiPriority w:val="99"/>
    <w:unhideWhenUsed/>
    <w:rsid w:val="000A007C"/>
    <w:rPr>
      <w:color w:val="605E5C"/>
      <w:shd w:val="clear" w:color="auto" w:fill="E1DFDD"/>
    </w:rPr>
  </w:style>
  <w:style w:type="paragraph" w:customStyle="1" w:styleId="TableParagraph">
    <w:name w:val="Table Paragraph"/>
    <w:basedOn w:val="a"/>
    <w:uiPriority w:val="1"/>
    <w:qFormat/>
    <w:rsid w:val="000A007C"/>
    <w:rPr>
      <w:rFonts w:eastAsia="Calibri" w:cs="Times New Roman"/>
    </w:rPr>
  </w:style>
  <w:style w:type="table" w:customStyle="1" w:styleId="af6">
    <w:name w:val="Обычная таблица"/>
    <w:semiHidden/>
    <w:rsid w:val="000A007C"/>
    <w:pPr>
      <w:spacing w:after="200" w:line="276" w:lineRule="auto"/>
    </w:pPr>
    <w:rPr>
      <w:rFonts w:ascii="Calibri" w:eastAsia="Calibri" w:hAnsi="Calibri" w:cs="Times New Roman"/>
      <w:lang w:eastAsia="en-US"/>
    </w:rPr>
    <w:tblPr>
      <w:tblCellMar>
        <w:top w:w="0" w:type="dxa"/>
        <w:left w:w="100" w:type="dxa"/>
        <w:bottom w:w="0" w:type="dxa"/>
        <w:right w:w="100" w:type="dxa"/>
      </w:tblCellMar>
    </w:tblPr>
  </w:style>
  <w:style w:type="table" w:customStyle="1" w:styleId="111">
    <w:name w:val="Сетка таблицы111"/>
    <w:basedOn w:val="a1"/>
    <w:next w:val="af"/>
    <w:rsid w:val="005B77CA"/>
    <w:pPr>
      <w:spacing w:after="200" w:line="276"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3%D0%BA%D1%80%D0%B0%D1%97%D0%BD%D0%B0" TargetMode="External"/><Relationship Id="rId18" Type="http://schemas.openxmlformats.org/officeDocument/2006/relationships/hyperlink" Target="https://uk.wikipedia.org/wiki/%D0%91%D0%BE%D0%BB%D0%B3%D1%80%D0%B0%D0%B4" TargetMode="External"/><Relationship Id="rId26" Type="http://schemas.openxmlformats.org/officeDocument/2006/relationships/hyperlink" Target="https://uk.wikipedia.org/wiki/%D0%A1%D0%B5%D0%BB%D0%BE" TargetMode="External"/><Relationship Id="rId39" Type="http://schemas.openxmlformats.org/officeDocument/2006/relationships/image" Target="media/image2.jpeg"/><Relationship Id="rId21" Type="http://schemas.openxmlformats.org/officeDocument/2006/relationships/hyperlink" Target="https://uk.wikipedia.org/wiki/%D0%92%D0%BB%D0%B0%D0%B4%D0%B8%D1%87%D0%B5%D0%BD%D1%8C" TargetMode="External"/><Relationship Id="rId34" Type="http://schemas.openxmlformats.org/officeDocument/2006/relationships/hyperlink" Target="https://uk.wikipedia.org/wiki/%D0%91%D0%BE%D0%BB%D0%B3%D1%80%D0%B0%D0%B4" TargetMode="Externa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hyperlink" Target="https://uk.wikipedia.org/wiki/%D0%9E%D0%B4%D0%B5%D1%81%D1%8C%D0%BA%D0%B0_%D0%BE%D0%B1%D0%BB%D0%B0%D1%81%D1%82%D1%8C" TargetMode="External"/><Relationship Id="rId2" Type="http://schemas.openxmlformats.org/officeDocument/2006/relationships/styles" Target="styles.xml"/><Relationship Id="rId16" Type="http://schemas.openxmlformats.org/officeDocument/2006/relationships/hyperlink" Target="https://uk.wikipedia.org/wiki/%D0%91%D0%BE%D0%BB%D0%B3%D1%80%D0%B0%D0%B4%D1%81%D1%8C%D0%BA%D0%B0_%D0%BC%D1%96%D1%81%D1%8C%D0%BA%D0%B0_%D0%B3%D1%80%D0%BE%D0%BC%D0%B0%D0%B4%D0%B0" TargetMode="External"/><Relationship Id="rId29" Type="http://schemas.openxmlformats.org/officeDocument/2006/relationships/hyperlink" Target="https://uk.wikipedia.org/wiki/%D0%9E%D0%B4%D0%B5%D1%81%D1%8C%D0%BA%D0%B0_%D0%BE%D0%B1%D0%BB%D0%B0%D1%81%D1%82%D1%8C" TargetMode="External"/><Relationship Id="rId1" Type="http://schemas.openxmlformats.org/officeDocument/2006/relationships/numbering" Target="numbering.xml"/><Relationship Id="rId6" Type="http://schemas.openxmlformats.org/officeDocument/2006/relationships/hyperlink" Target="https://uk.wikipedia.org/wiki/%D0%9E%D0%B4%D0%B5%D1%81%D1%8C%D0%BA%D0%B0_%D0%BE%D0%B1%D0%BB%D0%B0%D1%81%D1%82%D1%8C" TargetMode="External"/><Relationship Id="rId11" Type="http://schemas.openxmlformats.org/officeDocument/2006/relationships/hyperlink" Target="https://uk.wikipedia.org/w/index.php?title=%D0%A0%D0%BE%D0%B1%D1%96%D1%82%D0%BD%D0%B8%D1%87%D0%B0_%D1%81%D0%BF%D1%96%D0%B2%D0%B4%D1%80%D1%83%D0%B6%D0%BD%D1%96%D1%81%D1%82%D1%8C_%D0%BF%D1%80%D0%B8%D0%B4%D1%83%D0%BD%D0%B0%D0%B9%D1%81%D1%8C%D0%BA%D0%B8%D1%85_%D0%BA%D1%80%D0%B0%D1%97%D0%BD&amp;action=edit&amp;redlink=1" TargetMode="External"/><Relationship Id="rId24" Type="http://schemas.openxmlformats.org/officeDocument/2006/relationships/hyperlink" Target="https://uk.wikipedia.org/wiki/%D0%A2%D0%B0%D0%B1%D0%B0%D0%BA%D0%B8" TargetMode="External"/><Relationship Id="rId32" Type="http://schemas.openxmlformats.org/officeDocument/2006/relationships/hyperlink" Target="https://uk.wikipedia.org/wiki/%D0%90%D0%B2%D1%82%D0%BE%D1%88%D0%BB%D1%8F%D1%85_%D0%9C_15" TargetMode="External"/><Relationship Id="rId37" Type="http://schemas.openxmlformats.org/officeDocument/2006/relationships/image" Target="media/image1.jpeg"/><Relationship Id="rId40" Type="http://schemas.openxmlformats.org/officeDocument/2006/relationships/image" Target="https://static.1000.menu/img/content-v2/9c/af/12067/yablochnoe-pure-so-sguschenkoi-na-zimu-nejenka_1658649824_19_max.jpg" TargetMode="External"/><Relationship Id="rId45" Type="http://schemas.openxmlformats.org/officeDocument/2006/relationships/image" Target="media/image7.jpeg"/><Relationship Id="rId5" Type="http://schemas.openxmlformats.org/officeDocument/2006/relationships/hyperlink" Target="https://uk.wikipedia.org/wiki/%D0%9E%D0%B4%D0%B5%D1%81%D0%B0" TargetMode="External"/><Relationship Id="rId15" Type="http://schemas.openxmlformats.org/officeDocument/2006/relationships/hyperlink" Target="https://uk.wikipedia.org/wiki/%D0%9E%D1%80%D0%B3%D0%B0%D0%BD%D1%96%D0%B7%D0%B0%D1%86%D1%96%D1%8F_%D0%A7%D0%BE%D1%80%D0%BD%D0%BE%D0%BC%D0%BE%D1%80%D1%81%D1%8C%D0%BA%D0%BE%D0%B3%D0%BE_%D0%B5%D0%BA%D0%BE%D0%BD%D0%BE%D0%BC%D1%96%D1%87%D0%BD%D0%BE%D0%B3%D0%BE_%D1%81%D0%BF%D1%96%D0%B2%D1%80%D0%BE%D0%B1%D1%96%D1%82%D0%BD%D0%B8%D1%86%D1%82%D0%B2%D0%B0" TargetMode="External"/><Relationship Id="rId23" Type="http://schemas.openxmlformats.org/officeDocument/2006/relationships/hyperlink" Target="https://uk.wikipedia.org/wiki/%D0%9E%D0%BA%D1%81%D0%B0%D0%BC%D0%B8%D1%82%D0%BD%D0%B5" TargetMode="External"/><Relationship Id="rId28" Type="http://schemas.openxmlformats.org/officeDocument/2006/relationships/hyperlink" Target="https://uk.wikipedia.org/wiki/%D0%91%D0%BE%D0%BB%D0%B3%D1%80%D0%B0%D0%B4%D1%81%D1%8C%D0%BA%D0%B8%D0%B9_%D1%80%D0%B0%D0%B9%D0%BE%D0%BD" TargetMode="External"/><Relationship Id="rId36" Type="http://schemas.openxmlformats.org/officeDocument/2006/relationships/hyperlink" Target="https://uk.wikipedia.org/wiki/%D0%92%D1%83%D0%BB%D0%BA%D0%B0%D0%BD%D0%B5%D1%88%D1%82%D0%B8" TargetMode="External"/><Relationship Id="rId10" Type="http://schemas.openxmlformats.org/officeDocument/2006/relationships/hyperlink" Target="https://uk.wikipedia.org/wiki/%D0%90%D1%81%D0%B0%D0%BC%D0%B1%D0%BB%D0%B5%D1%8F_%D1%94%D0%B2%D1%80%D0%BE%D0%BF%D0%B5%D0%B9%D1%81%D1%8C%D0%BA%D0%B8%D1%85_%D1%80%D0%B5%D0%B3%D1%96%D0%BE%D0%BD%D1%96%D0%B2" TargetMode="External"/><Relationship Id="rId19" Type="http://schemas.openxmlformats.org/officeDocument/2006/relationships/hyperlink" Target="https://uk.wikipedia.org/wiki/%D0%91%D0%BE%D0%BB%D0%B3%D1%80%D0%B0%D0%B4" TargetMode="External"/><Relationship Id="rId31" Type="http://schemas.openxmlformats.org/officeDocument/2006/relationships/hyperlink" Target="https://uk.wikipedia.org/wiki/%D0%91%D0%BE%D0%BB%D0%B3%D1%80%D0%B0%D0%B4" TargetMode="External"/><Relationship Id="rId44"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https://uk.wikipedia.org/wiki/%D0%94%D0%B5%D1%80%D0%B6%D0%B0%D0%B2%D0%BD%D0%B8%D0%B9_%D0%BA%D0%BE%D1%80%D0%B4%D0%BE%D0%BD_%D0%A3%D0%BA%D1%80%D0%B0%D1%97%D0%BD%D0%B8" TargetMode="External"/><Relationship Id="rId14" Type="http://schemas.openxmlformats.org/officeDocument/2006/relationships/hyperlink" Target="https://uk.wikipedia.org/wiki/%D0%97%D0%B0%D0%BB%D1%96%D0%B7%D0%BD%D0%B8%D1%86%D1%8F" TargetMode="External"/><Relationship Id="rId22" Type="http://schemas.openxmlformats.org/officeDocument/2006/relationships/hyperlink" Target="https://uk.wikipedia.org/wiki/%D0%97%D0%B0%D0%BB%D1%96%D0%B7%D0%BD%D0%B8%D1%87%D0%BD%D0%B5_(%D0%91%D0%BE%D0%BB%D0%B3%D1%80%D0%B0%D0%B4%D1%81%D1%8C%D0%BA%D0%B8%D0%B9_%D1%80%D0%B0%D0%B9%D0%BE%D0%BD)" TargetMode="External"/><Relationship Id="rId27" Type="http://schemas.openxmlformats.org/officeDocument/2006/relationships/hyperlink" Target="https://uk.wikipedia.org/wiki/%D0%91%D0%BE%D0%BB%D0%B3%D1%80%D0%B0%D0%B4%D1%81%D1%8C%D0%BA%D0%B0_%D0%BC%D1%96%D1%81%D1%8C%D0%BA%D0%B0_%D0%B3%D1%80%D0%BE%D0%BC%D0%B0%D0%B4%D0%B0" TargetMode="External"/><Relationship Id="rId30" Type="http://schemas.openxmlformats.org/officeDocument/2006/relationships/hyperlink" Target="https://uk.wikipedia.org/wiki/%D0%A3%D0%BA%D1%80%D0%B0%D1%97%D0%BD%D0%B0" TargetMode="External"/><Relationship Id="rId35" Type="http://schemas.openxmlformats.org/officeDocument/2006/relationships/hyperlink" Target="https://uk.wikipedia.org/wiki/%D0%86%D0%B7%D0%BC%D0%B0%D1%97%D0%BB" TargetMode="External"/><Relationship Id="rId43" Type="http://schemas.openxmlformats.org/officeDocument/2006/relationships/image" Target="media/image5.wmf"/><Relationship Id="rId48" Type="http://schemas.openxmlformats.org/officeDocument/2006/relationships/theme" Target="theme/theme1.xml"/><Relationship Id="rId8" Type="http://schemas.openxmlformats.org/officeDocument/2006/relationships/hyperlink" Target="https://uk.wikipedia.org/wiki/%D0%A2%D0%B8%D0%BB%D1%96%D0%B3%D1%83%D0%BB%D1%8C%D1%81%D1%8C%D0%BA%D0%B8%D0%B9_%D0%BB%D0%B8%D0%BC%D0%B0%D0%BD" TargetMode="External"/><Relationship Id="rId3" Type="http://schemas.openxmlformats.org/officeDocument/2006/relationships/settings" Target="settings.xml"/><Relationship Id="rId12" Type="http://schemas.openxmlformats.org/officeDocument/2006/relationships/hyperlink" Target="https://uk.wikipedia.org/wiki/%D0%9E%D1%80%D0%B3%D0%B0%D0%BD%D1%96%D0%B7%D0%B0%D1%86%D1%96%D1%8F_%D1%87%D0%BE%D1%80%D0%BD%D0%BE%D0%BC%D0%BE%D1%80%D1%81%D1%8C%D0%BA%D0%BE%D0%B3%D0%BE_%D0%B5%D0%BA%D0%BE%D0%BD%D0%BE%D0%BC%D1%96%D1%87%D0%BD%D0%BE%D0%B3%D0%BE_%D1%81%D0%BF%D1%96%D0%B2%D1%80%D0%BE%D0%B1%D1%96%D1%82%D0%BD%D0%B8%D1%86%D1%82%D0%B2%D0%B0" TargetMode="External"/><Relationship Id="rId17" Type="http://schemas.openxmlformats.org/officeDocument/2006/relationships/hyperlink" Target="https://uk.wikipedia.org/wiki/%D0%90%D0%B4%D0%BC%D1%96%D0%BD%D1%96%D1%81%D1%82%D1%80%D0%B0%D1%82%D0%B8%D0%B2%D0%BD%D0%BE-%D1%82%D0%B5%D1%80%D0%B8%D1%82%D0%BE%D1%80%D1%96%D0%B0%D0%BB%D1%8C%D0%BD%D0%B0_%D1%80%D0%B5%D1%84%D0%BE%D1%80%D0%BC%D0%B0_%D0%B2_%D0%A3%D0%BA%D1%80%D0%B0%D1%97%D0%BD%D1%96" TargetMode="External"/><Relationship Id="rId25" Type="http://schemas.openxmlformats.org/officeDocument/2006/relationships/hyperlink" Target="https://uk.wikipedia.org/wiki/%D0%A2%D0%BE%D0%BF%D0%BE%D0%BB%D0%B8%D0%BD%D0%B5_(%D0%91%D0%BE%D0%BB%D0%B3%D1%80%D0%B0%D0%B4%D1%81%D1%8C%D0%BA%D0%B8%D0%B9_%D1%80%D0%B0%D0%B9%D0%BE%D0%BD)" TargetMode="External"/><Relationship Id="rId33" Type="http://schemas.openxmlformats.org/officeDocument/2006/relationships/hyperlink" Target="https://uk.wikipedia.org/wiki/%D0%AF%D0%BB%D0%BF%D1%83%D0%B3" TargetMode="External"/><Relationship Id="rId38" Type="http://schemas.openxmlformats.org/officeDocument/2006/relationships/image" Target="https://shuba.life/static/content/thumbs/1905x884/9/95/ywwa2c---c1905x884x50px50p-up--929c2bebf4dcb92f3b3a315d26929959.jpg" TargetMode="External"/><Relationship Id="rId46" Type="http://schemas.openxmlformats.org/officeDocument/2006/relationships/image" Target="../../../../../../ADMINI~1/AppData/Local/Temp/ksohtml6736/wps1.jpg" TargetMode="External"/><Relationship Id="rId20" Type="http://schemas.openxmlformats.org/officeDocument/2006/relationships/hyperlink" Target="https://uk.wikipedia.org/wiki/%D0%92%D0%B8%D0%BD%D0%BE%D0%B3%D1%80%D0%B0%D0%B4%D1%96%D0%B2%D0%BA%D0%B0_(%D0%91%D0%BE%D0%BB%D0%B3%D1%80%D0%B0%D0%B4%D1%81%D1%8C%D0%BA%D0%B0_%D0%BC%D1%96%D1%81%D1%8C%D0%BA%D0%B0_%D0%B3%D1%80%D0%BE%D0%BC%D0%B0%D0%B4%D0%B0)" TargetMode="External"/><Relationship Id="rId41" Type="http://schemas.openxmlformats.org/officeDocument/2006/relationships/image" Target="media/image3.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66436</Words>
  <Characters>37869</Characters>
  <Application>Microsoft Office Word</Application>
  <DocSecurity>0</DocSecurity>
  <Lines>315</Lines>
  <Paragraphs>208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Nakonechna</dc:creator>
  <cp:keywords/>
  <dc:description/>
  <cp:lastModifiedBy>Yuliia Nakonechna</cp:lastModifiedBy>
  <cp:revision>3</cp:revision>
  <dcterms:created xsi:type="dcterms:W3CDTF">2025-08-05T08:13:00Z</dcterms:created>
  <dcterms:modified xsi:type="dcterms:W3CDTF">2025-08-05T08:14:00Z</dcterms:modified>
</cp:coreProperties>
</file>